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5D11" w14:textId="77777777" w:rsidR="00F85E73" w:rsidRPr="00F85E73" w:rsidRDefault="00245019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01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85E73" w:rsidRPr="00245019">
        <w:rPr>
          <w:rFonts w:ascii="Times New Roman" w:hAnsi="Times New Roman"/>
          <w:b/>
          <w:sz w:val="28"/>
          <w:szCs w:val="28"/>
          <w:lang w:eastAsia="ru-RU"/>
        </w:rPr>
        <w:t>просн</w:t>
      </w:r>
      <w:r w:rsidRPr="00245019">
        <w:rPr>
          <w:rFonts w:ascii="Times New Roman" w:hAnsi="Times New Roman"/>
          <w:b/>
          <w:sz w:val="28"/>
          <w:szCs w:val="28"/>
          <w:lang w:eastAsia="ru-RU"/>
        </w:rPr>
        <w:t>ый</w:t>
      </w:r>
      <w:r w:rsidR="00F85E73" w:rsidRPr="00245019"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</w:p>
    <w:p w14:paraId="0D1E18EA" w14:textId="05ED45C3" w:rsidR="00E20359" w:rsidRDefault="00F85E73" w:rsidP="00B16CD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E73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</w:t>
      </w:r>
      <w:r w:rsidRPr="00A07124">
        <w:rPr>
          <w:rFonts w:ascii="Times New Roman" w:hAnsi="Times New Roman"/>
          <w:sz w:val="28"/>
          <w:szCs w:val="28"/>
          <w:lang w:eastAsia="ru-RU"/>
        </w:rPr>
        <w:t xml:space="preserve">консультаций </w:t>
      </w:r>
      <w:r w:rsidR="001B6368">
        <w:rPr>
          <w:rFonts w:ascii="Times New Roman" w:hAnsi="Times New Roman"/>
          <w:sz w:val="28"/>
          <w:szCs w:val="28"/>
        </w:rPr>
        <w:t xml:space="preserve">по </w:t>
      </w:r>
      <w:r w:rsidR="00E54FE4" w:rsidRPr="00E54FE4">
        <w:rPr>
          <w:rFonts w:ascii="Times New Roman" w:hAnsi="Times New Roman"/>
          <w:sz w:val="28"/>
          <w:szCs w:val="28"/>
          <w:lang w:eastAsia="ru-RU"/>
        </w:rPr>
        <w:t>пунктам 4–9, 12, 13, 15 и 16 Основных требований к планировке, перепланировке и застройке розничных рынков, реконструкции и модернизации зданий, строений и сооружений и находящихся в них помещений на территории Новосибирской области, утверждённых постановлением администрации Новосибирской области от 01.09.2008 № 252-па</w:t>
      </w:r>
      <w:r w:rsidR="00004D27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982460">
        <w:rPr>
          <w:rFonts w:ascii="Times New Roman" w:hAnsi="Times New Roman"/>
          <w:sz w:val="28"/>
          <w:szCs w:val="28"/>
          <w:lang w:eastAsia="ru-RU"/>
        </w:rPr>
        <w:t> </w:t>
      </w:r>
      <w:r w:rsidR="00004D27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="00AF4293" w:rsidRPr="004726C7">
        <w:rPr>
          <w:rFonts w:ascii="Times New Roman" w:hAnsi="Times New Roman"/>
          <w:sz w:val="28"/>
          <w:szCs w:val="28"/>
          <w:lang w:eastAsia="ru-RU"/>
        </w:rPr>
        <w:t>Основные требования</w:t>
      </w:r>
      <w:r w:rsidR="00004D27">
        <w:rPr>
          <w:rFonts w:ascii="Times New Roman" w:hAnsi="Times New Roman"/>
          <w:sz w:val="28"/>
          <w:szCs w:val="28"/>
          <w:lang w:eastAsia="ru-RU"/>
        </w:rPr>
        <w:t>)</w:t>
      </w:r>
    </w:p>
    <w:p w14:paraId="56AE8446" w14:textId="77777777" w:rsidR="00686AA1" w:rsidRPr="00A07124" w:rsidRDefault="00686AA1" w:rsidP="00B16CD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156546" w14:textId="6AAF6392" w:rsidR="00F85E73" w:rsidRDefault="00F85E73" w:rsidP="004E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52F6">
        <w:rPr>
          <w:rFonts w:ascii="Times New Roman" w:hAnsi="Times New Roman"/>
          <w:sz w:val="28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hyperlink r:id="rId11" w:history="1">
        <w:r w:rsidR="00730B13" w:rsidRPr="00FB04EE">
          <w:rPr>
            <w:rFonts w:ascii="Times New Roman" w:hAnsi="Times New Roman"/>
            <w:color w:val="0000FF"/>
            <w:sz w:val="28"/>
            <w:szCs w:val="28"/>
            <w:u w:val="single"/>
          </w:rPr>
          <w:t>kornilova.m@nso.ru</w:t>
        </w:r>
      </w:hyperlink>
      <w:r w:rsidR="00CB006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E52F6">
        <w:rPr>
          <w:rFonts w:ascii="Times New Roman" w:hAnsi="Times New Roman"/>
          <w:sz w:val="28"/>
          <w:szCs w:val="24"/>
          <w:lang w:eastAsia="ru-RU"/>
        </w:rPr>
        <w:t xml:space="preserve">не позднее </w:t>
      </w:r>
      <w:r w:rsidR="00C45ED5" w:rsidRPr="00730B13">
        <w:rPr>
          <w:rFonts w:ascii="Times New Roman" w:hAnsi="Times New Roman"/>
          <w:b/>
          <w:sz w:val="28"/>
          <w:szCs w:val="24"/>
          <w:lang w:eastAsia="ru-RU"/>
        </w:rPr>
        <w:t>12</w:t>
      </w:r>
      <w:r w:rsidR="00CB006B" w:rsidRPr="00730B1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C45ED5" w:rsidRPr="00730B13">
        <w:rPr>
          <w:rFonts w:ascii="Times New Roman" w:hAnsi="Times New Roman"/>
          <w:b/>
          <w:sz w:val="28"/>
          <w:szCs w:val="24"/>
          <w:lang w:eastAsia="ru-RU"/>
        </w:rPr>
        <w:t>мая</w:t>
      </w:r>
      <w:r w:rsidR="00CB006B" w:rsidRPr="00730B13">
        <w:rPr>
          <w:rFonts w:ascii="Times New Roman" w:hAnsi="Times New Roman"/>
          <w:b/>
          <w:sz w:val="28"/>
          <w:szCs w:val="24"/>
          <w:lang w:eastAsia="ru-RU"/>
        </w:rPr>
        <w:t xml:space="preserve"> 202</w:t>
      </w:r>
      <w:r w:rsidR="00DE26BB" w:rsidRPr="00730B13">
        <w:rPr>
          <w:rFonts w:ascii="Times New Roman" w:hAnsi="Times New Roman"/>
          <w:b/>
          <w:sz w:val="28"/>
          <w:szCs w:val="24"/>
          <w:lang w:eastAsia="ru-RU"/>
        </w:rPr>
        <w:t>3</w:t>
      </w:r>
      <w:r w:rsidR="00CB006B" w:rsidRPr="00730B13">
        <w:rPr>
          <w:rFonts w:ascii="Times New Roman" w:hAnsi="Times New Roman"/>
          <w:b/>
          <w:sz w:val="28"/>
          <w:szCs w:val="24"/>
          <w:lang w:eastAsia="ru-RU"/>
        </w:rPr>
        <w:t xml:space="preserve"> года</w:t>
      </w:r>
      <w:r w:rsidRPr="004E52F6">
        <w:rPr>
          <w:rFonts w:ascii="Times New Roman" w:hAnsi="Times New Roman"/>
          <w:sz w:val="28"/>
          <w:szCs w:val="24"/>
          <w:lang w:eastAsia="ru-RU"/>
        </w:rPr>
        <w:t>. Ответственный сотрудник не будет иметь возможность проанализировать позиции, направленные в</w:t>
      </w:r>
      <w:r w:rsidR="0084785C">
        <w:rPr>
          <w:rFonts w:ascii="Times New Roman" w:hAnsi="Times New Roman"/>
          <w:sz w:val="28"/>
          <w:szCs w:val="24"/>
          <w:lang w:eastAsia="ru-RU"/>
        </w:rPr>
        <w:t> </w:t>
      </w:r>
      <w:r w:rsidRPr="004E52F6">
        <w:rPr>
          <w:rFonts w:ascii="Times New Roman" w:hAnsi="Times New Roman"/>
          <w:sz w:val="28"/>
          <w:szCs w:val="24"/>
          <w:lang w:eastAsia="ru-RU"/>
        </w:rPr>
        <w:t>министерство экономического развития Новосибирской области после указанного срока.</w:t>
      </w:r>
    </w:p>
    <w:p w14:paraId="4FDADADD" w14:textId="77777777" w:rsidR="004E52F6" w:rsidRPr="004E52F6" w:rsidRDefault="004E52F6" w:rsidP="004E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A0B1F1D" w14:textId="77777777" w:rsidR="00F85E73" w:rsidRPr="00245019" w:rsidRDefault="00F85E73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019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8"/>
      </w:tblGrid>
      <w:tr w:rsidR="00F85E73" w:rsidRPr="00245019" w14:paraId="4AEB4885" w14:textId="77777777" w:rsidTr="00882BC6">
        <w:tc>
          <w:tcPr>
            <w:tcW w:w="4839" w:type="dxa"/>
            <w:shd w:val="clear" w:color="auto" w:fill="auto"/>
          </w:tcPr>
          <w:p w14:paraId="37B55FF2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8" w:type="dxa"/>
            <w:shd w:val="clear" w:color="auto" w:fill="auto"/>
          </w:tcPr>
          <w:p w14:paraId="442E9A89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778D5FA2" w14:textId="77777777" w:rsidTr="00882BC6">
        <w:tc>
          <w:tcPr>
            <w:tcW w:w="4839" w:type="dxa"/>
            <w:shd w:val="clear" w:color="auto" w:fill="auto"/>
          </w:tcPr>
          <w:p w14:paraId="3F49EC7C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788" w:type="dxa"/>
            <w:shd w:val="clear" w:color="auto" w:fill="auto"/>
          </w:tcPr>
          <w:p w14:paraId="1202268B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48CCBB7E" w14:textId="77777777" w:rsidTr="00882BC6">
        <w:tc>
          <w:tcPr>
            <w:tcW w:w="4839" w:type="dxa"/>
            <w:shd w:val="clear" w:color="auto" w:fill="auto"/>
          </w:tcPr>
          <w:p w14:paraId="059AD273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788" w:type="dxa"/>
            <w:shd w:val="clear" w:color="auto" w:fill="auto"/>
          </w:tcPr>
          <w:p w14:paraId="1F883E5A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50ED68DB" w14:textId="77777777" w:rsidTr="00882BC6">
        <w:tc>
          <w:tcPr>
            <w:tcW w:w="4839" w:type="dxa"/>
            <w:shd w:val="clear" w:color="auto" w:fill="auto"/>
          </w:tcPr>
          <w:p w14:paraId="71419E79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88" w:type="dxa"/>
            <w:shd w:val="clear" w:color="auto" w:fill="auto"/>
          </w:tcPr>
          <w:p w14:paraId="7D696FA8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F85E73" w14:paraId="61B84766" w14:textId="77777777" w:rsidTr="00882BC6">
        <w:tc>
          <w:tcPr>
            <w:tcW w:w="4839" w:type="dxa"/>
            <w:shd w:val="clear" w:color="auto" w:fill="auto"/>
          </w:tcPr>
          <w:p w14:paraId="3EDC77E5" w14:textId="77777777" w:rsidR="00F85E73" w:rsidRPr="00F85E73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8" w:type="dxa"/>
            <w:shd w:val="clear" w:color="auto" w:fill="auto"/>
          </w:tcPr>
          <w:p w14:paraId="2AF059F8" w14:textId="77777777" w:rsidR="00F85E73" w:rsidRPr="00F85E73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97F8C1" w14:textId="77777777" w:rsidR="00E20359" w:rsidRDefault="00E20359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2F091C" w14:textId="77777777" w:rsidR="00F85E73" w:rsidRPr="00F96D50" w:rsidRDefault="00F85E73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F96D50">
        <w:rPr>
          <w:rFonts w:ascii="Times New Roman" w:hAnsi="Times New Roman"/>
          <w:b/>
          <w:sz w:val="34"/>
          <w:szCs w:val="34"/>
          <w:lang w:eastAsia="ru-RU"/>
        </w:rPr>
        <w:t>Перечень вопросов,</w:t>
      </w:r>
    </w:p>
    <w:p w14:paraId="5C393A12" w14:textId="25333256" w:rsidR="00FC6076" w:rsidRPr="00F96D50" w:rsidRDefault="00F85E73" w:rsidP="00F96D5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F96D50">
        <w:rPr>
          <w:rFonts w:ascii="Times New Roman" w:hAnsi="Times New Roman"/>
          <w:b/>
          <w:sz w:val="34"/>
          <w:szCs w:val="34"/>
          <w:lang w:eastAsia="ru-RU"/>
        </w:rPr>
        <w:t>обсуждаемых в ходе проведения публичных консультаций</w:t>
      </w:r>
    </w:p>
    <w:p w14:paraId="381ED732" w14:textId="71C0801E" w:rsidR="00F24326" w:rsidRPr="0032695A" w:rsidRDefault="00F24326" w:rsidP="00F96D50">
      <w:pPr>
        <w:pStyle w:val="ConsPlusNormal"/>
        <w:spacing w:after="80"/>
        <w:rPr>
          <w:rFonts w:eastAsia="Times New Roman"/>
          <w:bCs w:val="0"/>
        </w:rPr>
      </w:pPr>
      <w:r w:rsidRPr="0032695A">
        <w:rPr>
          <w:rFonts w:eastAsia="Times New Roman"/>
          <w:bCs w:val="0"/>
        </w:rPr>
        <w:t>Часть 1. Вопросы</w:t>
      </w:r>
      <w:r w:rsidR="00672243" w:rsidRPr="0032695A">
        <w:rPr>
          <w:rFonts w:eastAsia="Times New Roman"/>
          <w:bCs w:val="0"/>
        </w:rPr>
        <w:t xml:space="preserve"> </w:t>
      </w:r>
      <w:r w:rsidR="002E17AD">
        <w:rPr>
          <w:rFonts w:eastAsia="Times New Roman"/>
          <w:bCs w:val="0"/>
        </w:rPr>
        <w:t xml:space="preserve">для </w:t>
      </w:r>
      <w:r w:rsidR="00E42646">
        <w:rPr>
          <w:rFonts w:eastAsia="Times New Roman"/>
          <w:bCs w:val="0"/>
        </w:rPr>
        <w:t xml:space="preserve">управляющих </w:t>
      </w:r>
      <w:r w:rsidR="00CF4C9E">
        <w:rPr>
          <w:rFonts w:eastAsia="Times New Roman"/>
          <w:bCs w:val="0"/>
        </w:rPr>
        <w:t xml:space="preserve">розничными рынками </w:t>
      </w:r>
      <w:r w:rsidR="00E42646">
        <w:rPr>
          <w:rFonts w:eastAsia="Times New Roman"/>
          <w:bCs w:val="0"/>
        </w:rPr>
        <w:t>компаний</w:t>
      </w:r>
    </w:p>
    <w:p w14:paraId="01C425F3" w14:textId="11A9BF30" w:rsidR="00101562" w:rsidRDefault="007B18D7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3527" w:rsidRPr="006E3527">
        <w:rPr>
          <w:rFonts w:ascii="Times New Roman" w:hAnsi="Times New Roman"/>
          <w:sz w:val="28"/>
          <w:szCs w:val="28"/>
        </w:rPr>
        <w:t>Насколько Вам понятны положения пунктов 4–9, 12, 13, 15 и 16 Основных требований?</w:t>
      </w:r>
    </w:p>
    <w:tbl>
      <w:tblPr>
        <w:tblStyle w:val="ac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D1297" w14:paraId="023EA0EE" w14:textId="77777777" w:rsidTr="00AD1297">
        <w:tc>
          <w:tcPr>
            <w:tcW w:w="9627" w:type="dxa"/>
          </w:tcPr>
          <w:p w14:paraId="46A9FC3E" w14:textId="77777777" w:rsidR="00AD1297" w:rsidRDefault="00AD1297" w:rsidP="00AD129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46F552E" w14:textId="4056649C" w:rsidR="00BE6482" w:rsidRDefault="00B14D76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E3527" w:rsidRPr="006E3527">
        <w:rPr>
          <w:rFonts w:ascii="Times New Roman" w:hAnsi="Times New Roman"/>
          <w:sz w:val="28"/>
          <w:szCs w:val="28"/>
        </w:rPr>
        <w:t>Вызывает ли на практике применение указанных пунктов какие-либо сложности?</w:t>
      </w:r>
    </w:p>
    <w:tbl>
      <w:tblPr>
        <w:tblStyle w:val="ac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73588" w14:paraId="3F0C035A" w14:textId="77777777" w:rsidTr="009F0954">
        <w:tc>
          <w:tcPr>
            <w:tcW w:w="9627" w:type="dxa"/>
          </w:tcPr>
          <w:p w14:paraId="35F2CF6B" w14:textId="77777777" w:rsidR="00F73588" w:rsidRDefault="00F73588" w:rsidP="009F09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CDE10B1" w14:textId="077A936B" w:rsidR="00244814" w:rsidRPr="0032695A" w:rsidRDefault="00244814" w:rsidP="00244814">
      <w:pPr>
        <w:pStyle w:val="ConsPlusNormal"/>
        <w:spacing w:before="120" w:after="80"/>
        <w:rPr>
          <w:rFonts w:eastAsia="Times New Roman"/>
          <w:bCs w:val="0"/>
        </w:rPr>
      </w:pPr>
      <w:r w:rsidRPr="0032695A">
        <w:rPr>
          <w:rFonts w:eastAsia="Times New Roman"/>
          <w:bCs w:val="0"/>
        </w:rPr>
        <w:t xml:space="preserve">Часть </w:t>
      </w:r>
      <w:r>
        <w:rPr>
          <w:rFonts w:eastAsia="Times New Roman"/>
          <w:bCs w:val="0"/>
        </w:rPr>
        <w:t>2</w:t>
      </w:r>
      <w:r w:rsidRPr="0032695A">
        <w:rPr>
          <w:rFonts w:eastAsia="Times New Roman"/>
          <w:bCs w:val="0"/>
        </w:rPr>
        <w:t xml:space="preserve">. </w:t>
      </w:r>
      <w:r>
        <w:rPr>
          <w:rFonts w:eastAsia="Times New Roman"/>
          <w:bCs w:val="0"/>
        </w:rPr>
        <w:t>Общие вопросы</w:t>
      </w:r>
    </w:p>
    <w:p w14:paraId="7F95192F" w14:textId="080E6F1C" w:rsidR="00311467" w:rsidRDefault="00311467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9257F" w:rsidRPr="00B9257F">
        <w:rPr>
          <w:rFonts w:ascii="Times New Roman" w:hAnsi="Times New Roman"/>
          <w:sz w:val="28"/>
          <w:szCs w:val="28"/>
        </w:rPr>
        <w:t xml:space="preserve">Насколько, на Ваш взгляд, </w:t>
      </w:r>
      <w:proofErr w:type="spellStart"/>
      <w:r w:rsidR="00B9257F" w:rsidRPr="00B9257F">
        <w:rPr>
          <w:rFonts w:ascii="Times New Roman" w:hAnsi="Times New Roman"/>
          <w:sz w:val="28"/>
          <w:szCs w:val="28"/>
        </w:rPr>
        <w:t>обосн</w:t>
      </w:r>
      <w:bookmarkStart w:id="0" w:name="_GoBack"/>
      <w:bookmarkEnd w:id="0"/>
      <w:r w:rsidR="00B9257F" w:rsidRPr="00B9257F">
        <w:rPr>
          <w:rFonts w:ascii="Times New Roman" w:hAnsi="Times New Roman"/>
          <w:sz w:val="28"/>
          <w:szCs w:val="28"/>
        </w:rPr>
        <w:t>ованны</w:t>
      </w:r>
      <w:proofErr w:type="spellEnd"/>
      <w:r w:rsidR="00B9257F" w:rsidRPr="00B9257F">
        <w:rPr>
          <w:rFonts w:ascii="Times New Roman" w:hAnsi="Times New Roman"/>
          <w:sz w:val="28"/>
          <w:szCs w:val="28"/>
        </w:rPr>
        <w:t xml:space="preserve"> требования к планировке и предельной площади розничного рынка, установленные пунктами 4–9 Основных требований?</w:t>
      </w:r>
    </w:p>
    <w:tbl>
      <w:tblPr>
        <w:tblStyle w:val="ac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11467" w14:paraId="51113AEB" w14:textId="77777777" w:rsidTr="009F0954">
        <w:tc>
          <w:tcPr>
            <w:tcW w:w="9627" w:type="dxa"/>
          </w:tcPr>
          <w:p w14:paraId="15F41D35" w14:textId="77777777" w:rsidR="00311467" w:rsidRDefault="00311467" w:rsidP="009F09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5D7FD5F9" w14:textId="1B405A4B" w:rsidR="00DE767F" w:rsidRDefault="00311467" w:rsidP="0065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767F">
        <w:rPr>
          <w:rFonts w:ascii="Times New Roman" w:hAnsi="Times New Roman"/>
          <w:sz w:val="28"/>
          <w:szCs w:val="28"/>
        </w:rPr>
        <w:t xml:space="preserve">. </w:t>
      </w:r>
      <w:r w:rsidR="00B9257F" w:rsidRPr="00B9257F">
        <w:rPr>
          <w:rFonts w:ascii="Times New Roman" w:hAnsi="Times New Roman"/>
          <w:sz w:val="28"/>
          <w:szCs w:val="28"/>
        </w:rPr>
        <w:t>Насколько обоснованными Вам представляются перечень и состав функциональных зон розничного рынка, предусмотренные пунктами 12 и 13 Основных требований?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542F0" w14:paraId="3F7029B9" w14:textId="77777777" w:rsidTr="006542F0">
        <w:tc>
          <w:tcPr>
            <w:tcW w:w="9627" w:type="dxa"/>
          </w:tcPr>
          <w:p w14:paraId="3902E74C" w14:textId="77777777" w:rsidR="006542F0" w:rsidRDefault="006542F0" w:rsidP="0065183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0D53600C" w14:textId="43983D64" w:rsidR="00403E79" w:rsidRDefault="004819E2" w:rsidP="0065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66A6">
        <w:rPr>
          <w:rFonts w:ascii="Times New Roman" w:hAnsi="Times New Roman"/>
          <w:sz w:val="28"/>
          <w:szCs w:val="28"/>
        </w:rPr>
        <w:t>.</w:t>
      </w:r>
      <w:r w:rsidR="00DD7C39">
        <w:rPr>
          <w:rFonts w:ascii="Times New Roman" w:hAnsi="Times New Roman"/>
          <w:sz w:val="28"/>
          <w:szCs w:val="28"/>
        </w:rPr>
        <w:t xml:space="preserve"> </w:t>
      </w:r>
      <w:r w:rsidR="00CD556D" w:rsidRPr="00CD556D">
        <w:rPr>
          <w:rFonts w:ascii="Times New Roman" w:hAnsi="Times New Roman"/>
          <w:sz w:val="28"/>
          <w:szCs w:val="28"/>
        </w:rPr>
        <w:t>Пункт 15 Основных требований устанавливает минимальную ширину пешеходного прохода между торговыми рядами равной 2 метрам. Оправданно ли, на Ваш взгляд, такое ограничение?</w:t>
      </w:r>
      <w:r w:rsidR="00CD556D">
        <w:rPr>
          <w:rFonts w:ascii="Times New Roman" w:hAnsi="Times New Roman"/>
          <w:sz w:val="28"/>
          <w:szCs w:val="28"/>
        </w:rPr>
        <w:t xml:space="preserve"> Если нет, по возможности поясните.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A41D9" w14:paraId="7C231016" w14:textId="77777777" w:rsidTr="001A41D9">
        <w:tc>
          <w:tcPr>
            <w:tcW w:w="9627" w:type="dxa"/>
          </w:tcPr>
          <w:p w14:paraId="586A2BE7" w14:textId="77777777" w:rsidR="001A41D9" w:rsidRDefault="001A41D9" w:rsidP="0065183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C5AF566" w14:textId="55FCCBEC" w:rsidR="006422D1" w:rsidRDefault="006422D1" w:rsidP="00190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6422D1">
        <w:rPr>
          <w:rFonts w:ascii="Times New Roman" w:hAnsi="Times New Roman"/>
          <w:sz w:val="28"/>
          <w:szCs w:val="28"/>
        </w:rPr>
        <w:t>Содержат ли пункты 4–9, 12, 13, 15, 16 Основных требований положения, противоречащие действующему законодательству? Если да, укажит</w:t>
      </w:r>
      <w:r w:rsidR="00A43077">
        <w:rPr>
          <w:rFonts w:ascii="Times New Roman" w:hAnsi="Times New Roman"/>
          <w:sz w:val="28"/>
          <w:szCs w:val="28"/>
        </w:rPr>
        <w:t>е их</w:t>
      </w:r>
      <w:r w:rsidRPr="006422D1"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735DB" w14:paraId="00CA5C35" w14:textId="77777777" w:rsidTr="00C735DB">
        <w:tc>
          <w:tcPr>
            <w:tcW w:w="9627" w:type="dxa"/>
          </w:tcPr>
          <w:p w14:paraId="0E201B77" w14:textId="77777777" w:rsidR="00C735DB" w:rsidRDefault="00C735DB" w:rsidP="0019010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7785DB8" w14:textId="5BCC921A" w:rsidR="00E034FF" w:rsidRDefault="00A12DD0" w:rsidP="00190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34FF">
        <w:rPr>
          <w:rFonts w:ascii="Times New Roman" w:hAnsi="Times New Roman"/>
          <w:sz w:val="28"/>
          <w:szCs w:val="28"/>
        </w:rPr>
        <w:t>. Содерж</w:t>
      </w:r>
      <w:r>
        <w:rPr>
          <w:rFonts w:ascii="Times New Roman" w:hAnsi="Times New Roman"/>
          <w:sz w:val="28"/>
          <w:szCs w:val="28"/>
        </w:rPr>
        <w:t>а</w:t>
      </w:r>
      <w:r w:rsidR="00E034FF">
        <w:rPr>
          <w:rFonts w:ascii="Times New Roman" w:hAnsi="Times New Roman"/>
          <w:sz w:val="28"/>
          <w:szCs w:val="28"/>
        </w:rPr>
        <w:t xml:space="preserve">т ли </w:t>
      </w:r>
      <w:r>
        <w:rPr>
          <w:rFonts w:ascii="Times New Roman" w:hAnsi="Times New Roman"/>
          <w:sz w:val="28"/>
          <w:szCs w:val="28"/>
        </w:rPr>
        <w:t xml:space="preserve">указанные пункты Основных требований </w:t>
      </w:r>
      <w:r w:rsidR="00E034FF">
        <w:rPr>
          <w:rFonts w:ascii="Times New Roman" w:hAnsi="Times New Roman"/>
          <w:sz w:val="28"/>
          <w:szCs w:val="28"/>
        </w:rPr>
        <w:t>положения, которые, на Ваш взгляд, необоснованно затрудняют осуществление предпринимательской деятельности</w:t>
      </w:r>
      <w:r w:rsidR="00614B69">
        <w:rPr>
          <w:rFonts w:ascii="Times New Roman" w:hAnsi="Times New Roman"/>
          <w:sz w:val="28"/>
          <w:szCs w:val="28"/>
        </w:rPr>
        <w:t>? Если да, укажите их</w:t>
      </w:r>
      <w:r w:rsidR="00B92E35">
        <w:rPr>
          <w:rFonts w:ascii="Times New Roman" w:hAnsi="Times New Roman"/>
          <w:sz w:val="28"/>
          <w:szCs w:val="28"/>
        </w:rPr>
        <w:t xml:space="preserve"> и</w:t>
      </w:r>
      <w:r w:rsidR="00C51DBD">
        <w:rPr>
          <w:rFonts w:ascii="Times New Roman" w:hAnsi="Times New Roman"/>
          <w:sz w:val="28"/>
          <w:szCs w:val="28"/>
        </w:rPr>
        <w:t xml:space="preserve"> по возможности обоснуйте</w:t>
      </w:r>
      <w:r w:rsidR="00614B69"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14B69" w14:paraId="6F58128F" w14:textId="77777777" w:rsidTr="00614B69">
        <w:tc>
          <w:tcPr>
            <w:tcW w:w="9627" w:type="dxa"/>
          </w:tcPr>
          <w:p w14:paraId="2F627610" w14:textId="77777777" w:rsidR="00614B69" w:rsidRDefault="00614B69" w:rsidP="0019010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3024B65" w14:textId="6C1D1149" w:rsidR="0019010F" w:rsidRDefault="00A12DD0" w:rsidP="00190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626E5">
        <w:rPr>
          <w:rFonts w:ascii="Times New Roman" w:hAnsi="Times New Roman"/>
          <w:sz w:val="28"/>
          <w:szCs w:val="28"/>
        </w:rPr>
        <w:t xml:space="preserve">. </w:t>
      </w:r>
      <w:r w:rsidR="0019010F">
        <w:rPr>
          <w:rFonts w:ascii="Times New Roman" w:hAnsi="Times New Roman"/>
          <w:sz w:val="28"/>
          <w:szCs w:val="28"/>
        </w:rPr>
        <w:t xml:space="preserve">Нуждаются ли не упомянутые Вами ранее положения </w:t>
      </w:r>
      <w:r w:rsidR="004B7A24">
        <w:rPr>
          <w:rFonts w:ascii="Times New Roman" w:hAnsi="Times New Roman"/>
          <w:sz w:val="28"/>
          <w:szCs w:val="28"/>
        </w:rPr>
        <w:t>Основных требований (из числа упомянутых)</w:t>
      </w:r>
      <w:r w:rsidR="0019010F">
        <w:rPr>
          <w:rFonts w:ascii="Times New Roman" w:hAnsi="Times New Roman"/>
          <w:sz w:val="28"/>
          <w:szCs w:val="28"/>
        </w:rPr>
        <w:t xml:space="preserve"> в изменении / исключении? Н</w:t>
      </w:r>
      <w:r w:rsidR="003A7C76">
        <w:rPr>
          <w:rFonts w:ascii="Times New Roman" w:hAnsi="Times New Roman"/>
          <w:sz w:val="28"/>
          <w:szCs w:val="28"/>
        </w:rPr>
        <w:t xml:space="preserve">еобходимо ли, наоборот, дополнить </w:t>
      </w:r>
      <w:r w:rsidR="00F6764D">
        <w:rPr>
          <w:rFonts w:ascii="Times New Roman" w:hAnsi="Times New Roman"/>
          <w:sz w:val="28"/>
          <w:szCs w:val="28"/>
        </w:rPr>
        <w:t>Основные требования</w:t>
      </w:r>
      <w:r w:rsidR="003A7C76">
        <w:rPr>
          <w:rFonts w:ascii="Times New Roman" w:hAnsi="Times New Roman"/>
          <w:sz w:val="28"/>
          <w:szCs w:val="28"/>
        </w:rPr>
        <w:t xml:space="preserve"> какими-либо положениями?</w:t>
      </w:r>
      <w:r w:rsidR="0019010F">
        <w:rPr>
          <w:rFonts w:ascii="Times New Roman" w:hAnsi="Times New Roman"/>
          <w:sz w:val="28"/>
          <w:szCs w:val="28"/>
        </w:rPr>
        <w:t xml:space="preserve"> Если да, укажите их</w:t>
      </w:r>
      <w:r w:rsidR="00B84934">
        <w:rPr>
          <w:rFonts w:ascii="Times New Roman" w:hAnsi="Times New Roman"/>
          <w:sz w:val="28"/>
          <w:szCs w:val="28"/>
        </w:rPr>
        <w:t xml:space="preserve"> и</w:t>
      </w:r>
      <w:r w:rsidR="0019010F">
        <w:rPr>
          <w:rFonts w:ascii="Times New Roman" w:hAnsi="Times New Roman"/>
          <w:sz w:val="28"/>
          <w:szCs w:val="28"/>
        </w:rPr>
        <w:t xml:space="preserve"> по возможности обоснуйте.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034FF" w14:paraId="1503011B" w14:textId="77777777" w:rsidTr="00E034FF">
        <w:tc>
          <w:tcPr>
            <w:tcW w:w="9627" w:type="dxa"/>
          </w:tcPr>
          <w:p w14:paraId="5FA69730" w14:textId="77777777" w:rsidR="00E034FF" w:rsidRDefault="00E034FF" w:rsidP="0019010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F7E86BA" w14:textId="75516109" w:rsidR="000F2EA4" w:rsidRDefault="00365D85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CF2B6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При наличии дополнительных замечаний и предложений </w:t>
      </w:r>
      <w:r w:rsidR="00BC7869">
        <w:rPr>
          <w:rFonts w:ascii="Times New Roman" w:hAnsi="Times New Roman"/>
          <w:sz w:val="28"/>
          <w:szCs w:val="28"/>
          <w:lang w:eastAsia="ru-RU"/>
        </w:rPr>
        <w:t xml:space="preserve">направьте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их</w:t>
      </w:r>
      <w:r w:rsidR="000F2EA4">
        <w:rPr>
          <w:rFonts w:ascii="Times New Roman" w:hAnsi="Times New Roman"/>
          <w:sz w:val="28"/>
          <w:szCs w:val="28"/>
          <w:lang w:eastAsia="ru-RU"/>
        </w:rPr>
        <w:t>:</w:t>
      </w:r>
    </w:p>
    <w:p w14:paraId="6341A37D" w14:textId="696EB284" w:rsidR="000F2EA4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приложив соответствующие материалы к письму,</w:t>
      </w:r>
    </w:p>
    <w:p w14:paraId="4A799702" w14:textId="6D72A37F" w:rsidR="00CF2B6D" w:rsidRPr="004E52F6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следующем поле: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CF2B6D" w:rsidRPr="004E52F6" w14:paraId="484C572F" w14:textId="77777777" w:rsidTr="00312C37">
        <w:tc>
          <w:tcPr>
            <w:tcW w:w="10302" w:type="dxa"/>
          </w:tcPr>
          <w:p w14:paraId="35A2F98D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3B9926C" w14:textId="76D64F64" w:rsidR="00CF2B6D" w:rsidRPr="004E52F6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или заполнив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219"/>
        <w:gridCol w:w="3219"/>
      </w:tblGrid>
      <w:tr w:rsidR="00CF2B6D" w:rsidRPr="004E52F6" w14:paraId="44ACAEE1" w14:textId="77777777" w:rsidTr="00312C37">
        <w:tc>
          <w:tcPr>
            <w:tcW w:w="1656" w:type="pct"/>
          </w:tcPr>
          <w:p w14:paraId="713305BC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1672" w:type="pct"/>
          </w:tcPr>
          <w:p w14:paraId="4D6FE898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1672" w:type="pct"/>
          </w:tcPr>
          <w:p w14:paraId="593AED41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CF2B6D" w:rsidRPr="004E52F6" w14:paraId="499D5EA7" w14:textId="77777777" w:rsidTr="00312C37">
        <w:tc>
          <w:tcPr>
            <w:tcW w:w="1656" w:type="pct"/>
          </w:tcPr>
          <w:p w14:paraId="2FBDC688" w14:textId="147BA875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1E760C40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31C0B99C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45035C" w14:textId="77777777" w:rsidR="00CF2B6D" w:rsidRPr="004E52F6" w:rsidRDefault="00CF2B6D" w:rsidP="00CF2B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2B6D" w:rsidRPr="004E52F6" w:rsidSect="004E52F6">
      <w:headerReference w:type="default" r:id="rId12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EA9C" w14:textId="77777777" w:rsidR="009D0A84" w:rsidRDefault="009D0A84" w:rsidP="00B23D94">
      <w:pPr>
        <w:spacing w:after="0" w:line="240" w:lineRule="auto"/>
      </w:pPr>
      <w:r>
        <w:separator/>
      </w:r>
    </w:p>
  </w:endnote>
  <w:endnote w:type="continuationSeparator" w:id="0">
    <w:p w14:paraId="72108E3E" w14:textId="77777777" w:rsidR="009D0A84" w:rsidRDefault="009D0A84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DAA45" w14:textId="77777777" w:rsidR="009D0A84" w:rsidRDefault="009D0A84" w:rsidP="00B23D94">
      <w:pPr>
        <w:spacing w:after="0" w:line="240" w:lineRule="auto"/>
      </w:pPr>
      <w:r>
        <w:separator/>
      </w:r>
    </w:p>
  </w:footnote>
  <w:footnote w:type="continuationSeparator" w:id="0">
    <w:p w14:paraId="4FAB8715" w14:textId="77777777" w:rsidR="009D0A84" w:rsidRDefault="009D0A84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DDA3" w14:textId="5B01AF91" w:rsidR="00A2092D" w:rsidRPr="009C066E" w:rsidRDefault="00A2092D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730B13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4D27"/>
    <w:rsid w:val="000052CC"/>
    <w:rsid w:val="00006A8F"/>
    <w:rsid w:val="00006FAB"/>
    <w:rsid w:val="00020BE0"/>
    <w:rsid w:val="00021686"/>
    <w:rsid w:val="00026638"/>
    <w:rsid w:val="00027EBD"/>
    <w:rsid w:val="000339F7"/>
    <w:rsid w:val="00041F21"/>
    <w:rsid w:val="00042998"/>
    <w:rsid w:val="000549AA"/>
    <w:rsid w:val="0005786C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924C4"/>
    <w:rsid w:val="000A4F33"/>
    <w:rsid w:val="000B0A91"/>
    <w:rsid w:val="000B0F3A"/>
    <w:rsid w:val="000B19E1"/>
    <w:rsid w:val="000B5E5F"/>
    <w:rsid w:val="000C4AC6"/>
    <w:rsid w:val="000C563C"/>
    <w:rsid w:val="000C6018"/>
    <w:rsid w:val="000D31A6"/>
    <w:rsid w:val="000D62A4"/>
    <w:rsid w:val="000E18C4"/>
    <w:rsid w:val="000E45BC"/>
    <w:rsid w:val="000E5C90"/>
    <w:rsid w:val="000E76BB"/>
    <w:rsid w:val="000F0802"/>
    <w:rsid w:val="000F1AFF"/>
    <w:rsid w:val="000F2EA4"/>
    <w:rsid w:val="000F526C"/>
    <w:rsid w:val="00101562"/>
    <w:rsid w:val="00102970"/>
    <w:rsid w:val="0010319E"/>
    <w:rsid w:val="00113E39"/>
    <w:rsid w:val="00121106"/>
    <w:rsid w:val="00130D39"/>
    <w:rsid w:val="001322F0"/>
    <w:rsid w:val="00134A31"/>
    <w:rsid w:val="00144AF6"/>
    <w:rsid w:val="00145BDC"/>
    <w:rsid w:val="0015421A"/>
    <w:rsid w:val="0015582A"/>
    <w:rsid w:val="00160AD0"/>
    <w:rsid w:val="00163345"/>
    <w:rsid w:val="001641EE"/>
    <w:rsid w:val="001645BF"/>
    <w:rsid w:val="001665EA"/>
    <w:rsid w:val="00183DB9"/>
    <w:rsid w:val="0018584B"/>
    <w:rsid w:val="001873D2"/>
    <w:rsid w:val="0019010F"/>
    <w:rsid w:val="001914B5"/>
    <w:rsid w:val="00196ED7"/>
    <w:rsid w:val="001A0463"/>
    <w:rsid w:val="001A0C5C"/>
    <w:rsid w:val="001A3F93"/>
    <w:rsid w:val="001A41D9"/>
    <w:rsid w:val="001A5DDA"/>
    <w:rsid w:val="001A6824"/>
    <w:rsid w:val="001B0373"/>
    <w:rsid w:val="001B506A"/>
    <w:rsid w:val="001B6368"/>
    <w:rsid w:val="001C1978"/>
    <w:rsid w:val="001C41B1"/>
    <w:rsid w:val="001C47E5"/>
    <w:rsid w:val="001C590C"/>
    <w:rsid w:val="001C5D33"/>
    <w:rsid w:val="001C7B8F"/>
    <w:rsid w:val="001D26BB"/>
    <w:rsid w:val="001D5688"/>
    <w:rsid w:val="001E203D"/>
    <w:rsid w:val="001E66F4"/>
    <w:rsid w:val="001E7220"/>
    <w:rsid w:val="001F1A3A"/>
    <w:rsid w:val="001F4EC2"/>
    <w:rsid w:val="002022A8"/>
    <w:rsid w:val="00210F3B"/>
    <w:rsid w:val="002122BC"/>
    <w:rsid w:val="0022128D"/>
    <w:rsid w:val="00225FE7"/>
    <w:rsid w:val="00226943"/>
    <w:rsid w:val="002366BA"/>
    <w:rsid w:val="00241E2D"/>
    <w:rsid w:val="00244814"/>
    <w:rsid w:val="00245019"/>
    <w:rsid w:val="002478FE"/>
    <w:rsid w:val="00250013"/>
    <w:rsid w:val="0025437A"/>
    <w:rsid w:val="00256B69"/>
    <w:rsid w:val="002577B6"/>
    <w:rsid w:val="00260B37"/>
    <w:rsid w:val="00263A4B"/>
    <w:rsid w:val="002640D4"/>
    <w:rsid w:val="00266482"/>
    <w:rsid w:val="002675DB"/>
    <w:rsid w:val="00273782"/>
    <w:rsid w:val="00273E40"/>
    <w:rsid w:val="00294212"/>
    <w:rsid w:val="00296947"/>
    <w:rsid w:val="002A37B4"/>
    <w:rsid w:val="002A3CD3"/>
    <w:rsid w:val="002B63CD"/>
    <w:rsid w:val="002C64B9"/>
    <w:rsid w:val="002D175B"/>
    <w:rsid w:val="002D5D63"/>
    <w:rsid w:val="002D6758"/>
    <w:rsid w:val="002E032B"/>
    <w:rsid w:val="002E17AD"/>
    <w:rsid w:val="002E41D8"/>
    <w:rsid w:val="002E5141"/>
    <w:rsid w:val="002F3638"/>
    <w:rsid w:val="002F5039"/>
    <w:rsid w:val="00300D55"/>
    <w:rsid w:val="00302CF5"/>
    <w:rsid w:val="00311467"/>
    <w:rsid w:val="00315C75"/>
    <w:rsid w:val="00316763"/>
    <w:rsid w:val="003230C4"/>
    <w:rsid w:val="0032565B"/>
    <w:rsid w:val="003256AB"/>
    <w:rsid w:val="0032695A"/>
    <w:rsid w:val="00331BF7"/>
    <w:rsid w:val="0033622E"/>
    <w:rsid w:val="00342B1A"/>
    <w:rsid w:val="00354807"/>
    <w:rsid w:val="00365652"/>
    <w:rsid w:val="00365D85"/>
    <w:rsid w:val="0038009C"/>
    <w:rsid w:val="00382496"/>
    <w:rsid w:val="003874FF"/>
    <w:rsid w:val="00392824"/>
    <w:rsid w:val="003954A4"/>
    <w:rsid w:val="0039623F"/>
    <w:rsid w:val="003A0EB5"/>
    <w:rsid w:val="003A1EC9"/>
    <w:rsid w:val="003A3268"/>
    <w:rsid w:val="003A3EEA"/>
    <w:rsid w:val="003A43C8"/>
    <w:rsid w:val="003A6256"/>
    <w:rsid w:val="003A7C76"/>
    <w:rsid w:val="003B0602"/>
    <w:rsid w:val="003B10E5"/>
    <w:rsid w:val="003C13D5"/>
    <w:rsid w:val="003E3926"/>
    <w:rsid w:val="003F1D0F"/>
    <w:rsid w:val="003F4B63"/>
    <w:rsid w:val="003F5874"/>
    <w:rsid w:val="0040338C"/>
    <w:rsid w:val="00403E79"/>
    <w:rsid w:val="0042535B"/>
    <w:rsid w:val="00425FDF"/>
    <w:rsid w:val="004268E2"/>
    <w:rsid w:val="004415BF"/>
    <w:rsid w:val="00446794"/>
    <w:rsid w:val="00447A20"/>
    <w:rsid w:val="004529C4"/>
    <w:rsid w:val="00460369"/>
    <w:rsid w:val="00471A34"/>
    <w:rsid w:val="004726C7"/>
    <w:rsid w:val="00472C89"/>
    <w:rsid w:val="00476D46"/>
    <w:rsid w:val="004819E2"/>
    <w:rsid w:val="00482432"/>
    <w:rsid w:val="0048401D"/>
    <w:rsid w:val="00492366"/>
    <w:rsid w:val="0049304C"/>
    <w:rsid w:val="0049573A"/>
    <w:rsid w:val="00496F79"/>
    <w:rsid w:val="004A41CC"/>
    <w:rsid w:val="004B5A18"/>
    <w:rsid w:val="004B6221"/>
    <w:rsid w:val="004B7A24"/>
    <w:rsid w:val="004C02E3"/>
    <w:rsid w:val="004C18E5"/>
    <w:rsid w:val="004C4817"/>
    <w:rsid w:val="004D3715"/>
    <w:rsid w:val="004E322E"/>
    <w:rsid w:val="004E3252"/>
    <w:rsid w:val="004E52F6"/>
    <w:rsid w:val="004F1D59"/>
    <w:rsid w:val="004F4B0F"/>
    <w:rsid w:val="005013BE"/>
    <w:rsid w:val="005166F1"/>
    <w:rsid w:val="0052000F"/>
    <w:rsid w:val="00520284"/>
    <w:rsid w:val="005303AD"/>
    <w:rsid w:val="00531DD8"/>
    <w:rsid w:val="00535AB3"/>
    <w:rsid w:val="005458DB"/>
    <w:rsid w:val="005560BB"/>
    <w:rsid w:val="00560EB3"/>
    <w:rsid w:val="00565C99"/>
    <w:rsid w:val="00570037"/>
    <w:rsid w:val="00571293"/>
    <w:rsid w:val="00574ECD"/>
    <w:rsid w:val="00575048"/>
    <w:rsid w:val="00575FDF"/>
    <w:rsid w:val="0057632B"/>
    <w:rsid w:val="005937DE"/>
    <w:rsid w:val="00595478"/>
    <w:rsid w:val="00596C0D"/>
    <w:rsid w:val="00597F9F"/>
    <w:rsid w:val="005A415A"/>
    <w:rsid w:val="005C25DE"/>
    <w:rsid w:val="005C6644"/>
    <w:rsid w:val="005D4B05"/>
    <w:rsid w:val="005E0AA1"/>
    <w:rsid w:val="005E2795"/>
    <w:rsid w:val="005E29E2"/>
    <w:rsid w:val="005E3F31"/>
    <w:rsid w:val="005E6E99"/>
    <w:rsid w:val="005F4236"/>
    <w:rsid w:val="00604F54"/>
    <w:rsid w:val="006102A4"/>
    <w:rsid w:val="00614B69"/>
    <w:rsid w:val="006150FF"/>
    <w:rsid w:val="0062153E"/>
    <w:rsid w:val="00627EEA"/>
    <w:rsid w:val="006370E9"/>
    <w:rsid w:val="006422D1"/>
    <w:rsid w:val="00644683"/>
    <w:rsid w:val="00645804"/>
    <w:rsid w:val="00651839"/>
    <w:rsid w:val="006542F0"/>
    <w:rsid w:val="006562E7"/>
    <w:rsid w:val="0066505A"/>
    <w:rsid w:val="00665A5C"/>
    <w:rsid w:val="00665C19"/>
    <w:rsid w:val="00671F27"/>
    <w:rsid w:val="00672243"/>
    <w:rsid w:val="0067729A"/>
    <w:rsid w:val="00681298"/>
    <w:rsid w:val="00684E0E"/>
    <w:rsid w:val="00686AA1"/>
    <w:rsid w:val="00691CF2"/>
    <w:rsid w:val="006A074A"/>
    <w:rsid w:val="006A1615"/>
    <w:rsid w:val="006A55BC"/>
    <w:rsid w:val="006A7CEC"/>
    <w:rsid w:val="006B2A31"/>
    <w:rsid w:val="006C5790"/>
    <w:rsid w:val="006D473D"/>
    <w:rsid w:val="006D5CDA"/>
    <w:rsid w:val="006D79B4"/>
    <w:rsid w:val="006E17F2"/>
    <w:rsid w:val="006E196E"/>
    <w:rsid w:val="006E3527"/>
    <w:rsid w:val="006F63D8"/>
    <w:rsid w:val="00701EF1"/>
    <w:rsid w:val="00704D90"/>
    <w:rsid w:val="00707C5A"/>
    <w:rsid w:val="00707D59"/>
    <w:rsid w:val="007120A5"/>
    <w:rsid w:val="00722D58"/>
    <w:rsid w:val="00725897"/>
    <w:rsid w:val="00730B13"/>
    <w:rsid w:val="007319F2"/>
    <w:rsid w:val="00754215"/>
    <w:rsid w:val="0075457C"/>
    <w:rsid w:val="00762BA2"/>
    <w:rsid w:val="00764F3B"/>
    <w:rsid w:val="007726CB"/>
    <w:rsid w:val="00774E1A"/>
    <w:rsid w:val="007800C1"/>
    <w:rsid w:val="007902E2"/>
    <w:rsid w:val="007948F5"/>
    <w:rsid w:val="00795D1F"/>
    <w:rsid w:val="00795D38"/>
    <w:rsid w:val="0079637E"/>
    <w:rsid w:val="007B11BD"/>
    <w:rsid w:val="007B18D7"/>
    <w:rsid w:val="007C0A71"/>
    <w:rsid w:val="007D5A94"/>
    <w:rsid w:val="007E2895"/>
    <w:rsid w:val="007E2BA4"/>
    <w:rsid w:val="007E46D4"/>
    <w:rsid w:val="007E6318"/>
    <w:rsid w:val="007E7869"/>
    <w:rsid w:val="007F567E"/>
    <w:rsid w:val="00800F87"/>
    <w:rsid w:val="00801D91"/>
    <w:rsid w:val="00803A93"/>
    <w:rsid w:val="00804F91"/>
    <w:rsid w:val="00811275"/>
    <w:rsid w:val="00815536"/>
    <w:rsid w:val="008231F9"/>
    <w:rsid w:val="00831676"/>
    <w:rsid w:val="00840003"/>
    <w:rsid w:val="00845093"/>
    <w:rsid w:val="0084785C"/>
    <w:rsid w:val="00852BFC"/>
    <w:rsid w:val="0085406D"/>
    <w:rsid w:val="0086284B"/>
    <w:rsid w:val="00882BC6"/>
    <w:rsid w:val="00884934"/>
    <w:rsid w:val="0088695C"/>
    <w:rsid w:val="0089221C"/>
    <w:rsid w:val="00895B78"/>
    <w:rsid w:val="00897315"/>
    <w:rsid w:val="008A0964"/>
    <w:rsid w:val="008A3ADE"/>
    <w:rsid w:val="008A66E3"/>
    <w:rsid w:val="008A7C85"/>
    <w:rsid w:val="008B0A81"/>
    <w:rsid w:val="008B0ADB"/>
    <w:rsid w:val="008B240C"/>
    <w:rsid w:val="008B279E"/>
    <w:rsid w:val="008B3B5E"/>
    <w:rsid w:val="008B7E61"/>
    <w:rsid w:val="008C5B46"/>
    <w:rsid w:val="008C7F3F"/>
    <w:rsid w:val="008D79B5"/>
    <w:rsid w:val="008E0724"/>
    <w:rsid w:val="008E371C"/>
    <w:rsid w:val="008E5856"/>
    <w:rsid w:val="008F2853"/>
    <w:rsid w:val="008F32E1"/>
    <w:rsid w:val="00904066"/>
    <w:rsid w:val="0091692D"/>
    <w:rsid w:val="0091774F"/>
    <w:rsid w:val="0092063A"/>
    <w:rsid w:val="00927738"/>
    <w:rsid w:val="0093349C"/>
    <w:rsid w:val="009437BA"/>
    <w:rsid w:val="009525B4"/>
    <w:rsid w:val="009525B5"/>
    <w:rsid w:val="00961032"/>
    <w:rsid w:val="009626E5"/>
    <w:rsid w:val="00965F9A"/>
    <w:rsid w:val="009713A8"/>
    <w:rsid w:val="009741BE"/>
    <w:rsid w:val="00981DC0"/>
    <w:rsid w:val="00982460"/>
    <w:rsid w:val="009844AC"/>
    <w:rsid w:val="00985F6B"/>
    <w:rsid w:val="009934B3"/>
    <w:rsid w:val="009C066E"/>
    <w:rsid w:val="009C0855"/>
    <w:rsid w:val="009D0A84"/>
    <w:rsid w:val="009D2E20"/>
    <w:rsid w:val="009D7202"/>
    <w:rsid w:val="009D7736"/>
    <w:rsid w:val="009D7A25"/>
    <w:rsid w:val="009E0D20"/>
    <w:rsid w:val="009E12D8"/>
    <w:rsid w:val="009E38F1"/>
    <w:rsid w:val="009F27C2"/>
    <w:rsid w:val="009F50E7"/>
    <w:rsid w:val="009F51F0"/>
    <w:rsid w:val="00A050E1"/>
    <w:rsid w:val="00A07124"/>
    <w:rsid w:val="00A12DD0"/>
    <w:rsid w:val="00A2092D"/>
    <w:rsid w:val="00A23422"/>
    <w:rsid w:val="00A23AC9"/>
    <w:rsid w:val="00A261AE"/>
    <w:rsid w:val="00A2740F"/>
    <w:rsid w:val="00A36977"/>
    <w:rsid w:val="00A37312"/>
    <w:rsid w:val="00A417D2"/>
    <w:rsid w:val="00A42112"/>
    <w:rsid w:val="00A43077"/>
    <w:rsid w:val="00A43228"/>
    <w:rsid w:val="00A52BC3"/>
    <w:rsid w:val="00A54A01"/>
    <w:rsid w:val="00A55627"/>
    <w:rsid w:val="00A566A6"/>
    <w:rsid w:val="00A6251C"/>
    <w:rsid w:val="00A62BF1"/>
    <w:rsid w:val="00A63A32"/>
    <w:rsid w:val="00A67EDC"/>
    <w:rsid w:val="00A747FB"/>
    <w:rsid w:val="00A75873"/>
    <w:rsid w:val="00A81A05"/>
    <w:rsid w:val="00A83F89"/>
    <w:rsid w:val="00A86093"/>
    <w:rsid w:val="00A96DA6"/>
    <w:rsid w:val="00A9777B"/>
    <w:rsid w:val="00AA0C8A"/>
    <w:rsid w:val="00AA6F73"/>
    <w:rsid w:val="00AB1254"/>
    <w:rsid w:val="00AB3322"/>
    <w:rsid w:val="00AB415A"/>
    <w:rsid w:val="00AB50A0"/>
    <w:rsid w:val="00AC6B69"/>
    <w:rsid w:val="00AC6E2F"/>
    <w:rsid w:val="00AD1297"/>
    <w:rsid w:val="00AF1FA1"/>
    <w:rsid w:val="00AF4293"/>
    <w:rsid w:val="00AF498E"/>
    <w:rsid w:val="00B02230"/>
    <w:rsid w:val="00B049DD"/>
    <w:rsid w:val="00B05FA3"/>
    <w:rsid w:val="00B12E84"/>
    <w:rsid w:val="00B14D76"/>
    <w:rsid w:val="00B14F13"/>
    <w:rsid w:val="00B16CDA"/>
    <w:rsid w:val="00B23CDA"/>
    <w:rsid w:val="00B23D94"/>
    <w:rsid w:val="00B36279"/>
    <w:rsid w:val="00B440E0"/>
    <w:rsid w:val="00B445D1"/>
    <w:rsid w:val="00B61AA3"/>
    <w:rsid w:val="00B67329"/>
    <w:rsid w:val="00B71604"/>
    <w:rsid w:val="00B76322"/>
    <w:rsid w:val="00B82E6C"/>
    <w:rsid w:val="00B84934"/>
    <w:rsid w:val="00B9257F"/>
    <w:rsid w:val="00B92E35"/>
    <w:rsid w:val="00B96E54"/>
    <w:rsid w:val="00BA30CD"/>
    <w:rsid w:val="00BA39B7"/>
    <w:rsid w:val="00BA4D50"/>
    <w:rsid w:val="00BA64FF"/>
    <w:rsid w:val="00BA714B"/>
    <w:rsid w:val="00BA7A4B"/>
    <w:rsid w:val="00BB218D"/>
    <w:rsid w:val="00BB2322"/>
    <w:rsid w:val="00BB40E1"/>
    <w:rsid w:val="00BC7869"/>
    <w:rsid w:val="00BE6482"/>
    <w:rsid w:val="00BF0A2E"/>
    <w:rsid w:val="00BF0D64"/>
    <w:rsid w:val="00BF470F"/>
    <w:rsid w:val="00C00909"/>
    <w:rsid w:val="00C01C87"/>
    <w:rsid w:val="00C15340"/>
    <w:rsid w:val="00C349A9"/>
    <w:rsid w:val="00C35793"/>
    <w:rsid w:val="00C36C72"/>
    <w:rsid w:val="00C42FCA"/>
    <w:rsid w:val="00C43AD1"/>
    <w:rsid w:val="00C45ED5"/>
    <w:rsid w:val="00C477A6"/>
    <w:rsid w:val="00C47A90"/>
    <w:rsid w:val="00C51DBD"/>
    <w:rsid w:val="00C56C8A"/>
    <w:rsid w:val="00C57D59"/>
    <w:rsid w:val="00C61CD5"/>
    <w:rsid w:val="00C63749"/>
    <w:rsid w:val="00C735DB"/>
    <w:rsid w:val="00C73962"/>
    <w:rsid w:val="00C76615"/>
    <w:rsid w:val="00C768B1"/>
    <w:rsid w:val="00C91E99"/>
    <w:rsid w:val="00C93F12"/>
    <w:rsid w:val="00C960D7"/>
    <w:rsid w:val="00CA3042"/>
    <w:rsid w:val="00CA4C39"/>
    <w:rsid w:val="00CA7D89"/>
    <w:rsid w:val="00CB006B"/>
    <w:rsid w:val="00CB19E2"/>
    <w:rsid w:val="00CC342D"/>
    <w:rsid w:val="00CC4E51"/>
    <w:rsid w:val="00CC58C1"/>
    <w:rsid w:val="00CC6276"/>
    <w:rsid w:val="00CD2B78"/>
    <w:rsid w:val="00CD556D"/>
    <w:rsid w:val="00CD57AE"/>
    <w:rsid w:val="00CE18D4"/>
    <w:rsid w:val="00CE35E2"/>
    <w:rsid w:val="00CE4405"/>
    <w:rsid w:val="00CF2B6D"/>
    <w:rsid w:val="00CF3CFF"/>
    <w:rsid w:val="00CF4C9E"/>
    <w:rsid w:val="00CF68A1"/>
    <w:rsid w:val="00D0004E"/>
    <w:rsid w:val="00D00F6B"/>
    <w:rsid w:val="00D012F9"/>
    <w:rsid w:val="00D052E6"/>
    <w:rsid w:val="00D07FBF"/>
    <w:rsid w:val="00D102B0"/>
    <w:rsid w:val="00D1134D"/>
    <w:rsid w:val="00D137B4"/>
    <w:rsid w:val="00D15E43"/>
    <w:rsid w:val="00D24708"/>
    <w:rsid w:val="00D3179A"/>
    <w:rsid w:val="00D32AFD"/>
    <w:rsid w:val="00D45F6E"/>
    <w:rsid w:val="00D57796"/>
    <w:rsid w:val="00D712FE"/>
    <w:rsid w:val="00D75D89"/>
    <w:rsid w:val="00D76D2B"/>
    <w:rsid w:val="00D806C6"/>
    <w:rsid w:val="00D80794"/>
    <w:rsid w:val="00D80AAA"/>
    <w:rsid w:val="00D8266A"/>
    <w:rsid w:val="00D82BEC"/>
    <w:rsid w:val="00D85E4F"/>
    <w:rsid w:val="00D97504"/>
    <w:rsid w:val="00DB62E0"/>
    <w:rsid w:val="00DB7EC7"/>
    <w:rsid w:val="00DC25C0"/>
    <w:rsid w:val="00DC2798"/>
    <w:rsid w:val="00DC5527"/>
    <w:rsid w:val="00DD5442"/>
    <w:rsid w:val="00DD785B"/>
    <w:rsid w:val="00DD7C39"/>
    <w:rsid w:val="00DE26BB"/>
    <w:rsid w:val="00DE5E91"/>
    <w:rsid w:val="00DE6532"/>
    <w:rsid w:val="00DE767F"/>
    <w:rsid w:val="00DF486B"/>
    <w:rsid w:val="00DF5482"/>
    <w:rsid w:val="00DF7658"/>
    <w:rsid w:val="00E034FF"/>
    <w:rsid w:val="00E0465E"/>
    <w:rsid w:val="00E20359"/>
    <w:rsid w:val="00E22A03"/>
    <w:rsid w:val="00E262FD"/>
    <w:rsid w:val="00E26720"/>
    <w:rsid w:val="00E33F09"/>
    <w:rsid w:val="00E42646"/>
    <w:rsid w:val="00E43C3F"/>
    <w:rsid w:val="00E507C7"/>
    <w:rsid w:val="00E52550"/>
    <w:rsid w:val="00E54FE4"/>
    <w:rsid w:val="00E61C6B"/>
    <w:rsid w:val="00E662BD"/>
    <w:rsid w:val="00E75D1E"/>
    <w:rsid w:val="00E75F07"/>
    <w:rsid w:val="00E774E9"/>
    <w:rsid w:val="00E847A5"/>
    <w:rsid w:val="00E85293"/>
    <w:rsid w:val="00E85413"/>
    <w:rsid w:val="00E946F2"/>
    <w:rsid w:val="00EA2DF4"/>
    <w:rsid w:val="00EA4B9D"/>
    <w:rsid w:val="00EB295C"/>
    <w:rsid w:val="00EB4744"/>
    <w:rsid w:val="00ED4B66"/>
    <w:rsid w:val="00EE78FC"/>
    <w:rsid w:val="00EF78B7"/>
    <w:rsid w:val="00F018DE"/>
    <w:rsid w:val="00F041DA"/>
    <w:rsid w:val="00F05632"/>
    <w:rsid w:val="00F14E37"/>
    <w:rsid w:val="00F162B7"/>
    <w:rsid w:val="00F217B6"/>
    <w:rsid w:val="00F21F01"/>
    <w:rsid w:val="00F24326"/>
    <w:rsid w:val="00F26B77"/>
    <w:rsid w:val="00F31AC4"/>
    <w:rsid w:val="00F3214B"/>
    <w:rsid w:val="00F32D4F"/>
    <w:rsid w:val="00F3780E"/>
    <w:rsid w:val="00F40205"/>
    <w:rsid w:val="00F41D11"/>
    <w:rsid w:val="00F42730"/>
    <w:rsid w:val="00F4419C"/>
    <w:rsid w:val="00F52792"/>
    <w:rsid w:val="00F55E73"/>
    <w:rsid w:val="00F604B5"/>
    <w:rsid w:val="00F6179B"/>
    <w:rsid w:val="00F635AF"/>
    <w:rsid w:val="00F65DF1"/>
    <w:rsid w:val="00F66018"/>
    <w:rsid w:val="00F6764D"/>
    <w:rsid w:val="00F73333"/>
    <w:rsid w:val="00F73588"/>
    <w:rsid w:val="00F75065"/>
    <w:rsid w:val="00F7508A"/>
    <w:rsid w:val="00F81462"/>
    <w:rsid w:val="00F81797"/>
    <w:rsid w:val="00F83D0B"/>
    <w:rsid w:val="00F85E73"/>
    <w:rsid w:val="00F86C45"/>
    <w:rsid w:val="00F93767"/>
    <w:rsid w:val="00F96D50"/>
    <w:rsid w:val="00FA4FBD"/>
    <w:rsid w:val="00FB1A7F"/>
    <w:rsid w:val="00FB380C"/>
    <w:rsid w:val="00FB6BC9"/>
    <w:rsid w:val="00FB6CF3"/>
    <w:rsid w:val="00FB747D"/>
    <w:rsid w:val="00FC425B"/>
    <w:rsid w:val="00FC4713"/>
    <w:rsid w:val="00FC6076"/>
    <w:rsid w:val="00FD3921"/>
    <w:rsid w:val="00FE0010"/>
    <w:rsid w:val="00FE0F67"/>
    <w:rsid w:val="00FE185C"/>
    <w:rsid w:val="00FE6328"/>
    <w:rsid w:val="00FE6B1D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A5F1"/>
  <w15:chartTrackingRefBased/>
  <w15:docId w15:val="{73086DFB-CE7A-4CF9-918B-9DED0F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  <w:style w:type="paragraph" w:customStyle="1" w:styleId="ConsPlusNormal">
    <w:name w:val="ConsPlusNormal"/>
    <w:rsid w:val="0093349C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table" w:styleId="ac">
    <w:name w:val="Table Grid"/>
    <w:basedOn w:val="a1"/>
    <w:uiPriority w:val="39"/>
    <w:locked/>
    <w:rsid w:val="00F85E7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F85E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rsid w:val="00F85E73"/>
    <w:rPr>
      <w:rFonts w:ascii="Times New Roman" w:hAnsi="Times New Roman"/>
    </w:rPr>
  </w:style>
  <w:style w:type="character" w:styleId="af">
    <w:name w:val="footnote reference"/>
    <w:uiPriority w:val="99"/>
    <w:unhideWhenUsed/>
    <w:rsid w:val="00F85E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rnilova.m@nso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A98DAC-71CA-4A41-8F7C-1BA95ECD82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139273-EB17-4E58-812E-013166BF8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D0312-A7D0-46E5-A05D-8A2365A1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C3A39-941F-477A-98B2-265BEC92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m.zakazchikova</dc:creator>
  <cp:keywords/>
  <cp:lastModifiedBy>Корнилова Мария Сергеевна</cp:lastModifiedBy>
  <cp:revision>2</cp:revision>
  <cp:lastPrinted>2018-01-31T08:17:00Z</cp:lastPrinted>
  <dcterms:created xsi:type="dcterms:W3CDTF">2023-04-11T02:12:00Z</dcterms:created>
  <dcterms:modified xsi:type="dcterms:W3CDTF">2023-04-11T02:12:00Z</dcterms:modified>
</cp:coreProperties>
</file>