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BF1" w:rsidRPr="00934BBF" w:rsidRDefault="009F0BF1" w:rsidP="009F0BF1">
      <w:pPr>
        <w:pStyle w:val="a3"/>
        <w:ind w:right="376"/>
        <w:jc w:val="center"/>
        <w:rPr>
          <w:sz w:val="20"/>
          <w:szCs w:val="20"/>
        </w:rPr>
      </w:pPr>
      <w:r>
        <w:rPr>
          <w:sz w:val="20"/>
          <w:szCs w:val="20"/>
        </w:rPr>
        <w:object w:dxaOrig="841" w:dyaOrig="10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0.25pt" o:ole="" fillcolor="window">
            <v:imagedata r:id="rId5" o:title="" gain="25" blacklevel="-23592f"/>
          </v:shape>
          <o:OLEObject Type="Embed" ProgID="Word.Picture.8" ShapeID="_x0000_i1025" DrawAspect="Content" ObjectID="_1617783554" r:id="rId6"/>
        </w:object>
      </w:r>
    </w:p>
    <w:p w:rsidR="009F0BF1" w:rsidRPr="00E2092A" w:rsidRDefault="009F0BF1" w:rsidP="009F0BF1">
      <w:pPr>
        <w:rPr>
          <w:rFonts w:ascii="Times New Roman" w:hAnsi="Times New Roman"/>
          <w:sz w:val="16"/>
          <w:szCs w:val="16"/>
        </w:rPr>
      </w:pPr>
    </w:p>
    <w:p w:rsidR="009F0BF1" w:rsidRPr="00E2092A" w:rsidRDefault="009F0BF1" w:rsidP="009F0BF1">
      <w:pPr>
        <w:pStyle w:val="2"/>
        <w:jc w:val="center"/>
        <w:rPr>
          <w:b/>
        </w:rPr>
      </w:pPr>
      <w:r>
        <w:rPr>
          <w:b/>
        </w:rPr>
        <w:t>МИНИСТЕРСТВО ТРАНСПОРТА И ДОРОЖНОГО ХОЗЯЙСТВА НОВОСИБИРСКОЙ ОБЛАСТИ</w:t>
      </w:r>
    </w:p>
    <w:p w:rsidR="009F0BF1" w:rsidRPr="00E6689A" w:rsidRDefault="009F0BF1" w:rsidP="009F0B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F0BF1" w:rsidRDefault="009F0BF1" w:rsidP="009F0B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092A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9F0BF1" w:rsidRPr="00495120" w:rsidRDefault="009F0BF1" w:rsidP="009F0B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F0BF1" w:rsidRDefault="009F0BF1" w:rsidP="0049512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495120">
        <w:rPr>
          <w:rFonts w:ascii="Times New Roman" w:hAnsi="Times New Roman"/>
          <w:sz w:val="28"/>
          <w:szCs w:val="28"/>
        </w:rPr>
        <w:t xml:space="preserve">к проекту </w:t>
      </w:r>
      <w:r w:rsidR="002E18AD" w:rsidRPr="00495120">
        <w:rPr>
          <w:rFonts w:ascii="Times New Roman" w:hAnsi="Times New Roman"/>
          <w:sz w:val="28"/>
          <w:szCs w:val="28"/>
        </w:rPr>
        <w:t>постановлени</w:t>
      </w:r>
      <w:r w:rsidR="00495120" w:rsidRPr="00495120">
        <w:rPr>
          <w:rFonts w:ascii="Times New Roman" w:hAnsi="Times New Roman"/>
          <w:sz w:val="28"/>
          <w:szCs w:val="28"/>
        </w:rPr>
        <w:t>я</w:t>
      </w:r>
      <w:r w:rsidRPr="00495120">
        <w:rPr>
          <w:rFonts w:ascii="Times New Roman" w:hAnsi="Times New Roman"/>
          <w:sz w:val="28"/>
          <w:szCs w:val="28"/>
        </w:rPr>
        <w:t xml:space="preserve"> Прави</w:t>
      </w:r>
      <w:r w:rsidR="00495120" w:rsidRPr="00495120">
        <w:rPr>
          <w:rFonts w:ascii="Times New Roman" w:hAnsi="Times New Roman"/>
          <w:sz w:val="28"/>
          <w:szCs w:val="28"/>
        </w:rPr>
        <w:t>тельства Новосибирской области «О внесении изменений в постановление Правительства Новосибирской области от 30.10.2018 № 449˗п»</w:t>
      </w:r>
    </w:p>
    <w:p w:rsidR="00495120" w:rsidRDefault="00495120" w:rsidP="0049512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9F0BF1" w:rsidRPr="00495120" w:rsidRDefault="009F0BF1" w:rsidP="009F0B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5120">
        <w:rPr>
          <w:rFonts w:ascii="Times New Roman" w:hAnsi="Times New Roman"/>
          <w:sz w:val="28"/>
          <w:szCs w:val="28"/>
        </w:rPr>
        <w:t xml:space="preserve">Настоящий проект </w:t>
      </w:r>
      <w:r w:rsidR="00495120" w:rsidRPr="00495120">
        <w:rPr>
          <w:rFonts w:ascii="Times New Roman" w:hAnsi="Times New Roman"/>
          <w:sz w:val="28"/>
          <w:szCs w:val="28"/>
        </w:rPr>
        <w:t>разработан</w:t>
      </w:r>
      <w:r w:rsidRPr="00495120">
        <w:rPr>
          <w:rFonts w:ascii="Times New Roman" w:hAnsi="Times New Roman"/>
          <w:sz w:val="28"/>
          <w:szCs w:val="28"/>
        </w:rPr>
        <w:t xml:space="preserve"> в целях реализации положений</w:t>
      </w:r>
      <w:r w:rsidR="003958FB" w:rsidRPr="00495120">
        <w:rPr>
          <w:rFonts w:ascii="Times New Roman" w:hAnsi="Times New Roman"/>
          <w:sz w:val="28"/>
          <w:szCs w:val="28"/>
        </w:rPr>
        <w:t xml:space="preserve"> Федераль</w:t>
      </w:r>
      <w:r w:rsidR="0072615E" w:rsidRPr="00495120">
        <w:rPr>
          <w:rFonts w:ascii="Times New Roman" w:hAnsi="Times New Roman"/>
          <w:sz w:val="28"/>
          <w:szCs w:val="28"/>
        </w:rPr>
        <w:t>ного закона</w:t>
      </w:r>
      <w:r w:rsidR="003958FB" w:rsidRPr="00495120">
        <w:rPr>
          <w:rFonts w:ascii="Times New Roman" w:hAnsi="Times New Roman"/>
          <w:sz w:val="28"/>
          <w:szCs w:val="28"/>
        </w:rPr>
        <w:t xml:space="preserve"> </w:t>
      </w:r>
      <w:r w:rsidR="0072615E" w:rsidRPr="00495120">
        <w:rPr>
          <w:rFonts w:ascii="Times New Roman" w:eastAsia="Times New Roman" w:hAnsi="Times New Roman"/>
          <w:sz w:val="28"/>
          <w:szCs w:val="28"/>
        </w:rPr>
        <w:t>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="00166DA7" w:rsidRPr="00495120">
        <w:rPr>
          <w:rFonts w:ascii="Times New Roman" w:hAnsi="Times New Roman"/>
          <w:sz w:val="28"/>
          <w:szCs w:val="28"/>
        </w:rPr>
        <w:t xml:space="preserve">, а также </w:t>
      </w:r>
      <w:r w:rsidR="00166DA7" w:rsidRPr="00495120">
        <w:rPr>
          <w:rFonts w:ascii="Times New Roman" w:eastAsia="Times New Roman" w:hAnsi="Times New Roman"/>
          <w:sz w:val="28"/>
          <w:szCs w:val="28"/>
        </w:rPr>
        <w:t>пункта 4 статьи 2 Закона Новосибирской области от 05.05.2016 № 55-ОЗ «Об отдельных вопросах</w:t>
      </w:r>
      <w:r w:rsidR="00166DA7" w:rsidRPr="00495120">
        <w:rPr>
          <w:rFonts w:ascii="Times New Roman" w:hAnsi="Times New Roman"/>
          <w:sz w:val="28"/>
          <w:szCs w:val="28"/>
        </w:rPr>
        <w:t xml:space="preserve"> организации транспортного обслуживания населения на территории Новосибирской области»</w:t>
      </w:r>
      <w:r w:rsidR="00916FE3" w:rsidRPr="00495120">
        <w:rPr>
          <w:rFonts w:ascii="Times New Roman" w:hAnsi="Times New Roman"/>
          <w:sz w:val="28"/>
          <w:szCs w:val="28"/>
        </w:rPr>
        <w:t>.</w:t>
      </w:r>
    </w:p>
    <w:p w:rsidR="0072615E" w:rsidRDefault="009F0BF1" w:rsidP="007261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495120">
        <w:rPr>
          <w:rFonts w:ascii="Times New Roman" w:hAnsi="Times New Roman"/>
          <w:sz w:val="28"/>
          <w:szCs w:val="28"/>
        </w:rPr>
        <w:t>Проектом постановлени</w:t>
      </w:r>
      <w:r w:rsidR="00495120" w:rsidRPr="00495120">
        <w:rPr>
          <w:rFonts w:ascii="Times New Roman" w:hAnsi="Times New Roman"/>
          <w:sz w:val="28"/>
          <w:szCs w:val="28"/>
        </w:rPr>
        <w:t>я</w:t>
      </w:r>
      <w:r w:rsidRPr="00495120">
        <w:rPr>
          <w:rFonts w:ascii="Times New Roman" w:hAnsi="Times New Roman"/>
          <w:sz w:val="28"/>
          <w:szCs w:val="28"/>
        </w:rPr>
        <w:t xml:space="preserve"> </w:t>
      </w:r>
      <w:r w:rsidR="002E18AD" w:rsidRPr="00495120">
        <w:rPr>
          <w:rFonts w:ascii="Times New Roman" w:hAnsi="Times New Roman"/>
          <w:sz w:val="28"/>
          <w:szCs w:val="28"/>
        </w:rPr>
        <w:t xml:space="preserve">корректируется </w:t>
      </w:r>
      <w:r w:rsidR="00FE0E23">
        <w:rPr>
          <w:rFonts w:ascii="Times New Roman" w:hAnsi="Times New Roman"/>
          <w:sz w:val="28"/>
          <w:szCs w:val="28"/>
        </w:rPr>
        <w:t xml:space="preserve">и дополняется утвержденный </w:t>
      </w:r>
      <w:r w:rsidR="002E18AD" w:rsidRPr="00495120">
        <w:rPr>
          <w:rFonts w:ascii="Times New Roman" w:hAnsi="Times New Roman"/>
          <w:sz w:val="28"/>
          <w:szCs w:val="28"/>
        </w:rPr>
        <w:t xml:space="preserve">прежний </w:t>
      </w:r>
      <w:r w:rsidR="0072615E" w:rsidRPr="00495120">
        <w:rPr>
          <w:rFonts w:ascii="Times New Roman" w:hAnsi="Times New Roman"/>
          <w:sz w:val="28"/>
          <w:szCs w:val="28"/>
        </w:rPr>
        <w:t>Перечень остановочных пунктов на территории Новосибирской области, расположенных вне территорий автовокзалов или автостанций, которые допускается использовать по межрегиональному маршруту регулярных перевозок</w:t>
      </w:r>
      <w:r w:rsidR="0072615E" w:rsidRPr="00495120">
        <w:rPr>
          <w:rFonts w:ascii="Times New Roman" w:eastAsiaTheme="minorHAnsi" w:hAnsi="Times New Roman"/>
          <w:sz w:val="28"/>
          <w:szCs w:val="28"/>
        </w:rPr>
        <w:t>.</w:t>
      </w:r>
    </w:p>
    <w:p w:rsidR="00FE0E23" w:rsidRPr="00495120" w:rsidRDefault="00FE0E23" w:rsidP="00FE0E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Корректировка данных в перечне связана с проведением владельцев дорог ревизий паспортов остановочных пунктов, по результатам которых были уточнены адреса</w:t>
      </w:r>
      <w:r w:rsidR="000101F3">
        <w:rPr>
          <w:rFonts w:ascii="Times New Roman" w:eastAsiaTheme="minorHAnsi" w:hAnsi="Times New Roman"/>
          <w:sz w:val="28"/>
          <w:szCs w:val="28"/>
        </w:rPr>
        <w:t xml:space="preserve"> размещения остановочных пунктов на автомобильных дорогах</w:t>
      </w:r>
      <w:r>
        <w:rPr>
          <w:rFonts w:ascii="Times New Roman" w:eastAsiaTheme="minorHAnsi" w:hAnsi="Times New Roman"/>
          <w:sz w:val="28"/>
          <w:szCs w:val="28"/>
        </w:rPr>
        <w:t>. Также перечень дополнен вновь построенными остановочными пунктами.</w:t>
      </w:r>
    </w:p>
    <w:p w:rsidR="00166DA7" w:rsidRPr="00495120" w:rsidRDefault="00166DA7" w:rsidP="00166D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5120">
        <w:rPr>
          <w:rFonts w:ascii="Times New Roman" w:hAnsi="Times New Roman"/>
          <w:sz w:val="28"/>
          <w:szCs w:val="28"/>
        </w:rPr>
        <w:t xml:space="preserve">Проведение оценки регулирующего воздействия проекта </w:t>
      </w:r>
      <w:r w:rsidR="002E18AD" w:rsidRPr="00495120">
        <w:rPr>
          <w:rFonts w:ascii="Times New Roman" w:hAnsi="Times New Roman"/>
          <w:sz w:val="28"/>
          <w:szCs w:val="28"/>
        </w:rPr>
        <w:t>о внесении изменений в постановление</w:t>
      </w:r>
      <w:r w:rsidRPr="00495120">
        <w:rPr>
          <w:rFonts w:ascii="Times New Roman" w:hAnsi="Times New Roman"/>
          <w:sz w:val="28"/>
          <w:szCs w:val="28"/>
        </w:rPr>
        <w:t xml:space="preserve"> в соответствии с постановлением Губернатора НСО от 17.01.2017 года № 2 «О Порядке проведения оценки регулирующего воздействия проектов нормативных правовых актов Новосибирской области» не требуется, в связи с тем, что </w:t>
      </w:r>
      <w:r w:rsidR="00102FA0" w:rsidRPr="00495120">
        <w:rPr>
          <w:rFonts w:ascii="Times New Roman" w:eastAsiaTheme="minorHAnsi" w:hAnsi="Times New Roman"/>
          <w:sz w:val="28"/>
          <w:szCs w:val="28"/>
        </w:rPr>
        <w:t>проект</w:t>
      </w:r>
      <w:r w:rsidR="002E18AD" w:rsidRPr="00495120">
        <w:rPr>
          <w:rFonts w:ascii="Times New Roman" w:eastAsiaTheme="minorHAnsi" w:hAnsi="Times New Roman"/>
          <w:sz w:val="28"/>
          <w:szCs w:val="28"/>
        </w:rPr>
        <w:t xml:space="preserve"> </w:t>
      </w:r>
      <w:r w:rsidR="00916FE3" w:rsidRPr="00495120">
        <w:rPr>
          <w:rFonts w:ascii="Times New Roman" w:eastAsiaTheme="minorHAnsi" w:hAnsi="Times New Roman"/>
          <w:sz w:val="28"/>
          <w:szCs w:val="28"/>
        </w:rPr>
        <w:t>постановлени</w:t>
      </w:r>
      <w:r w:rsidR="00495120" w:rsidRPr="00495120">
        <w:rPr>
          <w:rFonts w:ascii="Times New Roman" w:eastAsiaTheme="minorHAnsi" w:hAnsi="Times New Roman"/>
          <w:sz w:val="28"/>
          <w:szCs w:val="28"/>
        </w:rPr>
        <w:t>я</w:t>
      </w:r>
      <w:r w:rsidR="00102FA0" w:rsidRPr="00495120">
        <w:rPr>
          <w:rFonts w:ascii="Times New Roman" w:eastAsiaTheme="minorHAnsi" w:hAnsi="Times New Roman"/>
          <w:sz w:val="28"/>
          <w:szCs w:val="28"/>
        </w:rPr>
        <w:t xml:space="preserve"> не устанавливает новые и не изменяет ранее предусмотренные нормативными правовыми актами Новосибирской области обязанности для субъектов предпринимательской и инвестиционной деятельности, а также н</w:t>
      </w:r>
      <w:r w:rsidR="00495120" w:rsidRPr="00495120">
        <w:rPr>
          <w:rFonts w:ascii="Times New Roman" w:eastAsiaTheme="minorHAnsi" w:hAnsi="Times New Roman"/>
          <w:sz w:val="28"/>
          <w:szCs w:val="28"/>
        </w:rPr>
        <w:t xml:space="preserve">е устанавливает, не изменяет и </w:t>
      </w:r>
      <w:r w:rsidR="00102FA0" w:rsidRPr="00495120">
        <w:rPr>
          <w:rFonts w:ascii="Times New Roman" w:eastAsiaTheme="minorHAnsi" w:hAnsi="Times New Roman"/>
          <w:sz w:val="28"/>
          <w:szCs w:val="28"/>
        </w:rPr>
        <w:t xml:space="preserve">не отменяет ранее установленную ответственность за нарушение нормативных правовых актов Новосибирской области, затрагивающие вопросы осуществление предпринимательской и инвестиционной деятельности. </w:t>
      </w:r>
    </w:p>
    <w:p w:rsidR="009F0BF1" w:rsidRPr="00495120" w:rsidRDefault="009F0BF1" w:rsidP="009F0B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5120">
        <w:rPr>
          <w:rFonts w:ascii="Times New Roman" w:hAnsi="Times New Roman"/>
          <w:sz w:val="28"/>
          <w:szCs w:val="28"/>
        </w:rPr>
        <w:t xml:space="preserve">Принятие данного </w:t>
      </w:r>
      <w:r w:rsidR="002E18AD" w:rsidRPr="00495120">
        <w:rPr>
          <w:rFonts w:ascii="Times New Roman" w:hAnsi="Times New Roman"/>
          <w:sz w:val="28"/>
          <w:szCs w:val="28"/>
        </w:rPr>
        <w:t xml:space="preserve">проекта </w:t>
      </w:r>
      <w:r w:rsidRPr="00495120">
        <w:rPr>
          <w:rFonts w:ascii="Times New Roman" w:hAnsi="Times New Roman"/>
          <w:sz w:val="28"/>
          <w:szCs w:val="28"/>
        </w:rPr>
        <w:t>постановлени</w:t>
      </w:r>
      <w:r w:rsidR="00495120" w:rsidRPr="00495120">
        <w:rPr>
          <w:rFonts w:ascii="Times New Roman" w:hAnsi="Times New Roman"/>
          <w:sz w:val="28"/>
          <w:szCs w:val="28"/>
        </w:rPr>
        <w:t>я</w:t>
      </w:r>
      <w:r w:rsidRPr="00495120">
        <w:rPr>
          <w:rFonts w:ascii="Times New Roman" w:hAnsi="Times New Roman"/>
          <w:sz w:val="28"/>
          <w:szCs w:val="28"/>
        </w:rPr>
        <w:t xml:space="preserve"> не потребует дополнительных расходов из</w:t>
      </w:r>
      <w:r w:rsidR="00916FE3" w:rsidRPr="00495120">
        <w:rPr>
          <w:rFonts w:ascii="Times New Roman" w:hAnsi="Times New Roman"/>
          <w:sz w:val="28"/>
          <w:szCs w:val="28"/>
        </w:rPr>
        <w:t xml:space="preserve"> областного</w:t>
      </w:r>
      <w:r w:rsidRPr="00495120">
        <w:rPr>
          <w:rFonts w:ascii="Times New Roman" w:hAnsi="Times New Roman"/>
          <w:sz w:val="28"/>
          <w:szCs w:val="28"/>
        </w:rPr>
        <w:t xml:space="preserve"> бюджета Новосибирской области.</w:t>
      </w:r>
    </w:p>
    <w:p w:rsidR="009F0BF1" w:rsidRDefault="009F0BF1" w:rsidP="009F0B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6712F" w:rsidRDefault="0036712F" w:rsidP="009F0B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0BF1" w:rsidRPr="00495120" w:rsidRDefault="00495120" w:rsidP="009F0BF1">
      <w:pPr>
        <w:pStyle w:val="a3"/>
      </w:pPr>
      <w:r>
        <w:rPr>
          <w:lang w:val="ru-RU"/>
        </w:rPr>
        <w:t>Министр</w:t>
      </w:r>
      <w:r w:rsidR="009F0BF1" w:rsidRPr="00495120">
        <w:t xml:space="preserve"> транспорта и</w:t>
      </w:r>
    </w:p>
    <w:p w:rsidR="009F0BF1" w:rsidRPr="00495120" w:rsidRDefault="009F0BF1" w:rsidP="009F0BF1">
      <w:pPr>
        <w:pStyle w:val="a3"/>
      </w:pPr>
      <w:r w:rsidRPr="00495120">
        <w:t>дорожного хозяйства</w:t>
      </w:r>
    </w:p>
    <w:p w:rsidR="009F0BF1" w:rsidRPr="00495120" w:rsidRDefault="009F0BF1" w:rsidP="009F0B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5120"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</w:t>
      </w:r>
      <w:r w:rsidRPr="0049512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9512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9512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9512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9512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95120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А.В. Костылевский</w:t>
      </w:r>
    </w:p>
    <w:p w:rsidR="009F0BF1" w:rsidRPr="00495120" w:rsidRDefault="009F0BF1" w:rsidP="009F0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3924" w:rsidRDefault="00053924" w:rsidP="009F0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3924" w:rsidRDefault="00053924" w:rsidP="009F0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3924" w:rsidRDefault="00053924" w:rsidP="009F0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3924" w:rsidRDefault="00053924" w:rsidP="009F0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3924" w:rsidRDefault="00053924" w:rsidP="009F0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3924" w:rsidRDefault="00053924" w:rsidP="009F0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3924" w:rsidRDefault="00053924" w:rsidP="009F0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3924" w:rsidRDefault="00053924" w:rsidP="009F0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3924" w:rsidRDefault="00053924" w:rsidP="009F0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3924" w:rsidRDefault="00053924" w:rsidP="009F0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3924" w:rsidRDefault="00053924" w:rsidP="009F0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3924" w:rsidRDefault="00053924" w:rsidP="009F0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3924" w:rsidRDefault="00053924" w:rsidP="009F0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3924" w:rsidRDefault="00053924" w:rsidP="009F0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3924" w:rsidRDefault="00053924" w:rsidP="009F0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3924" w:rsidRDefault="00053924" w:rsidP="009F0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3924" w:rsidRDefault="00053924" w:rsidP="009F0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3924" w:rsidRDefault="00053924" w:rsidP="009F0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3924" w:rsidRDefault="00053924" w:rsidP="009F0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3924" w:rsidRDefault="00053924" w:rsidP="009F0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3924" w:rsidRDefault="00053924" w:rsidP="009F0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3924" w:rsidRDefault="00053924" w:rsidP="009F0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3924" w:rsidRDefault="00053924" w:rsidP="009F0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3924" w:rsidRDefault="00053924" w:rsidP="009F0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3924" w:rsidRDefault="00053924" w:rsidP="009F0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3924" w:rsidRDefault="00053924" w:rsidP="009F0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3924" w:rsidRDefault="00053924" w:rsidP="009F0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3924" w:rsidRDefault="00053924" w:rsidP="009F0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712F" w:rsidRDefault="0036712F" w:rsidP="009F0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712F" w:rsidRDefault="0036712F" w:rsidP="009F0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712F" w:rsidRDefault="0036712F" w:rsidP="009F0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712F" w:rsidRDefault="0036712F" w:rsidP="009F0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712F" w:rsidRDefault="0036712F" w:rsidP="009F0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712F" w:rsidRDefault="0036712F" w:rsidP="009F0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712F" w:rsidRDefault="0036712F" w:rsidP="009F0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712F" w:rsidRDefault="0036712F" w:rsidP="009F0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712F" w:rsidRDefault="0036712F" w:rsidP="009F0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712F" w:rsidRDefault="0036712F" w:rsidP="009F0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712F" w:rsidRDefault="0036712F" w:rsidP="009F0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712F" w:rsidRDefault="0036712F" w:rsidP="009F0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E18AD" w:rsidRDefault="002E18AD" w:rsidP="009F0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3924" w:rsidRDefault="00053924" w:rsidP="009F0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3924" w:rsidRDefault="00053924" w:rsidP="009F0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3924" w:rsidRDefault="00053924" w:rsidP="009F0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0BF1" w:rsidRDefault="009F0BF1" w:rsidP="009F0BF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66DA7" w:rsidRDefault="00166DA7" w:rsidP="009F0BF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0BF1" w:rsidRPr="007C7E11" w:rsidRDefault="009F0BF1" w:rsidP="009F0BF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А.В. Новак</w:t>
      </w:r>
    </w:p>
    <w:p w:rsidR="00A05432" w:rsidRDefault="009F4E3D" w:rsidP="009F0BF1">
      <w:pPr>
        <w:spacing w:after="0" w:line="240" w:lineRule="auto"/>
      </w:pPr>
      <w:r>
        <w:rPr>
          <w:rFonts w:ascii="Times New Roman" w:eastAsia="Times New Roman" w:hAnsi="Times New Roman"/>
          <w:sz w:val="20"/>
          <w:szCs w:val="20"/>
          <w:lang w:eastAsia="ru-RU"/>
        </w:rPr>
        <w:t>(383) 238-68-28</w:t>
      </w:r>
    </w:p>
    <w:sectPr w:rsidR="00A05432" w:rsidSect="0036712F">
      <w:pgSz w:w="11906" w:h="16838"/>
      <w:pgMar w:top="709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A3D"/>
    <w:rsid w:val="000101F3"/>
    <w:rsid w:val="00053924"/>
    <w:rsid w:val="000D6F24"/>
    <w:rsid w:val="000E40BE"/>
    <w:rsid w:val="00102FA0"/>
    <w:rsid w:val="00166DA7"/>
    <w:rsid w:val="00217726"/>
    <w:rsid w:val="002E18AD"/>
    <w:rsid w:val="00325A3D"/>
    <w:rsid w:val="0036712F"/>
    <w:rsid w:val="003958FB"/>
    <w:rsid w:val="004067C6"/>
    <w:rsid w:val="00495120"/>
    <w:rsid w:val="00497890"/>
    <w:rsid w:val="004E4E6D"/>
    <w:rsid w:val="0072615E"/>
    <w:rsid w:val="00916FE3"/>
    <w:rsid w:val="009F0BF1"/>
    <w:rsid w:val="009F4E3D"/>
    <w:rsid w:val="00A05432"/>
    <w:rsid w:val="00A82F0D"/>
    <w:rsid w:val="00BA6F08"/>
    <w:rsid w:val="00CB729C"/>
    <w:rsid w:val="00D854E5"/>
    <w:rsid w:val="00DA422E"/>
    <w:rsid w:val="00E929FE"/>
    <w:rsid w:val="00F1382C"/>
    <w:rsid w:val="00FD3E51"/>
    <w:rsid w:val="00FE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CF704"/>
  <w15:docId w15:val="{3CD8F79C-CEF5-46B3-8CEC-3223FA184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B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F0BF1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9F0BF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2">
    <w:name w:val="заголовок 2"/>
    <w:basedOn w:val="a"/>
    <w:next w:val="a"/>
    <w:rsid w:val="009F0BF1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92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29F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1A079-97BD-414B-A7BA-5878B08B0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Новак Алексей Васильевич</dc:creator>
  <cp:lastModifiedBy>Новак Алексей Васильевич</cp:lastModifiedBy>
  <cp:revision>19</cp:revision>
  <cp:lastPrinted>2019-04-26T04:31:00Z</cp:lastPrinted>
  <dcterms:created xsi:type="dcterms:W3CDTF">2018-08-28T04:35:00Z</dcterms:created>
  <dcterms:modified xsi:type="dcterms:W3CDTF">2019-04-26T04:33:00Z</dcterms:modified>
</cp:coreProperties>
</file>