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7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Правительства 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left="5811" w:right="0" w:firstLine="0"/>
        <w:jc w:val="center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«ПРИЛОЖЕНИЕ </w:t>
      </w:r>
      <w:r>
        <w:rPr>
          <w:color w:val="000000"/>
          <w:sz w:val="28"/>
          <w:szCs w:val="28"/>
          <w:highlight w:val="none"/>
        </w:rPr>
        <w:t xml:space="preserve">№ 103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6"/>
        <w:ind w:left="5811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Правительства Новосибирской области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811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06.02.2012 № 66-п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38"/>
        <w:ind w:firstLine="720"/>
        <w:jc w:val="center"/>
        <w:spacing w:line="240" w:lineRule="auto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38"/>
        <w:ind w:firstLine="720"/>
        <w:jc w:val="center"/>
        <w:spacing w:line="240" w:lineRule="auto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38"/>
        <w:ind w:firstLine="0"/>
        <w:jc w:val="center"/>
        <w:spacing w:line="240" w:lineRule="auto"/>
        <w:shd w:val="clear" w:color="auto" w:fill="auto"/>
        <w:rPr>
          <w:b/>
        </w:rPr>
      </w:pPr>
      <w:r>
        <w:rPr>
          <w:b/>
        </w:rPr>
        <w:t xml:space="preserve">СВЕДЕНИЯ</w:t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границах зоны регулирования застройки и хозяйственной деятельности (№ Р-55.3) объекта культурного наследия местного (муниципального) значения – памятника «Школа церковно-приходская, соборная»,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расположенного по адресу: Новосибирская область,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Колыванский район, р.п. Колывань, </w:t>
      </w:r>
      <w:r>
        <w:rPr>
          <w:b/>
          <w:sz w:val="28"/>
          <w:szCs w:val="28"/>
        </w:rPr>
        <w:t xml:space="preserve">ул. </w:t>
      </w:r>
      <w:r>
        <w:rPr>
          <w:b/>
          <w:sz w:val="28"/>
          <w:szCs w:val="28"/>
        </w:rPr>
        <w:t xml:space="preserve">Московская, 35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8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</w:rPr>
        <w:t xml:space="preserve">Графическое описание местоположе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ния границы </w:t>
      </w:r>
      <w:r>
        <w:rPr>
          <w:b w:val="0"/>
          <w:bCs w:val="0"/>
          <w:sz w:val="28"/>
          <w:szCs w:val="28"/>
        </w:rPr>
        <w:t xml:space="preserve">регулирования застройки и хозяйственной деятельности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</w:rPr>
        <w:t xml:space="preserve">№ Р-55.2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объекта</w:t>
      </w:r>
      <w:r>
        <w:rPr>
          <w:rFonts w:ascii="Times New Roman" w:hAnsi="Times New Roman" w:cs="Times New Roman"/>
          <w:b w:val="0"/>
          <w:bCs w:val="0"/>
        </w:rPr>
        <w:t xml:space="preserve">: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876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76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1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2"/>
        <w:gridCol w:w="5032"/>
        <w:gridCol w:w="4094"/>
      </w:tblGrid>
      <w:tr>
        <w:trPr/>
        <w:tc>
          <w:tcPr>
            <w:gridSpan w:val="3"/>
            <w:tcMar>
              <w:left w:w="57" w:type="dxa"/>
              <w:top w:w="57" w:type="dxa"/>
              <w:right w:w="57" w:type="dxa"/>
              <w:bottom w:w="57" w:type="dxa"/>
            </w:tcMar>
            <w:tcW w:w="993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Сведения об объект</w:t>
            </w:r>
            <w:r>
              <w:rPr>
                <w:szCs w:val="24"/>
              </w:rPr>
              <w:t xml:space="preserve">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812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п/п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032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Характеристики объект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094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Описание характеристик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812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032" w:type="dxa"/>
            <w:vAlign w:val="top"/>
            <w:textDirection w:val="lrTb"/>
            <w:noWrap w:val="false"/>
          </w:tcPr>
          <w:p>
            <w:pPr>
              <w:pStyle w:val="876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Местоположение объект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094" w:type="dxa"/>
            <w:vAlign w:val="top"/>
            <w:textDirection w:val="lrTb"/>
            <w:noWrap w:val="false"/>
          </w:tcPr>
          <w:p>
            <w:pPr>
              <w:pStyle w:val="876"/>
              <w:contextualSpacing w:val="0"/>
              <w:jc w:val="left"/>
              <w:spacing w:before="57" w:beforeAutospacing="1" w:after="57" w:afterAutospacing="1" w:line="283" w:lineRule="exact"/>
              <w:suppressLineNumbers w:val="0"/>
            </w:pPr>
            <w:r>
              <w:rPr>
                <w:szCs w:val="24"/>
              </w:rPr>
              <w:t xml:space="preserve">Российская Федерация, Новосибирская область,  </w:t>
            </w:r>
            <w:r>
              <w:rPr>
                <w:szCs w:val="24"/>
              </w:rPr>
              <w:t xml:space="preserve">Колыванский район, р.п. Колывань</w:t>
            </w:r>
            <w:r>
              <w:rPr>
                <w:szCs w:val="24"/>
                <w:highlight w:val="yellow"/>
              </w:rPr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812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032" w:type="dxa"/>
            <w:vAlign w:val="top"/>
            <w:textDirection w:val="lrTb"/>
            <w:noWrap w:val="false"/>
          </w:tcPr>
          <w:p>
            <w:pPr>
              <w:pStyle w:val="876"/>
              <w:rPr>
                <w:szCs w:val="24"/>
              </w:rPr>
            </w:pPr>
            <w:r>
              <w:rPr>
                <w:szCs w:val="24"/>
              </w:rPr>
              <w:t xml:space="preserve">Площадь объект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  <w:t xml:space="preserve"> +/- величина погрешности определения площади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76"/>
              <w:rPr>
                <w:szCs w:val="24"/>
              </w:rPr>
            </w:pPr>
            <w:r>
              <w:rPr>
                <w:szCs w:val="24"/>
              </w:rPr>
              <w:t xml:space="preserve">(Р +/- Дельта Р)</w:t>
            </w:r>
            <w:r>
              <w:rPr>
                <w:szCs w:val="24"/>
                <w:vertAlign w:val="superscript"/>
              </w:rPr>
              <w:t xml:space="preserve"> 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094" w:type="dxa"/>
            <w:vAlign w:val="top"/>
            <w:textDirection w:val="lrTb"/>
            <w:noWrap w:val="false"/>
          </w:tcPr>
          <w:p>
            <w:pPr>
              <w:pStyle w:val="876"/>
              <w:rPr>
                <w:szCs w:val="24"/>
                <w:highlight w:val="yellow"/>
              </w:rPr>
            </w:pPr>
            <w:r>
              <w:rPr>
                <w:szCs w:val="24"/>
                <w:highlight w:val="none"/>
              </w:rPr>
              <w:t xml:space="preserve">3539,96</w:t>
            </w:r>
            <w:r>
              <w:rPr>
                <w:szCs w:val="24"/>
                <w:highlight w:val="none"/>
              </w:rPr>
              <w:t xml:space="preserve"> </w:t>
            </w:r>
            <w:r>
              <w:rPr>
                <w:szCs w:val="24"/>
              </w:rPr>
              <w:t xml:space="preserve">кв.м</w:t>
            </w:r>
            <w:r>
              <w:rPr>
                <w:szCs w:val="24"/>
                <w:highlight w:val="yellow"/>
              </w:rPr>
            </w:r>
            <w:r>
              <w:rPr>
                <w:szCs w:val="24"/>
                <w:highlight w:val="yellow"/>
              </w:rPr>
            </w:r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812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032" w:type="dxa"/>
            <w:vAlign w:val="top"/>
            <w:textDirection w:val="lrTb"/>
            <w:noWrap w:val="false"/>
          </w:tcPr>
          <w:p>
            <w:pPr>
              <w:pStyle w:val="876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Иные характеристики объект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094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-</w:t>
            </w:r>
            <w:r>
              <w:rPr>
                <w:szCs w:val="24"/>
                <w:highlight w:val="yellow"/>
              </w:rPr>
            </w:r>
            <w:r>
              <w:rPr>
                <w:szCs w:val="24"/>
                <w:highlight w:val="yellow"/>
              </w:rPr>
            </w:r>
          </w:p>
        </w:tc>
      </w:tr>
    </w:tbl>
    <w:p>
      <w:pPr>
        <w:pStyle w:val="1038"/>
        <w:ind w:firstLine="720"/>
        <w:jc w:val="both"/>
        <w:spacing w:line="276" w:lineRule="auto"/>
        <w:shd w:val="clear" w:color="auto" w:fill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876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570"/>
        <w:gridCol w:w="1548"/>
        <w:gridCol w:w="2499"/>
        <w:gridCol w:w="1276"/>
        <w:gridCol w:w="1187"/>
      </w:tblGrid>
      <w:tr>
        <w:trPr/>
        <w:tc>
          <w:tcPr>
            <w:gridSpan w:val="7"/>
            <w:tcMar>
              <w:left w:w="57" w:type="dxa"/>
              <w:top w:w="57" w:type="dxa"/>
              <w:right w:w="57" w:type="dxa"/>
              <w:bottom w:w="57" w:type="dxa"/>
            </w:tcMar>
            <w:tcW w:w="9923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Cs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93"/>
        </w:trPr>
        <w:tc>
          <w:tcPr>
            <w:gridSpan w:val="7"/>
            <w:tcMar>
              <w:left w:w="57" w:type="dxa"/>
              <w:top w:w="57" w:type="dxa"/>
              <w:right w:w="57" w:type="dxa"/>
              <w:bottom w:w="57" w:type="dxa"/>
            </w:tcMar>
            <w:tcW w:w="9923" w:type="dxa"/>
            <w:vAlign w:val="top"/>
            <w:textDirection w:val="lrTb"/>
            <w:noWrap w:val="false"/>
          </w:tcPr>
          <w:p>
            <w:pPr>
              <w:pStyle w:val="1003"/>
            </w:pPr>
            <w:r>
              <w:t xml:space="preserve">1. Система координат </w:t>
            </w:r>
            <w:r>
              <w:t xml:space="preserve">местная система координат (МСК НСО 4 зона)</w:t>
            </w:r>
            <w:r/>
          </w:p>
        </w:tc>
      </w:tr>
      <w:tr>
        <w:trPr/>
        <w:tc>
          <w:tcPr>
            <w:gridSpan w:val="7"/>
            <w:tcMar>
              <w:left w:w="57" w:type="dxa"/>
              <w:top w:w="57" w:type="dxa"/>
              <w:right w:w="57" w:type="dxa"/>
              <w:bottom w:w="57" w:type="dxa"/>
            </w:tcMar>
            <w:tcW w:w="9923" w:type="dxa"/>
            <w:vAlign w:val="top"/>
            <w:textDirection w:val="lrTb"/>
            <w:noWrap w:val="false"/>
          </w:tcPr>
          <w:p>
            <w:pPr>
              <w:pStyle w:val="1003"/>
              <w:jc w:val="both"/>
            </w:pPr>
            <w:r>
              <w:t xml:space="preserve">2. Сведения о характерных (поворотных) точках границ объекта 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№ п/п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Обозна</w:t>
            </w:r>
            <w:r>
              <w:t xml:space="preserve">-</w:t>
            </w:r>
            <w:r>
              <w:t xml:space="preserve">чение харак</w:t>
            </w:r>
            <w:r>
              <w:t xml:space="preserve">-</w:t>
            </w:r>
            <w:r>
              <w:t xml:space="preserve">терных (пово</w:t>
            </w:r>
            <w:r>
              <w:t xml:space="preserve">-</w:t>
            </w:r>
            <w:r>
              <w:t xml:space="preserve">ротных)</w:t>
            </w:r>
            <w:r/>
          </w:p>
          <w:p>
            <w:pPr>
              <w:pStyle w:val="1003"/>
              <w:jc w:val="center"/>
            </w:pPr>
            <w:r>
              <w:t xml:space="preserve">точек</w:t>
            </w:r>
            <w:r/>
          </w:p>
          <w:p>
            <w:pPr>
              <w:pStyle w:val="1003"/>
              <w:jc w:val="center"/>
            </w:pPr>
            <w:r>
              <w:t xml:space="preserve">границ</w:t>
            </w:r>
            <w:r/>
          </w:p>
        </w:tc>
        <w:tc>
          <w:tcPr>
            <w:gridSpan w:val="2"/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Координаты, м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Метод</w:t>
            </w:r>
            <w:r/>
          </w:p>
          <w:p>
            <w:pPr>
              <w:pStyle w:val="1003"/>
              <w:jc w:val="center"/>
            </w:pPr>
            <w:r>
              <w:t xml:space="preserve">определения координат характерной (поворотной)</w:t>
            </w:r>
            <w:r/>
          </w:p>
          <w:p>
            <w:pPr>
              <w:pStyle w:val="1003"/>
              <w:jc w:val="center"/>
            </w:pPr>
            <w:r>
              <w:t xml:space="preserve">точки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Средняя квадрати-</w:t>
            </w:r>
            <w:r/>
          </w:p>
          <w:p>
            <w:pPr>
              <w:pStyle w:val="1003"/>
              <w:jc w:val="center"/>
            </w:pPr>
            <w:r>
              <w:t xml:space="preserve">ческая</w:t>
            </w:r>
            <w:r/>
          </w:p>
          <w:p>
            <w:pPr>
              <w:pStyle w:val="1003"/>
              <w:jc w:val="center"/>
            </w:pPr>
            <w:r>
              <w:t xml:space="preserve">погреш-</w:t>
            </w:r>
            <w:r/>
          </w:p>
          <w:p>
            <w:pPr>
              <w:pStyle w:val="1003"/>
              <w:jc w:val="center"/>
            </w:pPr>
            <w:r>
              <w:t xml:space="preserve">ность положения характер</w:t>
            </w:r>
            <w:r>
              <w:t xml:space="preserve">-</w:t>
            </w:r>
            <w:r>
              <w:t xml:space="preserve">ной точки (Mt), м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Описание обозна</w:t>
            </w:r>
            <w:r>
              <w:t xml:space="preserve">-</w:t>
            </w:r>
            <w:r>
              <w:t xml:space="preserve">чения точки на местнос</w:t>
            </w:r>
            <w:r>
              <w:t xml:space="preserve">ти (при наличии)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both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both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X</w:t>
            </w:r>
            <w:r>
              <w:rPr>
                <w:color w:val="000000"/>
                <w:szCs w:val="24"/>
                <w:lang w:val="en-US"/>
              </w:rPr>
            </w:r>
            <w:r>
              <w:rPr>
                <w:color w:val="000000"/>
                <w:szCs w:val="24"/>
                <w:lang w:val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Y</w:t>
            </w:r>
            <w:r>
              <w:rPr>
                <w:color w:val="000000"/>
                <w:szCs w:val="24"/>
                <w:lang w:val="en-US"/>
              </w:rPr>
            </w:r>
            <w:r>
              <w:rPr>
                <w:color w:val="000000"/>
                <w:szCs w:val="24"/>
                <w:lang w:val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both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both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both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1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1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518930.50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4187296.64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Картометрический метод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0,</w:t>
            </w:r>
            <w:r>
              <w:t xml:space="preserve">10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–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518908.20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4187408.78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Картометрический метод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0,</w:t>
            </w:r>
            <w:r>
              <w:t xml:space="preserve">10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–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3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3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518878.07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4187407.73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Картометрический метод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0,</w:t>
            </w:r>
            <w:r>
              <w:t xml:space="preserve">10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–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518900.04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4187291</w:t>
            </w:r>
            <w:r>
              <w:t xml:space="preserve">.04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Картометрический метод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0,</w:t>
            </w:r>
            <w:r>
              <w:t xml:space="preserve">10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–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5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1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518930.50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4187296.64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Картометрический метод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0,</w:t>
            </w:r>
            <w:r>
              <w:t xml:space="preserve">10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–</w:t>
            </w:r>
            <w:r/>
          </w:p>
        </w:tc>
      </w:tr>
      <w:tr>
        <w:trPr/>
        <w:tc>
          <w:tcPr>
            <w:gridSpan w:val="7"/>
            <w:tcMar>
              <w:left w:w="57" w:type="dxa"/>
              <w:top w:w="57" w:type="dxa"/>
              <w:right w:w="57" w:type="dxa"/>
              <w:bottom w:w="57" w:type="dxa"/>
            </w:tcMar>
            <w:tcW w:w="9923" w:type="dxa"/>
            <w:vAlign w:val="top"/>
            <w:textDirection w:val="lrTb"/>
            <w:noWrap w:val="false"/>
          </w:tcPr>
          <w:p>
            <w:pPr>
              <w:pStyle w:val="1003"/>
            </w:pPr>
            <w:r>
              <w:t xml:space="preserve">3. Сведения о характерных точках части (частей) границы объекта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№ п/п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Обозна</w:t>
            </w:r>
            <w:r>
              <w:t xml:space="preserve">-</w:t>
            </w:r>
            <w:r>
              <w:t xml:space="preserve">чение харак</w:t>
            </w:r>
            <w:r>
              <w:t xml:space="preserve">-</w:t>
            </w:r>
            <w:r>
              <w:t xml:space="preserve">терных (пово</w:t>
            </w:r>
            <w:r>
              <w:t xml:space="preserve">-</w:t>
            </w:r>
            <w:r>
              <w:t xml:space="preserve">ротных)</w:t>
            </w:r>
            <w:r/>
          </w:p>
          <w:p>
            <w:pPr>
              <w:pStyle w:val="1003"/>
              <w:jc w:val="center"/>
            </w:pPr>
            <w:r>
              <w:t xml:space="preserve">точек</w:t>
            </w:r>
            <w:r/>
          </w:p>
          <w:p>
            <w:pPr>
              <w:pStyle w:val="1003"/>
              <w:jc w:val="center"/>
            </w:pPr>
            <w:r>
              <w:t xml:space="preserve">границ</w:t>
            </w:r>
            <w:r/>
          </w:p>
        </w:tc>
        <w:tc>
          <w:tcPr>
            <w:gridSpan w:val="2"/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Координаты, м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Метод</w:t>
            </w:r>
            <w:r/>
          </w:p>
          <w:p>
            <w:pPr>
              <w:pStyle w:val="1003"/>
              <w:jc w:val="center"/>
            </w:pPr>
            <w:r>
              <w:t xml:space="preserve">определения координат характерной (поворотной)</w:t>
            </w:r>
            <w:r/>
          </w:p>
          <w:p>
            <w:pPr>
              <w:pStyle w:val="1003"/>
              <w:jc w:val="center"/>
            </w:pPr>
            <w:r>
              <w:t xml:space="preserve">точки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Средняя квадрати</w:t>
            </w:r>
            <w:r>
              <w:t xml:space="preserve">-</w:t>
            </w:r>
            <w:r>
              <w:t xml:space="preserve">ческая</w:t>
            </w:r>
            <w:r/>
          </w:p>
          <w:p>
            <w:pPr>
              <w:pStyle w:val="1003"/>
              <w:jc w:val="center"/>
            </w:pPr>
            <w:r>
              <w:t xml:space="preserve">п</w:t>
            </w:r>
            <w:r>
              <w:t xml:space="preserve">огреш</w:t>
            </w:r>
            <w:r>
              <w:t xml:space="preserve">-</w:t>
            </w:r>
            <w:r>
              <w:t xml:space="preserve">ность положения характер</w:t>
            </w:r>
            <w:r>
              <w:t xml:space="preserve">-</w:t>
            </w:r>
            <w:r>
              <w:t xml:space="preserve">ной точки (Mt), м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Описание обозна</w:t>
            </w:r>
            <w:r>
              <w:t xml:space="preserve">-</w:t>
            </w:r>
            <w:r>
              <w:t xml:space="preserve">чения точки на местнос</w:t>
            </w:r>
            <w:r>
              <w:t xml:space="preserve">ти (при наличии)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1003"/>
              <w:jc w:val="center"/>
            </w:pPr>
            <w:r/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003"/>
              <w:jc w:val="center"/>
            </w:pPr>
            <w:r/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X</w:t>
            </w:r>
            <w:r>
              <w:rPr>
                <w:color w:val="000000"/>
                <w:szCs w:val="24"/>
                <w:lang w:val="en-US"/>
              </w:rPr>
            </w:r>
            <w:r>
              <w:rPr>
                <w:color w:val="000000"/>
                <w:szCs w:val="24"/>
                <w:lang w:val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Y</w:t>
            </w:r>
            <w:r>
              <w:rPr>
                <w:color w:val="000000"/>
                <w:szCs w:val="24"/>
                <w:lang w:val="en-US"/>
              </w:rPr>
            </w:r>
            <w:r>
              <w:rPr>
                <w:color w:val="000000"/>
                <w:szCs w:val="24"/>
                <w:lang w:val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vMerge w:val="continue"/>
            <w:textDirection w:val="lrTb"/>
            <w:noWrap w:val="false"/>
          </w:tcPr>
          <w:p>
            <w:pPr>
              <w:pStyle w:val="1003"/>
              <w:jc w:val="center"/>
            </w:pPr>
            <w:r/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3"/>
              <w:jc w:val="center"/>
            </w:pPr>
            <w:r/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vMerge w:val="continue"/>
            <w:textDirection w:val="lrTb"/>
            <w:noWrap w:val="false"/>
          </w:tcPr>
          <w:p>
            <w:pPr>
              <w:pStyle w:val="1003"/>
              <w:jc w:val="center"/>
            </w:pPr>
            <w:r/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</w:tbl>
    <w:p>
      <w:pPr>
        <w:pStyle w:val="876"/>
        <w:ind w:firstLine="709"/>
        <w:jc w:val="both"/>
        <w:rPr>
          <w:color w:val="000000"/>
          <w:szCs w:val="24"/>
          <w:highlight w:val="yellow"/>
        </w:rPr>
      </w:pPr>
      <w:r>
        <w:rPr>
          <w:color w:val="000000"/>
          <w:szCs w:val="24"/>
          <w:highlight w:val="yellow"/>
        </w:rPr>
      </w:r>
      <w:r>
        <w:rPr>
          <w:color w:val="000000"/>
          <w:szCs w:val="24"/>
          <w:highlight w:val="yellow"/>
        </w:rPr>
      </w:r>
      <w:r>
        <w:rPr>
          <w:color w:val="000000"/>
          <w:szCs w:val="24"/>
          <w:highlight w:val="yellow"/>
        </w:rPr>
      </w:r>
    </w:p>
    <w:p>
      <w:pPr>
        <w:pStyle w:val="876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74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74"/>
      </w:tblGrid>
      <w:tr>
        <w:trPr>
          <w:trHeight w:val="1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74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План границ объект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ind w:left="2268" w:hanging="1559"/>
        <w:jc w:val="center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2268" w:hanging="1559"/>
        <w:jc w:val="center"/>
        <w:rPr>
          <w:highlight w:val="none"/>
        </w:rPr>
      </w:pPr>
      <w:r>
        <w:rPr>
          <w:color w:val="000000"/>
          <w:sz w:val="28"/>
          <w:szCs w:val="28"/>
          <w:highlight w:val="yellow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86350" cy="70199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36995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086350" cy="7019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0.50pt;height:552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highlight w:val="none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pStyle w:val="876"/>
        <w:contextualSpacing/>
        <w:ind w:left="0" w:firstLine="72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Текстовое описание границы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зоны регулирования застройки и хозяйственной деятельности №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Р-55.3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объекта культурного наследия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местного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(муниципального)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значения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– памятника «Школа церковно-приходская, соборная», расположенного по адресу: Новосибирская область, Колыванский район, р.п. Колывань,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ул. Московская, 35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contextualSpacing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6"/>
        <w:gridCol w:w="1559"/>
        <w:gridCol w:w="1559"/>
        <w:gridCol w:w="6203"/>
      </w:tblGrid>
      <w:tr>
        <w:trPr>
          <w:trHeight w:val="144"/>
        </w:trPr>
        <w:tc>
          <w:tcPr>
            <w:tcBorders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t xml:space="preserve">№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</w:pPr>
            <w:r>
              <w:rPr>
                <w:highlight w:val="none"/>
              </w:rPr>
              <w:t xml:space="preserve">п/п</w:t>
            </w:r>
            <w:r>
              <w:rPr>
                <w:highlight w:val="none"/>
              </w:rPr>
            </w:r>
            <w:r/>
          </w:p>
        </w:tc>
        <w:tc>
          <w:tcPr>
            <w:gridSpan w:val="2"/>
            <w:tcBorders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Прохождение границы</w:t>
            </w:r>
            <w:r/>
          </w:p>
        </w:tc>
        <w:tc>
          <w:tcPr>
            <w:tcBorders>
              <w:lef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203" w:type="dxa"/>
            <w:vAlign w:val="center"/>
            <w:vMerge w:val="restart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Описание прохождения границы</w:t>
            </w:r>
            <w:r/>
          </w:p>
        </w:tc>
      </w:tr>
      <w:tr>
        <w:trPr>
          <w:trHeight w:val="183"/>
        </w:trPr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8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от точки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до точки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20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</w:pPr>
            <w:r/>
            <w:r/>
          </w:p>
        </w:tc>
      </w:tr>
      <w:tr>
        <w:trPr>
          <w:trHeight w:val="183"/>
        </w:trPr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81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203" w:type="dxa"/>
            <w:vAlign w:val="top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4</w:t>
            </w:r>
            <w:r/>
          </w:p>
        </w:tc>
      </w:tr>
      <w:tr>
        <w:trPr>
          <w:trHeight w:val="223"/>
        </w:trPr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8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203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по Монументу Славы вдоль одноэтажного каменного здания</w:t>
            </w:r>
            <w:r/>
          </w:p>
        </w:tc>
      </w:tr>
      <w:tr>
        <w:trPr>
          <w:trHeight w:val="223"/>
        </w:trPr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8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203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вдоль здания «Школы церковно-приходской, соборной»</w:t>
            </w:r>
            <w:r/>
          </w:p>
        </w:tc>
      </w:tr>
      <w:tr>
        <w:trPr>
          <w:trHeight w:val="223"/>
        </w:trPr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8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203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вдоль парка</w:t>
            </w:r>
            <w:r/>
          </w:p>
        </w:tc>
      </w:tr>
      <w:tr>
        <w:trPr>
          <w:trHeight w:val="223"/>
        </w:trPr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8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203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по проезжей части ул. Революционный проспект</w:t>
            </w:r>
            <w:r/>
          </w:p>
        </w:tc>
      </w:tr>
    </w:tbl>
    <w:p>
      <w:pPr>
        <w:pStyle w:val="8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20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40404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2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64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40404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59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5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12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rPr>
      <w:sz w:val="24"/>
      <w:lang w:val="ru-RU" w:eastAsia="ru-RU" w:bidi="ar-SA"/>
    </w:rPr>
  </w:style>
  <w:style w:type="paragraph" w:styleId="877">
    <w:name w:val="Заголовок 1"/>
    <w:basedOn w:val="876"/>
    <w:next w:val="876"/>
    <w:link w:val="889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78">
    <w:name w:val="Заголовок 2"/>
    <w:basedOn w:val="876"/>
    <w:next w:val="876"/>
    <w:link w:val="890"/>
    <w:uiPriority w:val="99"/>
    <w:qFormat/>
    <w:pPr>
      <w:jc w:val="center"/>
      <w:keepNext/>
      <w:outlineLvl w:val="1"/>
    </w:pPr>
    <w:rPr>
      <w:sz w:val="28"/>
      <w:szCs w:val="28"/>
    </w:rPr>
  </w:style>
  <w:style w:type="paragraph" w:styleId="879">
    <w:name w:val="Заголовок 3"/>
    <w:basedOn w:val="876"/>
    <w:next w:val="876"/>
    <w:link w:val="891"/>
    <w:uiPriority w:val="9"/>
    <w:qFormat/>
    <w:pPr>
      <w:ind w:left="851"/>
      <w:keepNext/>
      <w:widowControl w:val="off"/>
      <w:outlineLvl w:val="2"/>
    </w:pPr>
    <w:rPr>
      <w:rFonts w:eastAsia="Arial Unicode MS"/>
      <w:sz w:val="28"/>
      <w:szCs w:val="28"/>
    </w:rPr>
  </w:style>
  <w:style w:type="paragraph" w:styleId="880">
    <w:name w:val="Заголовок 4"/>
    <w:basedOn w:val="876"/>
    <w:next w:val="876"/>
    <w:link w:val="892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81">
    <w:name w:val="Заголовок 5"/>
    <w:basedOn w:val="876"/>
    <w:next w:val="876"/>
    <w:link w:val="893"/>
    <w:uiPriority w:val="9"/>
    <w:qFormat/>
    <w:pPr>
      <w:ind w:firstLine="709"/>
      <w:jc w:val="right"/>
      <w:keepNext/>
      <w:outlineLvl w:val="4"/>
    </w:pPr>
    <w:rPr>
      <w:sz w:val="28"/>
      <w:szCs w:val="28"/>
    </w:rPr>
  </w:style>
  <w:style w:type="paragraph" w:styleId="882">
    <w:name w:val="Заголовок 6"/>
    <w:basedOn w:val="876"/>
    <w:next w:val="876"/>
    <w:link w:val="894"/>
    <w:uiPriority w:val="9"/>
    <w:qFormat/>
    <w:pPr>
      <w:keepNext/>
      <w:outlineLvl w:val="5"/>
    </w:pPr>
    <w:rPr>
      <w:sz w:val="28"/>
      <w:szCs w:val="28"/>
    </w:rPr>
  </w:style>
  <w:style w:type="paragraph" w:styleId="883">
    <w:name w:val="Заголовок 7"/>
    <w:basedOn w:val="876"/>
    <w:next w:val="876"/>
    <w:link w:val="895"/>
    <w:uiPriority w:val="9"/>
    <w:qFormat/>
    <w:pPr>
      <w:jc w:val="both"/>
      <w:keepNext/>
      <w:outlineLvl w:val="6"/>
    </w:pPr>
    <w:rPr>
      <w:sz w:val="28"/>
      <w:szCs w:val="28"/>
    </w:rPr>
  </w:style>
  <w:style w:type="paragraph" w:styleId="884">
    <w:name w:val="Заголовок 8"/>
    <w:basedOn w:val="876"/>
    <w:next w:val="876"/>
    <w:link w:val="896"/>
    <w:uiPriority w:val="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885">
    <w:name w:val="Заголовок 9"/>
    <w:basedOn w:val="876"/>
    <w:next w:val="876"/>
    <w:link w:val="897"/>
    <w:uiPriority w:val="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886">
    <w:name w:val="Основной шрифт абзаца"/>
    <w:next w:val="886"/>
    <w:link w:val="876"/>
    <w:uiPriority w:val="1"/>
    <w:unhideWhenUsed/>
  </w:style>
  <w:style w:type="table" w:styleId="887">
    <w:name w:val="Обычная таблица"/>
    <w:next w:val="887"/>
    <w:link w:val="876"/>
    <w:uiPriority w:val="99"/>
    <w:semiHidden/>
    <w:unhideWhenUsed/>
    <w:tblPr/>
  </w:style>
  <w:style w:type="numbering" w:styleId="888">
    <w:name w:val="Нет списка"/>
    <w:next w:val="888"/>
    <w:link w:val="876"/>
    <w:uiPriority w:val="99"/>
    <w:semiHidden/>
    <w:unhideWhenUsed/>
  </w:style>
  <w:style w:type="character" w:styleId="889">
    <w:name w:val="Заголовок 1 Знак"/>
    <w:next w:val="889"/>
    <w:link w:val="877"/>
    <w:uiPriority w:val="99"/>
    <w:rPr>
      <w:rFonts w:ascii="Cambria" w:hAnsi="Cambria" w:cs="Times New Roman"/>
      <w:b/>
      <w:sz w:val="32"/>
    </w:rPr>
  </w:style>
  <w:style w:type="character" w:styleId="890">
    <w:name w:val="Заголовок 2 Знак"/>
    <w:next w:val="890"/>
    <w:link w:val="878"/>
    <w:uiPriority w:val="99"/>
    <w:rPr>
      <w:rFonts w:ascii="Cambria" w:hAnsi="Cambria" w:cs="Times New Roman"/>
      <w:b/>
      <w:i/>
      <w:sz w:val="28"/>
    </w:rPr>
  </w:style>
  <w:style w:type="character" w:styleId="891">
    <w:name w:val="Заголовок 3 Знак"/>
    <w:next w:val="891"/>
    <w:link w:val="879"/>
    <w:uiPriority w:val="99"/>
    <w:semiHidden/>
    <w:rPr>
      <w:rFonts w:ascii="Cambria" w:hAnsi="Cambria" w:cs="Times New Roman"/>
      <w:b/>
      <w:sz w:val="26"/>
    </w:rPr>
  </w:style>
  <w:style w:type="character" w:styleId="892">
    <w:name w:val="Заголовок 4 Знак"/>
    <w:next w:val="892"/>
    <w:link w:val="880"/>
    <w:uiPriority w:val="99"/>
    <w:semiHidden/>
    <w:rPr>
      <w:rFonts w:ascii="Calibri" w:hAnsi="Calibri" w:cs="Times New Roman"/>
      <w:b/>
      <w:sz w:val="28"/>
    </w:rPr>
  </w:style>
  <w:style w:type="character" w:styleId="893">
    <w:name w:val="Заголовок 5 Знак"/>
    <w:next w:val="893"/>
    <w:link w:val="881"/>
    <w:uiPriority w:val="99"/>
    <w:semiHidden/>
    <w:rPr>
      <w:rFonts w:ascii="Calibri" w:hAnsi="Calibri" w:cs="Times New Roman"/>
      <w:b/>
      <w:i/>
      <w:sz w:val="26"/>
    </w:rPr>
  </w:style>
  <w:style w:type="character" w:styleId="894">
    <w:name w:val="Заголовок 6 Знак"/>
    <w:next w:val="894"/>
    <w:link w:val="882"/>
    <w:uiPriority w:val="99"/>
    <w:semiHidden/>
    <w:rPr>
      <w:rFonts w:ascii="Calibri" w:hAnsi="Calibri" w:cs="Times New Roman"/>
      <w:b/>
    </w:rPr>
  </w:style>
  <w:style w:type="character" w:styleId="895">
    <w:name w:val="Заголовок 7 Знак"/>
    <w:next w:val="895"/>
    <w:link w:val="883"/>
    <w:uiPriority w:val="99"/>
    <w:semiHidden/>
    <w:rPr>
      <w:rFonts w:ascii="Calibri" w:hAnsi="Calibri" w:cs="Times New Roman"/>
      <w:sz w:val="24"/>
    </w:rPr>
  </w:style>
  <w:style w:type="character" w:styleId="896">
    <w:name w:val="Заголовок 8 Знак"/>
    <w:next w:val="896"/>
    <w:link w:val="884"/>
    <w:uiPriority w:val="99"/>
    <w:semiHidden/>
    <w:rPr>
      <w:rFonts w:ascii="Calibri" w:hAnsi="Calibri" w:cs="Times New Roman"/>
      <w:i/>
      <w:sz w:val="24"/>
    </w:rPr>
  </w:style>
  <w:style w:type="character" w:styleId="897">
    <w:name w:val="Заголовок 9 Знак"/>
    <w:next w:val="897"/>
    <w:link w:val="885"/>
    <w:uiPriority w:val="99"/>
    <w:semiHidden/>
    <w:rPr>
      <w:rFonts w:ascii="Cambria" w:hAnsi="Cambria" w:cs="Times New Roman"/>
    </w:rPr>
  </w:style>
  <w:style w:type="paragraph" w:styleId="898">
    <w:name w:val="Текст выноски"/>
    <w:basedOn w:val="876"/>
    <w:next w:val="898"/>
    <w:link w:val="899"/>
    <w:uiPriority w:val="99"/>
    <w:semiHidden/>
    <w:rPr>
      <w:rFonts w:ascii="Tahoma" w:hAnsi="Tahoma" w:cs="Tahoma"/>
      <w:sz w:val="16"/>
      <w:szCs w:val="16"/>
    </w:rPr>
  </w:style>
  <w:style w:type="character" w:styleId="899">
    <w:name w:val="Текст выноски Знак"/>
    <w:next w:val="899"/>
    <w:link w:val="898"/>
    <w:uiPriority w:val="99"/>
    <w:semiHidden/>
    <w:rPr>
      <w:rFonts w:ascii="Tahoma" w:hAnsi="Tahoma" w:cs="Times New Roman"/>
      <w:sz w:val="16"/>
    </w:rPr>
  </w:style>
  <w:style w:type="paragraph" w:styleId="900">
    <w:name w:val="Основной текст"/>
    <w:basedOn w:val="876"/>
    <w:next w:val="900"/>
    <w:link w:val="901"/>
    <w:uiPriority w:val="99"/>
    <w:pPr>
      <w:jc w:val="both"/>
    </w:pPr>
    <w:rPr>
      <w:sz w:val="28"/>
      <w:szCs w:val="28"/>
    </w:rPr>
  </w:style>
  <w:style w:type="character" w:styleId="901">
    <w:name w:val="Основной текст Знак"/>
    <w:next w:val="901"/>
    <w:link w:val="900"/>
    <w:uiPriority w:val="99"/>
    <w:rPr>
      <w:rFonts w:cs="Times New Roman"/>
      <w:sz w:val="20"/>
    </w:rPr>
  </w:style>
  <w:style w:type="paragraph" w:styleId="902">
    <w:name w:val="Верхний колонтитул"/>
    <w:basedOn w:val="876"/>
    <w:next w:val="902"/>
    <w:link w:val="903"/>
    <w:uiPriority w:val="99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903">
    <w:name w:val="Верхний колонтитул Знак"/>
    <w:next w:val="903"/>
    <w:link w:val="902"/>
    <w:uiPriority w:val="99"/>
    <w:rPr>
      <w:rFonts w:cs="Times New Roman"/>
      <w:sz w:val="28"/>
      <w:lang w:val="ru-RU" w:eastAsia="ru-RU"/>
    </w:rPr>
  </w:style>
  <w:style w:type="paragraph" w:styleId="904">
    <w:name w:val="Нижний колонтитул"/>
    <w:basedOn w:val="876"/>
    <w:next w:val="904"/>
    <w:link w:val="905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905">
    <w:name w:val="Нижний колонтитул Знак"/>
    <w:next w:val="905"/>
    <w:link w:val="904"/>
    <w:rPr>
      <w:rFonts w:cs="Times New Roman"/>
      <w:sz w:val="28"/>
      <w:lang w:val="ru-RU" w:eastAsia="ru-RU"/>
    </w:rPr>
  </w:style>
  <w:style w:type="paragraph" w:styleId="906">
    <w:name w:val="Основной текст 2"/>
    <w:basedOn w:val="876"/>
    <w:next w:val="906"/>
    <w:link w:val="907"/>
    <w:uiPriority w:val="99"/>
    <w:pPr>
      <w:jc w:val="center"/>
    </w:pPr>
    <w:rPr>
      <w:sz w:val="28"/>
      <w:szCs w:val="28"/>
    </w:rPr>
  </w:style>
  <w:style w:type="character" w:styleId="907">
    <w:name w:val="Основной текст 2 Знак"/>
    <w:next w:val="907"/>
    <w:link w:val="906"/>
    <w:uiPriority w:val="99"/>
    <w:semiHidden/>
    <w:rPr>
      <w:rFonts w:cs="Times New Roman"/>
      <w:sz w:val="20"/>
    </w:rPr>
  </w:style>
  <w:style w:type="paragraph" w:styleId="908">
    <w:name w:val="Основной текст с отступом 2"/>
    <w:basedOn w:val="876"/>
    <w:next w:val="908"/>
    <w:link w:val="909"/>
    <w:uiPriority w:val="99"/>
    <w:pPr>
      <w:ind w:left="283"/>
      <w:spacing w:after="120" w:line="480" w:lineRule="auto"/>
    </w:pPr>
    <w:rPr>
      <w:sz w:val="28"/>
      <w:szCs w:val="28"/>
    </w:rPr>
  </w:style>
  <w:style w:type="character" w:styleId="909">
    <w:name w:val="Основной текст с отступом 2 Знак"/>
    <w:next w:val="909"/>
    <w:link w:val="908"/>
    <w:uiPriority w:val="99"/>
    <w:semiHidden/>
    <w:rPr>
      <w:rFonts w:cs="Times New Roman"/>
      <w:sz w:val="20"/>
    </w:rPr>
  </w:style>
  <w:style w:type="character" w:styleId="910">
    <w:name w:val="Номер страницы"/>
    <w:next w:val="910"/>
    <w:link w:val="876"/>
    <w:uiPriority w:val="99"/>
    <w:rPr>
      <w:rFonts w:cs="Times New Roman"/>
    </w:rPr>
  </w:style>
  <w:style w:type="paragraph" w:styleId="911">
    <w:name w:val="Основной текст с отступом 3"/>
    <w:basedOn w:val="876"/>
    <w:next w:val="911"/>
    <w:link w:val="912"/>
    <w:uiPriority w:val="99"/>
    <w:pPr>
      <w:ind w:right="3117" w:firstLine="5954"/>
      <w:jc w:val="center"/>
      <w:outlineLvl w:val="0"/>
    </w:pPr>
    <w:rPr>
      <w:sz w:val="28"/>
      <w:szCs w:val="28"/>
    </w:rPr>
  </w:style>
  <w:style w:type="character" w:styleId="912">
    <w:name w:val="Основной текст с отступом 3 Знак"/>
    <w:next w:val="912"/>
    <w:link w:val="911"/>
    <w:uiPriority w:val="99"/>
    <w:semiHidden/>
    <w:rPr>
      <w:rFonts w:cs="Times New Roman"/>
      <w:sz w:val="16"/>
    </w:rPr>
  </w:style>
  <w:style w:type="paragraph" w:styleId="913">
    <w:name w:val="ConsNormal"/>
    <w:next w:val="913"/>
    <w:link w:val="876"/>
    <w:pPr>
      <w:ind w:firstLine="720"/>
    </w:pPr>
    <w:rPr>
      <w:rFonts w:ascii="Arial" w:hAnsi="Arial" w:cs="Arial"/>
      <w:lang w:val="ru-RU" w:eastAsia="ru-RU" w:bidi="ar-SA"/>
    </w:rPr>
  </w:style>
  <w:style w:type="paragraph" w:styleId="914">
    <w:name w:val="ConsNonformat"/>
    <w:next w:val="914"/>
    <w:link w:val="876"/>
    <w:rPr>
      <w:rFonts w:ascii="Courier New" w:hAnsi="Courier New" w:cs="Courier New"/>
      <w:lang w:val="ru-RU" w:eastAsia="ru-RU" w:bidi="ar-SA"/>
    </w:rPr>
  </w:style>
  <w:style w:type="paragraph" w:styleId="915">
    <w:name w:val="ConsTitle"/>
    <w:next w:val="915"/>
    <w:link w:val="876"/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916">
    <w:name w:val="Основной текст 3"/>
    <w:basedOn w:val="876"/>
    <w:next w:val="916"/>
    <w:link w:val="917"/>
    <w:uiPriority w:val="99"/>
    <w:pPr>
      <w:jc w:val="both"/>
      <w:widowControl w:val="off"/>
    </w:pPr>
    <w:rPr>
      <w:szCs w:val="24"/>
    </w:rPr>
  </w:style>
  <w:style w:type="character" w:styleId="917">
    <w:name w:val="Основной текст 3 Знак"/>
    <w:next w:val="917"/>
    <w:link w:val="916"/>
    <w:uiPriority w:val="99"/>
    <w:rPr>
      <w:rFonts w:cs="Times New Roman"/>
      <w:sz w:val="16"/>
    </w:rPr>
  </w:style>
  <w:style w:type="paragraph" w:styleId="918">
    <w:name w:val="Заголовок4"/>
    <w:basedOn w:val="877"/>
    <w:next w:val="881"/>
    <w:link w:val="876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19">
    <w:name w:val="ConsPlusNormal"/>
    <w:next w:val="919"/>
    <w:link w:val="1014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20">
    <w:name w:val="ConsCell"/>
    <w:next w:val="920"/>
    <w:link w:val="876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21">
    <w:name w:val="FR1"/>
    <w:next w:val="921"/>
    <w:link w:val="876"/>
    <w:uiPriority w:val="99"/>
    <w:pPr>
      <w:ind w:right="1600"/>
      <w:spacing w:before="1860" w:line="320" w:lineRule="auto"/>
      <w:widowControl w:val="off"/>
    </w:pPr>
    <w:rPr>
      <w:sz w:val="18"/>
      <w:szCs w:val="18"/>
      <w:lang w:val="ru-RU" w:eastAsia="ru-RU" w:bidi="ar-SA"/>
    </w:rPr>
  </w:style>
  <w:style w:type="paragraph" w:styleId="922">
    <w:name w:val="Обычный (веб)"/>
    <w:basedOn w:val="876"/>
    <w:next w:val="922"/>
    <w:link w:val="876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styleId="923">
    <w:name w:val="ConsPlusTitle"/>
    <w:next w:val="923"/>
    <w:link w:val="876"/>
    <w:rPr>
      <w:b/>
      <w:bCs/>
      <w:sz w:val="28"/>
      <w:szCs w:val="28"/>
      <w:lang w:val="ru-RU" w:eastAsia="ru-RU" w:bidi="ar-SA"/>
    </w:rPr>
  </w:style>
  <w:style w:type="paragraph" w:styleId="924">
    <w:name w:val="Название"/>
    <w:basedOn w:val="876"/>
    <w:next w:val="924"/>
    <w:link w:val="925"/>
    <w:uiPriority w:val="10"/>
    <w:qFormat/>
    <w:pPr>
      <w:jc w:val="center"/>
    </w:pPr>
    <w:rPr>
      <w:b/>
      <w:bCs/>
      <w:szCs w:val="24"/>
    </w:rPr>
  </w:style>
  <w:style w:type="character" w:styleId="925">
    <w:name w:val="Название Знак"/>
    <w:next w:val="925"/>
    <w:link w:val="924"/>
    <w:uiPriority w:val="10"/>
    <w:rPr>
      <w:rFonts w:ascii="Cambria" w:hAnsi="Cambria" w:cs="Times New Roman"/>
      <w:b/>
      <w:sz w:val="32"/>
    </w:rPr>
  </w:style>
  <w:style w:type="paragraph" w:styleId="926">
    <w:name w:val="Термин"/>
    <w:basedOn w:val="876"/>
    <w:next w:val="876"/>
    <w:link w:val="876"/>
    <w:uiPriority w:val="99"/>
    <w:rPr>
      <w:szCs w:val="24"/>
      <w:lang w:val="pl-PL"/>
    </w:rPr>
  </w:style>
  <w:style w:type="paragraph" w:styleId="927">
    <w:name w:val="H1"/>
    <w:basedOn w:val="876"/>
    <w:next w:val="876"/>
    <w:link w:val="876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28">
    <w:name w:val="Список определений"/>
    <w:basedOn w:val="876"/>
    <w:next w:val="926"/>
    <w:link w:val="876"/>
    <w:uiPriority w:val="99"/>
    <w:pPr>
      <w:ind w:left="360"/>
    </w:pPr>
    <w:rPr>
      <w:szCs w:val="24"/>
      <w:lang w:val="pl-PL"/>
    </w:rPr>
  </w:style>
  <w:style w:type="paragraph" w:styleId="929">
    <w:name w:val="Heading"/>
    <w:next w:val="929"/>
    <w:link w:val="876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30">
    <w:name w:val="Preformat"/>
    <w:next w:val="930"/>
    <w:link w:val="876"/>
    <w:uiPriority w:val="99"/>
    <w:rPr>
      <w:rFonts w:ascii="Courier New" w:hAnsi="Courier New" w:cs="Courier New"/>
      <w:lang w:val="ru-RU" w:eastAsia="ru-RU" w:bidi="ar-SA"/>
    </w:rPr>
  </w:style>
  <w:style w:type="paragraph" w:styleId="931">
    <w:name w:val="Цитата"/>
    <w:basedOn w:val="876"/>
    <w:next w:val="931"/>
    <w:link w:val="876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32">
    <w:name w:val="Цветовое выделение"/>
    <w:next w:val="932"/>
    <w:link w:val="876"/>
    <w:rPr>
      <w:b/>
      <w:color w:val="000080"/>
      <w:sz w:val="20"/>
    </w:rPr>
  </w:style>
  <w:style w:type="character" w:styleId="933">
    <w:name w:val="Не вступил в силу"/>
    <w:next w:val="933"/>
    <w:link w:val="876"/>
    <w:uiPriority w:val="99"/>
    <w:rPr>
      <w:color w:val="008080"/>
      <w:sz w:val="20"/>
    </w:rPr>
  </w:style>
  <w:style w:type="paragraph" w:styleId="934">
    <w:name w:val="Таблицы (моноширинный)"/>
    <w:basedOn w:val="876"/>
    <w:next w:val="876"/>
    <w:link w:val="876"/>
    <w:uiPriority w:val="99"/>
    <w:pPr>
      <w:jc w:val="both"/>
      <w:widowControl w:val="off"/>
    </w:pPr>
    <w:rPr>
      <w:rFonts w:ascii="Courier New" w:hAnsi="Courier New" w:cs="Courier New"/>
      <w:sz w:val="20"/>
    </w:rPr>
  </w:style>
  <w:style w:type="paragraph" w:styleId="935">
    <w:name w:val="Текст"/>
    <w:basedOn w:val="876"/>
    <w:next w:val="935"/>
    <w:link w:val="936"/>
    <w:uiPriority w:val="99"/>
    <w:rPr>
      <w:rFonts w:ascii="Courier New" w:hAnsi="Courier New" w:cs="Courier New"/>
      <w:sz w:val="20"/>
    </w:rPr>
  </w:style>
  <w:style w:type="character" w:styleId="936">
    <w:name w:val="Текст Знак"/>
    <w:next w:val="936"/>
    <w:link w:val="935"/>
    <w:uiPriority w:val="99"/>
    <w:semiHidden/>
    <w:rPr>
      <w:rFonts w:ascii="Courier New" w:hAnsi="Courier New" w:cs="Times New Roman"/>
      <w:sz w:val="20"/>
    </w:rPr>
  </w:style>
  <w:style w:type="paragraph" w:styleId="937">
    <w:name w:val="Текст сноски"/>
    <w:basedOn w:val="876"/>
    <w:next w:val="937"/>
    <w:link w:val="938"/>
    <w:uiPriority w:val="99"/>
    <w:semiHidden/>
    <w:rPr>
      <w:sz w:val="20"/>
    </w:rPr>
  </w:style>
  <w:style w:type="character" w:styleId="938">
    <w:name w:val="Текст сноски Знак"/>
    <w:next w:val="938"/>
    <w:link w:val="937"/>
    <w:uiPriority w:val="99"/>
    <w:semiHidden/>
    <w:rPr>
      <w:rFonts w:cs="Times New Roman"/>
      <w:sz w:val="20"/>
    </w:rPr>
  </w:style>
  <w:style w:type="paragraph" w:styleId="939">
    <w:name w:val="ConsPlusNonformat"/>
    <w:next w:val="939"/>
    <w:link w:val="876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40">
    <w:name w:val="Основной шрифт абзаца1"/>
    <w:next w:val="940"/>
    <w:link w:val="876"/>
    <w:uiPriority w:val="99"/>
    <w:rPr>
      <w:sz w:val="20"/>
    </w:rPr>
  </w:style>
  <w:style w:type="paragraph" w:styleId="941">
    <w:name w:val="Îñíîâíîé òåêñò"/>
    <w:basedOn w:val="942"/>
    <w:next w:val="941"/>
    <w:link w:val="876"/>
    <w:uiPriority w:val="99"/>
    <w:rPr>
      <w:sz w:val="28"/>
      <w:szCs w:val="28"/>
    </w:rPr>
  </w:style>
  <w:style w:type="paragraph" w:styleId="942">
    <w:name w:val="Îáû÷íûé"/>
    <w:next w:val="942"/>
    <w:link w:val="876"/>
    <w:uiPriority w:val="99"/>
    <w:rPr>
      <w:lang w:val="ru-RU" w:eastAsia="ar-SA" w:bidi="ar-SA"/>
    </w:rPr>
  </w:style>
  <w:style w:type="character" w:styleId="943">
    <w:name w:val="Стиль полужирный"/>
    <w:next w:val="943"/>
    <w:link w:val="876"/>
    <w:uiPriority w:val="99"/>
    <w:rPr>
      <w:rFonts w:ascii="Times New Roman" w:hAnsi="Times New Roman"/>
      <w:sz w:val="24"/>
    </w:rPr>
  </w:style>
  <w:style w:type="paragraph" w:styleId="944">
    <w:name w:val="Основной текст с отступом"/>
    <w:basedOn w:val="876"/>
    <w:next w:val="944"/>
    <w:link w:val="945"/>
    <w:uiPriority w:val="99"/>
    <w:pPr>
      <w:ind w:left="283"/>
      <w:spacing w:after="120"/>
    </w:pPr>
    <w:rPr>
      <w:sz w:val="28"/>
      <w:szCs w:val="28"/>
    </w:rPr>
  </w:style>
  <w:style w:type="character" w:styleId="945">
    <w:name w:val="Основной текст с отступом Знак"/>
    <w:next w:val="945"/>
    <w:link w:val="944"/>
    <w:uiPriority w:val="99"/>
    <w:rPr>
      <w:rFonts w:cs="Times New Roman"/>
      <w:sz w:val="20"/>
    </w:rPr>
  </w:style>
  <w:style w:type="table" w:styleId="946">
    <w:name w:val="Сетка таблицы"/>
    <w:basedOn w:val="887"/>
    <w:next w:val="946"/>
    <w:link w:val="876"/>
    <w:uiPriority w:val="59"/>
    <w:tblPr/>
  </w:style>
  <w:style w:type="character" w:styleId="947">
    <w:name w:val="Знак сноски"/>
    <w:next w:val="947"/>
    <w:link w:val="876"/>
    <w:uiPriority w:val="99"/>
    <w:semiHidden/>
    <w:rPr>
      <w:rFonts w:cs="Times New Roman"/>
      <w:vertAlign w:val="superscript"/>
    </w:rPr>
  </w:style>
  <w:style w:type="paragraph" w:styleId="948">
    <w:name w:val="Прижатый влево"/>
    <w:basedOn w:val="876"/>
    <w:next w:val="876"/>
    <w:link w:val="876"/>
    <w:pPr>
      <w:widowControl w:val="off"/>
    </w:pPr>
    <w:rPr>
      <w:rFonts w:ascii="Arial" w:hAnsi="Arial" w:cs="Arial"/>
      <w:sz w:val="20"/>
    </w:rPr>
  </w:style>
  <w:style w:type="paragraph" w:styleId="949">
    <w:name w:val="Без интервала"/>
    <w:next w:val="949"/>
    <w:link w:val="876"/>
    <w:uiPriority w:val="1"/>
    <w:qFormat/>
    <w:pPr>
      <w:ind w:firstLine="720"/>
      <w:jc w:val="both"/>
      <w:widowControl w:val="off"/>
    </w:pPr>
    <w:rPr>
      <w:rFonts w:ascii="Arial" w:hAnsi="Arial" w:cs="Arial"/>
      <w:lang w:val="ru-RU" w:eastAsia="ru-RU" w:bidi="ar-SA"/>
    </w:rPr>
  </w:style>
  <w:style w:type="paragraph" w:styleId="950">
    <w:name w:val="заголовок 1"/>
    <w:basedOn w:val="876"/>
    <w:next w:val="876"/>
    <w:link w:val="876"/>
    <w:pPr>
      <w:jc w:val="both"/>
      <w:keepNext/>
      <w:widowControl w:val="off"/>
      <w:outlineLvl w:val="0"/>
    </w:pPr>
    <w:rPr>
      <w:sz w:val="28"/>
      <w:szCs w:val="28"/>
    </w:rPr>
  </w:style>
  <w:style w:type="paragraph" w:styleId="951">
    <w:name w:val="Кому"/>
    <w:basedOn w:val="876"/>
    <w:next w:val="951"/>
    <w:link w:val="876"/>
    <w:uiPriority w:val="99"/>
    <w:rPr>
      <w:rFonts w:ascii="Baltica" w:hAnsi="Baltica" w:cs="Baltica"/>
      <w:szCs w:val="24"/>
    </w:rPr>
  </w:style>
  <w:style w:type="paragraph" w:styleId="952">
    <w:name w:val="заголовок 2"/>
    <w:basedOn w:val="876"/>
    <w:next w:val="876"/>
    <w:link w:val="876"/>
    <w:pPr>
      <w:keepNext/>
      <w:outlineLvl w:val="1"/>
    </w:pPr>
    <w:rPr>
      <w:sz w:val="28"/>
      <w:szCs w:val="28"/>
    </w:rPr>
  </w:style>
  <w:style w:type="paragraph" w:styleId="953">
    <w:name w:val="Цитаты"/>
    <w:basedOn w:val="876"/>
    <w:next w:val="953"/>
    <w:link w:val="876"/>
    <w:uiPriority w:val="99"/>
    <w:pPr>
      <w:ind w:left="360" w:right="360"/>
      <w:spacing w:before="100" w:after="100"/>
    </w:pPr>
    <w:rPr>
      <w:szCs w:val="24"/>
    </w:rPr>
  </w:style>
  <w:style w:type="character" w:styleId="954">
    <w:name w:val="Гиперссылка"/>
    <w:next w:val="954"/>
    <w:link w:val="876"/>
    <w:uiPriority w:val="99"/>
    <w:rPr>
      <w:rFonts w:cs="Times New Roman"/>
      <w:color w:val="0000ff"/>
      <w:u w:val="single"/>
    </w:rPr>
  </w:style>
  <w:style w:type="paragraph" w:styleId="955">
    <w:name w:val="заголовок 3"/>
    <w:basedOn w:val="876"/>
    <w:next w:val="876"/>
    <w:link w:val="876"/>
    <w:uiPriority w:val="99"/>
    <w:pPr>
      <w:jc w:val="center"/>
      <w:keepNext/>
    </w:pPr>
    <w:rPr>
      <w:sz w:val="28"/>
      <w:szCs w:val="28"/>
      <w:lang w:val="en-US"/>
    </w:rPr>
  </w:style>
  <w:style w:type="character" w:styleId="956">
    <w:name w:val="Строгий"/>
    <w:next w:val="956"/>
    <w:link w:val="876"/>
    <w:uiPriority w:val="22"/>
    <w:qFormat/>
    <w:rPr>
      <w:rFonts w:cs="Times New Roman"/>
      <w:b/>
    </w:rPr>
  </w:style>
  <w:style w:type="paragraph" w:styleId="957">
    <w:name w:val="Подзаголовок"/>
    <w:basedOn w:val="876"/>
    <w:next w:val="957"/>
    <w:link w:val="958"/>
    <w:uiPriority w:val="99"/>
    <w:qFormat/>
    <w:pPr>
      <w:ind w:firstLine="720"/>
      <w:jc w:val="right"/>
    </w:pPr>
    <w:rPr>
      <w:sz w:val="28"/>
      <w:szCs w:val="28"/>
    </w:rPr>
  </w:style>
  <w:style w:type="character" w:styleId="958">
    <w:name w:val="Подзаголовок Знак"/>
    <w:next w:val="958"/>
    <w:link w:val="957"/>
    <w:uiPriority w:val="99"/>
    <w:rPr>
      <w:rFonts w:ascii="Cambria" w:hAnsi="Cambria" w:cs="Times New Roman"/>
      <w:sz w:val="24"/>
    </w:rPr>
  </w:style>
  <w:style w:type="paragraph" w:styleId="959">
    <w:name w:val="заголовок 6"/>
    <w:basedOn w:val="876"/>
    <w:next w:val="876"/>
    <w:link w:val="876"/>
    <w:uiPriority w:val="99"/>
    <w:pPr>
      <w:jc w:val="center"/>
      <w:keepNext/>
      <w:outlineLvl w:val="5"/>
    </w:pPr>
    <w:rPr>
      <w:sz w:val="28"/>
      <w:szCs w:val="28"/>
    </w:rPr>
  </w:style>
  <w:style w:type="character" w:styleId="960">
    <w:name w:val="Гиперссылка1"/>
    <w:next w:val="960"/>
    <w:link w:val="876"/>
    <w:uiPriority w:val="99"/>
    <w:rPr>
      <w:color w:val="0000ff"/>
      <w:u w:val="none"/>
    </w:rPr>
  </w:style>
  <w:style w:type="paragraph" w:styleId="961">
    <w:name w:val="Обратный адрес 2"/>
    <w:basedOn w:val="876"/>
    <w:next w:val="961"/>
    <w:link w:val="876"/>
    <w:uiPriority w:val="99"/>
    <w:pPr>
      <w:ind w:right="57"/>
      <w:jc w:val="both"/>
    </w:pPr>
    <w:rPr>
      <w:szCs w:val="24"/>
    </w:rPr>
  </w:style>
  <w:style w:type="character" w:styleId="962">
    <w:name w:val="text11"/>
    <w:next w:val="962"/>
    <w:link w:val="876"/>
    <w:uiPriority w:val="99"/>
    <w:rPr>
      <w:rFonts w:ascii="Arial" w:hAnsi="Arial"/>
      <w:color w:val="000000"/>
      <w:sz w:val="20"/>
    </w:rPr>
  </w:style>
  <w:style w:type="paragraph" w:styleId="963">
    <w:name w:val="заголовок 5"/>
    <w:basedOn w:val="876"/>
    <w:next w:val="876"/>
    <w:link w:val="876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64">
    <w:name w:val="Знак Знак Знак Знак"/>
    <w:basedOn w:val="876"/>
    <w:next w:val="964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5">
    <w:name w:val="Знак Знак Знак Знак Знак Знак Знак Знак Знак Знак"/>
    <w:basedOn w:val="876"/>
    <w:next w:val="965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6">
    <w:name w:val="Об"/>
    <w:next w:val="966"/>
    <w:link w:val="876"/>
    <w:uiPriority w:val="99"/>
    <w:pPr>
      <w:widowControl w:val="off"/>
    </w:pPr>
    <w:rPr>
      <w:lang w:val="ru-RU" w:eastAsia="ru-RU" w:bidi="ar-SA"/>
    </w:rPr>
  </w:style>
  <w:style w:type="paragraph" w:styleId="967">
    <w:name w:val="Прикольный"/>
    <w:basedOn w:val="966"/>
    <w:next w:val="967"/>
    <w:link w:val="876"/>
    <w:uiPriority w:val="99"/>
  </w:style>
  <w:style w:type="paragraph" w:styleId="968">
    <w:name w:val="Знак Знак Знак Знак1 Знак Знак"/>
    <w:basedOn w:val="876"/>
    <w:next w:val="968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9">
    <w:name w:val="Знак"/>
    <w:basedOn w:val="876"/>
    <w:next w:val="969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0">
    <w:name w:val="Знак Знак Знак"/>
    <w:basedOn w:val="876"/>
    <w:next w:val="970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1">
    <w:name w:val="Знак Знак Знак Знак2"/>
    <w:basedOn w:val="876"/>
    <w:next w:val="971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2">
    <w:name w:val="Знак Знак Знак Знак1"/>
    <w:basedOn w:val="876"/>
    <w:next w:val="972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3">
    <w:name w:val="Знак1 Знак Знак Знак"/>
    <w:basedOn w:val="876"/>
    <w:next w:val="973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4">
    <w:name w:val="Знак Знак"/>
    <w:basedOn w:val="876"/>
    <w:next w:val="974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5">
    <w:name w:val="Знак Знак Знак Знак1 Знак Знак Знак"/>
    <w:basedOn w:val="876"/>
    <w:next w:val="975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6">
    <w:name w:val="Знак Знак Знак1 Знак"/>
    <w:basedOn w:val="876"/>
    <w:next w:val="976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77">
    <w:name w:val="Гипертекстовая ссылка"/>
    <w:next w:val="977"/>
    <w:link w:val="876"/>
    <w:uiPriority w:val="99"/>
    <w:rPr>
      <w:color w:val="008000"/>
      <w:sz w:val="20"/>
      <w:u w:val="single"/>
    </w:rPr>
  </w:style>
  <w:style w:type="paragraph" w:styleId="978">
    <w:name w:val="????????"/>
    <w:basedOn w:val="876"/>
    <w:next w:val="978"/>
    <w:link w:val="876"/>
    <w:uiPriority w:val="99"/>
    <w:pPr>
      <w:jc w:val="center"/>
      <w:widowControl w:val="off"/>
    </w:pPr>
    <w:rPr>
      <w:sz w:val="28"/>
      <w:szCs w:val="28"/>
    </w:rPr>
  </w:style>
  <w:style w:type="paragraph" w:styleId="979">
    <w:name w:val="ConsPlusCell"/>
    <w:next w:val="979"/>
    <w:link w:val="876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980">
    <w:name w:val="Основной текст (4)"/>
    <w:next w:val="980"/>
    <w:link w:val="981"/>
    <w:uiPriority w:val="99"/>
    <w:rPr>
      <w:b/>
      <w:sz w:val="18"/>
    </w:rPr>
  </w:style>
  <w:style w:type="paragraph" w:styleId="981">
    <w:name w:val="Основной текст (4)1"/>
    <w:basedOn w:val="876"/>
    <w:next w:val="981"/>
    <w:link w:val="980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82">
    <w:name w:val="Основной текст (3)"/>
    <w:next w:val="982"/>
    <w:link w:val="983"/>
    <w:uiPriority w:val="99"/>
    <w:rPr>
      <w:sz w:val="28"/>
    </w:rPr>
  </w:style>
  <w:style w:type="paragraph" w:styleId="983">
    <w:name w:val="Основной текст (3)1"/>
    <w:basedOn w:val="876"/>
    <w:next w:val="983"/>
    <w:link w:val="982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84">
    <w:name w:val="Текст (лев. подпись)"/>
    <w:basedOn w:val="876"/>
    <w:next w:val="876"/>
    <w:link w:val="876"/>
    <w:uiPriority w:val="99"/>
    <w:pPr>
      <w:widowControl w:val="off"/>
    </w:pPr>
    <w:rPr>
      <w:rFonts w:ascii="Arial" w:hAnsi="Arial"/>
      <w:sz w:val="20"/>
    </w:rPr>
  </w:style>
  <w:style w:type="paragraph" w:styleId="985">
    <w:name w:val="Текст (прав. подпись)"/>
    <w:basedOn w:val="876"/>
    <w:next w:val="876"/>
    <w:link w:val="876"/>
    <w:uiPriority w:val="99"/>
    <w:pPr>
      <w:jc w:val="right"/>
      <w:widowControl w:val="off"/>
    </w:pPr>
    <w:rPr>
      <w:rFonts w:ascii="Arial" w:hAnsi="Arial"/>
      <w:sz w:val="20"/>
    </w:rPr>
  </w:style>
  <w:style w:type="character" w:styleId="986">
    <w:name w:val="Font Style12"/>
    <w:next w:val="986"/>
    <w:link w:val="876"/>
    <w:rPr>
      <w:rFonts w:ascii="Times New Roman" w:hAnsi="Times New Roman"/>
      <w:sz w:val="18"/>
    </w:rPr>
  </w:style>
  <w:style w:type="paragraph" w:styleId="987">
    <w:name w:val="Абзац списка"/>
    <w:basedOn w:val="876"/>
    <w:next w:val="987"/>
    <w:link w:val="876"/>
    <w:uiPriority w:val="1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88">
    <w:name w:val="Знак1"/>
    <w:basedOn w:val="876"/>
    <w:next w:val="988"/>
    <w:link w:val="876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9">
    <w:name w:val="Заголовок 1 Программы"/>
    <w:basedOn w:val="877"/>
    <w:next w:val="989"/>
    <w:link w:val="876"/>
    <w:rPr>
      <w:rFonts w:ascii="Times New Roman" w:hAnsi="Times New Roman"/>
      <w:sz w:val="28"/>
      <w:szCs w:val="28"/>
    </w:rPr>
  </w:style>
  <w:style w:type="character" w:styleId="990">
    <w:name w:val="Internet link1"/>
    <w:next w:val="990"/>
    <w:link w:val="876"/>
    <w:uiPriority w:val="99"/>
    <w:rPr>
      <w:color w:val="000080"/>
      <w:sz w:val="20"/>
      <w:u w:val="single"/>
      <w:lang w:val="en-US" w:eastAsia="en-US"/>
    </w:rPr>
  </w:style>
  <w:style w:type="character" w:styleId="991">
    <w:name w:val="Основной шрифт"/>
    <w:next w:val="991"/>
    <w:link w:val="876"/>
  </w:style>
  <w:style w:type="character" w:styleId="992">
    <w:name w:val="номер страницы"/>
    <w:next w:val="992"/>
    <w:link w:val="876"/>
  </w:style>
  <w:style w:type="paragraph" w:styleId="993">
    <w:name w:val="textjus"/>
    <w:basedOn w:val="876"/>
    <w:next w:val="993"/>
    <w:link w:val="876"/>
    <w:pPr>
      <w:spacing w:before="100" w:beforeAutospacing="1" w:after="100" w:afterAutospacing="1"/>
    </w:pPr>
    <w:rPr>
      <w:szCs w:val="24"/>
    </w:rPr>
  </w:style>
  <w:style w:type="paragraph" w:styleId="994">
    <w:name w:val="Style9"/>
    <w:basedOn w:val="876"/>
    <w:next w:val="994"/>
    <w:link w:val="876"/>
    <w:pPr>
      <w:ind w:firstLine="701"/>
      <w:jc w:val="both"/>
      <w:spacing w:line="356" w:lineRule="exact"/>
      <w:widowControl w:val="off"/>
    </w:pPr>
    <w:rPr>
      <w:szCs w:val="24"/>
    </w:rPr>
  </w:style>
  <w:style w:type="paragraph" w:styleId="995">
    <w:name w:val="Style19"/>
    <w:basedOn w:val="876"/>
    <w:next w:val="995"/>
    <w:link w:val="876"/>
    <w:uiPriority w:val="99"/>
    <w:pPr>
      <w:ind w:hanging="3533"/>
      <w:spacing w:line="346" w:lineRule="exact"/>
      <w:widowControl w:val="off"/>
    </w:pPr>
    <w:rPr>
      <w:szCs w:val="24"/>
    </w:rPr>
  </w:style>
  <w:style w:type="character" w:styleId="996">
    <w:name w:val="Font Style21"/>
    <w:next w:val="996"/>
    <w:link w:val="876"/>
    <w:rPr>
      <w:rFonts w:ascii="Times New Roman" w:hAnsi="Times New Roman"/>
      <w:sz w:val="26"/>
    </w:rPr>
  </w:style>
  <w:style w:type="paragraph" w:styleId="997">
    <w:name w:val="consplusnormal"/>
    <w:basedOn w:val="876"/>
    <w:next w:val="997"/>
    <w:link w:val="876"/>
    <w:pPr>
      <w:spacing w:before="240" w:after="240"/>
    </w:pPr>
    <w:rPr>
      <w:szCs w:val="24"/>
    </w:rPr>
  </w:style>
  <w:style w:type="paragraph" w:styleId="998">
    <w:name w:val="Обычный + 14 пт,полужирный,Черный,По центру,разреженный на  1,2 пт + По центру,2 пт"/>
    <w:basedOn w:val="876"/>
    <w:next w:val="998"/>
    <w:link w:val="999"/>
    <w:pPr>
      <w:ind w:firstLine="720"/>
      <w:jc w:val="both"/>
    </w:pPr>
    <w:rPr>
      <w:color w:val="000000"/>
      <w:sz w:val="28"/>
      <w:szCs w:val="28"/>
    </w:rPr>
  </w:style>
  <w:style w:type="character" w:styleId="999">
    <w:name w:val="Обычный + 14 пт1,полужирный1,Черный1,По центру1,разреженный на  11,2 пт + По центру Знак Знак"/>
    <w:next w:val="999"/>
    <w:link w:val="998"/>
    <w:rPr>
      <w:color w:val="000000"/>
      <w:sz w:val="28"/>
      <w:lang w:val="en-US" w:eastAsia="en-US"/>
    </w:rPr>
  </w:style>
  <w:style w:type="paragraph" w:styleId="1000">
    <w:name w:val="Название объекта"/>
    <w:basedOn w:val="876"/>
    <w:next w:val="876"/>
    <w:link w:val="876"/>
    <w:uiPriority w:val="99"/>
    <w:qFormat/>
    <w:pPr>
      <w:ind w:firstLine="709"/>
      <w:jc w:val="center"/>
    </w:pPr>
    <w:rPr>
      <w:sz w:val="28"/>
    </w:rPr>
  </w:style>
  <w:style w:type="paragraph" w:styleId="1001">
    <w:name w:val="FR2"/>
    <w:next w:val="1001"/>
    <w:link w:val="876"/>
    <w:pPr>
      <w:ind w:left="360"/>
      <w:spacing w:before="760"/>
      <w:widowControl w:val="off"/>
    </w:pPr>
    <w:rPr>
      <w:rFonts w:ascii="Arial" w:hAnsi="Arial"/>
      <w:lang w:val="ru-RU" w:eastAsia="ru-RU" w:bidi="ar-SA"/>
    </w:rPr>
  </w:style>
  <w:style w:type="paragraph" w:styleId="1002">
    <w:name w:val="Нормальный (таблица)"/>
    <w:basedOn w:val="876"/>
    <w:next w:val="876"/>
    <w:link w:val="876"/>
    <w:pPr>
      <w:jc w:val="both"/>
      <w:widowControl w:val="off"/>
    </w:pPr>
    <w:rPr>
      <w:rFonts w:ascii="Arial" w:hAnsi="Arial"/>
      <w:szCs w:val="24"/>
    </w:rPr>
  </w:style>
  <w:style w:type="paragraph" w:styleId="1003">
    <w:name w:val="Default"/>
    <w:next w:val="1003"/>
    <w:link w:val="876"/>
    <w:rPr>
      <w:color w:val="000000"/>
      <w:sz w:val="24"/>
      <w:szCs w:val="24"/>
      <w:lang w:val="ru-RU" w:eastAsia="ru-RU" w:bidi="ar-SA"/>
    </w:rPr>
  </w:style>
  <w:style w:type="paragraph" w:styleId="1004">
    <w:name w:val="Знак2"/>
    <w:basedOn w:val="876"/>
    <w:next w:val="1004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05">
    <w:name w:val="msonormalcxspmiddle"/>
    <w:basedOn w:val="876"/>
    <w:next w:val="1005"/>
    <w:link w:val="876"/>
    <w:pPr>
      <w:spacing w:before="100" w:beforeAutospacing="1" w:after="100" w:afterAutospacing="1"/>
    </w:pPr>
    <w:rPr>
      <w:szCs w:val="24"/>
    </w:rPr>
  </w:style>
  <w:style w:type="paragraph" w:styleId="1006">
    <w:name w:val="msonormalcxspmiddlecxspmiddle"/>
    <w:basedOn w:val="876"/>
    <w:next w:val="1006"/>
    <w:link w:val="876"/>
    <w:pPr>
      <w:spacing w:before="100" w:beforeAutospacing="1" w:after="100" w:afterAutospacing="1"/>
    </w:pPr>
    <w:rPr>
      <w:szCs w:val="24"/>
    </w:rPr>
  </w:style>
  <w:style w:type="paragraph" w:styleId="1007">
    <w:name w:val="Style3"/>
    <w:basedOn w:val="876"/>
    <w:next w:val="1007"/>
    <w:link w:val="876"/>
    <w:pPr>
      <w:jc w:val="center"/>
      <w:spacing w:line="317" w:lineRule="exact"/>
      <w:widowControl w:val="off"/>
    </w:pPr>
    <w:rPr>
      <w:szCs w:val="24"/>
    </w:rPr>
  </w:style>
  <w:style w:type="character" w:styleId="1008">
    <w:name w:val="Font Style11"/>
    <w:next w:val="1008"/>
    <w:link w:val="876"/>
    <w:rPr>
      <w:rFonts w:ascii="Times New Roman" w:hAnsi="Times New Roman"/>
      <w:sz w:val="26"/>
    </w:rPr>
  </w:style>
  <w:style w:type="character" w:styleId="1009">
    <w:name w:val="Internet link"/>
    <w:next w:val="1009"/>
    <w:link w:val="876"/>
    <w:uiPriority w:val="99"/>
    <w:rPr>
      <w:rFonts w:ascii="Times New Roman" w:hAnsi="Times New Roman" w:eastAsia="SimSun" w:cs="Times New Roman"/>
      <w:color w:val="0000ff"/>
      <w:sz w:val="20"/>
      <w:u w:val="single"/>
    </w:rPr>
  </w:style>
  <w:style w:type="character" w:styleId="1010">
    <w:name w:val="Основной текст (2)_"/>
    <w:next w:val="1010"/>
    <w:link w:val="1012"/>
    <w:rPr>
      <w:sz w:val="28"/>
      <w:szCs w:val="28"/>
      <w:shd w:val="clear" w:color="auto" w:fill="ffffff"/>
    </w:rPr>
  </w:style>
  <w:style w:type="character" w:styleId="1011">
    <w:name w:val="Основной текст (2) + Полужирный;Интервал 3 pt"/>
    <w:next w:val="1011"/>
    <w:link w:val="876"/>
    <w:rPr>
      <w:b/>
      <w:bCs/>
      <w:color w:val="000000"/>
      <w:spacing w:val="60"/>
      <w:position w:val="0"/>
      <w:sz w:val="28"/>
      <w:szCs w:val="28"/>
      <w:shd w:val="clear" w:color="auto" w:fill="ffffff"/>
      <w:lang w:val="ru-RU" w:eastAsia="ru-RU" w:bidi="ru-RU"/>
    </w:rPr>
  </w:style>
  <w:style w:type="paragraph" w:styleId="1012">
    <w:name w:val="Основной текст (2)"/>
    <w:basedOn w:val="876"/>
    <w:next w:val="1012"/>
    <w:link w:val="1010"/>
    <w:pPr>
      <w:spacing w:after="4140" w:line="317" w:lineRule="exact"/>
      <w:shd w:val="clear" w:color="auto" w:fill="ffffff"/>
      <w:widowControl w:val="off"/>
    </w:pPr>
    <w:rPr>
      <w:sz w:val="28"/>
      <w:szCs w:val="28"/>
    </w:rPr>
  </w:style>
  <w:style w:type="paragraph" w:styleId="1013">
    <w:name w:val="Обычный (паспорт)"/>
    <w:basedOn w:val="876"/>
    <w:next w:val="1013"/>
    <w:link w:val="876"/>
    <w:pPr>
      <w:jc w:val="both"/>
      <w:spacing w:before="120"/>
    </w:pPr>
    <w:rPr>
      <w:sz w:val="28"/>
      <w:szCs w:val="28"/>
    </w:rPr>
  </w:style>
  <w:style w:type="character" w:styleId="1014">
    <w:name w:val="ConsPlusNormal Знак"/>
    <w:next w:val="1014"/>
    <w:link w:val="919"/>
    <w:rPr>
      <w:rFonts w:ascii="Arial" w:hAnsi="Arial" w:cs="Arial"/>
    </w:rPr>
  </w:style>
  <w:style w:type="character" w:styleId="1015">
    <w:name w:val="Знак примечания"/>
    <w:next w:val="1015"/>
    <w:link w:val="876"/>
    <w:uiPriority w:val="99"/>
    <w:semiHidden/>
    <w:unhideWhenUsed/>
    <w:rPr>
      <w:sz w:val="16"/>
      <w:szCs w:val="16"/>
    </w:rPr>
  </w:style>
  <w:style w:type="paragraph" w:styleId="1016">
    <w:name w:val="Текст примечания"/>
    <w:basedOn w:val="876"/>
    <w:next w:val="1016"/>
    <w:link w:val="1017"/>
    <w:uiPriority w:val="99"/>
    <w:semiHidden/>
    <w:unhideWhenUsed/>
    <w:rPr>
      <w:sz w:val="20"/>
    </w:rPr>
  </w:style>
  <w:style w:type="character" w:styleId="1017">
    <w:name w:val="Текст примечания Знак"/>
    <w:basedOn w:val="886"/>
    <w:next w:val="1017"/>
    <w:link w:val="1016"/>
    <w:uiPriority w:val="99"/>
    <w:semiHidden/>
  </w:style>
  <w:style w:type="paragraph" w:styleId="1018">
    <w:name w:val="Тема примечания"/>
    <w:basedOn w:val="1016"/>
    <w:next w:val="1016"/>
    <w:link w:val="1019"/>
    <w:uiPriority w:val="99"/>
    <w:semiHidden/>
    <w:unhideWhenUsed/>
    <w:rPr>
      <w:b/>
      <w:bCs/>
    </w:rPr>
  </w:style>
  <w:style w:type="character" w:styleId="1019">
    <w:name w:val="Тема примечания Знак"/>
    <w:next w:val="1019"/>
    <w:link w:val="1018"/>
    <w:uiPriority w:val="99"/>
    <w:semiHidden/>
    <w:rPr>
      <w:b/>
      <w:bCs/>
    </w:rPr>
  </w:style>
  <w:style w:type="character" w:styleId="1020">
    <w:name w:val="Сноска_"/>
    <w:next w:val="1020"/>
    <w:link w:val="1035"/>
    <w:rPr>
      <w:shd w:val="clear" w:color="auto" w:fill="ffffff"/>
    </w:rPr>
  </w:style>
  <w:style w:type="character" w:styleId="1021">
    <w:name w:val="Другое_"/>
    <w:next w:val="1021"/>
    <w:link w:val="1036"/>
    <w:rPr>
      <w:sz w:val="28"/>
      <w:szCs w:val="28"/>
      <w:shd w:val="clear" w:color="auto" w:fill="ffffff"/>
    </w:rPr>
  </w:style>
  <w:style w:type="character" w:styleId="1022">
    <w:name w:val="Основной текст (3)_"/>
    <w:next w:val="1022"/>
    <w:link w:val="876"/>
    <w:rPr>
      <w:rFonts w:ascii="Times New Roman" w:hAnsi="Times New Roman" w:eastAsia="Times New Roman" w:cs="Times New Roman"/>
      <w:color w:val="030373"/>
      <w:sz w:val="18"/>
      <w:szCs w:val="18"/>
      <w:u w:val="none"/>
    </w:rPr>
  </w:style>
  <w:style w:type="character" w:styleId="1023">
    <w:name w:val="Заголовок №2_"/>
    <w:next w:val="1023"/>
    <w:link w:val="1037"/>
    <w:rPr>
      <w:b/>
      <w:bCs/>
      <w:sz w:val="36"/>
      <w:szCs w:val="36"/>
      <w:shd w:val="clear" w:color="auto" w:fill="ffffff"/>
    </w:rPr>
  </w:style>
  <w:style w:type="character" w:styleId="1024">
    <w:name w:val="Основной текст_"/>
    <w:next w:val="1024"/>
    <w:link w:val="1038"/>
    <w:rPr>
      <w:sz w:val="28"/>
      <w:szCs w:val="28"/>
      <w:shd w:val="clear" w:color="auto" w:fill="ffffff"/>
    </w:rPr>
  </w:style>
  <w:style w:type="character" w:styleId="1025">
    <w:name w:val="Подпись к картинке_"/>
    <w:next w:val="1025"/>
    <w:link w:val="1039"/>
    <w:rPr>
      <w:rFonts w:ascii="Arial" w:hAnsi="Arial" w:eastAsia="Arial" w:cs="Arial"/>
      <w:i/>
      <w:iCs/>
      <w:shd w:val="clear" w:color="auto" w:fill="ffffff"/>
    </w:rPr>
  </w:style>
  <w:style w:type="character" w:styleId="1026">
    <w:name w:val="Колонтитул (2)_"/>
    <w:next w:val="1026"/>
    <w:link w:val="1040"/>
    <w:rPr>
      <w:shd w:val="clear" w:color="auto" w:fill="ffffff"/>
    </w:rPr>
  </w:style>
  <w:style w:type="character" w:styleId="1027">
    <w:name w:val="Заголовок №3_"/>
    <w:next w:val="1027"/>
    <w:link w:val="1041"/>
    <w:rPr>
      <w:sz w:val="32"/>
      <w:szCs w:val="32"/>
      <w:shd w:val="clear" w:color="auto" w:fill="ffffff"/>
    </w:rPr>
  </w:style>
  <w:style w:type="character" w:styleId="1028">
    <w:name w:val="Заголовок №1_"/>
    <w:next w:val="1028"/>
    <w:link w:val="1042"/>
    <w:rPr>
      <w:b/>
      <w:bCs/>
      <w:color w:val="384f69"/>
      <w:sz w:val="40"/>
      <w:szCs w:val="40"/>
      <w:shd w:val="clear" w:color="auto" w:fill="ffffff"/>
    </w:rPr>
  </w:style>
  <w:style w:type="character" w:styleId="1029">
    <w:name w:val="Основной текст (4)_"/>
    <w:next w:val="1029"/>
    <w:link w:val="876"/>
    <w:rPr>
      <w:rFonts w:ascii="Times New Roman" w:hAnsi="Times New Roman" w:eastAsia="Times New Roman" w:cs="Times New Roman"/>
      <w:sz w:val="16"/>
      <w:szCs w:val="16"/>
      <w:u w:val="none"/>
    </w:rPr>
  </w:style>
  <w:style w:type="character" w:styleId="1030">
    <w:name w:val="Подпись к таблице_"/>
    <w:next w:val="1030"/>
    <w:link w:val="1043"/>
    <w:rPr>
      <w:b/>
      <w:bCs/>
      <w:sz w:val="22"/>
      <w:szCs w:val="22"/>
      <w:shd w:val="clear" w:color="auto" w:fill="ffffff"/>
    </w:rPr>
  </w:style>
  <w:style w:type="character" w:styleId="1031">
    <w:name w:val="Заголовок №4_"/>
    <w:next w:val="1031"/>
    <w:link w:val="1044"/>
    <w:rPr>
      <w:b/>
      <w:bCs/>
      <w:sz w:val="28"/>
      <w:szCs w:val="28"/>
      <w:shd w:val="clear" w:color="auto" w:fill="ffffff"/>
    </w:rPr>
  </w:style>
  <w:style w:type="character" w:styleId="1032">
    <w:name w:val="Основной текст (8)_"/>
    <w:next w:val="1032"/>
    <w:link w:val="1045"/>
    <w:rPr>
      <w:rFonts w:ascii="Arial" w:hAnsi="Arial" w:eastAsia="Arial" w:cs="Arial"/>
      <w:i/>
      <w:iCs/>
      <w:shd w:val="clear" w:color="auto" w:fill="ffffff"/>
    </w:rPr>
  </w:style>
  <w:style w:type="character" w:styleId="1033">
    <w:name w:val="Основной текст (7)_"/>
    <w:next w:val="1033"/>
    <w:link w:val="1046"/>
    <w:rPr>
      <w:rFonts w:ascii="Arial" w:hAnsi="Arial" w:eastAsia="Arial" w:cs="Arial"/>
      <w:sz w:val="14"/>
      <w:szCs w:val="14"/>
      <w:shd w:val="clear" w:color="auto" w:fill="ffffff"/>
    </w:rPr>
  </w:style>
  <w:style w:type="character" w:styleId="1034">
    <w:name w:val="Колонтитул_"/>
    <w:next w:val="1034"/>
    <w:link w:val="1047"/>
    <w:rPr>
      <w:sz w:val="22"/>
      <w:szCs w:val="22"/>
      <w:shd w:val="clear" w:color="auto" w:fill="ffffff"/>
    </w:rPr>
  </w:style>
  <w:style w:type="paragraph" w:styleId="1035">
    <w:name w:val="Сноска"/>
    <w:basedOn w:val="876"/>
    <w:next w:val="1035"/>
    <w:link w:val="1020"/>
    <w:pPr>
      <w:spacing w:line="266" w:lineRule="auto"/>
      <w:shd w:val="clear" w:color="auto" w:fill="ffffff"/>
      <w:widowControl w:val="off"/>
    </w:pPr>
    <w:rPr>
      <w:sz w:val="20"/>
    </w:rPr>
  </w:style>
  <w:style w:type="paragraph" w:styleId="1036">
    <w:name w:val="Другое"/>
    <w:basedOn w:val="876"/>
    <w:next w:val="1036"/>
    <w:link w:val="1021"/>
    <w:pPr>
      <w:ind w:firstLine="400"/>
      <w:spacing w:line="312" w:lineRule="auto"/>
      <w:shd w:val="clear" w:color="auto" w:fill="ffffff"/>
      <w:widowControl w:val="off"/>
    </w:pPr>
    <w:rPr>
      <w:sz w:val="28"/>
      <w:szCs w:val="28"/>
    </w:rPr>
  </w:style>
  <w:style w:type="paragraph" w:styleId="1037">
    <w:name w:val="Заголовок №2"/>
    <w:basedOn w:val="876"/>
    <w:next w:val="1037"/>
    <w:link w:val="1023"/>
    <w:pPr>
      <w:jc w:val="center"/>
      <w:spacing w:after="300"/>
      <w:shd w:val="clear" w:color="auto" w:fill="ffffff"/>
      <w:widowControl w:val="off"/>
      <w:outlineLvl w:val="1"/>
    </w:pPr>
    <w:rPr>
      <w:b/>
      <w:bCs/>
      <w:sz w:val="36"/>
      <w:szCs w:val="36"/>
    </w:rPr>
  </w:style>
  <w:style w:type="paragraph" w:styleId="1038">
    <w:name w:val="Основной текст1"/>
    <w:basedOn w:val="876"/>
    <w:next w:val="1038"/>
    <w:link w:val="1024"/>
    <w:pPr>
      <w:ind w:firstLine="400"/>
      <w:spacing w:line="312" w:lineRule="auto"/>
      <w:shd w:val="clear" w:color="auto" w:fill="ffffff"/>
      <w:widowControl w:val="off"/>
    </w:pPr>
    <w:rPr>
      <w:sz w:val="28"/>
      <w:szCs w:val="28"/>
    </w:rPr>
  </w:style>
  <w:style w:type="paragraph" w:styleId="1039">
    <w:name w:val="Подпись к картинке"/>
    <w:basedOn w:val="876"/>
    <w:next w:val="1039"/>
    <w:link w:val="1025"/>
    <w:pPr>
      <w:shd w:val="clear" w:color="auto" w:fill="ffffff"/>
      <w:widowControl w:val="off"/>
    </w:pPr>
    <w:rPr>
      <w:rFonts w:ascii="Arial" w:hAnsi="Arial" w:eastAsia="Arial" w:cs="Arial"/>
      <w:i/>
      <w:iCs/>
      <w:sz w:val="20"/>
    </w:rPr>
  </w:style>
  <w:style w:type="paragraph" w:styleId="1040">
    <w:name w:val="Колонтитул (2)"/>
    <w:basedOn w:val="876"/>
    <w:next w:val="1040"/>
    <w:link w:val="1026"/>
    <w:pPr>
      <w:shd w:val="clear" w:color="auto" w:fill="ffffff"/>
      <w:widowControl w:val="off"/>
    </w:pPr>
    <w:rPr>
      <w:sz w:val="20"/>
    </w:rPr>
  </w:style>
  <w:style w:type="paragraph" w:styleId="1041">
    <w:name w:val="Заголовок №3"/>
    <w:basedOn w:val="876"/>
    <w:next w:val="1041"/>
    <w:link w:val="1027"/>
    <w:pPr>
      <w:ind w:left="1080"/>
      <w:spacing w:line="206" w:lineRule="auto"/>
      <w:shd w:val="clear" w:color="auto" w:fill="ffffff"/>
      <w:widowControl w:val="off"/>
      <w:outlineLvl w:val="2"/>
    </w:pPr>
    <w:rPr>
      <w:sz w:val="32"/>
      <w:szCs w:val="32"/>
    </w:rPr>
  </w:style>
  <w:style w:type="paragraph" w:styleId="1042">
    <w:name w:val="Заголовок №1"/>
    <w:basedOn w:val="876"/>
    <w:next w:val="1042"/>
    <w:link w:val="1028"/>
    <w:pPr>
      <w:jc w:val="center"/>
      <w:spacing w:line="206" w:lineRule="auto"/>
      <w:shd w:val="clear" w:color="auto" w:fill="ffffff"/>
      <w:widowControl w:val="off"/>
      <w:outlineLvl w:val="0"/>
    </w:pPr>
    <w:rPr>
      <w:b/>
      <w:bCs/>
      <w:color w:val="384f69"/>
      <w:sz w:val="40"/>
      <w:szCs w:val="40"/>
    </w:rPr>
  </w:style>
  <w:style w:type="paragraph" w:styleId="1043">
    <w:name w:val="Подпись к таблице"/>
    <w:basedOn w:val="876"/>
    <w:next w:val="1043"/>
    <w:link w:val="1030"/>
    <w:pPr>
      <w:shd w:val="clear" w:color="auto" w:fill="ffffff"/>
      <w:widowControl w:val="off"/>
    </w:pPr>
    <w:rPr>
      <w:b/>
      <w:bCs/>
      <w:sz w:val="22"/>
      <w:szCs w:val="22"/>
    </w:rPr>
  </w:style>
  <w:style w:type="paragraph" w:styleId="1044">
    <w:name w:val="Заголовок №4"/>
    <w:basedOn w:val="876"/>
    <w:next w:val="1044"/>
    <w:link w:val="1031"/>
    <w:pPr>
      <w:jc w:val="center"/>
      <w:spacing w:after="440" w:line="312" w:lineRule="auto"/>
      <w:shd w:val="clear" w:color="auto" w:fill="ffffff"/>
      <w:widowControl w:val="off"/>
      <w:outlineLvl w:val="3"/>
    </w:pPr>
    <w:rPr>
      <w:b/>
      <w:bCs/>
      <w:sz w:val="28"/>
      <w:szCs w:val="28"/>
    </w:rPr>
  </w:style>
  <w:style w:type="paragraph" w:styleId="1045">
    <w:name w:val="Основной текст (8)"/>
    <w:basedOn w:val="876"/>
    <w:next w:val="1045"/>
    <w:link w:val="1032"/>
    <w:pPr>
      <w:ind w:firstLine="100"/>
      <w:jc w:val="center"/>
      <w:spacing w:after="280" w:line="346" w:lineRule="auto"/>
      <w:shd w:val="clear" w:color="auto" w:fill="ffffff"/>
      <w:widowControl w:val="off"/>
    </w:pPr>
    <w:rPr>
      <w:rFonts w:ascii="Arial" w:hAnsi="Arial" w:eastAsia="Arial" w:cs="Arial"/>
      <w:i/>
      <w:iCs/>
      <w:sz w:val="20"/>
    </w:rPr>
  </w:style>
  <w:style w:type="paragraph" w:styleId="1046">
    <w:name w:val="Основной текст (7)"/>
    <w:basedOn w:val="876"/>
    <w:next w:val="1046"/>
    <w:link w:val="1033"/>
    <w:pPr>
      <w:spacing w:line="230" w:lineRule="auto"/>
      <w:shd w:val="clear" w:color="auto" w:fill="ffffff"/>
      <w:widowControl w:val="off"/>
    </w:pPr>
    <w:rPr>
      <w:rFonts w:ascii="Arial" w:hAnsi="Arial" w:eastAsia="Arial" w:cs="Arial"/>
      <w:sz w:val="14"/>
      <w:szCs w:val="14"/>
    </w:rPr>
  </w:style>
  <w:style w:type="paragraph" w:styleId="1047">
    <w:name w:val="Колонтитул"/>
    <w:basedOn w:val="876"/>
    <w:next w:val="1047"/>
    <w:link w:val="1034"/>
    <w:pPr>
      <w:shd w:val="clear" w:color="auto" w:fill="ffffff"/>
      <w:widowControl w:val="off"/>
    </w:pPr>
    <w:rPr>
      <w:sz w:val="22"/>
      <w:szCs w:val="22"/>
    </w:rPr>
  </w:style>
  <w:style w:type="paragraph" w:styleId="1048">
    <w:name w:val="Table Paragraph"/>
    <w:basedOn w:val="876"/>
    <w:next w:val="1048"/>
    <w:link w:val="876"/>
    <w:uiPriority w:val="1"/>
    <w:qFormat/>
    <w:pPr>
      <w:jc w:val="center"/>
      <w:spacing w:line="259" w:lineRule="exact"/>
      <w:widowControl w:val="off"/>
    </w:pPr>
    <w:rPr>
      <w:sz w:val="22"/>
      <w:szCs w:val="22"/>
      <w:lang w:bidi="ru-RU"/>
    </w:rPr>
  </w:style>
  <w:style w:type="table" w:styleId="1049">
    <w:name w:val="Table Normal"/>
    <w:next w:val="1049"/>
    <w:link w:val="876"/>
    <w:uiPriority w:val="2"/>
    <w:semiHidden/>
    <w:unhideWhenUsed/>
    <w:qFormat/>
    <w:pPr>
      <w:widowControl w:val="off"/>
    </w:pPr>
    <w:rPr>
      <w:rFonts w:ascii="Calibri" w:hAnsi="Calibri" w:eastAsia="Calibri"/>
      <w:sz w:val="22"/>
      <w:szCs w:val="22"/>
      <w:lang w:val="en-US" w:eastAsia="en-US" w:bidi="ar-SA"/>
    </w:rPr>
    <w:tblPr/>
  </w:style>
  <w:style w:type="paragraph" w:styleId="1050">
    <w:name w:val="Рецензия"/>
    <w:next w:val="1050"/>
    <w:link w:val="876"/>
    <w:hidden/>
    <w:uiPriority w:val="99"/>
    <w:semiHidden/>
    <w:rPr>
      <w:sz w:val="24"/>
      <w:lang w:val="ru-RU" w:eastAsia="ru-RU" w:bidi="ar-SA"/>
    </w:rPr>
  </w:style>
  <w:style w:type="character" w:styleId="1051" w:default="1">
    <w:name w:val="Default Paragraph Font"/>
    <w:uiPriority w:val="1"/>
    <w:semiHidden/>
    <w:unhideWhenUsed/>
  </w:style>
  <w:style w:type="numbering" w:styleId="1052" w:default="1">
    <w:name w:val="No List"/>
    <w:uiPriority w:val="99"/>
    <w:semiHidden/>
    <w:unhideWhenUsed/>
  </w:style>
  <w:style w:type="table" w:styleId="10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40</cp:revision>
  <dcterms:created xsi:type="dcterms:W3CDTF">2023-07-21T03:01:00Z</dcterms:created>
  <dcterms:modified xsi:type="dcterms:W3CDTF">2024-02-20T07:43:57Z</dcterms:modified>
  <cp:version>1048576</cp:version>
</cp:coreProperties>
</file>