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3D" w:rsidRDefault="00C17527" w:rsidP="00E35FB4">
      <w:pPr>
        <w:ind w:left="9639"/>
        <w:jc w:val="center"/>
        <w:rPr>
          <w:sz w:val="28"/>
        </w:rPr>
      </w:pPr>
      <w:r>
        <w:rPr>
          <w:sz w:val="28"/>
        </w:rPr>
        <w:t>ПРИЛОЖЕНИЕ</w:t>
      </w:r>
    </w:p>
    <w:p w:rsidR="00465D3D" w:rsidRDefault="00C17527" w:rsidP="00E35FB4">
      <w:pPr>
        <w:ind w:left="9639"/>
        <w:jc w:val="center"/>
        <w:rPr>
          <w:sz w:val="28"/>
        </w:rPr>
      </w:pPr>
      <w:r>
        <w:rPr>
          <w:sz w:val="28"/>
        </w:rPr>
        <w:t>к приказу министерства здравоохранения</w:t>
      </w:r>
    </w:p>
    <w:p w:rsidR="00465D3D" w:rsidRDefault="00C17527" w:rsidP="00E35FB4">
      <w:pPr>
        <w:ind w:left="9639"/>
        <w:jc w:val="center"/>
        <w:rPr>
          <w:sz w:val="28"/>
        </w:rPr>
      </w:pPr>
      <w:r>
        <w:rPr>
          <w:sz w:val="28"/>
        </w:rPr>
        <w:t>Новосибирской области</w:t>
      </w:r>
    </w:p>
    <w:p w:rsidR="00465D3D" w:rsidRDefault="00C17527" w:rsidP="00E35FB4">
      <w:pPr>
        <w:ind w:left="9639"/>
        <w:jc w:val="center"/>
        <w:rPr>
          <w:sz w:val="28"/>
          <w:szCs w:val="28"/>
        </w:rPr>
      </w:pPr>
      <w:r>
        <w:rPr>
          <w:sz w:val="28"/>
        </w:rPr>
        <w:t>от _________ № _________</w:t>
      </w:r>
    </w:p>
    <w:p w:rsidR="00465D3D" w:rsidRDefault="00465D3D" w:rsidP="00E35FB4">
      <w:pPr>
        <w:ind w:left="9639"/>
        <w:jc w:val="center"/>
        <w:rPr>
          <w:sz w:val="28"/>
          <w:szCs w:val="28"/>
        </w:rPr>
      </w:pPr>
    </w:p>
    <w:p w:rsidR="00465D3D" w:rsidRDefault="00C17527" w:rsidP="00E35FB4">
      <w:pPr>
        <w:ind w:left="9639"/>
        <w:jc w:val="center"/>
        <w:rPr>
          <w:sz w:val="28"/>
          <w:szCs w:val="28"/>
        </w:rPr>
      </w:pPr>
      <w:r>
        <w:rPr>
          <w:sz w:val="28"/>
        </w:rPr>
        <w:t>УТВЕРЖДЕНА</w:t>
      </w:r>
    </w:p>
    <w:p w:rsidR="00465D3D" w:rsidRDefault="00C17527" w:rsidP="00E35FB4">
      <w:pPr>
        <w:ind w:left="9639"/>
        <w:jc w:val="center"/>
        <w:rPr>
          <w:sz w:val="28"/>
          <w:szCs w:val="28"/>
        </w:rPr>
      </w:pPr>
      <w:r>
        <w:rPr>
          <w:sz w:val="28"/>
        </w:rPr>
        <w:t>приказом министерства здравоохранения</w:t>
      </w:r>
    </w:p>
    <w:p w:rsidR="00465D3D" w:rsidRDefault="00C17527" w:rsidP="00E35FB4">
      <w:pPr>
        <w:ind w:left="9639"/>
        <w:jc w:val="center"/>
        <w:rPr>
          <w:sz w:val="28"/>
          <w:szCs w:val="28"/>
        </w:rPr>
      </w:pPr>
      <w:r>
        <w:rPr>
          <w:sz w:val="28"/>
        </w:rPr>
        <w:t>Новосибирской области</w:t>
      </w:r>
    </w:p>
    <w:p w:rsidR="00465D3D" w:rsidRDefault="00C17527" w:rsidP="00E35FB4">
      <w:pPr>
        <w:ind w:left="9639"/>
        <w:jc w:val="center"/>
        <w:rPr>
          <w:sz w:val="28"/>
          <w:szCs w:val="28"/>
        </w:rPr>
      </w:pPr>
      <w:r>
        <w:rPr>
          <w:sz w:val="28"/>
        </w:rPr>
        <w:t>от 16.05.2023 № 1201-НПА</w:t>
      </w:r>
    </w:p>
    <w:p w:rsidR="00465D3D" w:rsidRDefault="00465D3D">
      <w:pPr>
        <w:rPr>
          <w:sz w:val="28"/>
          <w:szCs w:val="28"/>
        </w:rPr>
      </w:pPr>
    </w:p>
    <w:p w:rsidR="00465D3D" w:rsidRDefault="00C1752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СХЕМА</w:t>
      </w:r>
    </w:p>
    <w:p w:rsidR="00465D3D" w:rsidRDefault="00C17527">
      <w:pPr>
        <w:ind w:firstLine="5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маршрутизации пациентов старше 18 лет с заболеваниями мочеполовой системы при оказании плановой специализированной (за исключением высокотехнологичной) медицинской </w:t>
      </w:r>
    </w:p>
    <w:p w:rsidR="00465D3D" w:rsidRDefault="00C17527">
      <w:pPr>
        <w:ind w:firstLine="5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помощи на территории Новосибирской области</w:t>
      </w:r>
    </w:p>
    <w:p w:rsidR="00465D3D" w:rsidRDefault="00465D3D">
      <w:pPr>
        <w:ind w:firstLine="540"/>
        <w:jc w:val="center"/>
        <w:outlineLvl w:val="0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9829"/>
        <w:gridCol w:w="4402"/>
      </w:tblGrid>
      <w:tr w:rsidR="00465D3D">
        <w:trPr>
          <w:cantSplit/>
          <w:trHeight w:val="687"/>
          <w:jc w:val="center"/>
        </w:trPr>
        <w:tc>
          <w:tcPr>
            <w:tcW w:w="206" w:type="pct"/>
            <w:shd w:val="clear" w:color="FFFFFF" w:fill="FFFFFF"/>
          </w:tcPr>
          <w:p w:rsidR="00465D3D" w:rsidRPr="00E35FB4" w:rsidRDefault="00C17527">
            <w:pPr>
              <w:pStyle w:val="af1"/>
              <w:jc w:val="center"/>
              <w:rPr>
                <w:b/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3311" w:type="pct"/>
            <w:shd w:val="clear" w:color="FFFFFF" w:fill="FFFFFF"/>
          </w:tcPr>
          <w:p w:rsidR="00465D3D" w:rsidRPr="00E35FB4" w:rsidRDefault="00C17527">
            <w:pPr>
              <w:pStyle w:val="af1"/>
              <w:jc w:val="center"/>
              <w:rPr>
                <w:b/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Направляющая медицинская организация при оказании первичной медико-санитарной помощи/первичной специализированной</w:t>
            </w:r>
          </w:p>
          <w:p w:rsidR="00465D3D" w:rsidRPr="00E35FB4" w:rsidRDefault="00C17527">
            <w:pPr>
              <w:pStyle w:val="af1"/>
              <w:jc w:val="center"/>
              <w:rPr>
                <w:b/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медико-санитарной помощи по районам г. Новосибирска и Новосибирской области</w:t>
            </w:r>
          </w:p>
        </w:tc>
        <w:tc>
          <w:tcPr>
            <w:tcW w:w="1483" w:type="pct"/>
          </w:tcPr>
          <w:p w:rsidR="00465D3D" w:rsidRPr="00E35FB4" w:rsidRDefault="00C17527">
            <w:pPr>
              <w:pStyle w:val="af1"/>
              <w:jc w:val="center"/>
              <w:rPr>
                <w:b/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Наименование медицинской организации, оказывающей специализированную медицинскую помощь</w:t>
            </w:r>
          </w:p>
        </w:tc>
      </w:tr>
      <w:tr w:rsidR="00465D3D">
        <w:trPr>
          <w:cantSplit/>
          <w:trHeight w:val="687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35FB4" w:rsidRDefault="00C17527">
            <w:pPr>
              <w:pStyle w:val="af1"/>
              <w:jc w:val="center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1.</w:t>
            </w:r>
          </w:p>
        </w:tc>
        <w:tc>
          <w:tcPr>
            <w:tcW w:w="3311" w:type="pct"/>
            <w:shd w:val="clear" w:color="FFFFFF" w:fill="FFFFFF"/>
          </w:tcPr>
          <w:p w:rsidR="00465D3D" w:rsidRPr="00E35FB4" w:rsidRDefault="00C17527">
            <w:pPr>
              <w:pStyle w:val="af1"/>
              <w:rPr>
                <w:b/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Районы Новосибирской области:</w:t>
            </w:r>
          </w:p>
          <w:p w:rsidR="00465D3D" w:rsidRPr="00E35FB4" w:rsidRDefault="00C17527">
            <w:pPr>
              <w:pStyle w:val="af1"/>
              <w:jc w:val="both"/>
              <w:rPr>
                <w:sz w:val="27"/>
                <w:szCs w:val="27"/>
              </w:rPr>
            </w:pPr>
            <w:proofErr w:type="spellStart"/>
            <w:r w:rsidRPr="00E35FB4">
              <w:rPr>
                <w:sz w:val="27"/>
                <w:szCs w:val="27"/>
              </w:rPr>
              <w:t>Чистоозерный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Купинский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Баганский</w:t>
            </w:r>
            <w:proofErr w:type="spellEnd"/>
            <w:r w:rsidRPr="00E35FB4">
              <w:rPr>
                <w:sz w:val="27"/>
                <w:szCs w:val="27"/>
              </w:rPr>
              <w:t xml:space="preserve">, Карасукский, </w:t>
            </w:r>
            <w:proofErr w:type="spellStart"/>
            <w:r w:rsidRPr="00E35FB4">
              <w:rPr>
                <w:sz w:val="27"/>
                <w:szCs w:val="27"/>
              </w:rPr>
              <w:t>Доволенский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Кочковский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Каргатский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proofErr w:type="gramStart"/>
            <w:r w:rsidRPr="00E35FB4">
              <w:rPr>
                <w:sz w:val="27"/>
                <w:szCs w:val="27"/>
              </w:rPr>
              <w:t>Чулымский</w:t>
            </w:r>
            <w:proofErr w:type="spellEnd"/>
            <w:r w:rsidRPr="00E35FB4">
              <w:rPr>
                <w:sz w:val="27"/>
                <w:szCs w:val="27"/>
              </w:rPr>
              <w:t xml:space="preserve">,  </w:t>
            </w:r>
            <w:proofErr w:type="spellStart"/>
            <w:r w:rsidRPr="00E35FB4">
              <w:rPr>
                <w:sz w:val="27"/>
                <w:szCs w:val="27"/>
              </w:rPr>
              <w:t>Сузунский</w:t>
            </w:r>
            <w:proofErr w:type="spellEnd"/>
            <w:proofErr w:type="gram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Коченевский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Колыванский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Тогучинский</w:t>
            </w:r>
            <w:proofErr w:type="spellEnd"/>
            <w:r w:rsidRPr="00E35FB4">
              <w:rPr>
                <w:sz w:val="27"/>
                <w:szCs w:val="27"/>
              </w:rPr>
              <w:t>;</w:t>
            </w:r>
          </w:p>
          <w:p w:rsidR="00465D3D" w:rsidRPr="00E35FB4" w:rsidRDefault="00C17527">
            <w:pPr>
              <w:pStyle w:val="af1"/>
              <w:jc w:val="both"/>
              <w:rPr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Новосибирский район:</w:t>
            </w:r>
            <w:r w:rsidRPr="00E35FB4">
              <w:rPr>
                <w:sz w:val="27"/>
                <w:szCs w:val="27"/>
              </w:rPr>
              <w:t xml:space="preserve"> с. </w:t>
            </w:r>
            <w:proofErr w:type="spellStart"/>
            <w:r w:rsidRPr="00E35FB4">
              <w:rPr>
                <w:sz w:val="27"/>
                <w:szCs w:val="27"/>
              </w:rPr>
              <w:t>Криводановка</w:t>
            </w:r>
            <w:proofErr w:type="spellEnd"/>
            <w:r w:rsidRPr="00E35FB4">
              <w:rPr>
                <w:sz w:val="27"/>
                <w:szCs w:val="27"/>
              </w:rPr>
              <w:t xml:space="preserve">, с. Марусино, </w:t>
            </w:r>
            <w:proofErr w:type="spellStart"/>
            <w:r w:rsidRPr="00E35FB4">
              <w:rPr>
                <w:sz w:val="27"/>
                <w:szCs w:val="27"/>
              </w:rPr>
              <w:t>д.п</w:t>
            </w:r>
            <w:proofErr w:type="spellEnd"/>
            <w:r w:rsidRPr="00E35FB4">
              <w:rPr>
                <w:sz w:val="27"/>
                <w:szCs w:val="27"/>
              </w:rPr>
              <w:t>. </w:t>
            </w:r>
            <w:proofErr w:type="spellStart"/>
            <w:r w:rsidRPr="00E35FB4">
              <w:rPr>
                <w:sz w:val="27"/>
                <w:szCs w:val="27"/>
              </w:rPr>
              <w:t>Кудряшевский</w:t>
            </w:r>
            <w:proofErr w:type="spellEnd"/>
            <w:r w:rsidRPr="00E35FB4">
              <w:rPr>
                <w:sz w:val="27"/>
                <w:szCs w:val="27"/>
              </w:rPr>
              <w:t>, п. </w:t>
            </w:r>
            <w:proofErr w:type="spellStart"/>
            <w:r w:rsidRPr="00E35FB4">
              <w:rPr>
                <w:sz w:val="27"/>
                <w:szCs w:val="27"/>
              </w:rPr>
              <w:t>Воробьевский</w:t>
            </w:r>
            <w:proofErr w:type="spellEnd"/>
            <w:r w:rsidRPr="00E35FB4">
              <w:rPr>
                <w:sz w:val="27"/>
                <w:szCs w:val="27"/>
              </w:rPr>
              <w:t>, п. </w:t>
            </w:r>
            <w:proofErr w:type="spellStart"/>
            <w:r w:rsidRPr="00E35FB4">
              <w:rPr>
                <w:sz w:val="27"/>
                <w:szCs w:val="27"/>
              </w:rPr>
              <w:t>Затонский</w:t>
            </w:r>
            <w:proofErr w:type="spellEnd"/>
            <w:r w:rsidRPr="00E35FB4">
              <w:rPr>
                <w:sz w:val="27"/>
                <w:szCs w:val="27"/>
              </w:rPr>
              <w:t>, п. </w:t>
            </w:r>
            <w:proofErr w:type="spellStart"/>
            <w:r w:rsidRPr="00E35FB4">
              <w:rPr>
                <w:sz w:val="27"/>
                <w:szCs w:val="27"/>
              </w:rPr>
              <w:t>Катковский</w:t>
            </w:r>
            <w:proofErr w:type="spellEnd"/>
            <w:r w:rsidRPr="00E35FB4">
              <w:rPr>
                <w:sz w:val="27"/>
                <w:szCs w:val="27"/>
              </w:rPr>
              <w:t xml:space="preserve">, п. Приобский, г. Обь, </w:t>
            </w:r>
            <w:r w:rsidR="009659B1">
              <w:rPr>
                <w:sz w:val="27"/>
                <w:szCs w:val="27"/>
              </w:rPr>
              <w:t>с</w:t>
            </w:r>
            <w:r w:rsidRPr="00E35FB4">
              <w:rPr>
                <w:sz w:val="27"/>
                <w:szCs w:val="27"/>
              </w:rPr>
              <w:t>. </w:t>
            </w:r>
            <w:proofErr w:type="spellStart"/>
            <w:r w:rsidRPr="00E35FB4">
              <w:rPr>
                <w:sz w:val="27"/>
                <w:szCs w:val="27"/>
              </w:rPr>
              <w:t>Красноглинное</w:t>
            </w:r>
            <w:proofErr w:type="spellEnd"/>
            <w:r w:rsidRPr="00E35FB4">
              <w:rPr>
                <w:sz w:val="27"/>
                <w:szCs w:val="27"/>
              </w:rPr>
              <w:t>, п. Красномайский, п. </w:t>
            </w:r>
            <w:proofErr w:type="spellStart"/>
            <w:r w:rsidRPr="00E35FB4">
              <w:rPr>
                <w:sz w:val="27"/>
                <w:szCs w:val="27"/>
              </w:rPr>
              <w:t>Новоозерный</w:t>
            </w:r>
            <w:proofErr w:type="spellEnd"/>
            <w:r w:rsidRPr="00E35FB4">
              <w:rPr>
                <w:sz w:val="27"/>
                <w:szCs w:val="27"/>
              </w:rPr>
              <w:t xml:space="preserve">, с. Толмачево, д. Алексеевка, </w:t>
            </w:r>
            <w:proofErr w:type="spellStart"/>
            <w:r w:rsidRPr="00E35FB4">
              <w:rPr>
                <w:sz w:val="27"/>
                <w:szCs w:val="27"/>
              </w:rPr>
              <w:t>р.п</w:t>
            </w:r>
            <w:proofErr w:type="spellEnd"/>
            <w:r w:rsidRPr="00E35FB4">
              <w:rPr>
                <w:sz w:val="27"/>
                <w:szCs w:val="27"/>
              </w:rPr>
              <w:t>. </w:t>
            </w:r>
            <w:proofErr w:type="spellStart"/>
            <w:r w:rsidRPr="00E35FB4">
              <w:rPr>
                <w:sz w:val="27"/>
                <w:szCs w:val="27"/>
              </w:rPr>
              <w:t>Краснообск</w:t>
            </w:r>
            <w:proofErr w:type="spellEnd"/>
            <w:r w:rsidRPr="00E35FB4">
              <w:rPr>
                <w:sz w:val="27"/>
                <w:szCs w:val="27"/>
              </w:rPr>
              <w:t>, п. Юный Ленинец, п. Мичуринский, п. Элитный, п. Красный Восток, п. 8 Марта, с. Верх-Тула, с. Ленинское, п. Голубой залив, п.</w:t>
            </w:r>
            <w:r w:rsidRPr="00E35FB4">
              <w:rPr>
                <w:sz w:val="27"/>
                <w:szCs w:val="27"/>
                <w:lang w:val="en-US"/>
              </w:rPr>
              <w:t> </w:t>
            </w:r>
            <w:r w:rsidRPr="00E35FB4">
              <w:rPr>
                <w:sz w:val="27"/>
                <w:szCs w:val="27"/>
              </w:rPr>
              <w:t>Крупской, с. Ярково, с. </w:t>
            </w:r>
            <w:proofErr w:type="spellStart"/>
            <w:r w:rsidRPr="00E35FB4">
              <w:rPr>
                <w:sz w:val="27"/>
                <w:szCs w:val="27"/>
              </w:rPr>
              <w:t>Пайвино</w:t>
            </w:r>
            <w:proofErr w:type="spellEnd"/>
            <w:r w:rsidRPr="00E35FB4">
              <w:rPr>
                <w:sz w:val="27"/>
                <w:szCs w:val="27"/>
              </w:rPr>
              <w:t>, с. </w:t>
            </w:r>
            <w:proofErr w:type="spellStart"/>
            <w:r w:rsidRPr="00E35FB4">
              <w:rPr>
                <w:sz w:val="27"/>
                <w:szCs w:val="27"/>
              </w:rPr>
              <w:t>Сенчанка</w:t>
            </w:r>
            <w:proofErr w:type="spellEnd"/>
            <w:r w:rsidRPr="00E35FB4">
              <w:rPr>
                <w:sz w:val="27"/>
                <w:szCs w:val="27"/>
              </w:rPr>
              <w:t>, п. Прогресс, с. Боровое, с. Береговое, с. Шилово, с. </w:t>
            </w:r>
            <w:proofErr w:type="spellStart"/>
            <w:r w:rsidRPr="00E35FB4">
              <w:rPr>
                <w:sz w:val="27"/>
                <w:szCs w:val="27"/>
              </w:rPr>
              <w:t>Новошилово</w:t>
            </w:r>
            <w:proofErr w:type="spellEnd"/>
            <w:r w:rsidRPr="00E35FB4">
              <w:rPr>
                <w:sz w:val="27"/>
                <w:szCs w:val="27"/>
              </w:rPr>
              <w:t>, п. </w:t>
            </w:r>
            <w:proofErr w:type="spellStart"/>
            <w:r w:rsidRPr="00E35FB4">
              <w:rPr>
                <w:sz w:val="27"/>
                <w:szCs w:val="27"/>
              </w:rPr>
              <w:t>Тулинский</w:t>
            </w:r>
            <w:proofErr w:type="spellEnd"/>
          </w:p>
          <w:p w:rsidR="00465D3D" w:rsidRPr="00E35FB4" w:rsidRDefault="00465D3D">
            <w:pPr>
              <w:pStyle w:val="af1"/>
              <w:jc w:val="both"/>
              <w:rPr>
                <w:sz w:val="27"/>
                <w:szCs w:val="27"/>
              </w:rPr>
            </w:pPr>
          </w:p>
        </w:tc>
        <w:tc>
          <w:tcPr>
            <w:tcW w:w="1483" w:type="pct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ГБУЗ НСО «ГНОКБ»</w:t>
            </w:r>
          </w:p>
        </w:tc>
      </w:tr>
      <w:tr w:rsidR="00465D3D">
        <w:trPr>
          <w:cantSplit/>
          <w:trHeight w:val="341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35FB4" w:rsidRDefault="00C17527">
            <w:pPr>
              <w:pStyle w:val="af1"/>
              <w:jc w:val="center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3311" w:type="pct"/>
            <w:shd w:val="clear" w:color="FFFFFF" w:fill="FFFFFF"/>
          </w:tcPr>
          <w:p w:rsidR="00465D3D" w:rsidRPr="00E35FB4" w:rsidRDefault="00C17527">
            <w:pPr>
              <w:pStyle w:val="af1"/>
              <w:jc w:val="both"/>
              <w:rPr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г. Новосибирск:</w:t>
            </w:r>
            <w:r w:rsidRPr="00E35FB4">
              <w:rPr>
                <w:sz w:val="27"/>
                <w:szCs w:val="27"/>
              </w:rPr>
              <w:t xml:space="preserve"> </w:t>
            </w:r>
            <w:proofErr w:type="spellStart"/>
            <w:r w:rsidRPr="00E35FB4">
              <w:rPr>
                <w:sz w:val="27"/>
                <w:szCs w:val="27"/>
              </w:rPr>
              <w:t>Заельцовский</w:t>
            </w:r>
            <w:proofErr w:type="spellEnd"/>
            <w:r w:rsidRPr="00E35FB4">
              <w:rPr>
                <w:sz w:val="27"/>
                <w:szCs w:val="27"/>
              </w:rPr>
              <w:t>, Центральный, Железнодорожный районы;</w:t>
            </w:r>
          </w:p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Новосибирский район:</w:t>
            </w:r>
            <w:r w:rsidRPr="00E35FB4">
              <w:rPr>
                <w:sz w:val="27"/>
                <w:szCs w:val="27"/>
              </w:rPr>
              <w:t xml:space="preserve"> </w:t>
            </w:r>
            <w:proofErr w:type="spellStart"/>
            <w:r w:rsidR="009659B1">
              <w:rPr>
                <w:sz w:val="27"/>
                <w:szCs w:val="27"/>
              </w:rPr>
              <w:t>д.</w:t>
            </w:r>
            <w:r w:rsidRPr="00E35FB4">
              <w:rPr>
                <w:sz w:val="27"/>
                <w:szCs w:val="27"/>
              </w:rPr>
              <w:t>п</w:t>
            </w:r>
            <w:proofErr w:type="spellEnd"/>
            <w:r w:rsidRPr="00E35FB4">
              <w:rPr>
                <w:sz w:val="27"/>
                <w:szCs w:val="27"/>
              </w:rPr>
              <w:t>. </w:t>
            </w:r>
            <w:proofErr w:type="spellStart"/>
            <w:r w:rsidRPr="00E35FB4">
              <w:rPr>
                <w:sz w:val="27"/>
                <w:szCs w:val="27"/>
              </w:rPr>
              <w:t>Мочище</w:t>
            </w:r>
            <w:proofErr w:type="spellEnd"/>
          </w:p>
        </w:tc>
        <w:tc>
          <w:tcPr>
            <w:tcW w:w="1483" w:type="pct"/>
            <w:vAlign w:val="center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ГБУЗ НСО «ГКБ № 1»</w:t>
            </w:r>
          </w:p>
        </w:tc>
      </w:tr>
      <w:tr w:rsidR="00465D3D">
        <w:trPr>
          <w:cantSplit/>
          <w:trHeight w:val="341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35FB4" w:rsidRDefault="00C17527">
            <w:pPr>
              <w:pStyle w:val="af1"/>
              <w:jc w:val="center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3.</w:t>
            </w:r>
          </w:p>
        </w:tc>
        <w:tc>
          <w:tcPr>
            <w:tcW w:w="3311" w:type="pct"/>
            <w:shd w:val="clear" w:color="FFFFFF" w:fill="FFFFFF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г. Новосибирск:</w:t>
            </w:r>
            <w:r w:rsidRPr="00E35FB4">
              <w:rPr>
                <w:sz w:val="27"/>
                <w:szCs w:val="27"/>
              </w:rPr>
              <w:t xml:space="preserve"> Ленинский, Кировский районы;</w:t>
            </w:r>
          </w:p>
          <w:p w:rsidR="00465D3D" w:rsidRPr="00E35FB4" w:rsidRDefault="00465D3D">
            <w:pPr>
              <w:pStyle w:val="af1"/>
              <w:jc w:val="both"/>
              <w:rPr>
                <w:sz w:val="27"/>
                <w:szCs w:val="27"/>
              </w:rPr>
            </w:pPr>
          </w:p>
        </w:tc>
        <w:tc>
          <w:tcPr>
            <w:tcW w:w="1483" w:type="pct"/>
            <w:vAlign w:val="center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ГБУЗ НСО «ГКБ № 11»</w:t>
            </w:r>
          </w:p>
        </w:tc>
      </w:tr>
      <w:tr w:rsidR="00465D3D">
        <w:trPr>
          <w:cantSplit/>
          <w:trHeight w:val="403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35FB4" w:rsidRDefault="00C17527">
            <w:pPr>
              <w:pStyle w:val="af1"/>
              <w:jc w:val="center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4.</w:t>
            </w:r>
          </w:p>
        </w:tc>
        <w:tc>
          <w:tcPr>
            <w:tcW w:w="3311" w:type="pct"/>
            <w:shd w:val="clear" w:color="FFFFFF" w:fill="FFFFFF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г. Новосибирск:</w:t>
            </w:r>
            <w:r w:rsidRPr="00E35FB4">
              <w:rPr>
                <w:sz w:val="27"/>
                <w:szCs w:val="27"/>
              </w:rPr>
              <w:t xml:space="preserve"> Калининский, Дзержинский районы;</w:t>
            </w:r>
          </w:p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Новосибирский район:</w:t>
            </w:r>
            <w:r w:rsidRPr="00E35FB4">
              <w:rPr>
                <w:sz w:val="27"/>
                <w:szCs w:val="27"/>
              </w:rPr>
              <w:t xml:space="preserve"> ст. </w:t>
            </w:r>
            <w:proofErr w:type="spellStart"/>
            <w:r w:rsidRPr="00E35FB4">
              <w:rPr>
                <w:sz w:val="27"/>
                <w:szCs w:val="27"/>
              </w:rPr>
              <w:t>Мочище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r w:rsidR="002714AB">
              <w:rPr>
                <w:sz w:val="27"/>
                <w:szCs w:val="27"/>
              </w:rPr>
              <w:t>ж/д </w:t>
            </w:r>
            <w:r w:rsidRPr="00E35FB4">
              <w:rPr>
                <w:sz w:val="27"/>
                <w:szCs w:val="27"/>
              </w:rPr>
              <w:t>ст. Иня-Восточная, п. Ленинский, п. </w:t>
            </w:r>
            <w:proofErr w:type="spellStart"/>
            <w:r w:rsidRPr="00E35FB4">
              <w:rPr>
                <w:sz w:val="27"/>
                <w:szCs w:val="27"/>
              </w:rPr>
              <w:t>Витаминка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r w:rsidR="002714AB">
              <w:rPr>
                <w:sz w:val="27"/>
                <w:szCs w:val="27"/>
              </w:rPr>
              <w:t>с</w:t>
            </w:r>
            <w:r w:rsidRPr="00E35FB4">
              <w:rPr>
                <w:sz w:val="27"/>
                <w:szCs w:val="27"/>
              </w:rPr>
              <w:t>. </w:t>
            </w:r>
            <w:proofErr w:type="spellStart"/>
            <w:r w:rsidRPr="00E35FB4">
              <w:rPr>
                <w:sz w:val="27"/>
                <w:szCs w:val="27"/>
              </w:rPr>
              <w:t>Новокаменка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r w:rsidR="002714AB">
              <w:rPr>
                <w:sz w:val="27"/>
                <w:szCs w:val="27"/>
              </w:rPr>
              <w:t>п</w:t>
            </w:r>
            <w:r w:rsidRPr="00E35FB4">
              <w:rPr>
                <w:sz w:val="27"/>
                <w:szCs w:val="27"/>
              </w:rPr>
              <w:t>. Сосновка, п. Красный Яр, с. Кубовая, п. Седова Заимка, п. Зеленый мыс, п. </w:t>
            </w:r>
            <w:proofErr w:type="spellStart"/>
            <w:r w:rsidRPr="00E35FB4">
              <w:rPr>
                <w:sz w:val="27"/>
                <w:szCs w:val="27"/>
              </w:rPr>
              <w:t>Ломовская</w:t>
            </w:r>
            <w:proofErr w:type="spellEnd"/>
            <w:r w:rsidRPr="00E35FB4">
              <w:rPr>
                <w:sz w:val="27"/>
                <w:szCs w:val="27"/>
              </w:rPr>
              <w:t xml:space="preserve"> дача, п. Степной, п. Озерный, п. Садовый, п. </w:t>
            </w:r>
            <w:proofErr w:type="spellStart"/>
            <w:r w:rsidRPr="00E35FB4">
              <w:rPr>
                <w:sz w:val="27"/>
                <w:szCs w:val="27"/>
              </w:rPr>
              <w:t>Бибиха</w:t>
            </w:r>
            <w:proofErr w:type="spellEnd"/>
          </w:p>
        </w:tc>
        <w:tc>
          <w:tcPr>
            <w:tcW w:w="1483" w:type="pct"/>
            <w:vAlign w:val="center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 xml:space="preserve">ГБУЗ НСО «ГКБ № 25» </w:t>
            </w:r>
          </w:p>
        </w:tc>
      </w:tr>
      <w:tr w:rsidR="00465D3D">
        <w:trPr>
          <w:cantSplit/>
          <w:trHeight w:val="412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35FB4" w:rsidRDefault="00C17527">
            <w:pPr>
              <w:pStyle w:val="af1"/>
              <w:jc w:val="center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5.</w:t>
            </w:r>
          </w:p>
        </w:tc>
        <w:tc>
          <w:tcPr>
            <w:tcW w:w="3311" w:type="pct"/>
            <w:shd w:val="clear" w:color="FFFFFF" w:fill="FFFFFF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г. Новосибирск:</w:t>
            </w:r>
            <w:r w:rsidRPr="00E35FB4">
              <w:rPr>
                <w:sz w:val="27"/>
                <w:szCs w:val="27"/>
              </w:rPr>
              <w:t xml:space="preserve"> Октябрьский, Первомайский районы </w:t>
            </w:r>
          </w:p>
        </w:tc>
        <w:tc>
          <w:tcPr>
            <w:tcW w:w="1483" w:type="pct"/>
            <w:vAlign w:val="center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 xml:space="preserve">ГБУЗ НСО «ГКБСМП № 2» </w:t>
            </w:r>
          </w:p>
        </w:tc>
      </w:tr>
      <w:tr w:rsidR="00465D3D">
        <w:trPr>
          <w:cantSplit/>
          <w:trHeight w:val="365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35FB4" w:rsidRDefault="00C17527">
            <w:pPr>
              <w:pStyle w:val="af1"/>
              <w:jc w:val="center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6.</w:t>
            </w:r>
          </w:p>
        </w:tc>
        <w:tc>
          <w:tcPr>
            <w:tcW w:w="3311" w:type="pct"/>
            <w:shd w:val="clear" w:color="FFFFFF" w:fill="FFFFFF"/>
          </w:tcPr>
          <w:p w:rsidR="00465D3D" w:rsidRPr="00E35FB4" w:rsidRDefault="00C17527">
            <w:pPr>
              <w:pStyle w:val="af1"/>
              <w:jc w:val="both"/>
              <w:rPr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г. Новосибирск:</w:t>
            </w:r>
            <w:r w:rsidRPr="00E35FB4">
              <w:rPr>
                <w:sz w:val="27"/>
                <w:szCs w:val="27"/>
              </w:rPr>
              <w:t xml:space="preserve"> Советский район;</w:t>
            </w:r>
          </w:p>
          <w:p w:rsidR="00465D3D" w:rsidRPr="00E35FB4" w:rsidRDefault="00C17527">
            <w:pPr>
              <w:pStyle w:val="af1"/>
              <w:jc w:val="both"/>
              <w:rPr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Новосибирский район:</w:t>
            </w:r>
            <w:r w:rsidRPr="00E35FB4">
              <w:rPr>
                <w:sz w:val="27"/>
                <w:szCs w:val="27"/>
              </w:rPr>
              <w:t xml:space="preserve"> с. Каменка, п. Восход, п. Советский, с. Раздольное, с. Гусиный брод, д. Мостовая, п. Комаровка, с. Плотниково, с. </w:t>
            </w:r>
            <w:proofErr w:type="spellStart"/>
            <w:r w:rsidRPr="00E35FB4">
              <w:rPr>
                <w:sz w:val="27"/>
                <w:szCs w:val="27"/>
              </w:rPr>
              <w:t>Жеребцово</w:t>
            </w:r>
            <w:proofErr w:type="spellEnd"/>
            <w:r w:rsidRPr="00E35FB4">
              <w:rPr>
                <w:sz w:val="27"/>
                <w:szCs w:val="27"/>
              </w:rPr>
              <w:t>, ж/д.</w:t>
            </w:r>
            <w:r w:rsidR="002714AB">
              <w:rPr>
                <w:sz w:val="27"/>
                <w:szCs w:val="27"/>
              </w:rPr>
              <w:t> </w:t>
            </w:r>
            <w:r w:rsidRPr="00E35FB4">
              <w:rPr>
                <w:sz w:val="27"/>
                <w:szCs w:val="27"/>
              </w:rPr>
              <w:t>ст. </w:t>
            </w:r>
            <w:proofErr w:type="spellStart"/>
            <w:r w:rsidRPr="00E35FB4">
              <w:rPr>
                <w:sz w:val="27"/>
                <w:szCs w:val="27"/>
              </w:rPr>
              <w:t>Жеребцово</w:t>
            </w:r>
            <w:proofErr w:type="spellEnd"/>
            <w:r w:rsidRPr="00E35FB4">
              <w:rPr>
                <w:sz w:val="27"/>
                <w:szCs w:val="27"/>
              </w:rPr>
              <w:t>, п. Пионерский, п. Михайловский, с. </w:t>
            </w:r>
            <w:proofErr w:type="spellStart"/>
            <w:r w:rsidRPr="00E35FB4">
              <w:rPr>
                <w:sz w:val="27"/>
                <w:szCs w:val="27"/>
              </w:rPr>
              <w:t>Ярское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р.п</w:t>
            </w:r>
            <w:proofErr w:type="spellEnd"/>
            <w:r w:rsidRPr="00E35FB4">
              <w:rPr>
                <w:sz w:val="27"/>
                <w:szCs w:val="27"/>
              </w:rPr>
              <w:t>. Кольцово, д. </w:t>
            </w:r>
            <w:proofErr w:type="spellStart"/>
            <w:r w:rsidRPr="00E35FB4">
              <w:rPr>
                <w:sz w:val="27"/>
                <w:szCs w:val="27"/>
              </w:rPr>
              <w:t>Издревая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r w:rsidR="002714AB" w:rsidRPr="00E35FB4">
              <w:rPr>
                <w:sz w:val="27"/>
                <w:szCs w:val="27"/>
              </w:rPr>
              <w:t>ж/д.</w:t>
            </w:r>
            <w:r w:rsidR="002714AB">
              <w:rPr>
                <w:sz w:val="27"/>
                <w:szCs w:val="27"/>
              </w:rPr>
              <w:t> </w:t>
            </w:r>
            <w:r w:rsidRPr="00E35FB4">
              <w:rPr>
                <w:sz w:val="27"/>
                <w:szCs w:val="27"/>
              </w:rPr>
              <w:t>ст. </w:t>
            </w:r>
            <w:proofErr w:type="spellStart"/>
            <w:r w:rsidRPr="00E35FB4">
              <w:rPr>
                <w:sz w:val="27"/>
                <w:szCs w:val="27"/>
              </w:rPr>
              <w:t>Издревая</w:t>
            </w:r>
            <w:proofErr w:type="spellEnd"/>
            <w:r w:rsidRPr="00E35FB4">
              <w:rPr>
                <w:sz w:val="27"/>
                <w:szCs w:val="27"/>
              </w:rPr>
              <w:t>, п. </w:t>
            </w:r>
            <w:proofErr w:type="spellStart"/>
            <w:r w:rsidRPr="00E35FB4">
              <w:rPr>
                <w:sz w:val="27"/>
                <w:szCs w:val="27"/>
              </w:rPr>
              <w:t>Двуречье</w:t>
            </w:r>
            <w:proofErr w:type="spellEnd"/>
            <w:r w:rsidRPr="00E35FB4">
              <w:rPr>
                <w:sz w:val="27"/>
                <w:szCs w:val="27"/>
              </w:rPr>
              <w:t xml:space="preserve">, п. Междуречье, </w:t>
            </w:r>
            <w:r w:rsidR="002714AB" w:rsidRPr="00E35FB4">
              <w:rPr>
                <w:sz w:val="27"/>
                <w:szCs w:val="27"/>
              </w:rPr>
              <w:t>ж/д.</w:t>
            </w:r>
            <w:r w:rsidR="002714AB">
              <w:rPr>
                <w:sz w:val="27"/>
                <w:szCs w:val="27"/>
              </w:rPr>
              <w:t> </w:t>
            </w:r>
            <w:r w:rsidRPr="00E35FB4">
              <w:rPr>
                <w:sz w:val="27"/>
                <w:szCs w:val="27"/>
              </w:rPr>
              <w:t>ст. </w:t>
            </w:r>
            <w:proofErr w:type="spellStart"/>
            <w:r w:rsidRPr="00E35FB4">
              <w:rPr>
                <w:sz w:val="27"/>
                <w:szCs w:val="27"/>
              </w:rPr>
              <w:t>Крахаль</w:t>
            </w:r>
            <w:proofErr w:type="spellEnd"/>
            <w:r w:rsidRPr="00E35FB4">
              <w:rPr>
                <w:sz w:val="27"/>
                <w:szCs w:val="27"/>
              </w:rPr>
              <w:t xml:space="preserve">, п. Железнодорожный, </w:t>
            </w:r>
            <w:proofErr w:type="spellStart"/>
            <w:r w:rsidRPr="00E35FB4">
              <w:rPr>
                <w:sz w:val="27"/>
                <w:szCs w:val="27"/>
              </w:rPr>
              <w:t>н.п</w:t>
            </w:r>
            <w:proofErr w:type="spellEnd"/>
            <w:r w:rsidRPr="00E35FB4">
              <w:rPr>
                <w:sz w:val="27"/>
                <w:szCs w:val="27"/>
              </w:rPr>
              <w:t>. 39 км. С</w:t>
            </w:r>
            <w:bookmarkStart w:id="0" w:name="_GoBack"/>
            <w:bookmarkEnd w:id="0"/>
            <w:r w:rsidRPr="00E35FB4">
              <w:rPr>
                <w:sz w:val="27"/>
                <w:szCs w:val="27"/>
              </w:rPr>
              <w:t>овхозная, с. Быково, ст. </w:t>
            </w:r>
            <w:proofErr w:type="spellStart"/>
            <w:r w:rsidRPr="00E35FB4">
              <w:rPr>
                <w:sz w:val="27"/>
                <w:szCs w:val="27"/>
              </w:rPr>
              <w:t>Шелковичиха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r w:rsidR="00E77542" w:rsidRPr="00E77542">
              <w:rPr>
                <w:sz w:val="27"/>
                <w:szCs w:val="27"/>
              </w:rPr>
              <w:t>п</w:t>
            </w:r>
            <w:r w:rsidRPr="00E77542">
              <w:rPr>
                <w:sz w:val="27"/>
                <w:szCs w:val="27"/>
              </w:rPr>
              <w:t>. </w:t>
            </w:r>
            <w:r w:rsidRPr="00E35FB4">
              <w:rPr>
                <w:sz w:val="27"/>
                <w:szCs w:val="27"/>
              </w:rPr>
              <w:t xml:space="preserve">Березовка, </w:t>
            </w:r>
            <w:proofErr w:type="spellStart"/>
            <w:r w:rsidRPr="00E35FB4">
              <w:rPr>
                <w:sz w:val="27"/>
                <w:szCs w:val="27"/>
              </w:rPr>
              <w:t>н.п</w:t>
            </w:r>
            <w:proofErr w:type="spellEnd"/>
            <w:r w:rsidRPr="00E35FB4">
              <w:rPr>
                <w:sz w:val="27"/>
                <w:szCs w:val="27"/>
              </w:rPr>
              <w:t>. 47 км. Геодезическая, п. Малиновка, с. </w:t>
            </w:r>
            <w:proofErr w:type="spellStart"/>
            <w:r w:rsidRPr="00E35FB4">
              <w:rPr>
                <w:sz w:val="27"/>
                <w:szCs w:val="27"/>
              </w:rPr>
              <w:t>Барышево</w:t>
            </w:r>
            <w:proofErr w:type="spellEnd"/>
            <w:r w:rsidRPr="00E35FB4">
              <w:rPr>
                <w:sz w:val="27"/>
                <w:szCs w:val="27"/>
              </w:rPr>
              <w:t>, с. </w:t>
            </w:r>
            <w:proofErr w:type="spellStart"/>
            <w:r w:rsidRPr="00E35FB4">
              <w:rPr>
                <w:sz w:val="27"/>
                <w:szCs w:val="27"/>
              </w:rPr>
              <w:t>Новолуговое</w:t>
            </w:r>
            <w:proofErr w:type="spellEnd"/>
            <w:r w:rsidRPr="00E35FB4">
              <w:rPr>
                <w:sz w:val="27"/>
                <w:szCs w:val="27"/>
              </w:rPr>
              <w:t>, п. Ремесленный, п. Каинская Заимка, п. Каменушка, п. Ключи, п. Ложок, п. </w:t>
            </w:r>
            <w:proofErr w:type="spellStart"/>
            <w:r w:rsidRPr="00E35FB4">
              <w:rPr>
                <w:sz w:val="27"/>
                <w:szCs w:val="27"/>
              </w:rPr>
              <w:t>Шадриха</w:t>
            </w:r>
            <w:proofErr w:type="spellEnd"/>
          </w:p>
        </w:tc>
        <w:tc>
          <w:tcPr>
            <w:tcW w:w="1483" w:type="pct"/>
            <w:vAlign w:val="center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ГБУЗ НСО «ЦКБ»</w:t>
            </w:r>
          </w:p>
        </w:tc>
      </w:tr>
      <w:tr w:rsidR="00465D3D">
        <w:trPr>
          <w:cantSplit/>
          <w:trHeight w:val="701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35FB4" w:rsidRDefault="00C17527">
            <w:pPr>
              <w:pStyle w:val="af1"/>
              <w:jc w:val="center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7.</w:t>
            </w:r>
          </w:p>
        </w:tc>
        <w:tc>
          <w:tcPr>
            <w:tcW w:w="3311" w:type="pct"/>
            <w:shd w:val="clear" w:color="FFFFFF" w:fill="FFFFFF"/>
          </w:tcPr>
          <w:p w:rsidR="00465D3D" w:rsidRPr="00E35FB4" w:rsidRDefault="00C17527">
            <w:pPr>
              <w:pStyle w:val="af1"/>
              <w:rPr>
                <w:b/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Районы Новосибирской области:</w:t>
            </w:r>
          </w:p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proofErr w:type="spellStart"/>
            <w:r w:rsidRPr="00E35FB4">
              <w:rPr>
                <w:sz w:val="27"/>
                <w:szCs w:val="27"/>
              </w:rPr>
              <w:t>Искитимский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Черепановский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Маслянинский</w:t>
            </w:r>
            <w:proofErr w:type="spellEnd"/>
          </w:p>
        </w:tc>
        <w:tc>
          <w:tcPr>
            <w:tcW w:w="1483" w:type="pct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ГБУЗ НСО «Искитимская ЦГБ»</w:t>
            </w:r>
          </w:p>
        </w:tc>
      </w:tr>
      <w:tr w:rsidR="00465D3D">
        <w:trPr>
          <w:cantSplit/>
          <w:trHeight w:val="701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35FB4" w:rsidRDefault="00C17527">
            <w:pPr>
              <w:pStyle w:val="af1"/>
              <w:jc w:val="center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8.</w:t>
            </w:r>
          </w:p>
        </w:tc>
        <w:tc>
          <w:tcPr>
            <w:tcW w:w="3311" w:type="pct"/>
            <w:shd w:val="clear" w:color="FFFFFF" w:fill="FFFFFF"/>
          </w:tcPr>
          <w:p w:rsidR="00465D3D" w:rsidRPr="00E35FB4" w:rsidRDefault="00C17527">
            <w:pPr>
              <w:pStyle w:val="af1"/>
              <w:rPr>
                <w:b/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Районы Новосибирской области:</w:t>
            </w:r>
          </w:p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proofErr w:type="spellStart"/>
            <w:r w:rsidRPr="00E35FB4">
              <w:rPr>
                <w:sz w:val="27"/>
                <w:szCs w:val="27"/>
              </w:rPr>
              <w:t>Бердский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Мошковский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Болотнинский</w:t>
            </w:r>
            <w:proofErr w:type="spellEnd"/>
          </w:p>
        </w:tc>
        <w:tc>
          <w:tcPr>
            <w:tcW w:w="1483" w:type="pct"/>
            <w:shd w:val="clear" w:color="FFFFFF" w:fill="FFFFFF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ГБУЗ НСО «Бердская ЦГБ»</w:t>
            </w:r>
          </w:p>
        </w:tc>
      </w:tr>
      <w:tr w:rsidR="00465D3D">
        <w:trPr>
          <w:cantSplit/>
          <w:trHeight w:val="983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35FB4" w:rsidRDefault="00C17527">
            <w:pPr>
              <w:pStyle w:val="af1"/>
              <w:jc w:val="center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9.</w:t>
            </w:r>
          </w:p>
        </w:tc>
        <w:tc>
          <w:tcPr>
            <w:tcW w:w="3311" w:type="pct"/>
            <w:shd w:val="clear" w:color="FFFFFF" w:fill="FFFFFF"/>
          </w:tcPr>
          <w:p w:rsidR="00465D3D" w:rsidRPr="00E35FB4" w:rsidRDefault="00C17527">
            <w:pPr>
              <w:pStyle w:val="af1"/>
              <w:rPr>
                <w:b/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Районы Новосибирской области:</w:t>
            </w:r>
          </w:p>
          <w:p w:rsidR="00465D3D" w:rsidRPr="00E35FB4" w:rsidRDefault="00C17527">
            <w:pPr>
              <w:pStyle w:val="af1"/>
              <w:jc w:val="both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 xml:space="preserve">Куйбышевский, </w:t>
            </w:r>
            <w:proofErr w:type="spellStart"/>
            <w:r w:rsidRPr="00E35FB4">
              <w:rPr>
                <w:sz w:val="27"/>
                <w:szCs w:val="27"/>
              </w:rPr>
              <w:t>Кыштовский</w:t>
            </w:r>
            <w:proofErr w:type="spellEnd"/>
            <w:r w:rsidRPr="00E35FB4">
              <w:rPr>
                <w:sz w:val="27"/>
                <w:szCs w:val="27"/>
              </w:rPr>
              <w:t xml:space="preserve">, Северный, Венгеровский, </w:t>
            </w:r>
            <w:proofErr w:type="spellStart"/>
            <w:r w:rsidRPr="00E35FB4">
              <w:rPr>
                <w:sz w:val="27"/>
                <w:szCs w:val="27"/>
              </w:rPr>
              <w:t>Чановский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Здвинский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Барабинский</w:t>
            </w:r>
            <w:proofErr w:type="spellEnd"/>
            <w:r w:rsidRPr="00E35FB4">
              <w:rPr>
                <w:sz w:val="27"/>
                <w:szCs w:val="27"/>
              </w:rPr>
              <w:t xml:space="preserve">, </w:t>
            </w:r>
            <w:proofErr w:type="spellStart"/>
            <w:r w:rsidRPr="00E35FB4">
              <w:rPr>
                <w:sz w:val="27"/>
                <w:szCs w:val="27"/>
              </w:rPr>
              <w:t>Убинский</w:t>
            </w:r>
            <w:proofErr w:type="spellEnd"/>
          </w:p>
        </w:tc>
        <w:tc>
          <w:tcPr>
            <w:tcW w:w="1483" w:type="pct"/>
            <w:shd w:val="clear" w:color="FFFFFF" w:fill="FFFFFF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ГБУЗ НСО «Куйбышевская ЦРБ»</w:t>
            </w:r>
          </w:p>
        </w:tc>
      </w:tr>
      <w:tr w:rsidR="00465D3D">
        <w:trPr>
          <w:cantSplit/>
          <w:trHeight w:val="983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35FB4" w:rsidRDefault="00465D3D">
            <w:pPr>
              <w:pStyle w:val="af1"/>
              <w:jc w:val="center"/>
              <w:rPr>
                <w:sz w:val="27"/>
                <w:szCs w:val="27"/>
                <w:lang w:val="en-US"/>
              </w:rPr>
            </w:pPr>
          </w:p>
          <w:p w:rsidR="00465D3D" w:rsidRPr="00E35FB4" w:rsidRDefault="00C17527">
            <w:pPr>
              <w:pStyle w:val="af1"/>
              <w:jc w:val="center"/>
              <w:rPr>
                <w:sz w:val="27"/>
                <w:szCs w:val="27"/>
                <w:lang w:val="en-US"/>
              </w:rPr>
            </w:pPr>
            <w:r w:rsidRPr="00E35FB4">
              <w:rPr>
                <w:sz w:val="27"/>
                <w:szCs w:val="27"/>
                <w:lang w:val="en-US"/>
              </w:rPr>
              <w:t>10.</w:t>
            </w:r>
          </w:p>
          <w:p w:rsidR="00465D3D" w:rsidRPr="00E35FB4" w:rsidRDefault="00C17527">
            <w:pPr>
              <w:pStyle w:val="af1"/>
              <w:jc w:val="center"/>
              <w:rPr>
                <w:sz w:val="27"/>
                <w:szCs w:val="27"/>
                <w:lang w:val="en-US"/>
              </w:rPr>
            </w:pPr>
            <w:r w:rsidRPr="00E35FB4">
              <w:rPr>
                <w:rStyle w:val="afb"/>
                <w:sz w:val="27"/>
                <w:szCs w:val="27"/>
                <w:lang w:val="en-US"/>
              </w:rPr>
              <w:footnoteReference w:id="1"/>
            </w:r>
          </w:p>
        </w:tc>
        <w:tc>
          <w:tcPr>
            <w:tcW w:w="3311" w:type="pct"/>
            <w:shd w:val="clear" w:color="FFFFFF" w:fill="FFFFFF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г. Новосибирск;</w:t>
            </w:r>
          </w:p>
          <w:p w:rsidR="00465D3D" w:rsidRPr="00E35FB4" w:rsidRDefault="00C17527">
            <w:pPr>
              <w:pStyle w:val="af1"/>
              <w:rPr>
                <w:b/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Новосибирская область</w:t>
            </w:r>
          </w:p>
        </w:tc>
        <w:tc>
          <w:tcPr>
            <w:tcW w:w="1483" w:type="pct"/>
            <w:shd w:val="clear" w:color="FFFFFF" w:fill="FFFFFF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ООО «</w:t>
            </w:r>
            <w:proofErr w:type="spellStart"/>
            <w:r w:rsidRPr="00E35FB4">
              <w:rPr>
                <w:sz w:val="27"/>
                <w:szCs w:val="27"/>
              </w:rPr>
              <w:t>Медпарк</w:t>
            </w:r>
            <w:proofErr w:type="spellEnd"/>
            <w:r w:rsidRPr="00E35FB4">
              <w:rPr>
                <w:sz w:val="27"/>
                <w:szCs w:val="27"/>
              </w:rPr>
              <w:t xml:space="preserve"> НТ»</w:t>
            </w:r>
            <w:r w:rsidR="00B60179" w:rsidRPr="00E35FB4">
              <w:rPr>
                <w:sz w:val="27"/>
                <w:szCs w:val="27"/>
                <w:vertAlign w:val="superscript"/>
              </w:rPr>
              <w:t>3</w:t>
            </w:r>
            <w:r w:rsidRPr="00E35FB4">
              <w:rPr>
                <w:sz w:val="27"/>
                <w:szCs w:val="27"/>
              </w:rPr>
              <w:t>;</w:t>
            </w:r>
          </w:p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ЧУЗ «КБ» РЖД-Медицина</w:t>
            </w:r>
            <w:r w:rsidR="005056EC" w:rsidRPr="00E35FB4">
              <w:rPr>
                <w:sz w:val="27"/>
                <w:szCs w:val="27"/>
              </w:rPr>
              <w:t>»</w:t>
            </w:r>
            <w:r w:rsidRPr="00E35FB4">
              <w:rPr>
                <w:sz w:val="27"/>
                <w:szCs w:val="27"/>
              </w:rPr>
              <w:t xml:space="preserve"> г. Новосибирск»</w:t>
            </w:r>
            <w:r w:rsidR="00B60179" w:rsidRPr="00E35FB4">
              <w:rPr>
                <w:sz w:val="27"/>
                <w:szCs w:val="27"/>
                <w:vertAlign w:val="superscript"/>
              </w:rPr>
              <w:t>4</w:t>
            </w:r>
            <w:r w:rsidRPr="00E35FB4">
              <w:rPr>
                <w:sz w:val="27"/>
                <w:szCs w:val="27"/>
              </w:rPr>
              <w:t>;</w:t>
            </w:r>
          </w:p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АО Медицинский центр «АВИЦЕННА»</w:t>
            </w:r>
            <w:r w:rsidR="00B60179" w:rsidRPr="00E35FB4">
              <w:rPr>
                <w:sz w:val="27"/>
                <w:szCs w:val="27"/>
                <w:vertAlign w:val="superscript"/>
              </w:rPr>
              <w:t>5</w:t>
            </w:r>
            <w:r w:rsidRPr="00E35FB4">
              <w:rPr>
                <w:sz w:val="27"/>
                <w:szCs w:val="27"/>
              </w:rPr>
              <w:t>;</w:t>
            </w:r>
          </w:p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ФГБУЗ «СОМЦ ФМБА»</w:t>
            </w:r>
            <w:r w:rsidR="00B60179" w:rsidRPr="00E35FB4">
              <w:rPr>
                <w:sz w:val="27"/>
                <w:szCs w:val="27"/>
                <w:vertAlign w:val="superscript"/>
              </w:rPr>
              <w:t>6</w:t>
            </w:r>
            <w:r w:rsidRPr="00E35FB4">
              <w:rPr>
                <w:sz w:val="27"/>
                <w:szCs w:val="27"/>
              </w:rPr>
              <w:t xml:space="preserve"> </w:t>
            </w:r>
          </w:p>
        </w:tc>
      </w:tr>
      <w:tr w:rsidR="00465D3D">
        <w:trPr>
          <w:trHeight w:val="983"/>
          <w:jc w:val="center"/>
        </w:trPr>
        <w:tc>
          <w:tcPr>
            <w:tcW w:w="206" w:type="pct"/>
            <w:shd w:val="clear" w:color="FFFFFF" w:fill="FFFFFF"/>
            <w:vAlign w:val="center"/>
          </w:tcPr>
          <w:p w:rsidR="00465D3D" w:rsidRPr="00E35FB4" w:rsidRDefault="00C17527">
            <w:pPr>
              <w:pStyle w:val="af1"/>
              <w:jc w:val="center"/>
              <w:rPr>
                <w:sz w:val="27"/>
                <w:szCs w:val="27"/>
                <w:lang w:val="en-US"/>
              </w:rPr>
            </w:pPr>
            <w:r w:rsidRPr="00E35FB4">
              <w:rPr>
                <w:sz w:val="27"/>
                <w:szCs w:val="27"/>
                <w:lang w:val="en-US"/>
              </w:rPr>
              <w:t>11.</w:t>
            </w:r>
          </w:p>
          <w:p w:rsidR="00465D3D" w:rsidRPr="00E35FB4" w:rsidRDefault="00C17527">
            <w:pPr>
              <w:pStyle w:val="af1"/>
              <w:jc w:val="center"/>
              <w:rPr>
                <w:sz w:val="27"/>
                <w:szCs w:val="27"/>
                <w:lang w:val="en-US"/>
              </w:rPr>
            </w:pPr>
            <w:r w:rsidRPr="00E35FB4">
              <w:rPr>
                <w:rStyle w:val="afb"/>
                <w:sz w:val="27"/>
                <w:szCs w:val="27"/>
                <w:lang w:val="en-US"/>
              </w:rPr>
              <w:footnoteReference w:id="2"/>
            </w:r>
          </w:p>
        </w:tc>
        <w:tc>
          <w:tcPr>
            <w:tcW w:w="3311" w:type="pct"/>
            <w:shd w:val="clear" w:color="FFFFFF" w:fill="FFFFFF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b/>
                <w:sz w:val="27"/>
                <w:szCs w:val="27"/>
              </w:rPr>
              <w:t>г. Новосибирск:</w:t>
            </w:r>
            <w:r w:rsidRPr="00E35FB4">
              <w:rPr>
                <w:sz w:val="27"/>
                <w:szCs w:val="27"/>
              </w:rPr>
              <w:t xml:space="preserve"> Ленинский, Кировский районы;</w:t>
            </w:r>
          </w:p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г. Бердск</w:t>
            </w:r>
          </w:p>
          <w:p w:rsidR="00465D3D" w:rsidRPr="00E35FB4" w:rsidRDefault="00465D3D">
            <w:pPr>
              <w:pStyle w:val="af1"/>
              <w:jc w:val="both"/>
              <w:rPr>
                <w:sz w:val="27"/>
                <w:szCs w:val="27"/>
              </w:rPr>
            </w:pPr>
          </w:p>
          <w:p w:rsidR="00465D3D" w:rsidRPr="00E35FB4" w:rsidRDefault="00465D3D">
            <w:pPr>
              <w:pStyle w:val="af1"/>
              <w:rPr>
                <w:sz w:val="27"/>
                <w:szCs w:val="27"/>
              </w:rPr>
            </w:pPr>
          </w:p>
        </w:tc>
        <w:tc>
          <w:tcPr>
            <w:tcW w:w="1483" w:type="pct"/>
            <w:shd w:val="clear" w:color="FFFFFF" w:fill="FFFFFF"/>
          </w:tcPr>
          <w:p w:rsidR="00465D3D" w:rsidRPr="00E35FB4" w:rsidRDefault="00C17527">
            <w:pPr>
              <w:pStyle w:val="af1"/>
              <w:rPr>
                <w:sz w:val="27"/>
                <w:szCs w:val="27"/>
              </w:rPr>
            </w:pPr>
            <w:r w:rsidRPr="00E35FB4">
              <w:rPr>
                <w:sz w:val="27"/>
                <w:szCs w:val="27"/>
              </w:rPr>
              <w:t>ФГБУЗ «СОМЦ ФМБА»</w:t>
            </w:r>
            <w:r w:rsidR="00B60179" w:rsidRPr="00E35FB4">
              <w:rPr>
                <w:sz w:val="27"/>
                <w:szCs w:val="27"/>
                <w:vertAlign w:val="superscript"/>
              </w:rPr>
              <w:t>7</w:t>
            </w:r>
          </w:p>
          <w:p w:rsidR="00465D3D" w:rsidRPr="00E35FB4" w:rsidRDefault="00465D3D">
            <w:pPr>
              <w:pStyle w:val="af1"/>
              <w:rPr>
                <w:sz w:val="27"/>
                <w:szCs w:val="27"/>
              </w:rPr>
            </w:pPr>
          </w:p>
        </w:tc>
      </w:tr>
    </w:tbl>
    <w:p w:rsidR="00465D3D" w:rsidRDefault="00C17527">
      <w:pPr>
        <w:spacing w:line="360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</w:t>
      </w:r>
    </w:p>
    <w:p w:rsidR="00465D3D" w:rsidRPr="00B60179" w:rsidRDefault="00C17527">
      <w:pPr>
        <w:pStyle w:val="af9"/>
      </w:pPr>
      <w:r w:rsidRPr="00B60179">
        <w:rPr>
          <w:rStyle w:val="afb"/>
        </w:rPr>
        <w:footnoteRef/>
      </w:r>
      <w:r w:rsidRPr="00B60179">
        <w:t xml:space="preserve"> </w:t>
      </w:r>
      <w:r w:rsidR="00C92F6B" w:rsidRPr="00B60179">
        <w:t xml:space="preserve">– </w:t>
      </w:r>
      <w:r w:rsidRPr="00B60179">
        <w:t>В пределах объемов, распределенных на основании решения Комиссии по разработке Территориальной программы государственных гарантий бесплатного оказания медицинской помощи в Новосибирской области</w:t>
      </w:r>
      <w:r w:rsidR="00C92F6B" w:rsidRPr="00B60179">
        <w:t>;</w:t>
      </w:r>
    </w:p>
    <w:p w:rsidR="00465D3D" w:rsidRPr="00B60179" w:rsidRDefault="00465D3D">
      <w:pPr>
        <w:pStyle w:val="af9"/>
      </w:pPr>
    </w:p>
    <w:p w:rsidR="00465D3D" w:rsidRPr="00B60179" w:rsidRDefault="00C17527">
      <w:pPr>
        <w:pStyle w:val="af9"/>
      </w:pPr>
      <w:r w:rsidRPr="00B60179">
        <w:rPr>
          <w:vertAlign w:val="superscript"/>
        </w:rPr>
        <w:t xml:space="preserve">2 </w:t>
      </w:r>
      <w:r w:rsidR="00C92F6B" w:rsidRPr="00B60179">
        <w:rPr>
          <w:vertAlign w:val="superscript"/>
        </w:rPr>
        <w:t xml:space="preserve">– </w:t>
      </w:r>
      <w:r w:rsidR="00B60179" w:rsidRPr="00B60179">
        <w:t xml:space="preserve">в </w:t>
      </w:r>
      <w:r w:rsidRPr="00B60179">
        <w:t>пределах объемов, распределенных на основании решения Комиссии по разработке Территориальной программы государственных гарантий бесплатного оказания медицинской помощи в Новосибирской области</w:t>
      </w:r>
      <w:r w:rsidR="00C92F6B" w:rsidRPr="00B60179">
        <w:t>;</w:t>
      </w:r>
    </w:p>
    <w:p w:rsidR="00465D3D" w:rsidRPr="00E35FB4" w:rsidRDefault="00465D3D">
      <w:pPr>
        <w:rPr>
          <w:sz w:val="20"/>
          <w:szCs w:val="20"/>
        </w:rPr>
      </w:pPr>
    </w:p>
    <w:p w:rsidR="00465D3D" w:rsidRPr="00E35FB4" w:rsidRDefault="00B60179">
      <w:pPr>
        <w:rPr>
          <w:sz w:val="20"/>
          <w:szCs w:val="20"/>
        </w:rPr>
      </w:pPr>
      <w:r w:rsidRPr="00E35FB4">
        <w:rPr>
          <w:sz w:val="20"/>
          <w:szCs w:val="20"/>
          <w:vertAlign w:val="superscript"/>
        </w:rPr>
        <w:t>3</w:t>
      </w:r>
      <w:r w:rsidRPr="00E35FB4">
        <w:rPr>
          <w:sz w:val="20"/>
          <w:szCs w:val="20"/>
        </w:rPr>
        <w:t xml:space="preserve"> </w:t>
      </w:r>
      <w:r w:rsidR="005056EC" w:rsidRPr="00E35FB4">
        <w:rPr>
          <w:sz w:val="20"/>
          <w:szCs w:val="20"/>
        </w:rPr>
        <w:t xml:space="preserve">– </w:t>
      </w:r>
      <w:r w:rsidR="00C17527" w:rsidRPr="00E35FB4">
        <w:rPr>
          <w:sz w:val="20"/>
          <w:szCs w:val="20"/>
        </w:rPr>
        <w:t>ООО «</w:t>
      </w:r>
      <w:proofErr w:type="spellStart"/>
      <w:r w:rsidR="00C17527" w:rsidRPr="00E35FB4">
        <w:rPr>
          <w:sz w:val="20"/>
          <w:szCs w:val="20"/>
        </w:rPr>
        <w:t>Медпарк</w:t>
      </w:r>
      <w:proofErr w:type="spellEnd"/>
      <w:r w:rsidR="00C17527" w:rsidRPr="00E35FB4">
        <w:rPr>
          <w:sz w:val="20"/>
          <w:szCs w:val="20"/>
        </w:rPr>
        <w:t xml:space="preserve"> НТ»: </w:t>
      </w:r>
    </w:p>
    <w:p w:rsidR="00465D3D" w:rsidRPr="00E35FB4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>st30.010 Операции на почке и мочевыделительной системе, взрослые (уровень 1)</w:t>
      </w:r>
      <w:r w:rsidR="00B60179">
        <w:rPr>
          <w:sz w:val="20"/>
          <w:szCs w:val="20"/>
        </w:rPr>
        <w:t>;</w:t>
      </w:r>
    </w:p>
    <w:p w:rsidR="00465D3D" w:rsidRPr="00E35FB4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>st30.011 Операции на почке и мочевыделительной системе, взрослые (уровень 2)</w:t>
      </w:r>
      <w:r w:rsidR="00B60179">
        <w:rPr>
          <w:sz w:val="20"/>
          <w:szCs w:val="20"/>
        </w:rPr>
        <w:t>;</w:t>
      </w:r>
    </w:p>
    <w:p w:rsidR="00465D3D" w:rsidRPr="00E35FB4" w:rsidRDefault="00C17527">
      <w:pPr>
        <w:rPr>
          <w:sz w:val="20"/>
          <w:szCs w:val="20"/>
        </w:rPr>
      </w:pPr>
      <w:proofErr w:type="spellStart"/>
      <w:proofErr w:type="gramStart"/>
      <w:r w:rsidRPr="00E35FB4">
        <w:rPr>
          <w:sz w:val="20"/>
          <w:szCs w:val="20"/>
          <w:lang w:val="en-US"/>
        </w:rPr>
        <w:t>st</w:t>
      </w:r>
      <w:proofErr w:type="spellEnd"/>
      <w:r w:rsidRPr="00E35FB4">
        <w:rPr>
          <w:sz w:val="20"/>
          <w:szCs w:val="20"/>
        </w:rPr>
        <w:t>30.013</w:t>
      </w:r>
      <w:proofErr w:type="gramEnd"/>
      <w:r w:rsidRPr="00E35FB4">
        <w:rPr>
          <w:sz w:val="20"/>
          <w:szCs w:val="20"/>
        </w:rPr>
        <w:t xml:space="preserve"> Операции на почке и мочевыделительной системе, взрослые (уровень 4)</w:t>
      </w:r>
      <w:r w:rsidR="00B60179">
        <w:rPr>
          <w:sz w:val="20"/>
          <w:szCs w:val="20"/>
        </w:rPr>
        <w:t>;</w:t>
      </w:r>
      <w:r w:rsidRPr="00E35FB4">
        <w:rPr>
          <w:sz w:val="20"/>
          <w:szCs w:val="20"/>
        </w:rPr>
        <w:t xml:space="preserve"> </w:t>
      </w:r>
    </w:p>
    <w:p w:rsidR="00465D3D" w:rsidRPr="00E35FB4" w:rsidRDefault="00C17527">
      <w:pPr>
        <w:rPr>
          <w:sz w:val="20"/>
          <w:szCs w:val="20"/>
        </w:rPr>
      </w:pPr>
      <w:proofErr w:type="spellStart"/>
      <w:proofErr w:type="gramStart"/>
      <w:r w:rsidRPr="00E35FB4">
        <w:rPr>
          <w:sz w:val="20"/>
          <w:szCs w:val="20"/>
          <w:lang w:val="en-US"/>
        </w:rPr>
        <w:t>st</w:t>
      </w:r>
      <w:proofErr w:type="spellEnd"/>
      <w:r w:rsidRPr="00E35FB4">
        <w:rPr>
          <w:sz w:val="20"/>
          <w:szCs w:val="20"/>
        </w:rPr>
        <w:t>30.014</w:t>
      </w:r>
      <w:proofErr w:type="gramEnd"/>
      <w:r w:rsidRPr="00E35FB4">
        <w:rPr>
          <w:sz w:val="20"/>
          <w:szCs w:val="20"/>
        </w:rPr>
        <w:t xml:space="preserve"> Операции на почке и мочевыделительной системе, взрослые (уровень 5)</w:t>
      </w:r>
      <w:r w:rsidR="00B60179">
        <w:rPr>
          <w:sz w:val="20"/>
          <w:szCs w:val="20"/>
        </w:rPr>
        <w:t>;</w:t>
      </w:r>
    </w:p>
    <w:p w:rsidR="00465D3D" w:rsidRPr="00E35FB4" w:rsidRDefault="00465D3D">
      <w:pPr>
        <w:rPr>
          <w:sz w:val="20"/>
          <w:szCs w:val="20"/>
        </w:rPr>
      </w:pPr>
    </w:p>
    <w:p w:rsidR="00465D3D" w:rsidRPr="00E35FB4" w:rsidRDefault="00B60179">
      <w:pPr>
        <w:rPr>
          <w:sz w:val="20"/>
          <w:szCs w:val="20"/>
        </w:rPr>
      </w:pPr>
      <w:r w:rsidRPr="00E35FB4">
        <w:rPr>
          <w:sz w:val="20"/>
          <w:szCs w:val="20"/>
          <w:vertAlign w:val="superscript"/>
        </w:rPr>
        <w:t>4</w:t>
      </w:r>
      <w:r w:rsidRPr="00E35FB4">
        <w:rPr>
          <w:sz w:val="20"/>
          <w:szCs w:val="20"/>
        </w:rPr>
        <w:t xml:space="preserve"> </w:t>
      </w:r>
      <w:r w:rsidR="005056EC" w:rsidRPr="00E35FB4">
        <w:rPr>
          <w:sz w:val="20"/>
          <w:szCs w:val="20"/>
        </w:rPr>
        <w:t xml:space="preserve">– </w:t>
      </w:r>
      <w:r w:rsidR="00C17527" w:rsidRPr="00E35FB4">
        <w:rPr>
          <w:sz w:val="20"/>
          <w:szCs w:val="20"/>
        </w:rPr>
        <w:t xml:space="preserve">ЧУЗ «КБ» РЖД-Медицина» г. Новосибирск»: </w:t>
      </w:r>
    </w:p>
    <w:p w:rsidR="00465D3D" w:rsidRPr="00E35FB4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 xml:space="preserve">st30.001 </w:t>
      </w:r>
      <w:proofErr w:type="spellStart"/>
      <w:r w:rsidRPr="00E35FB4">
        <w:rPr>
          <w:sz w:val="20"/>
          <w:szCs w:val="20"/>
        </w:rPr>
        <w:t>Тубулоинтерстициальные</w:t>
      </w:r>
      <w:proofErr w:type="spellEnd"/>
      <w:r w:rsidRPr="00E35FB4">
        <w:rPr>
          <w:sz w:val="20"/>
          <w:szCs w:val="20"/>
        </w:rPr>
        <w:t xml:space="preserve"> болезни почек, другие болезни мочевой системы;</w:t>
      </w:r>
    </w:p>
    <w:p w:rsidR="00465D3D" w:rsidRPr="00E35FB4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>st30.002 Камни мочевой системы; симптомы, относящиеся к мочевой системе</w:t>
      </w:r>
      <w:r w:rsidR="00B60179">
        <w:rPr>
          <w:sz w:val="20"/>
          <w:szCs w:val="20"/>
        </w:rPr>
        <w:t>;</w:t>
      </w:r>
    </w:p>
    <w:p w:rsidR="00465D3D" w:rsidRPr="00E35FB4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>st30.004 Болезни предстательной железы</w:t>
      </w:r>
      <w:r w:rsidR="00B60179">
        <w:rPr>
          <w:sz w:val="20"/>
          <w:szCs w:val="20"/>
        </w:rPr>
        <w:t>;</w:t>
      </w:r>
    </w:p>
    <w:p w:rsidR="00465D3D" w:rsidRPr="00E35FB4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>st30.005 Другие болезни, врожденные аномалии, повреждения мочевой системы и мужских половых органов</w:t>
      </w:r>
      <w:r w:rsidR="00B60179">
        <w:rPr>
          <w:sz w:val="20"/>
          <w:szCs w:val="20"/>
        </w:rPr>
        <w:t>;</w:t>
      </w:r>
    </w:p>
    <w:p w:rsidR="00465D3D" w:rsidRPr="00E35FB4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>st30.006Операции на мужских половых органах, взрослые (уровень 1)</w:t>
      </w:r>
      <w:r w:rsidR="00B60179">
        <w:rPr>
          <w:sz w:val="20"/>
          <w:szCs w:val="20"/>
        </w:rPr>
        <w:t>;</w:t>
      </w:r>
    </w:p>
    <w:p w:rsidR="00465D3D" w:rsidRPr="00E35FB4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>st30.007 Операции на мужских половых органах, взрослые (уровень 2)</w:t>
      </w:r>
      <w:r w:rsidR="00B60179">
        <w:rPr>
          <w:sz w:val="20"/>
          <w:szCs w:val="20"/>
        </w:rPr>
        <w:t>;</w:t>
      </w:r>
    </w:p>
    <w:p w:rsidR="00465D3D" w:rsidRPr="00E35FB4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>st30.009 Операции на мужских половых органах, взрослые (уровень 4</w:t>
      </w:r>
      <w:r w:rsidR="00B60179">
        <w:rPr>
          <w:sz w:val="20"/>
          <w:szCs w:val="20"/>
        </w:rPr>
        <w:t>);</w:t>
      </w:r>
    </w:p>
    <w:p w:rsidR="00465D3D" w:rsidRPr="00E35FB4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>st30.010 Операции на почке и мочевыделительной системе, взрослые (уровень 1)</w:t>
      </w:r>
      <w:r w:rsidR="00B60179">
        <w:rPr>
          <w:sz w:val="20"/>
          <w:szCs w:val="20"/>
        </w:rPr>
        <w:t>;</w:t>
      </w:r>
      <w:r w:rsidRPr="00E35FB4">
        <w:rPr>
          <w:sz w:val="20"/>
          <w:szCs w:val="20"/>
        </w:rPr>
        <w:t xml:space="preserve"> </w:t>
      </w:r>
    </w:p>
    <w:p w:rsidR="00465D3D" w:rsidRPr="00E35FB4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>st30.011 Операции на почке и мочевыделительной системе, взрослые (уровень 2)</w:t>
      </w:r>
      <w:r w:rsidR="00B60179">
        <w:rPr>
          <w:sz w:val="20"/>
          <w:szCs w:val="20"/>
        </w:rPr>
        <w:t>;</w:t>
      </w:r>
      <w:r w:rsidRPr="00E35FB4">
        <w:rPr>
          <w:sz w:val="20"/>
          <w:szCs w:val="20"/>
        </w:rPr>
        <w:t xml:space="preserve"> </w:t>
      </w:r>
    </w:p>
    <w:p w:rsidR="00465D3D" w:rsidRPr="00E35FB4" w:rsidRDefault="00C17527">
      <w:pPr>
        <w:rPr>
          <w:sz w:val="20"/>
          <w:szCs w:val="20"/>
        </w:rPr>
      </w:pPr>
      <w:proofErr w:type="spellStart"/>
      <w:proofErr w:type="gramStart"/>
      <w:r w:rsidRPr="00E35FB4">
        <w:rPr>
          <w:sz w:val="20"/>
          <w:szCs w:val="20"/>
          <w:lang w:val="en-US"/>
        </w:rPr>
        <w:lastRenderedPageBreak/>
        <w:t>st</w:t>
      </w:r>
      <w:proofErr w:type="spellEnd"/>
      <w:r w:rsidRPr="00E35FB4">
        <w:rPr>
          <w:sz w:val="20"/>
          <w:szCs w:val="20"/>
        </w:rPr>
        <w:t>30.012</w:t>
      </w:r>
      <w:proofErr w:type="gramEnd"/>
      <w:r w:rsidRPr="00E35FB4">
        <w:rPr>
          <w:sz w:val="20"/>
          <w:szCs w:val="20"/>
        </w:rPr>
        <w:t xml:space="preserve"> Операции на почке и мочевыделительной системе, взрослые (уровень 3)</w:t>
      </w:r>
      <w:r w:rsidR="00B60179">
        <w:rPr>
          <w:sz w:val="20"/>
          <w:szCs w:val="20"/>
        </w:rPr>
        <w:t>;</w:t>
      </w:r>
      <w:r w:rsidRPr="00E35FB4">
        <w:rPr>
          <w:sz w:val="20"/>
          <w:szCs w:val="20"/>
        </w:rPr>
        <w:t xml:space="preserve"> </w:t>
      </w:r>
    </w:p>
    <w:p w:rsidR="00465D3D" w:rsidRPr="00E35FB4" w:rsidRDefault="00C17527">
      <w:pPr>
        <w:rPr>
          <w:sz w:val="20"/>
          <w:szCs w:val="20"/>
        </w:rPr>
      </w:pPr>
      <w:proofErr w:type="spellStart"/>
      <w:proofErr w:type="gramStart"/>
      <w:r w:rsidRPr="00E35FB4">
        <w:rPr>
          <w:sz w:val="20"/>
          <w:szCs w:val="20"/>
          <w:lang w:val="en-US"/>
        </w:rPr>
        <w:t>st</w:t>
      </w:r>
      <w:proofErr w:type="spellEnd"/>
      <w:r w:rsidRPr="00E35FB4">
        <w:rPr>
          <w:sz w:val="20"/>
          <w:szCs w:val="20"/>
        </w:rPr>
        <w:t>30.013</w:t>
      </w:r>
      <w:proofErr w:type="gramEnd"/>
      <w:r w:rsidRPr="00E35FB4">
        <w:rPr>
          <w:sz w:val="20"/>
          <w:szCs w:val="20"/>
        </w:rPr>
        <w:t xml:space="preserve"> Операции на почке и мочевыделительной системе, взрослые (уровень 4)</w:t>
      </w:r>
      <w:r w:rsidR="00B60179">
        <w:rPr>
          <w:sz w:val="20"/>
          <w:szCs w:val="20"/>
        </w:rPr>
        <w:t>;</w:t>
      </w:r>
      <w:r w:rsidRPr="00E35FB4">
        <w:rPr>
          <w:sz w:val="20"/>
          <w:szCs w:val="20"/>
        </w:rPr>
        <w:t xml:space="preserve"> </w:t>
      </w:r>
    </w:p>
    <w:p w:rsidR="00465D3D" w:rsidRPr="00E35FB4" w:rsidRDefault="00C17527">
      <w:pPr>
        <w:rPr>
          <w:sz w:val="20"/>
          <w:szCs w:val="20"/>
        </w:rPr>
      </w:pPr>
      <w:proofErr w:type="spellStart"/>
      <w:proofErr w:type="gramStart"/>
      <w:r w:rsidRPr="00E35FB4">
        <w:rPr>
          <w:sz w:val="20"/>
          <w:szCs w:val="20"/>
          <w:lang w:val="en-US"/>
        </w:rPr>
        <w:t>st</w:t>
      </w:r>
      <w:proofErr w:type="spellEnd"/>
      <w:r w:rsidRPr="00E35FB4">
        <w:rPr>
          <w:sz w:val="20"/>
          <w:szCs w:val="20"/>
        </w:rPr>
        <w:t>30.014</w:t>
      </w:r>
      <w:proofErr w:type="gramEnd"/>
      <w:r w:rsidRPr="00E35FB4">
        <w:rPr>
          <w:sz w:val="20"/>
          <w:szCs w:val="20"/>
        </w:rPr>
        <w:t xml:space="preserve"> Операции на почке и мочевыделительной системе, взрослые (уровень 5)</w:t>
      </w:r>
      <w:r w:rsidR="00B60179">
        <w:rPr>
          <w:sz w:val="20"/>
          <w:szCs w:val="20"/>
        </w:rPr>
        <w:t>;</w:t>
      </w:r>
    </w:p>
    <w:p w:rsidR="00465D3D" w:rsidRPr="00E35FB4" w:rsidRDefault="00465D3D">
      <w:pPr>
        <w:pStyle w:val="af1"/>
        <w:rPr>
          <w:sz w:val="20"/>
          <w:szCs w:val="20"/>
        </w:rPr>
      </w:pPr>
    </w:p>
    <w:p w:rsidR="00465D3D" w:rsidRPr="00E35FB4" w:rsidRDefault="00B60179">
      <w:pPr>
        <w:pStyle w:val="af1"/>
        <w:rPr>
          <w:sz w:val="20"/>
          <w:szCs w:val="20"/>
        </w:rPr>
      </w:pPr>
      <w:r w:rsidRPr="00E35FB4">
        <w:rPr>
          <w:sz w:val="20"/>
          <w:szCs w:val="20"/>
          <w:vertAlign w:val="superscript"/>
        </w:rPr>
        <w:t>5</w:t>
      </w:r>
      <w:r w:rsidRPr="00E35FB4">
        <w:rPr>
          <w:sz w:val="20"/>
          <w:szCs w:val="20"/>
        </w:rPr>
        <w:t xml:space="preserve"> </w:t>
      </w:r>
      <w:r w:rsidR="005056EC" w:rsidRPr="00E35FB4">
        <w:rPr>
          <w:sz w:val="20"/>
          <w:szCs w:val="20"/>
        </w:rPr>
        <w:t xml:space="preserve">– </w:t>
      </w:r>
      <w:r w:rsidR="00C17527" w:rsidRPr="00E35FB4">
        <w:rPr>
          <w:sz w:val="20"/>
          <w:szCs w:val="20"/>
        </w:rPr>
        <w:t xml:space="preserve">АО Медицинский центр «АВИЦЕННА»: </w:t>
      </w:r>
    </w:p>
    <w:p w:rsidR="00465D3D" w:rsidRPr="00E35FB4" w:rsidRDefault="00C17527">
      <w:pPr>
        <w:pStyle w:val="af1"/>
        <w:rPr>
          <w:sz w:val="20"/>
          <w:szCs w:val="20"/>
        </w:rPr>
      </w:pPr>
      <w:r w:rsidRPr="00E35FB4">
        <w:rPr>
          <w:sz w:val="20"/>
          <w:szCs w:val="20"/>
        </w:rPr>
        <w:t>st30.006</w:t>
      </w:r>
      <w:r w:rsidR="00B60179">
        <w:rPr>
          <w:sz w:val="20"/>
          <w:szCs w:val="20"/>
        </w:rPr>
        <w:t xml:space="preserve"> </w:t>
      </w:r>
      <w:r w:rsidRPr="00E35FB4">
        <w:rPr>
          <w:sz w:val="20"/>
          <w:szCs w:val="20"/>
        </w:rPr>
        <w:t>Операции на мужских половых органах, взрослые (уровень 1)</w:t>
      </w:r>
      <w:r w:rsidR="00B60179">
        <w:rPr>
          <w:sz w:val="20"/>
          <w:szCs w:val="20"/>
        </w:rPr>
        <w:t>;</w:t>
      </w:r>
      <w:r w:rsidRPr="00E35FB4">
        <w:rPr>
          <w:sz w:val="20"/>
          <w:szCs w:val="20"/>
        </w:rPr>
        <w:t xml:space="preserve"> </w:t>
      </w:r>
    </w:p>
    <w:p w:rsidR="00465D3D" w:rsidRPr="00E35FB4" w:rsidRDefault="00C17527">
      <w:pPr>
        <w:pStyle w:val="af1"/>
        <w:rPr>
          <w:sz w:val="20"/>
          <w:szCs w:val="20"/>
        </w:rPr>
      </w:pPr>
      <w:r w:rsidRPr="00E35FB4">
        <w:rPr>
          <w:sz w:val="20"/>
          <w:szCs w:val="20"/>
        </w:rPr>
        <w:t>st30.007 Операции на мужских половых органах, взрослые (уровень 2)</w:t>
      </w:r>
      <w:r w:rsidR="00B60179">
        <w:rPr>
          <w:sz w:val="20"/>
          <w:szCs w:val="20"/>
        </w:rPr>
        <w:t>;</w:t>
      </w:r>
    </w:p>
    <w:p w:rsidR="00465D3D" w:rsidRPr="00E35FB4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>st30.009 Операции на мужских половых органах, взрослые (уровень 4)</w:t>
      </w:r>
      <w:r w:rsidR="00B60179">
        <w:rPr>
          <w:sz w:val="20"/>
          <w:szCs w:val="20"/>
        </w:rPr>
        <w:t>;</w:t>
      </w:r>
    </w:p>
    <w:p w:rsidR="00465D3D" w:rsidRPr="00E35FB4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>st30.011 Операции на почке и мочевыделительной системе, взрослые (уровень 2)</w:t>
      </w:r>
      <w:r w:rsidR="00B60179">
        <w:rPr>
          <w:sz w:val="20"/>
          <w:szCs w:val="20"/>
        </w:rPr>
        <w:t>;</w:t>
      </w:r>
    </w:p>
    <w:p w:rsidR="00465D3D" w:rsidRPr="00E35FB4" w:rsidRDefault="00C17527">
      <w:pPr>
        <w:rPr>
          <w:sz w:val="20"/>
          <w:szCs w:val="20"/>
        </w:rPr>
      </w:pPr>
      <w:proofErr w:type="spellStart"/>
      <w:proofErr w:type="gramStart"/>
      <w:r w:rsidRPr="00E35FB4">
        <w:rPr>
          <w:sz w:val="20"/>
          <w:szCs w:val="20"/>
          <w:lang w:val="en-US"/>
        </w:rPr>
        <w:t>st</w:t>
      </w:r>
      <w:proofErr w:type="spellEnd"/>
      <w:r w:rsidRPr="00E35FB4">
        <w:rPr>
          <w:sz w:val="20"/>
          <w:szCs w:val="20"/>
        </w:rPr>
        <w:t>30.012</w:t>
      </w:r>
      <w:proofErr w:type="gramEnd"/>
      <w:r w:rsidRPr="00E35FB4">
        <w:rPr>
          <w:sz w:val="20"/>
          <w:szCs w:val="20"/>
        </w:rPr>
        <w:t xml:space="preserve"> Операции на почке и мочевыделительной системе, взрослые (уровень 3)</w:t>
      </w:r>
      <w:r w:rsidR="00B60179">
        <w:rPr>
          <w:sz w:val="20"/>
          <w:szCs w:val="20"/>
        </w:rPr>
        <w:t>;</w:t>
      </w:r>
      <w:r w:rsidRPr="00E35FB4">
        <w:rPr>
          <w:sz w:val="20"/>
          <w:szCs w:val="20"/>
        </w:rPr>
        <w:t xml:space="preserve"> </w:t>
      </w:r>
    </w:p>
    <w:p w:rsidR="00465D3D" w:rsidRPr="00E35FB4" w:rsidRDefault="00C17527">
      <w:pPr>
        <w:rPr>
          <w:sz w:val="20"/>
          <w:szCs w:val="20"/>
        </w:rPr>
      </w:pPr>
      <w:proofErr w:type="spellStart"/>
      <w:proofErr w:type="gramStart"/>
      <w:r w:rsidRPr="00E35FB4">
        <w:rPr>
          <w:sz w:val="20"/>
          <w:szCs w:val="20"/>
          <w:lang w:val="en-US"/>
        </w:rPr>
        <w:t>st</w:t>
      </w:r>
      <w:proofErr w:type="spellEnd"/>
      <w:r w:rsidRPr="00E35FB4">
        <w:rPr>
          <w:sz w:val="20"/>
          <w:szCs w:val="20"/>
        </w:rPr>
        <w:t>30.013</w:t>
      </w:r>
      <w:proofErr w:type="gramEnd"/>
      <w:r w:rsidRPr="00E35FB4">
        <w:rPr>
          <w:sz w:val="20"/>
          <w:szCs w:val="20"/>
        </w:rPr>
        <w:t xml:space="preserve"> Операции на почке и мочевыделительной системе, взрослые (уровень 4)</w:t>
      </w:r>
      <w:r w:rsidR="00B60179">
        <w:rPr>
          <w:sz w:val="20"/>
          <w:szCs w:val="20"/>
        </w:rPr>
        <w:t>;</w:t>
      </w:r>
    </w:p>
    <w:p w:rsidR="00465D3D" w:rsidRPr="00E35FB4" w:rsidRDefault="00C17527">
      <w:pPr>
        <w:rPr>
          <w:sz w:val="20"/>
          <w:szCs w:val="20"/>
        </w:rPr>
      </w:pPr>
      <w:proofErr w:type="spellStart"/>
      <w:proofErr w:type="gramStart"/>
      <w:r w:rsidRPr="00E35FB4">
        <w:rPr>
          <w:sz w:val="20"/>
          <w:szCs w:val="20"/>
          <w:lang w:val="en-US"/>
        </w:rPr>
        <w:t>st</w:t>
      </w:r>
      <w:proofErr w:type="spellEnd"/>
      <w:r w:rsidRPr="00E35FB4">
        <w:rPr>
          <w:sz w:val="20"/>
          <w:szCs w:val="20"/>
        </w:rPr>
        <w:t>30.014</w:t>
      </w:r>
      <w:proofErr w:type="gramEnd"/>
      <w:r w:rsidRPr="00E35FB4">
        <w:rPr>
          <w:sz w:val="20"/>
          <w:szCs w:val="20"/>
        </w:rPr>
        <w:t xml:space="preserve"> Операции на почке и мочевыделительной системе, взрослые (уровень 5)</w:t>
      </w:r>
      <w:r w:rsidR="00B60179">
        <w:rPr>
          <w:sz w:val="20"/>
          <w:szCs w:val="20"/>
        </w:rPr>
        <w:t>;</w:t>
      </w:r>
    </w:p>
    <w:p w:rsidR="00465D3D" w:rsidRPr="00E35FB4" w:rsidRDefault="00C17527">
      <w:pPr>
        <w:rPr>
          <w:sz w:val="20"/>
          <w:szCs w:val="20"/>
        </w:rPr>
      </w:pPr>
      <w:proofErr w:type="spellStart"/>
      <w:proofErr w:type="gramStart"/>
      <w:r w:rsidRPr="00E35FB4">
        <w:rPr>
          <w:sz w:val="20"/>
          <w:szCs w:val="20"/>
          <w:lang w:val="en-US"/>
        </w:rPr>
        <w:t>st</w:t>
      </w:r>
      <w:proofErr w:type="spellEnd"/>
      <w:r w:rsidRPr="00E35FB4">
        <w:rPr>
          <w:sz w:val="20"/>
          <w:szCs w:val="20"/>
        </w:rPr>
        <w:t>30.015</w:t>
      </w:r>
      <w:proofErr w:type="gramEnd"/>
      <w:r w:rsidRPr="00E35FB4">
        <w:rPr>
          <w:sz w:val="20"/>
          <w:szCs w:val="20"/>
        </w:rPr>
        <w:t xml:space="preserve"> Операции на почке и мочевыделительной системе, взрослые (уровень 6)</w:t>
      </w:r>
      <w:r w:rsidR="00B60179">
        <w:rPr>
          <w:sz w:val="20"/>
          <w:szCs w:val="20"/>
        </w:rPr>
        <w:t>;</w:t>
      </w:r>
    </w:p>
    <w:p w:rsidR="00465D3D" w:rsidRPr="00E35FB4" w:rsidRDefault="00465D3D">
      <w:pPr>
        <w:rPr>
          <w:sz w:val="20"/>
          <w:szCs w:val="20"/>
        </w:rPr>
      </w:pPr>
    </w:p>
    <w:p w:rsidR="00465D3D" w:rsidRPr="00E35FB4" w:rsidRDefault="00B60179">
      <w:pPr>
        <w:rPr>
          <w:sz w:val="20"/>
          <w:szCs w:val="20"/>
        </w:rPr>
      </w:pPr>
      <w:r w:rsidRPr="00E35FB4">
        <w:rPr>
          <w:sz w:val="20"/>
          <w:szCs w:val="20"/>
          <w:vertAlign w:val="superscript"/>
        </w:rPr>
        <w:t>6</w:t>
      </w:r>
      <w:r>
        <w:rPr>
          <w:sz w:val="20"/>
          <w:szCs w:val="20"/>
          <w:vertAlign w:val="superscript"/>
        </w:rPr>
        <w:t>, 7</w:t>
      </w:r>
      <w:r w:rsidRPr="00E35FB4">
        <w:rPr>
          <w:sz w:val="20"/>
          <w:szCs w:val="20"/>
        </w:rPr>
        <w:t xml:space="preserve"> </w:t>
      </w:r>
      <w:r w:rsidR="0046563D" w:rsidRPr="00E35FB4">
        <w:rPr>
          <w:sz w:val="20"/>
          <w:szCs w:val="20"/>
        </w:rPr>
        <w:t xml:space="preserve">– </w:t>
      </w:r>
      <w:r w:rsidR="00C17527" w:rsidRPr="00E35FB4">
        <w:rPr>
          <w:sz w:val="20"/>
          <w:szCs w:val="20"/>
        </w:rPr>
        <w:t>ФГБУЗ «СОМЦ ФМБА»:</w:t>
      </w:r>
    </w:p>
    <w:p w:rsidR="00684A4B" w:rsidRDefault="00C17527">
      <w:pPr>
        <w:rPr>
          <w:sz w:val="20"/>
          <w:szCs w:val="20"/>
        </w:rPr>
      </w:pPr>
      <w:r w:rsidRPr="00E35FB4">
        <w:rPr>
          <w:sz w:val="20"/>
          <w:szCs w:val="20"/>
        </w:rPr>
        <w:t>в пределах объемов, установленных государственным заданием на оказание специализированной, в том числе высокотехнологичной медицинской помощи, за счет средств Федерального фонда обязательного медицинского страхования</w:t>
      </w:r>
      <w:r w:rsidR="00B60179">
        <w:rPr>
          <w:sz w:val="20"/>
          <w:szCs w:val="20"/>
        </w:rPr>
        <w:t>.</w:t>
      </w:r>
    </w:p>
    <w:p w:rsidR="00684A4B" w:rsidRDefault="00684A4B">
      <w:pPr>
        <w:rPr>
          <w:sz w:val="20"/>
          <w:szCs w:val="20"/>
        </w:rPr>
      </w:pPr>
    </w:p>
    <w:p w:rsidR="00684A4B" w:rsidRDefault="00684A4B">
      <w:pPr>
        <w:rPr>
          <w:sz w:val="20"/>
          <w:szCs w:val="20"/>
        </w:rPr>
      </w:pPr>
    </w:p>
    <w:p w:rsidR="00684A4B" w:rsidRDefault="00684A4B">
      <w:pPr>
        <w:rPr>
          <w:sz w:val="20"/>
          <w:szCs w:val="20"/>
        </w:rPr>
      </w:pPr>
    </w:p>
    <w:p w:rsidR="00465D3D" w:rsidRPr="00E35FB4" w:rsidRDefault="00684A4B" w:rsidP="00E35FB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</w:t>
      </w:r>
    </w:p>
    <w:sectPr w:rsidR="00465D3D" w:rsidRPr="00E35FB4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04D" w:rsidRDefault="0078104D">
      <w:r>
        <w:separator/>
      </w:r>
    </w:p>
  </w:endnote>
  <w:endnote w:type="continuationSeparator" w:id="0">
    <w:p w:rsidR="0078104D" w:rsidRDefault="0078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04D" w:rsidRDefault="0078104D">
      <w:r>
        <w:separator/>
      </w:r>
    </w:p>
  </w:footnote>
  <w:footnote w:type="continuationSeparator" w:id="0">
    <w:p w:rsidR="0078104D" w:rsidRDefault="0078104D">
      <w:r>
        <w:continuationSeparator/>
      </w:r>
    </w:p>
  </w:footnote>
  <w:footnote w:id="1">
    <w:p w:rsidR="00465D3D" w:rsidRDefault="00465D3D">
      <w:pPr>
        <w:pStyle w:val="af9"/>
      </w:pPr>
    </w:p>
  </w:footnote>
  <w:footnote w:id="2">
    <w:p w:rsidR="00465D3D" w:rsidRDefault="00465D3D">
      <w:pPr>
        <w:pStyle w:val="af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55898"/>
      <w:docPartObj>
        <w:docPartGallery w:val="Page Numbers (Top of Page)"/>
        <w:docPartUnique/>
      </w:docPartObj>
    </w:sdtPr>
    <w:sdtEndPr/>
    <w:sdtContent>
      <w:p w:rsidR="00465D3D" w:rsidRDefault="00C1752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54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641C6"/>
    <w:multiLevelType w:val="hybridMultilevel"/>
    <w:tmpl w:val="F28209AE"/>
    <w:lvl w:ilvl="0" w:tplc="C6B0D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B4E4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8A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8F2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CE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0F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097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A1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70F61"/>
    <w:multiLevelType w:val="hybridMultilevel"/>
    <w:tmpl w:val="41AE40DA"/>
    <w:lvl w:ilvl="0" w:tplc="3F6A1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AAF988">
      <w:start w:val="1"/>
      <w:numFmt w:val="lowerLetter"/>
      <w:lvlText w:val="%2."/>
      <w:lvlJc w:val="left"/>
      <w:pPr>
        <w:ind w:left="1789" w:hanging="360"/>
      </w:pPr>
    </w:lvl>
    <w:lvl w:ilvl="2" w:tplc="57EC5D26">
      <w:start w:val="1"/>
      <w:numFmt w:val="lowerRoman"/>
      <w:lvlText w:val="%3."/>
      <w:lvlJc w:val="right"/>
      <w:pPr>
        <w:ind w:left="2509" w:hanging="180"/>
      </w:pPr>
    </w:lvl>
    <w:lvl w:ilvl="3" w:tplc="E3D2ACF6">
      <w:start w:val="1"/>
      <w:numFmt w:val="decimal"/>
      <w:lvlText w:val="%4."/>
      <w:lvlJc w:val="left"/>
      <w:pPr>
        <w:ind w:left="3229" w:hanging="360"/>
      </w:pPr>
    </w:lvl>
    <w:lvl w:ilvl="4" w:tplc="D2B64516">
      <w:start w:val="1"/>
      <w:numFmt w:val="lowerLetter"/>
      <w:lvlText w:val="%5."/>
      <w:lvlJc w:val="left"/>
      <w:pPr>
        <w:ind w:left="3949" w:hanging="360"/>
      </w:pPr>
    </w:lvl>
    <w:lvl w:ilvl="5" w:tplc="AF4219BA">
      <w:start w:val="1"/>
      <w:numFmt w:val="lowerRoman"/>
      <w:lvlText w:val="%6."/>
      <w:lvlJc w:val="right"/>
      <w:pPr>
        <w:ind w:left="4669" w:hanging="180"/>
      </w:pPr>
    </w:lvl>
    <w:lvl w:ilvl="6" w:tplc="73FACDD2">
      <w:start w:val="1"/>
      <w:numFmt w:val="decimal"/>
      <w:lvlText w:val="%7."/>
      <w:lvlJc w:val="left"/>
      <w:pPr>
        <w:ind w:left="5389" w:hanging="360"/>
      </w:pPr>
    </w:lvl>
    <w:lvl w:ilvl="7" w:tplc="8D26545A">
      <w:start w:val="1"/>
      <w:numFmt w:val="lowerLetter"/>
      <w:lvlText w:val="%8."/>
      <w:lvlJc w:val="left"/>
      <w:pPr>
        <w:ind w:left="6109" w:hanging="360"/>
      </w:pPr>
    </w:lvl>
    <w:lvl w:ilvl="8" w:tplc="7946D3B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3D"/>
    <w:rsid w:val="002714AB"/>
    <w:rsid w:val="0046563D"/>
    <w:rsid w:val="00465D3D"/>
    <w:rsid w:val="004E02E6"/>
    <w:rsid w:val="005056EC"/>
    <w:rsid w:val="00621867"/>
    <w:rsid w:val="00684A4B"/>
    <w:rsid w:val="00692618"/>
    <w:rsid w:val="0078104D"/>
    <w:rsid w:val="008D6AD8"/>
    <w:rsid w:val="009659B1"/>
    <w:rsid w:val="00B60179"/>
    <w:rsid w:val="00C17527"/>
    <w:rsid w:val="00C92F6B"/>
    <w:rsid w:val="00DE41E8"/>
    <w:rsid w:val="00E35FB4"/>
    <w:rsid w:val="00E77542"/>
    <w:rsid w:val="00E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5551"/>
  <w15:docId w15:val="{68DC17CF-6704-409D-B8D3-53257251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13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4CAF-AB62-4E33-8DB6-D6C2E573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Федяева Анастасия Евгеньевна</dc:creator>
  <cp:lastModifiedBy>Сазонова Ольга Валерьевна</cp:lastModifiedBy>
  <cp:revision>4</cp:revision>
  <cp:lastPrinted>2024-07-04T03:11:00Z</cp:lastPrinted>
  <dcterms:created xsi:type="dcterms:W3CDTF">2024-07-05T10:28:00Z</dcterms:created>
  <dcterms:modified xsi:type="dcterms:W3CDTF">2024-07-08T03:21:00Z</dcterms:modified>
</cp:coreProperties>
</file>