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0D7665" w:rsidRPr="00175F86" w:rsidRDefault="000D7665" w:rsidP="000D7665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0D7665" w:rsidRPr="00175F86" w:rsidRDefault="000D7665" w:rsidP="000D7665">
      <w:pPr>
        <w:autoSpaceDE/>
        <w:autoSpaceDN/>
        <w:jc w:val="center"/>
        <w:rPr>
          <w:color w:val="000000" w:themeColor="text1"/>
          <w:sz w:val="28"/>
          <w:szCs w:val="28"/>
        </w:rPr>
      </w:pPr>
    </w:p>
    <w:p w:rsidR="000D7665" w:rsidRDefault="000D7665" w:rsidP="000D7665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23.01.2015 № 22-п</w:t>
      </w: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0D7665" w:rsidRPr="00FA2312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Правительство Новосибирской области</w:t>
      </w:r>
      <w:r w:rsidR="00CA5A2C">
        <w:rPr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п</w:t>
      </w:r>
      <w:r w:rsidR="00CA5A2C">
        <w:rPr>
          <w:b/>
          <w:bCs/>
          <w:color w:val="000000" w:themeColor="text1"/>
          <w:sz w:val="28"/>
          <w:szCs w:val="28"/>
        </w:rPr>
        <w:t> о </w:t>
      </w:r>
      <w:r w:rsidRPr="00FA2312">
        <w:rPr>
          <w:b/>
          <w:bCs/>
          <w:color w:val="000000" w:themeColor="text1"/>
          <w:sz w:val="28"/>
          <w:szCs w:val="28"/>
        </w:rPr>
        <w:t>с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proofErr w:type="gramStart"/>
      <w:r w:rsidRPr="00FA2312">
        <w:rPr>
          <w:b/>
          <w:bCs/>
          <w:color w:val="000000" w:themeColor="text1"/>
          <w:sz w:val="28"/>
          <w:szCs w:val="28"/>
        </w:rPr>
        <w:t>т</w:t>
      </w:r>
      <w:proofErr w:type="gramEnd"/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а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н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о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в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л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я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е</w:t>
      </w:r>
      <w:r w:rsidR="00CA5A2C">
        <w:rPr>
          <w:b/>
          <w:bCs/>
          <w:color w:val="000000" w:themeColor="text1"/>
          <w:sz w:val="28"/>
          <w:szCs w:val="28"/>
        </w:rPr>
        <w:t> </w:t>
      </w:r>
      <w:r w:rsidRPr="00FA2312">
        <w:rPr>
          <w:b/>
          <w:bCs/>
          <w:color w:val="000000" w:themeColor="text1"/>
          <w:sz w:val="28"/>
          <w:szCs w:val="28"/>
        </w:rPr>
        <w:t>т</w:t>
      </w:r>
      <w:r w:rsidRPr="00FA2312">
        <w:rPr>
          <w:color w:val="000000" w:themeColor="text1"/>
          <w:sz w:val="28"/>
          <w:szCs w:val="28"/>
        </w:rPr>
        <w:t>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области»» следующие изменения: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A5A2C">
        <w:rPr>
          <w:color w:val="000000" w:themeColor="text1"/>
          <w:sz w:val="28"/>
          <w:szCs w:val="28"/>
        </w:rPr>
        <w:t> </w:t>
      </w:r>
      <w:r w:rsidRPr="00E66F45">
        <w:rPr>
          <w:color w:val="000000" w:themeColor="text1"/>
          <w:sz w:val="28"/>
          <w:szCs w:val="28"/>
        </w:rPr>
        <w:t xml:space="preserve">В разделе </w:t>
      </w:r>
      <w:r w:rsidRPr="00FA2312">
        <w:rPr>
          <w:color w:val="000000" w:themeColor="text1"/>
          <w:sz w:val="28"/>
          <w:szCs w:val="28"/>
        </w:rPr>
        <w:t>I</w:t>
      </w:r>
      <w:r w:rsidRPr="00E66F45">
        <w:rPr>
          <w:color w:val="000000" w:themeColor="text1"/>
          <w:sz w:val="28"/>
          <w:szCs w:val="28"/>
        </w:rPr>
        <w:t xml:space="preserve"> «Паспорт государственной программы»: </w:t>
      </w:r>
    </w:p>
    <w:p w:rsidR="000D7665" w:rsidRDefault="00A608A7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0D7665">
        <w:rPr>
          <w:color w:val="000000" w:themeColor="text1"/>
          <w:sz w:val="28"/>
          <w:szCs w:val="28"/>
        </w:rPr>
        <w:t>) в позиции «Объемы финансирования государственной программы»:</w:t>
      </w:r>
    </w:p>
    <w:p w:rsidR="000D7665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абзацы с первого по пятый изложить в следующей редакции:</w:t>
      </w:r>
    </w:p>
    <w:p w:rsidR="007A0475" w:rsidRPr="007A0475" w:rsidRDefault="000D766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</w:t>
      </w:r>
      <w:r w:rsidR="002E2074">
        <w:rPr>
          <w:color w:val="000000" w:themeColor="text1"/>
          <w:sz w:val="28"/>
          <w:szCs w:val="28"/>
        </w:rPr>
        <w:t>рогнозных показателей) составит</w:t>
      </w:r>
      <w:r w:rsidR="002E4781" w:rsidRPr="002E4781">
        <w:rPr>
          <w:color w:val="000000" w:themeColor="text1"/>
          <w:sz w:val="28"/>
          <w:szCs w:val="28"/>
        </w:rPr>
        <w:t xml:space="preserve"> </w:t>
      </w:r>
      <w:r w:rsidR="00194F79">
        <w:rPr>
          <w:color w:val="000000" w:themeColor="text1"/>
          <w:sz w:val="28"/>
          <w:szCs w:val="28"/>
        </w:rPr>
        <w:t xml:space="preserve">163309827,2 </w:t>
      </w:r>
      <w:r w:rsidR="007A0475" w:rsidRPr="007A0475">
        <w:rPr>
          <w:color w:val="000000" w:themeColor="text1"/>
          <w:sz w:val="28"/>
          <w:szCs w:val="28"/>
        </w:rPr>
        <w:t>тыс. рублей, в том числе по источникам: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федеральный бюджет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DF7601" w:rsidRPr="00DF7601">
        <w:rPr>
          <w:color w:val="000000" w:themeColor="text1"/>
          <w:sz w:val="28"/>
          <w:szCs w:val="28"/>
        </w:rPr>
        <w:t xml:space="preserve"> </w:t>
      </w:r>
      <w:r w:rsidR="00194F79" w:rsidRPr="00194F79">
        <w:rPr>
          <w:color w:val="000000" w:themeColor="text1"/>
          <w:sz w:val="28"/>
          <w:szCs w:val="28"/>
        </w:rPr>
        <w:t xml:space="preserve">34650408,7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областной бюджет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2E4781" w:rsidRPr="002E4781">
        <w:rPr>
          <w:color w:val="000000" w:themeColor="text1"/>
          <w:sz w:val="28"/>
          <w:szCs w:val="28"/>
        </w:rPr>
        <w:t xml:space="preserve"> </w:t>
      </w:r>
      <w:r w:rsidR="00194F79" w:rsidRPr="00194F79">
        <w:rPr>
          <w:color w:val="000000" w:themeColor="text1"/>
          <w:sz w:val="28"/>
          <w:szCs w:val="28"/>
        </w:rPr>
        <w:t>117065889,6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местные бюджеты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2E4781" w:rsidRPr="002E4781">
        <w:rPr>
          <w:color w:val="000000" w:themeColor="text1"/>
          <w:sz w:val="28"/>
          <w:szCs w:val="28"/>
        </w:rPr>
        <w:t xml:space="preserve"> </w:t>
      </w:r>
      <w:r w:rsidR="00194F79" w:rsidRPr="00194F79">
        <w:rPr>
          <w:color w:val="000000" w:themeColor="text1"/>
          <w:sz w:val="28"/>
          <w:szCs w:val="28"/>
        </w:rPr>
        <w:t>3298097,9</w:t>
      </w:r>
      <w:r w:rsidR="00572422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7A0475" w:rsidRPr="007A0475" w:rsidRDefault="007A0475" w:rsidP="007A0475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внебюджетные источники - </w:t>
      </w:r>
      <w:r w:rsidR="002E2074" w:rsidRPr="002E2074">
        <w:rPr>
          <w:color w:val="000000" w:themeColor="text1"/>
          <w:sz w:val="28"/>
          <w:szCs w:val="28"/>
        </w:rPr>
        <w:t xml:space="preserve"> </w:t>
      </w:r>
      <w:r w:rsidR="00194F79" w:rsidRPr="00194F79">
        <w:rPr>
          <w:color w:val="000000" w:themeColor="text1"/>
          <w:sz w:val="28"/>
          <w:szCs w:val="28"/>
        </w:rPr>
        <w:t>8295431,0</w:t>
      </w:r>
      <w:r w:rsidR="00572422" w:rsidRPr="00572422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рублей,</w:t>
      </w:r>
      <w:r w:rsidR="00410254">
        <w:rPr>
          <w:color w:val="000000" w:themeColor="text1"/>
          <w:sz w:val="28"/>
          <w:szCs w:val="28"/>
        </w:rPr>
        <w:t>»;</w:t>
      </w:r>
    </w:p>
    <w:p w:rsidR="000D7665" w:rsidRPr="00FA2312" w:rsidRDefault="000D7665" w:rsidP="00CA5A2C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FA2312">
        <w:rPr>
          <w:color w:val="000000" w:themeColor="text1"/>
          <w:sz w:val="28"/>
          <w:szCs w:val="28"/>
        </w:rPr>
        <w:t xml:space="preserve">б) абзацы с </w:t>
      </w:r>
      <w:r w:rsidR="00F05DDF">
        <w:rPr>
          <w:color w:val="000000" w:themeColor="text1"/>
          <w:sz w:val="28"/>
          <w:szCs w:val="28"/>
        </w:rPr>
        <w:t>сорок третьего</w:t>
      </w:r>
      <w:r w:rsidRPr="00FA2312">
        <w:rPr>
          <w:color w:val="000000" w:themeColor="text1"/>
          <w:sz w:val="28"/>
          <w:szCs w:val="28"/>
        </w:rPr>
        <w:t xml:space="preserve"> по </w:t>
      </w:r>
      <w:r w:rsidR="00F05DDF">
        <w:rPr>
          <w:color w:val="000000" w:themeColor="text1"/>
          <w:sz w:val="28"/>
          <w:szCs w:val="28"/>
        </w:rPr>
        <w:t>семьдесят третий</w:t>
      </w:r>
      <w:r w:rsidRPr="00FA2312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A12BBA" w:rsidRPr="00A12BBA" w:rsidRDefault="00AB0225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2020 год – </w:t>
      </w:r>
      <w:r w:rsidR="002C6CA4" w:rsidRPr="002C6CA4">
        <w:rPr>
          <w:color w:val="000000" w:themeColor="text1"/>
          <w:sz w:val="28"/>
          <w:szCs w:val="28"/>
        </w:rPr>
        <w:t xml:space="preserve"> 19417086,5</w:t>
      </w:r>
      <w:r>
        <w:rPr>
          <w:color w:val="000000" w:themeColor="text1"/>
          <w:sz w:val="28"/>
          <w:szCs w:val="28"/>
        </w:rPr>
        <w:t xml:space="preserve"> </w:t>
      </w:r>
      <w:r w:rsidR="00A12BBA" w:rsidRPr="00A12BBA">
        <w:rPr>
          <w:color w:val="000000" w:themeColor="text1"/>
          <w:sz w:val="28"/>
          <w:szCs w:val="28"/>
        </w:rPr>
        <w:t>тыс. рублей, в том числе:</w:t>
      </w:r>
    </w:p>
    <w:p w:rsidR="00A12BBA" w:rsidRPr="00A12BBA" w:rsidRDefault="00AB0225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 – </w:t>
      </w:r>
      <w:r w:rsidRPr="00AB0225">
        <w:rPr>
          <w:color w:val="000000" w:themeColor="text1"/>
          <w:sz w:val="28"/>
          <w:szCs w:val="28"/>
        </w:rPr>
        <w:t>2229815,3</w:t>
      </w:r>
      <w:r w:rsidR="00A12BBA"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2E4781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AB0225" w:rsidRPr="00AB0225">
        <w:rPr>
          <w:color w:val="000000" w:themeColor="text1"/>
          <w:sz w:val="28"/>
          <w:szCs w:val="28"/>
        </w:rPr>
        <w:t xml:space="preserve">12100331,4 </w:t>
      </w:r>
      <w:r w:rsidR="00A12BBA" w:rsidRPr="00A12BBA">
        <w:rPr>
          <w:color w:val="000000" w:themeColor="text1"/>
          <w:sz w:val="28"/>
          <w:szCs w:val="28"/>
        </w:rPr>
        <w:t>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местные бюджеты* –  </w:t>
      </w:r>
      <w:r w:rsidR="002E4781" w:rsidRPr="002E4781">
        <w:rPr>
          <w:color w:val="000000" w:themeColor="text1"/>
          <w:sz w:val="28"/>
          <w:szCs w:val="28"/>
        </w:rPr>
        <w:t>861662,8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2C6CA4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Pr="002C6CA4">
        <w:rPr>
          <w:color w:val="000000" w:themeColor="text1"/>
          <w:sz w:val="28"/>
          <w:szCs w:val="28"/>
        </w:rPr>
        <w:t>4225277,0</w:t>
      </w:r>
      <w:r w:rsidR="00A12BBA" w:rsidRPr="00A12BBA">
        <w:rPr>
          <w:color w:val="000000" w:themeColor="text1"/>
          <w:sz w:val="28"/>
          <w:szCs w:val="28"/>
        </w:rPr>
        <w:t xml:space="preserve"> тыс. рублей,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Минтранс НСО – </w:t>
      </w:r>
      <w:r w:rsidR="003B7008">
        <w:rPr>
          <w:color w:val="000000" w:themeColor="text1"/>
          <w:sz w:val="28"/>
          <w:szCs w:val="28"/>
        </w:rPr>
        <w:t>13</w:t>
      </w:r>
      <w:r w:rsidR="00AB0225">
        <w:rPr>
          <w:color w:val="000000" w:themeColor="text1"/>
          <w:sz w:val="28"/>
          <w:szCs w:val="28"/>
        </w:rPr>
        <w:t>882969</w:t>
      </w:r>
      <w:r w:rsidR="003B7008">
        <w:rPr>
          <w:color w:val="000000" w:themeColor="text1"/>
          <w:sz w:val="28"/>
          <w:szCs w:val="28"/>
        </w:rPr>
        <w:t>,</w:t>
      </w:r>
      <w:r w:rsidR="00AB0225">
        <w:rPr>
          <w:color w:val="000000" w:themeColor="text1"/>
          <w:sz w:val="28"/>
          <w:szCs w:val="28"/>
        </w:rPr>
        <w:t>8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Минстрой НСО – </w:t>
      </w:r>
      <w:r w:rsidR="003B7008" w:rsidRPr="003B7008">
        <w:rPr>
          <w:color w:val="000000" w:themeColor="text1"/>
          <w:sz w:val="28"/>
          <w:szCs w:val="28"/>
        </w:rPr>
        <w:t xml:space="preserve"> 447176,9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2021 год – </w:t>
      </w:r>
      <w:r w:rsidR="002C6CA4" w:rsidRPr="002C6CA4">
        <w:rPr>
          <w:color w:val="000000" w:themeColor="text1"/>
          <w:sz w:val="28"/>
          <w:szCs w:val="28"/>
        </w:rPr>
        <w:t xml:space="preserve"> 27839657,1</w:t>
      </w:r>
      <w:r w:rsidRPr="00A12BBA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федеральный бюджет* – </w:t>
      </w:r>
      <w:r w:rsidR="00EB5ECD" w:rsidRPr="00EB5ECD">
        <w:rPr>
          <w:color w:val="000000" w:themeColor="text1"/>
          <w:sz w:val="28"/>
          <w:szCs w:val="28"/>
        </w:rPr>
        <w:t>9206790,1</w:t>
      </w:r>
      <w:r w:rsidR="003B7008">
        <w:rPr>
          <w:color w:val="000000" w:themeColor="text1"/>
          <w:sz w:val="28"/>
          <w:szCs w:val="28"/>
        </w:rPr>
        <w:t xml:space="preserve"> </w:t>
      </w:r>
      <w:r w:rsidRPr="00A12BBA">
        <w:rPr>
          <w:color w:val="000000" w:themeColor="text1"/>
          <w:sz w:val="28"/>
          <w:szCs w:val="28"/>
        </w:rPr>
        <w:t>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областной бюджет – </w:t>
      </w:r>
      <w:r w:rsidR="00EB5ECD" w:rsidRPr="00EB5ECD">
        <w:rPr>
          <w:color w:val="000000" w:themeColor="text1"/>
          <w:sz w:val="28"/>
          <w:szCs w:val="28"/>
        </w:rPr>
        <w:t>15689154,0</w:t>
      </w:r>
      <w:r w:rsidR="003B7008">
        <w:rPr>
          <w:color w:val="000000" w:themeColor="text1"/>
          <w:sz w:val="28"/>
          <w:szCs w:val="28"/>
        </w:rPr>
        <w:t xml:space="preserve"> </w:t>
      </w:r>
      <w:r w:rsidRPr="00A12BBA">
        <w:rPr>
          <w:color w:val="000000" w:themeColor="text1"/>
          <w:sz w:val="28"/>
          <w:szCs w:val="28"/>
        </w:rPr>
        <w:t>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местные бюджеты* – </w:t>
      </w:r>
      <w:r w:rsidR="003B7008">
        <w:rPr>
          <w:color w:val="000000" w:themeColor="text1"/>
          <w:sz w:val="28"/>
          <w:szCs w:val="28"/>
        </w:rPr>
        <w:t>512</w:t>
      </w:r>
      <w:r w:rsidR="003B7008" w:rsidRPr="003B7008">
        <w:rPr>
          <w:color w:val="000000" w:themeColor="text1"/>
          <w:sz w:val="28"/>
          <w:szCs w:val="28"/>
        </w:rPr>
        <w:t>972,0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внебюджетные источники – </w:t>
      </w:r>
      <w:r w:rsidR="002C6CA4" w:rsidRPr="002C6CA4">
        <w:rPr>
          <w:color w:val="000000" w:themeColor="text1"/>
          <w:sz w:val="28"/>
          <w:szCs w:val="28"/>
        </w:rPr>
        <w:t>2430741,0</w:t>
      </w:r>
      <w:r w:rsidRPr="00A12BBA">
        <w:rPr>
          <w:color w:val="000000" w:themeColor="text1"/>
          <w:sz w:val="28"/>
          <w:szCs w:val="28"/>
        </w:rPr>
        <w:t xml:space="preserve"> тыс. рублей,</w:t>
      </w:r>
    </w:p>
    <w:p w:rsidR="00A12BBA" w:rsidRPr="00A12BBA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3B7008" w:rsidRDefault="00A12BBA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12BBA">
        <w:rPr>
          <w:color w:val="000000" w:themeColor="text1"/>
          <w:sz w:val="28"/>
          <w:szCs w:val="28"/>
        </w:rPr>
        <w:t xml:space="preserve">Минтранс НСО – </w:t>
      </w:r>
      <w:r w:rsidR="003B7008">
        <w:rPr>
          <w:color w:val="000000" w:themeColor="text1"/>
          <w:sz w:val="28"/>
          <w:szCs w:val="28"/>
        </w:rPr>
        <w:t>23</w:t>
      </w:r>
      <w:r w:rsidR="00EB5ECD">
        <w:rPr>
          <w:color w:val="000000" w:themeColor="text1"/>
          <w:sz w:val="28"/>
          <w:szCs w:val="28"/>
        </w:rPr>
        <w:t>867092</w:t>
      </w:r>
      <w:r w:rsidR="003B7008">
        <w:rPr>
          <w:color w:val="000000" w:themeColor="text1"/>
          <w:sz w:val="28"/>
          <w:szCs w:val="28"/>
        </w:rPr>
        <w:t>,3</w:t>
      </w:r>
      <w:r w:rsidRPr="00A12BBA">
        <w:rPr>
          <w:color w:val="000000" w:themeColor="text1"/>
          <w:sz w:val="28"/>
          <w:szCs w:val="28"/>
        </w:rPr>
        <w:t xml:space="preserve"> тыс. рублей;</w:t>
      </w:r>
    </w:p>
    <w:p w:rsidR="00DB17C7" w:rsidRDefault="003B7008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B7008">
        <w:rPr>
          <w:color w:val="000000" w:themeColor="text1"/>
          <w:sz w:val="28"/>
          <w:szCs w:val="28"/>
        </w:rPr>
        <w:lastRenderedPageBreak/>
        <w:t>Минстрой НСО –  1028851,8 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202</w:t>
      </w:r>
      <w:r w:rsidR="00127893">
        <w:rPr>
          <w:color w:val="000000" w:themeColor="text1"/>
          <w:sz w:val="28"/>
          <w:szCs w:val="28"/>
        </w:rPr>
        <w:t>2 год –</w:t>
      </w:r>
      <w:r w:rsidR="0050649C">
        <w:rPr>
          <w:color w:val="000000" w:themeColor="text1"/>
          <w:sz w:val="28"/>
          <w:szCs w:val="28"/>
        </w:rPr>
        <w:t xml:space="preserve"> </w:t>
      </w:r>
      <w:r w:rsidR="0050649C" w:rsidRPr="0050649C">
        <w:rPr>
          <w:color w:val="000000" w:themeColor="text1"/>
          <w:sz w:val="28"/>
          <w:szCs w:val="28"/>
        </w:rPr>
        <w:t xml:space="preserve">26807909,0 </w:t>
      </w:r>
      <w:r w:rsidRPr="00DB17C7">
        <w:rPr>
          <w:color w:val="000000" w:themeColor="text1"/>
          <w:sz w:val="28"/>
          <w:szCs w:val="28"/>
        </w:rPr>
        <w:t>тыс. рублей, в том числе:</w:t>
      </w:r>
    </w:p>
    <w:p w:rsidR="00DB17C7" w:rsidRPr="00DB17C7" w:rsidRDefault="00127893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="00FB4110" w:rsidRPr="00FB4110">
        <w:rPr>
          <w:color w:val="000000" w:themeColor="text1"/>
          <w:sz w:val="28"/>
          <w:szCs w:val="28"/>
        </w:rPr>
        <w:t>9368188,1</w:t>
      </w:r>
      <w:r>
        <w:rPr>
          <w:color w:val="000000" w:themeColor="text1"/>
          <w:sz w:val="28"/>
          <w:szCs w:val="28"/>
        </w:rPr>
        <w:t xml:space="preserve"> </w:t>
      </w:r>
      <w:r w:rsidR="00DB17C7"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FB4110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Pr="00FB4110">
        <w:rPr>
          <w:color w:val="000000" w:themeColor="text1"/>
          <w:sz w:val="28"/>
          <w:szCs w:val="28"/>
        </w:rPr>
        <w:t>16344081,1</w:t>
      </w:r>
      <w:r w:rsidR="00127893">
        <w:rPr>
          <w:color w:val="000000" w:themeColor="text1"/>
          <w:sz w:val="28"/>
          <w:szCs w:val="28"/>
        </w:rPr>
        <w:t xml:space="preserve"> </w:t>
      </w:r>
      <w:r w:rsidR="00DB17C7"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местные бюджеты* –  </w:t>
      </w:r>
      <w:r w:rsidR="00127893" w:rsidRPr="00127893">
        <w:rPr>
          <w:color w:val="000000" w:themeColor="text1"/>
          <w:sz w:val="28"/>
          <w:szCs w:val="28"/>
        </w:rPr>
        <w:t>427484,8</w:t>
      </w:r>
      <w:r w:rsidRPr="00DB17C7">
        <w:rPr>
          <w:color w:val="000000" w:themeColor="text1"/>
          <w:sz w:val="28"/>
          <w:szCs w:val="28"/>
        </w:rPr>
        <w:t xml:space="preserve"> тыс. рублей;</w:t>
      </w:r>
    </w:p>
    <w:p w:rsidR="00DB17C7" w:rsidRPr="00DB17C7" w:rsidRDefault="00127893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="0050649C" w:rsidRPr="0050649C">
        <w:rPr>
          <w:color w:val="000000" w:themeColor="text1"/>
          <w:sz w:val="28"/>
          <w:szCs w:val="28"/>
        </w:rPr>
        <w:t>668155,0</w:t>
      </w:r>
      <w:r w:rsidRPr="00127893">
        <w:rPr>
          <w:color w:val="000000" w:themeColor="text1"/>
          <w:sz w:val="28"/>
          <w:szCs w:val="28"/>
        </w:rPr>
        <w:t xml:space="preserve"> </w:t>
      </w:r>
      <w:r w:rsidR="00DB17C7" w:rsidRPr="00DB17C7">
        <w:rPr>
          <w:color w:val="000000" w:themeColor="text1"/>
          <w:sz w:val="28"/>
          <w:szCs w:val="28"/>
        </w:rPr>
        <w:t>тыс. рублей,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Минтранс НСО – </w:t>
      </w:r>
      <w:r w:rsidR="00F9633B">
        <w:rPr>
          <w:color w:val="000000" w:themeColor="text1"/>
          <w:sz w:val="28"/>
          <w:szCs w:val="28"/>
        </w:rPr>
        <w:t>25</w:t>
      </w:r>
      <w:r w:rsidR="00FB4110">
        <w:rPr>
          <w:color w:val="000000" w:themeColor="text1"/>
          <w:sz w:val="28"/>
          <w:szCs w:val="28"/>
        </w:rPr>
        <w:t>712269</w:t>
      </w:r>
      <w:r w:rsidR="00F9633B">
        <w:rPr>
          <w:color w:val="000000" w:themeColor="text1"/>
          <w:sz w:val="28"/>
          <w:szCs w:val="28"/>
        </w:rPr>
        <w:t>,2</w:t>
      </w:r>
      <w:r w:rsidRPr="00DB17C7">
        <w:rPr>
          <w:color w:val="000000" w:themeColor="text1"/>
          <w:sz w:val="28"/>
          <w:szCs w:val="28"/>
        </w:rPr>
        <w:t xml:space="preserve"> 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202</w:t>
      </w:r>
      <w:r w:rsidR="00127893">
        <w:rPr>
          <w:color w:val="000000" w:themeColor="text1"/>
          <w:sz w:val="28"/>
          <w:szCs w:val="28"/>
        </w:rPr>
        <w:t>3</w:t>
      </w:r>
      <w:r w:rsidR="00600CDF">
        <w:rPr>
          <w:color w:val="000000" w:themeColor="text1"/>
          <w:sz w:val="28"/>
          <w:szCs w:val="28"/>
        </w:rPr>
        <w:t xml:space="preserve"> год – </w:t>
      </w:r>
      <w:r w:rsidR="00600CDF" w:rsidRPr="00600CDF">
        <w:rPr>
          <w:color w:val="000000" w:themeColor="text1"/>
          <w:sz w:val="28"/>
          <w:szCs w:val="28"/>
        </w:rPr>
        <w:t>14395663,7</w:t>
      </w:r>
      <w:r w:rsidRPr="00DB17C7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федеральный бюджет* – </w:t>
      </w:r>
      <w:r w:rsidR="004C26C1" w:rsidRPr="004C26C1">
        <w:rPr>
          <w:color w:val="000000" w:themeColor="text1"/>
          <w:sz w:val="28"/>
          <w:szCs w:val="28"/>
        </w:rPr>
        <w:t xml:space="preserve">3789440,0 </w:t>
      </w:r>
      <w:r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областной бюджет – </w:t>
      </w:r>
      <w:r w:rsidR="004C26C1" w:rsidRPr="004C26C1">
        <w:rPr>
          <w:color w:val="000000" w:themeColor="text1"/>
          <w:sz w:val="28"/>
          <w:szCs w:val="28"/>
        </w:rPr>
        <w:t xml:space="preserve">9761688,0 </w:t>
      </w:r>
      <w:r w:rsidRPr="00DB17C7">
        <w:rPr>
          <w:color w:val="000000" w:themeColor="text1"/>
          <w:sz w:val="28"/>
          <w:szCs w:val="28"/>
        </w:rPr>
        <w:t>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местные бюджеты* – </w:t>
      </w:r>
      <w:r w:rsidR="004C26C1" w:rsidRPr="004C26C1">
        <w:rPr>
          <w:color w:val="000000" w:themeColor="text1"/>
          <w:sz w:val="28"/>
          <w:szCs w:val="28"/>
        </w:rPr>
        <w:t xml:space="preserve"> 79738,7</w:t>
      </w:r>
      <w:r w:rsidRPr="00DB17C7">
        <w:rPr>
          <w:color w:val="000000" w:themeColor="text1"/>
          <w:sz w:val="28"/>
          <w:szCs w:val="28"/>
        </w:rPr>
        <w:t xml:space="preserve"> тыс. рублей;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внебюджетные источники – </w:t>
      </w:r>
      <w:r w:rsidR="00600CDF" w:rsidRPr="00600CDF">
        <w:rPr>
          <w:color w:val="000000" w:themeColor="text1"/>
          <w:sz w:val="28"/>
          <w:szCs w:val="28"/>
        </w:rPr>
        <w:t>764797,0</w:t>
      </w:r>
      <w:r w:rsidRPr="00DB17C7">
        <w:rPr>
          <w:color w:val="000000" w:themeColor="text1"/>
          <w:sz w:val="28"/>
          <w:szCs w:val="28"/>
        </w:rPr>
        <w:t xml:space="preserve"> тыс. рублей,</w:t>
      </w:r>
    </w:p>
    <w:p w:rsidR="00DB17C7" w:rsidRPr="00DB17C7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3B7008" w:rsidRDefault="00DB17C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17C7">
        <w:rPr>
          <w:color w:val="000000" w:themeColor="text1"/>
          <w:sz w:val="28"/>
          <w:szCs w:val="28"/>
        </w:rPr>
        <w:t xml:space="preserve">Минтранс НСО – </w:t>
      </w:r>
      <w:r w:rsidR="00193CF5">
        <w:rPr>
          <w:color w:val="000000" w:themeColor="text1"/>
          <w:sz w:val="28"/>
          <w:szCs w:val="28"/>
        </w:rPr>
        <w:t>13551128,0</w:t>
      </w:r>
      <w:r w:rsidRPr="00DB17C7">
        <w:rPr>
          <w:color w:val="000000" w:themeColor="text1"/>
          <w:sz w:val="28"/>
          <w:szCs w:val="28"/>
        </w:rPr>
        <w:t xml:space="preserve"> тыс. рублей;»;</w:t>
      </w:r>
    </w:p>
    <w:p w:rsidR="002D7427" w:rsidRDefault="00A608A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03E0">
        <w:rPr>
          <w:color w:val="000000" w:themeColor="text1"/>
          <w:sz w:val="28"/>
          <w:szCs w:val="28"/>
        </w:rPr>
        <w:t xml:space="preserve">) после </w:t>
      </w:r>
      <w:r w:rsidR="00B603E0" w:rsidRPr="00B603E0">
        <w:rPr>
          <w:color w:val="000000" w:themeColor="text1"/>
          <w:sz w:val="28"/>
          <w:szCs w:val="28"/>
        </w:rPr>
        <w:t>позиции «Объемы финансирования государственной программы»</w:t>
      </w:r>
      <w:r w:rsidR="00B603E0">
        <w:rPr>
          <w:color w:val="000000" w:themeColor="text1"/>
          <w:sz w:val="28"/>
          <w:szCs w:val="28"/>
        </w:rPr>
        <w:t xml:space="preserve"> дополнить позицией</w:t>
      </w:r>
      <w:r w:rsidR="002D7427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2D7427" w:rsidRDefault="002D742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D7427"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2D7427" w:rsidTr="002D7427">
        <w:tc>
          <w:tcPr>
            <w:tcW w:w="4535" w:type="dxa"/>
          </w:tcPr>
          <w:p w:rsidR="002D7427" w:rsidRDefault="002D7427" w:rsidP="00DB17C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7427">
              <w:rPr>
                <w:color w:val="000000" w:themeColor="text1"/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4537" w:type="dxa"/>
          </w:tcPr>
          <w:p w:rsidR="002D7427" w:rsidRDefault="002D7427" w:rsidP="00DB17C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Налоговые расходы отсутствуют</w:t>
            </w:r>
          </w:p>
        </w:tc>
      </w:tr>
    </w:tbl>
    <w:p w:rsidR="002D7427" w:rsidRDefault="002D7427" w:rsidP="00DB17C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68100" wp14:editId="7E9FBE41">
                <wp:simplePos x="0" y="0"/>
                <wp:positionH relativeFrom="column">
                  <wp:posOffset>5852795</wp:posOffset>
                </wp:positionH>
                <wp:positionV relativeFrom="paragraph">
                  <wp:posOffset>-1270</wp:posOffset>
                </wp:positionV>
                <wp:extent cx="361950" cy="285750"/>
                <wp:effectExtent l="0" t="0" r="0" b="0"/>
                <wp:wrapNone/>
                <wp:docPr id="3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7427" w:rsidRDefault="002D7427" w:rsidP="002D7427">
                            <w:r>
                              <w:rPr>
                                <w:sz w:val="28"/>
                                <w:szCs w:val="28"/>
                              </w:rPr>
                              <w:t>»;…..;%;;.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68100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60.85pt;margin-top:-.1pt;width:28.5pt;height:2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" fillcolor="window" stroked="f" strokeweight=".5pt">
                <v:textbox>
                  <w:txbxContent>
                    <w:p w:rsidR="002D7427" w:rsidRDefault="002D7427" w:rsidP="002D7427">
                      <w:r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>;…..;%;;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t xml:space="preserve"> </w:t>
      </w:r>
    </w:p>
    <w:p w:rsidR="000D7665" w:rsidRDefault="00A608A7" w:rsidP="00A12B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3</w:t>
      </w:r>
      <w:r w:rsidR="000D7665">
        <w:rPr>
          <w:color w:val="000000" w:themeColor="text1"/>
          <w:sz w:val="28"/>
          <w:szCs w:val="28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0D7665" w:rsidRPr="0095657B" w:rsidRDefault="000D7665" w:rsidP="00CA5A2C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908CA" wp14:editId="70A2ECD8">
                <wp:simplePos x="0" y="0"/>
                <wp:positionH relativeFrom="column">
                  <wp:posOffset>-8890</wp:posOffset>
                </wp:positionH>
                <wp:positionV relativeFrom="paragraph">
                  <wp:posOffset>127635</wp:posOffset>
                </wp:positionV>
                <wp:extent cx="228600" cy="320040"/>
                <wp:effectExtent l="0" t="0" r="0" b="38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7665" w:rsidRDefault="000D7665" w:rsidP="000D7665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908CA" id="Поле 9" o:spid="_x0000_s1027" type="#_x0000_t202" style="position:absolute;left:0;text-align:left;margin-left:-.7pt;margin-top:10.05pt;width:18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" fillcolor="window" stroked="f" strokeweight=".5pt">
                <v:textbox>
                  <w:txbxContent>
                    <w:p w:rsidR="000D7665" w:rsidRDefault="000D7665" w:rsidP="000D7665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8930" w:type="dxa"/>
        <w:tblInd w:w="534" w:type="dxa"/>
        <w:tblLook w:val="04A0" w:firstRow="1" w:lastRow="0" w:firstColumn="1" w:lastColumn="0" w:noHBand="0" w:noVBand="1"/>
      </w:tblPr>
      <w:tblGrid>
        <w:gridCol w:w="2830"/>
        <w:gridCol w:w="6100"/>
      </w:tblGrid>
      <w:tr w:rsidR="000D7665" w:rsidTr="00CA5A2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65" w:rsidRDefault="000D7665" w:rsidP="00EF7C21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>Увеличение протяженности сети автомобильных дорог общего пользования регионального, межмуниципального и местного значения на территории Новосибирской области в 2025 году на 2</w:t>
            </w:r>
            <w:r w:rsidR="00B65A08">
              <w:rPr>
                <w:color w:val="000000" w:themeColor="text1"/>
                <w:sz w:val="28"/>
                <w:szCs w:val="28"/>
              </w:rPr>
              <w:t>123</w:t>
            </w:r>
            <w:r w:rsidR="000150C3">
              <w:rPr>
                <w:color w:val="000000" w:themeColor="text1"/>
                <w:sz w:val="28"/>
                <w:szCs w:val="28"/>
              </w:rPr>
              <w:t>,</w:t>
            </w:r>
            <w:r w:rsidR="00B65A08">
              <w:rPr>
                <w:color w:val="000000" w:themeColor="text1"/>
                <w:sz w:val="28"/>
                <w:szCs w:val="28"/>
              </w:rPr>
              <w:t>1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ввод в эксплуатацию после строительства и реконструкции </w:t>
            </w:r>
            <w:r w:rsidR="000150C3">
              <w:rPr>
                <w:color w:val="000000" w:themeColor="text1"/>
                <w:sz w:val="28"/>
                <w:szCs w:val="28"/>
              </w:rPr>
              <w:t>51</w:t>
            </w:r>
            <w:r w:rsidR="00B65A08">
              <w:rPr>
                <w:color w:val="000000" w:themeColor="text1"/>
                <w:sz w:val="28"/>
                <w:szCs w:val="28"/>
              </w:rPr>
              <w:t>4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B65A08">
              <w:rPr>
                <w:color w:val="000000" w:themeColor="text1"/>
                <w:sz w:val="28"/>
                <w:szCs w:val="28"/>
              </w:rPr>
              <w:t>1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автомобильных дорог общего пользования регионального, межмуниципального и местного значения за период 2013 - 2025 годов;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увеличение протяженности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</w:t>
            </w:r>
            <w:r w:rsidR="00B65A08">
              <w:rPr>
                <w:color w:val="000000" w:themeColor="text1"/>
                <w:sz w:val="28"/>
                <w:szCs w:val="28"/>
              </w:rPr>
              <w:t>59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B65A08">
              <w:rPr>
                <w:color w:val="000000" w:themeColor="text1"/>
                <w:sz w:val="28"/>
                <w:szCs w:val="28"/>
              </w:rPr>
              <w:t>4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увеличение протяженности автомобильных дорог общего пользования регионального, межмуниципального и местного значения на территории Новосибирской области, </w:t>
            </w:r>
            <w:r w:rsidRPr="003E3E4F">
              <w:rPr>
                <w:color w:val="000000" w:themeColor="text1"/>
                <w:sz w:val="28"/>
                <w:szCs w:val="28"/>
              </w:rPr>
              <w:lastRenderedPageBreak/>
              <w:t>соответствующих нормативным требованиям к транспортно-эксплуатационным показателям, в результате реконструкции автомобильных дорог в 2025 году на 3</w:t>
            </w:r>
            <w:r w:rsidR="000150C3">
              <w:rPr>
                <w:color w:val="000000" w:themeColor="text1"/>
                <w:sz w:val="28"/>
                <w:szCs w:val="28"/>
              </w:rPr>
              <w:t>39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F362F1">
              <w:rPr>
                <w:color w:val="000000" w:themeColor="text1"/>
                <w:sz w:val="28"/>
                <w:szCs w:val="28"/>
              </w:rPr>
              <w:t>6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3E3E4F" w:rsidRPr="003E3E4F" w:rsidRDefault="003E3E4F" w:rsidP="003E3E4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ввод в 2023 году в эксплуатацию 5,1 км мостового перехода через р. Обь в створе ул. </w:t>
            </w:r>
            <w:proofErr w:type="spellStart"/>
            <w:r w:rsidRPr="003E3E4F">
              <w:rPr>
                <w:color w:val="000000" w:themeColor="text1"/>
                <w:sz w:val="28"/>
                <w:szCs w:val="28"/>
              </w:rPr>
              <w:t>Ипподромской</w:t>
            </w:r>
            <w:proofErr w:type="spellEnd"/>
            <w:r w:rsidRPr="003E3E4F">
              <w:rPr>
                <w:color w:val="000000" w:themeColor="text1"/>
                <w:sz w:val="28"/>
                <w:szCs w:val="28"/>
              </w:rPr>
              <w:t xml:space="preserve"> г. Новосибирска;</w:t>
            </w:r>
          </w:p>
          <w:p w:rsidR="000D7665" w:rsidRDefault="003E3E4F" w:rsidP="00B65A0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3E4F">
              <w:rPr>
                <w:color w:val="000000" w:themeColor="text1"/>
                <w:sz w:val="28"/>
                <w:szCs w:val="28"/>
              </w:rPr>
              <w:t xml:space="preserve">увеличение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 </w:t>
            </w:r>
            <w:r w:rsidR="00987A13">
              <w:rPr>
                <w:color w:val="000000" w:themeColor="text1"/>
                <w:sz w:val="28"/>
                <w:szCs w:val="28"/>
              </w:rPr>
              <w:t>3</w:t>
            </w:r>
            <w:r w:rsidR="000150C3">
              <w:rPr>
                <w:color w:val="000000" w:themeColor="text1"/>
                <w:sz w:val="28"/>
                <w:szCs w:val="28"/>
              </w:rPr>
              <w:t>8</w:t>
            </w:r>
            <w:r w:rsidR="00B65A08">
              <w:rPr>
                <w:color w:val="000000" w:themeColor="text1"/>
                <w:sz w:val="28"/>
                <w:szCs w:val="28"/>
              </w:rPr>
              <w:t>75</w:t>
            </w:r>
            <w:r w:rsidRPr="003E3E4F">
              <w:rPr>
                <w:color w:val="000000" w:themeColor="text1"/>
                <w:sz w:val="28"/>
                <w:szCs w:val="28"/>
              </w:rPr>
              <w:t>,</w:t>
            </w:r>
            <w:r w:rsidR="00B65A08">
              <w:rPr>
                <w:color w:val="000000" w:themeColor="text1"/>
                <w:sz w:val="28"/>
                <w:szCs w:val="28"/>
              </w:rPr>
              <w:t>3</w:t>
            </w:r>
            <w:r w:rsidRPr="003E3E4F">
              <w:rPr>
                <w:color w:val="000000" w:themeColor="text1"/>
                <w:sz w:val="28"/>
                <w:szCs w:val="28"/>
              </w:rPr>
              <w:t xml:space="preserve"> км по сравнению с 2014 годом</w:t>
            </w:r>
          </w:p>
        </w:tc>
      </w:tr>
    </w:tbl>
    <w:p w:rsidR="000D7665" w:rsidRPr="0095657B" w:rsidRDefault="000D7665" w:rsidP="00CA5A2C">
      <w:pPr>
        <w:widowControl w:val="0"/>
        <w:jc w:val="both"/>
        <w:rPr>
          <w:color w:val="000000" w:themeColor="text1"/>
          <w:sz w:val="24"/>
          <w:szCs w:val="24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14E7" wp14:editId="01DFB445">
                <wp:simplePos x="0" y="0"/>
                <wp:positionH relativeFrom="column">
                  <wp:posOffset>6157595</wp:posOffset>
                </wp:positionH>
                <wp:positionV relativeFrom="paragraph">
                  <wp:posOffset>-256540</wp:posOffset>
                </wp:positionV>
                <wp:extent cx="285750" cy="25717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7665" w:rsidRDefault="000D7665" w:rsidP="000D7665">
                            <w:pPr>
                              <w:ind w:left="-113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14E7" id="_x0000_s1028" type="#_x0000_t202" style="position:absolute;left:0;text-align:left;margin-left:484.85pt;margin-top:-20.2pt;width:22.5pt;height:2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" fillcolor="window" stroked="f" strokeweight=".5pt">
                <v:textbox>
                  <w:txbxContent>
                    <w:p w:rsidR="000D7665" w:rsidRDefault="000D7665" w:rsidP="000D7665">
                      <w:pPr>
                        <w:ind w:left="-113"/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B326A6" w:rsidRPr="00B326A6" w:rsidRDefault="00B326A6" w:rsidP="00B326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6A6">
        <w:rPr>
          <w:color w:val="000000" w:themeColor="text1"/>
          <w:sz w:val="28"/>
          <w:szCs w:val="28"/>
        </w:rPr>
        <w:t xml:space="preserve">2. В разделе IV </w:t>
      </w:r>
      <w:r>
        <w:rPr>
          <w:color w:val="000000" w:themeColor="text1"/>
          <w:sz w:val="28"/>
          <w:szCs w:val="28"/>
        </w:rPr>
        <w:t>«</w:t>
      </w:r>
      <w:r w:rsidRPr="00B326A6">
        <w:rPr>
          <w:color w:val="000000" w:themeColor="text1"/>
          <w:sz w:val="28"/>
          <w:szCs w:val="28"/>
        </w:rPr>
        <w:t>Система основных меропр</w:t>
      </w:r>
      <w:r>
        <w:rPr>
          <w:color w:val="000000" w:themeColor="text1"/>
          <w:sz w:val="28"/>
          <w:szCs w:val="28"/>
        </w:rPr>
        <w:t>иятий государственной программы»</w:t>
      </w:r>
      <w:r w:rsidRPr="00B326A6">
        <w:rPr>
          <w:color w:val="000000" w:themeColor="text1"/>
          <w:sz w:val="28"/>
          <w:szCs w:val="28"/>
        </w:rPr>
        <w:t xml:space="preserve"> в подраз</w:t>
      </w:r>
      <w:r>
        <w:rPr>
          <w:color w:val="000000" w:themeColor="text1"/>
          <w:sz w:val="28"/>
          <w:szCs w:val="28"/>
        </w:rPr>
        <w:t>деле «</w:t>
      </w:r>
      <w:r w:rsidRPr="00B326A6">
        <w:rPr>
          <w:color w:val="000000" w:themeColor="text1"/>
          <w:sz w:val="28"/>
          <w:szCs w:val="28"/>
        </w:rPr>
        <w:t>Мероприятия государственной про</w:t>
      </w:r>
      <w:r>
        <w:rPr>
          <w:color w:val="000000" w:themeColor="text1"/>
          <w:sz w:val="28"/>
          <w:szCs w:val="28"/>
        </w:rPr>
        <w:t>граммы, реализуемые с 2019 года»</w:t>
      </w:r>
      <w:r w:rsidRPr="00B326A6">
        <w:rPr>
          <w:color w:val="000000" w:themeColor="text1"/>
          <w:sz w:val="28"/>
          <w:szCs w:val="28"/>
        </w:rPr>
        <w:t>:</w:t>
      </w:r>
    </w:p>
    <w:p w:rsidR="00B326A6" w:rsidRPr="00B326A6" w:rsidRDefault="00B326A6" w:rsidP="00B326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326A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)</w:t>
      </w:r>
      <w:r w:rsidRPr="00B326A6">
        <w:rPr>
          <w:color w:val="000000" w:themeColor="text1"/>
          <w:sz w:val="28"/>
          <w:szCs w:val="28"/>
        </w:rPr>
        <w:t xml:space="preserve"> после абзаца </w:t>
      </w:r>
      <w:r>
        <w:rPr>
          <w:color w:val="000000" w:themeColor="text1"/>
          <w:sz w:val="28"/>
          <w:szCs w:val="28"/>
        </w:rPr>
        <w:t>тринадцатого</w:t>
      </w:r>
      <w:r w:rsidRPr="00B326A6">
        <w:rPr>
          <w:color w:val="000000" w:themeColor="text1"/>
          <w:sz w:val="28"/>
          <w:szCs w:val="28"/>
        </w:rPr>
        <w:t xml:space="preserve"> дополнить абзацами следующего содержания:</w:t>
      </w:r>
    </w:p>
    <w:p w:rsidR="000B2E4B" w:rsidRDefault="00B326A6" w:rsidP="00B326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 w:rsidRPr="00B326A6">
        <w:rPr>
          <w:color w:val="000000" w:themeColor="text1"/>
          <w:sz w:val="28"/>
          <w:szCs w:val="28"/>
        </w:rPr>
        <w:t>Общепрограммно</w:t>
      </w:r>
      <w:r>
        <w:rPr>
          <w:color w:val="000000" w:themeColor="text1"/>
          <w:sz w:val="28"/>
          <w:szCs w:val="28"/>
        </w:rPr>
        <w:t>е</w:t>
      </w:r>
      <w:proofErr w:type="spellEnd"/>
      <w:r w:rsidRPr="00B326A6">
        <w:rPr>
          <w:color w:val="000000" w:themeColor="text1"/>
          <w:sz w:val="28"/>
          <w:szCs w:val="28"/>
        </w:rPr>
        <w:t xml:space="preserve"> мероприятие </w:t>
      </w:r>
      <w:r>
        <w:rPr>
          <w:color w:val="000000" w:themeColor="text1"/>
          <w:sz w:val="28"/>
          <w:szCs w:val="28"/>
        </w:rPr>
        <w:t>«</w:t>
      </w:r>
      <w:r w:rsidRPr="00B326A6">
        <w:rPr>
          <w:color w:val="000000" w:themeColor="text1"/>
          <w:sz w:val="28"/>
          <w:szCs w:val="28"/>
        </w:rPr>
        <w:t>Общесистемные меры развития дорожного хо</w:t>
      </w:r>
      <w:r>
        <w:rPr>
          <w:color w:val="000000" w:themeColor="text1"/>
          <w:sz w:val="28"/>
          <w:szCs w:val="28"/>
        </w:rPr>
        <w:t>зяйства (Новосибирская область)»</w:t>
      </w:r>
      <w:r w:rsidRPr="00B326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позволит </w:t>
      </w:r>
      <w:r w:rsidR="003C4C04">
        <w:rPr>
          <w:color w:val="000000" w:themeColor="text1"/>
          <w:sz w:val="28"/>
          <w:szCs w:val="28"/>
        </w:rPr>
        <w:t xml:space="preserve">к 2024 году </w:t>
      </w:r>
      <w:r w:rsidRPr="00B326A6">
        <w:rPr>
          <w:color w:val="000000" w:themeColor="text1"/>
          <w:sz w:val="28"/>
          <w:szCs w:val="28"/>
        </w:rPr>
        <w:t>созда</w:t>
      </w:r>
      <w:r w:rsidR="003C4C04">
        <w:rPr>
          <w:color w:val="000000" w:themeColor="text1"/>
          <w:sz w:val="28"/>
          <w:szCs w:val="28"/>
        </w:rPr>
        <w:t>ть</w:t>
      </w:r>
      <w:r w:rsidRPr="00B326A6">
        <w:rPr>
          <w:color w:val="000000" w:themeColor="text1"/>
          <w:sz w:val="28"/>
          <w:szCs w:val="28"/>
        </w:rPr>
        <w:t xml:space="preserve"> и внедр</w:t>
      </w:r>
      <w:r w:rsidR="003C4C04">
        <w:rPr>
          <w:color w:val="000000" w:themeColor="text1"/>
          <w:sz w:val="28"/>
          <w:szCs w:val="28"/>
        </w:rPr>
        <w:t>ить одну</w:t>
      </w:r>
      <w:r w:rsidRPr="00B326A6">
        <w:rPr>
          <w:color w:val="000000" w:themeColor="text1"/>
          <w:sz w:val="28"/>
          <w:szCs w:val="28"/>
        </w:rPr>
        <w:t xml:space="preserve"> интеллектуальн</w:t>
      </w:r>
      <w:r w:rsidR="003C4C04">
        <w:rPr>
          <w:color w:val="000000" w:themeColor="text1"/>
          <w:sz w:val="28"/>
          <w:szCs w:val="28"/>
        </w:rPr>
        <w:t>ую</w:t>
      </w:r>
      <w:r w:rsidRPr="00B326A6">
        <w:rPr>
          <w:color w:val="000000" w:themeColor="text1"/>
          <w:sz w:val="28"/>
          <w:szCs w:val="28"/>
        </w:rPr>
        <w:t xml:space="preserve"> транспортн</w:t>
      </w:r>
      <w:r w:rsidR="003C4C04">
        <w:rPr>
          <w:color w:val="000000" w:themeColor="text1"/>
          <w:sz w:val="28"/>
          <w:szCs w:val="28"/>
        </w:rPr>
        <w:t>ую</w:t>
      </w:r>
      <w:r w:rsidRPr="00B326A6">
        <w:rPr>
          <w:color w:val="000000" w:themeColor="text1"/>
          <w:sz w:val="28"/>
          <w:szCs w:val="28"/>
        </w:rPr>
        <w:t xml:space="preserve"> систем</w:t>
      </w:r>
      <w:r w:rsidR="003C4C04">
        <w:rPr>
          <w:color w:val="000000" w:themeColor="text1"/>
          <w:sz w:val="28"/>
          <w:szCs w:val="28"/>
        </w:rPr>
        <w:t xml:space="preserve">у в Новосибирской области </w:t>
      </w:r>
      <w:r w:rsidR="003C4C04" w:rsidRPr="003C4C04">
        <w:rPr>
          <w:color w:val="000000" w:themeColor="text1"/>
          <w:sz w:val="28"/>
          <w:szCs w:val="28"/>
        </w:rPr>
        <w:t>(далее – ИТС)</w:t>
      </w:r>
      <w:r w:rsidR="000B2E4B">
        <w:rPr>
          <w:color w:val="000000" w:themeColor="text1"/>
          <w:sz w:val="28"/>
          <w:szCs w:val="28"/>
        </w:rPr>
        <w:t>,</w:t>
      </w:r>
      <w:r w:rsidR="000B2E4B" w:rsidRPr="000B2E4B">
        <w:rPr>
          <w:color w:val="000000" w:themeColor="text1"/>
          <w:sz w:val="28"/>
          <w:szCs w:val="28"/>
        </w:rPr>
        <w:t xml:space="preserve"> предназначен</w:t>
      </w:r>
      <w:r w:rsidR="003C4C04">
        <w:rPr>
          <w:color w:val="000000" w:themeColor="text1"/>
          <w:sz w:val="28"/>
          <w:szCs w:val="28"/>
        </w:rPr>
        <w:t>ную</w:t>
      </w:r>
      <w:r w:rsidR="000B2E4B" w:rsidRPr="000B2E4B">
        <w:rPr>
          <w:color w:val="000000" w:themeColor="text1"/>
          <w:sz w:val="28"/>
          <w:szCs w:val="28"/>
        </w:rPr>
        <w:t xml:space="preserve"> для автоматизации процессов управления дорожным движением, а также повышением эффективности управления процессами транспортно-логистического комплекса.</w:t>
      </w:r>
    </w:p>
    <w:p w:rsidR="003C4C04" w:rsidRDefault="003C4C04" w:rsidP="00B326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C4C04">
        <w:rPr>
          <w:color w:val="000000" w:themeColor="text1"/>
          <w:sz w:val="28"/>
          <w:szCs w:val="28"/>
        </w:rPr>
        <w:t xml:space="preserve">Основной задачей </w:t>
      </w:r>
      <w:r>
        <w:rPr>
          <w:color w:val="000000" w:themeColor="text1"/>
          <w:sz w:val="28"/>
          <w:szCs w:val="28"/>
        </w:rPr>
        <w:t>ИТС</w:t>
      </w:r>
      <w:r w:rsidRPr="003C4C04">
        <w:rPr>
          <w:color w:val="000000" w:themeColor="text1"/>
          <w:sz w:val="28"/>
          <w:szCs w:val="28"/>
        </w:rPr>
        <w:t xml:space="preserve"> является автоматизированный поиск и принятие к реализации максимально эффективных сценариев управления транспортно-дорожным и транспортно-логистическим комплексом региона, конкретным транспортным средством или группой транспортных средств с целью обеспечения заданной мобильности населения, максимизации показателей использования дорожной сети, повышения безопасности и эффективности транспортного процесса, комфортности для водителей и пользователей транспорта.</w:t>
      </w:r>
      <w:r w:rsidR="00F33D93">
        <w:rPr>
          <w:color w:val="000000" w:themeColor="text1"/>
          <w:sz w:val="28"/>
          <w:szCs w:val="28"/>
        </w:rPr>
        <w:t>»,</w:t>
      </w:r>
    </w:p>
    <w:p w:rsidR="00F33D93" w:rsidRDefault="00F33D93" w:rsidP="00B326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Пункт 1.3 признать утратившим силу.</w:t>
      </w:r>
    </w:p>
    <w:p w:rsidR="000D7665" w:rsidRDefault="00A74133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12E9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 xml:space="preserve">В разделе </w:t>
      </w:r>
      <w:r w:rsidR="000D7665">
        <w:rPr>
          <w:color w:val="000000" w:themeColor="text1"/>
          <w:sz w:val="28"/>
          <w:szCs w:val="28"/>
          <w:lang w:val="en-US"/>
        </w:rPr>
        <w:t>VI</w:t>
      </w:r>
      <w:r w:rsidR="000D7665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0D7665" w:rsidRDefault="000D7665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абзацы с шестого по десятый изложить в следующей редакции:</w:t>
      </w:r>
    </w:p>
    <w:p w:rsidR="00674EF5" w:rsidRPr="00674EF5" w:rsidRDefault="000D7665" w:rsidP="00674EF5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bookmarkStart w:id="0" w:name="P355"/>
      <w:bookmarkEnd w:id="0"/>
      <w:r w:rsidR="00674EF5" w:rsidRPr="00674EF5">
        <w:rPr>
          <w:bCs/>
          <w:color w:val="000000" w:themeColor="text1"/>
          <w:sz w:val="28"/>
          <w:szCs w:val="28"/>
        </w:rPr>
        <w:t>163309827,2 тыс. рублей, в том числе по источникам:</w:t>
      </w:r>
    </w:p>
    <w:p w:rsidR="00674EF5" w:rsidRPr="00674EF5" w:rsidRDefault="00674EF5" w:rsidP="00674EF5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74EF5">
        <w:rPr>
          <w:bCs/>
          <w:color w:val="000000" w:themeColor="text1"/>
          <w:sz w:val="28"/>
          <w:szCs w:val="28"/>
        </w:rPr>
        <w:t>федеральный бюджет -   34650408,7 тыс. рублей;</w:t>
      </w:r>
    </w:p>
    <w:p w:rsidR="00674EF5" w:rsidRPr="00674EF5" w:rsidRDefault="00674EF5" w:rsidP="00674EF5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74EF5">
        <w:rPr>
          <w:bCs/>
          <w:color w:val="000000" w:themeColor="text1"/>
          <w:sz w:val="28"/>
          <w:szCs w:val="28"/>
        </w:rPr>
        <w:t>областной бюджет -   117065889,6 тыс. рублей;</w:t>
      </w:r>
    </w:p>
    <w:p w:rsidR="00674EF5" w:rsidRPr="00674EF5" w:rsidRDefault="00674EF5" w:rsidP="00674EF5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74EF5">
        <w:rPr>
          <w:bCs/>
          <w:color w:val="000000" w:themeColor="text1"/>
          <w:sz w:val="28"/>
          <w:szCs w:val="28"/>
        </w:rPr>
        <w:t>местные бюджеты -   3298097,9 тыс. рублей;</w:t>
      </w:r>
    </w:p>
    <w:p w:rsidR="00674EF5" w:rsidRDefault="00674EF5" w:rsidP="00674EF5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74EF5">
        <w:rPr>
          <w:bCs/>
          <w:color w:val="000000" w:themeColor="text1"/>
          <w:sz w:val="28"/>
          <w:szCs w:val="28"/>
        </w:rPr>
        <w:t>внебюджетные источники -  8295431,0 тыс. рублей,»;</w:t>
      </w:r>
    </w:p>
    <w:p w:rsidR="000D7665" w:rsidRDefault="000D7665" w:rsidP="00674EF5">
      <w:pPr>
        <w:widowControl w:val="0"/>
        <w:spacing w:line="247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 абзацы с </w:t>
      </w:r>
      <w:r w:rsidR="00053850">
        <w:rPr>
          <w:bCs/>
          <w:color w:val="000000" w:themeColor="text1"/>
          <w:sz w:val="28"/>
          <w:szCs w:val="28"/>
        </w:rPr>
        <w:t>сорок</w:t>
      </w:r>
      <w:r w:rsidR="002A12E9">
        <w:rPr>
          <w:bCs/>
          <w:color w:val="000000" w:themeColor="text1"/>
          <w:sz w:val="28"/>
          <w:szCs w:val="28"/>
        </w:rPr>
        <w:t xml:space="preserve"> восьмого </w:t>
      </w:r>
      <w:r>
        <w:rPr>
          <w:bCs/>
          <w:color w:val="000000" w:themeColor="text1"/>
          <w:sz w:val="28"/>
          <w:szCs w:val="28"/>
        </w:rPr>
        <w:t xml:space="preserve">по </w:t>
      </w:r>
      <w:r w:rsidR="00197531">
        <w:rPr>
          <w:bCs/>
          <w:color w:val="000000" w:themeColor="text1"/>
          <w:sz w:val="28"/>
          <w:szCs w:val="28"/>
        </w:rPr>
        <w:t>семьдесят седьмой</w:t>
      </w:r>
      <w:r>
        <w:rPr>
          <w:bCs/>
          <w:color w:val="000000" w:themeColor="text1"/>
          <w:sz w:val="28"/>
          <w:szCs w:val="28"/>
        </w:rPr>
        <w:t xml:space="preserve"> изложить в следующей </w:t>
      </w:r>
      <w:r>
        <w:rPr>
          <w:bCs/>
          <w:color w:val="000000" w:themeColor="text1"/>
          <w:sz w:val="28"/>
          <w:szCs w:val="28"/>
        </w:rPr>
        <w:lastRenderedPageBreak/>
        <w:t>редакции: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2020 год –  19417086,5 тыс. рублей, в том числе: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федеральный бюджет – 2229815,3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областной бюджет – 12100331,4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местные бюджеты* –  861662,8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внебюджетные источники – 4225277,0 тыс. рублей,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Минтранс НСО – 13882969,8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Минстрой НСО –  447176,9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2021 год –  27839657,1 тыс. рублей, в том числе: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федеральный бюджет* – 9206790,1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областной бюджет – 15689154,0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местные бюджеты* – 512972,0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внебюджетные источники – 2430741,0 тыс. рублей,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Минтранс НСО – 23867092,3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Минстрой НСО –  1028851,8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2022 год – 26807909,0 тыс. рублей, в том числе: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федеральный бюджет* – 9368188,1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областной бюджет – 16344081,1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местные бюджеты* –  427484,8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внебюджетные источники – 668155,0 тыс. рублей,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Минтранс НСО – 25712269,2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2023 год – 14395663,7 тыс. рублей, в том числе: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федеральный бюджет* – 3789440,0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областной бюджет – 9761688,0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местные бюджеты* –  79738,7 тыс. рублей;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внебюджетные источники – 764797,0 тыс. рублей,</w:t>
      </w:r>
    </w:p>
    <w:p w:rsidR="00136AC2" w:rsidRPr="00136AC2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FD0D6D" w:rsidRDefault="00136AC2" w:rsidP="00136A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36AC2">
        <w:rPr>
          <w:bCs/>
          <w:color w:val="000000" w:themeColor="text1"/>
          <w:sz w:val="28"/>
          <w:szCs w:val="28"/>
        </w:rPr>
        <w:t>Минтранс НСО – 13551128,0 тыс. рублей;»;</w:t>
      </w:r>
      <w:bookmarkStart w:id="1" w:name="_GoBack"/>
      <w:bookmarkEnd w:id="1"/>
    </w:p>
    <w:p w:rsidR="001E0D7D" w:rsidRDefault="00A74133" w:rsidP="00FB6B6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 xml:space="preserve"> </w:t>
      </w:r>
      <w:r w:rsidR="000D7665">
        <w:rPr>
          <w:color w:val="000000" w:themeColor="text1"/>
          <w:sz w:val="28"/>
          <w:szCs w:val="28"/>
        </w:rPr>
        <w:t xml:space="preserve">В разделе </w:t>
      </w:r>
      <w:r w:rsidR="000D7665">
        <w:rPr>
          <w:color w:val="000000" w:themeColor="text1"/>
          <w:sz w:val="28"/>
          <w:szCs w:val="28"/>
          <w:lang w:val="en-US"/>
        </w:rPr>
        <w:t>VII</w:t>
      </w:r>
      <w:r w:rsidR="000D7665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 </w:t>
      </w:r>
      <w:r w:rsidR="000D7665" w:rsidRPr="00B347E7">
        <w:rPr>
          <w:color w:val="000000" w:themeColor="text1"/>
          <w:sz w:val="28"/>
          <w:szCs w:val="28"/>
        </w:rPr>
        <w:t>абзац</w:t>
      </w:r>
      <w:r w:rsidR="00FD0D6D" w:rsidRPr="00B347E7">
        <w:rPr>
          <w:color w:val="000000" w:themeColor="text1"/>
          <w:sz w:val="28"/>
          <w:szCs w:val="28"/>
        </w:rPr>
        <w:t xml:space="preserve">ы с четырнадцатого по двадцать </w:t>
      </w:r>
      <w:r w:rsidR="00A06190">
        <w:rPr>
          <w:color w:val="000000" w:themeColor="text1"/>
          <w:sz w:val="28"/>
          <w:szCs w:val="28"/>
        </w:rPr>
        <w:t>третий</w:t>
      </w:r>
      <w:r w:rsidR="00FD0D6D" w:rsidRPr="00B347E7">
        <w:rPr>
          <w:color w:val="000000" w:themeColor="text1"/>
          <w:sz w:val="28"/>
          <w:szCs w:val="28"/>
        </w:rPr>
        <w:t xml:space="preserve"> </w:t>
      </w:r>
      <w:r w:rsidR="001E0D7D">
        <w:rPr>
          <w:color w:val="000000" w:themeColor="text1"/>
          <w:sz w:val="28"/>
          <w:szCs w:val="28"/>
        </w:rPr>
        <w:t>изложить в следующей редакции:</w:t>
      </w:r>
    </w:p>
    <w:p w:rsidR="001E0D7D" w:rsidRPr="001E0D7D" w:rsidRDefault="00FB6B6C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E0D7D" w:rsidRPr="001E0D7D">
        <w:rPr>
          <w:color w:val="000000" w:themeColor="text1"/>
          <w:sz w:val="28"/>
          <w:szCs w:val="28"/>
        </w:rPr>
        <w:t xml:space="preserve">увеличить </w:t>
      </w:r>
      <w:r w:rsidR="001E0D7D">
        <w:rPr>
          <w:color w:val="000000" w:themeColor="text1"/>
          <w:sz w:val="28"/>
          <w:szCs w:val="28"/>
        </w:rPr>
        <w:t xml:space="preserve">к 2025 году </w:t>
      </w:r>
      <w:r w:rsidR="001E0D7D" w:rsidRPr="001E0D7D">
        <w:rPr>
          <w:color w:val="000000" w:themeColor="text1"/>
          <w:sz w:val="28"/>
          <w:szCs w:val="28"/>
        </w:rPr>
        <w:t xml:space="preserve">удельный вес автодорог с твердым покрытием в общей протяженности автодорог регионального и межмуниципального значения на </w:t>
      </w:r>
      <w:r w:rsidR="00FD2726">
        <w:rPr>
          <w:color w:val="000000" w:themeColor="text1"/>
          <w:sz w:val="28"/>
          <w:szCs w:val="28"/>
        </w:rPr>
        <w:t>4,24</w:t>
      </w:r>
      <w:r w:rsidR="001E0D7D" w:rsidRPr="001E0D7D">
        <w:rPr>
          <w:color w:val="000000" w:themeColor="text1"/>
          <w:sz w:val="28"/>
          <w:szCs w:val="28"/>
        </w:rPr>
        <w:t xml:space="preserve"> процентного пункта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>увеличить</w:t>
      </w:r>
      <w:r w:rsidR="00B347E7">
        <w:rPr>
          <w:color w:val="000000" w:themeColor="text1"/>
          <w:sz w:val="28"/>
          <w:szCs w:val="28"/>
        </w:rPr>
        <w:t xml:space="preserve"> к 2025 году</w:t>
      </w:r>
      <w:r w:rsidRPr="001E0D7D">
        <w:rPr>
          <w:color w:val="000000" w:themeColor="text1"/>
          <w:sz w:val="28"/>
          <w:szCs w:val="28"/>
        </w:rPr>
        <w:t xml:space="preserve"> плотность автодорог регионального и межмуниципального значения с твердым покрытием на </w:t>
      </w:r>
      <w:r w:rsidR="00FD2726">
        <w:rPr>
          <w:color w:val="000000" w:themeColor="text1"/>
          <w:sz w:val="28"/>
          <w:szCs w:val="28"/>
        </w:rPr>
        <w:t>2,8</w:t>
      </w:r>
      <w:r w:rsidR="00B65A08">
        <w:rPr>
          <w:color w:val="000000" w:themeColor="text1"/>
          <w:sz w:val="28"/>
          <w:szCs w:val="28"/>
        </w:rPr>
        <w:t>3</w:t>
      </w:r>
      <w:r w:rsidRPr="001E0D7D">
        <w:rPr>
          <w:color w:val="000000" w:themeColor="text1"/>
          <w:sz w:val="28"/>
          <w:szCs w:val="28"/>
        </w:rPr>
        <w:t xml:space="preserve"> км/1000 кв. км территории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протяженность сети автомобильных дорог общего пользования регионального, межмуниципального и местного значения на территории Новосибирской области в 2025 году на </w:t>
      </w:r>
      <w:r w:rsidR="00B347E7" w:rsidRPr="00B347E7">
        <w:rPr>
          <w:color w:val="000000" w:themeColor="text1"/>
          <w:sz w:val="28"/>
          <w:szCs w:val="28"/>
        </w:rPr>
        <w:t>2</w:t>
      </w:r>
      <w:r w:rsidR="00B65A08">
        <w:rPr>
          <w:color w:val="000000" w:themeColor="text1"/>
          <w:sz w:val="28"/>
          <w:szCs w:val="28"/>
        </w:rPr>
        <w:t>123</w:t>
      </w:r>
      <w:r w:rsidR="00FD2726">
        <w:rPr>
          <w:color w:val="000000" w:themeColor="text1"/>
          <w:sz w:val="28"/>
          <w:szCs w:val="28"/>
        </w:rPr>
        <w:t>,</w:t>
      </w:r>
      <w:r w:rsidR="00B65A08">
        <w:rPr>
          <w:color w:val="000000" w:themeColor="text1"/>
          <w:sz w:val="28"/>
          <w:szCs w:val="28"/>
        </w:rPr>
        <w:t>1</w:t>
      </w:r>
      <w:r w:rsidR="00B347E7">
        <w:rPr>
          <w:color w:val="000000" w:themeColor="text1"/>
          <w:sz w:val="28"/>
          <w:szCs w:val="28"/>
        </w:rPr>
        <w:t xml:space="preserve"> </w:t>
      </w:r>
      <w:r w:rsidRPr="001E0D7D">
        <w:rPr>
          <w:color w:val="000000" w:themeColor="text1"/>
          <w:sz w:val="28"/>
          <w:szCs w:val="28"/>
        </w:rPr>
        <w:t>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ввести в эксплуатацию после строительства и реконструкции </w:t>
      </w:r>
      <w:r w:rsidR="00FD2726">
        <w:rPr>
          <w:color w:val="000000" w:themeColor="text1"/>
          <w:sz w:val="28"/>
          <w:szCs w:val="28"/>
        </w:rPr>
        <w:t>51</w:t>
      </w:r>
      <w:r w:rsidR="00B65A08">
        <w:rPr>
          <w:color w:val="000000" w:themeColor="text1"/>
          <w:sz w:val="28"/>
          <w:szCs w:val="28"/>
        </w:rPr>
        <w:t>4</w:t>
      </w:r>
      <w:r w:rsidR="00FD2726">
        <w:rPr>
          <w:color w:val="000000" w:themeColor="text1"/>
          <w:sz w:val="28"/>
          <w:szCs w:val="28"/>
        </w:rPr>
        <w:t>,</w:t>
      </w:r>
      <w:r w:rsidR="00B65A08">
        <w:rPr>
          <w:color w:val="000000" w:themeColor="text1"/>
          <w:sz w:val="28"/>
          <w:szCs w:val="28"/>
        </w:rPr>
        <w:t>1</w:t>
      </w:r>
      <w:r w:rsidRPr="001E0D7D">
        <w:rPr>
          <w:color w:val="000000" w:themeColor="text1"/>
          <w:sz w:val="28"/>
          <w:szCs w:val="28"/>
        </w:rPr>
        <w:t xml:space="preserve"> км автомобильных дорог общего пользования регионального, межмуниципального и </w:t>
      </w:r>
      <w:r w:rsidRPr="001E0D7D">
        <w:rPr>
          <w:color w:val="000000" w:themeColor="text1"/>
          <w:sz w:val="28"/>
          <w:szCs w:val="28"/>
        </w:rPr>
        <w:lastRenderedPageBreak/>
        <w:t>местного значения за период 2013 - 2025 годов;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протяженность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</w:t>
      </w:r>
      <w:r w:rsidR="00B65A08">
        <w:rPr>
          <w:color w:val="000000" w:themeColor="text1"/>
          <w:sz w:val="28"/>
          <w:szCs w:val="28"/>
        </w:rPr>
        <w:t>59</w:t>
      </w:r>
      <w:r w:rsidRPr="001E0D7D">
        <w:rPr>
          <w:color w:val="000000" w:themeColor="text1"/>
          <w:sz w:val="28"/>
          <w:szCs w:val="28"/>
        </w:rPr>
        <w:t>,</w:t>
      </w:r>
      <w:r w:rsidR="00B65A08">
        <w:rPr>
          <w:color w:val="000000" w:themeColor="text1"/>
          <w:sz w:val="28"/>
          <w:szCs w:val="28"/>
        </w:rPr>
        <w:t>4</w:t>
      </w:r>
      <w:r w:rsidRPr="001E0D7D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ввести в эксплуатацию в 2023 году 5,1 км мостового перехода через р. Обь в створе ул. </w:t>
      </w:r>
      <w:proofErr w:type="spellStart"/>
      <w:r w:rsidRPr="001E0D7D">
        <w:rPr>
          <w:color w:val="000000" w:themeColor="text1"/>
          <w:sz w:val="28"/>
          <w:szCs w:val="28"/>
        </w:rPr>
        <w:t>Ипподромской</w:t>
      </w:r>
      <w:proofErr w:type="spellEnd"/>
      <w:r w:rsidRPr="001E0D7D">
        <w:rPr>
          <w:color w:val="000000" w:themeColor="text1"/>
          <w:sz w:val="28"/>
          <w:szCs w:val="28"/>
        </w:rPr>
        <w:t xml:space="preserve"> г. Новосибирска на условиях государственно-частного партнерства;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>увеличить протяженность автомобильных дорог общего пользования регионального, межмуниципального и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 в 2025 году на 3</w:t>
      </w:r>
      <w:r w:rsidR="00FD2726">
        <w:rPr>
          <w:color w:val="000000" w:themeColor="text1"/>
          <w:sz w:val="28"/>
          <w:szCs w:val="28"/>
        </w:rPr>
        <w:t>39</w:t>
      </w:r>
      <w:r w:rsidRPr="001E0D7D">
        <w:rPr>
          <w:color w:val="000000" w:themeColor="text1"/>
          <w:sz w:val="28"/>
          <w:szCs w:val="28"/>
        </w:rPr>
        <w:t>,</w:t>
      </w:r>
      <w:r w:rsidR="00E93618">
        <w:rPr>
          <w:color w:val="000000" w:themeColor="text1"/>
          <w:sz w:val="28"/>
          <w:szCs w:val="28"/>
        </w:rPr>
        <w:t>6</w:t>
      </w:r>
      <w:r w:rsidRPr="001E0D7D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общую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2025 года на </w:t>
      </w:r>
      <w:r w:rsidR="00B65A08">
        <w:rPr>
          <w:color w:val="000000" w:themeColor="text1"/>
          <w:sz w:val="28"/>
          <w:szCs w:val="28"/>
        </w:rPr>
        <w:t>6106</w:t>
      </w:r>
      <w:r w:rsidR="00FD2726">
        <w:rPr>
          <w:color w:val="000000" w:themeColor="text1"/>
          <w:sz w:val="28"/>
          <w:szCs w:val="28"/>
        </w:rPr>
        <w:t>,</w:t>
      </w:r>
      <w:r w:rsidR="00B65A08">
        <w:rPr>
          <w:color w:val="000000" w:themeColor="text1"/>
          <w:sz w:val="28"/>
          <w:szCs w:val="28"/>
        </w:rPr>
        <w:t>2</w:t>
      </w:r>
      <w:r w:rsidRPr="001E0D7D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E0D7D" w:rsidRPr="001E0D7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 xml:space="preserve">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 </w:t>
      </w:r>
      <w:r w:rsidR="00FD2726">
        <w:rPr>
          <w:color w:val="000000" w:themeColor="text1"/>
          <w:sz w:val="28"/>
          <w:szCs w:val="28"/>
        </w:rPr>
        <w:t>38</w:t>
      </w:r>
      <w:r w:rsidR="00B65A08">
        <w:rPr>
          <w:color w:val="000000" w:themeColor="text1"/>
          <w:sz w:val="28"/>
          <w:szCs w:val="28"/>
        </w:rPr>
        <w:t>75</w:t>
      </w:r>
      <w:r w:rsidR="00FD2726">
        <w:rPr>
          <w:color w:val="000000" w:themeColor="text1"/>
          <w:sz w:val="28"/>
          <w:szCs w:val="28"/>
        </w:rPr>
        <w:t>,</w:t>
      </w:r>
      <w:r w:rsidR="00B65A08">
        <w:rPr>
          <w:color w:val="000000" w:themeColor="text1"/>
          <w:sz w:val="28"/>
          <w:szCs w:val="28"/>
        </w:rPr>
        <w:t>3</w:t>
      </w:r>
      <w:r w:rsidR="00FD2726">
        <w:rPr>
          <w:color w:val="000000" w:themeColor="text1"/>
          <w:sz w:val="28"/>
          <w:szCs w:val="28"/>
        </w:rPr>
        <w:t xml:space="preserve"> </w:t>
      </w:r>
      <w:r w:rsidRPr="001E0D7D">
        <w:rPr>
          <w:color w:val="000000" w:themeColor="text1"/>
          <w:sz w:val="28"/>
          <w:szCs w:val="28"/>
        </w:rPr>
        <w:t>км по сравнению с 2014 годом;</w:t>
      </w:r>
    </w:p>
    <w:p w:rsidR="00FD0D6D" w:rsidRPr="00FD0D6D" w:rsidRDefault="001E0D7D" w:rsidP="001E0D7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E0D7D">
        <w:rPr>
          <w:color w:val="000000" w:themeColor="text1"/>
          <w:sz w:val="28"/>
          <w:szCs w:val="28"/>
        </w:rPr>
        <w:t>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202</w:t>
      </w:r>
      <w:r w:rsidR="00BA695A">
        <w:rPr>
          <w:color w:val="000000" w:themeColor="text1"/>
          <w:sz w:val="28"/>
          <w:szCs w:val="28"/>
        </w:rPr>
        <w:t>5</w:t>
      </w:r>
      <w:r w:rsidRPr="001E0D7D">
        <w:rPr>
          <w:color w:val="000000" w:themeColor="text1"/>
          <w:sz w:val="28"/>
          <w:szCs w:val="28"/>
        </w:rPr>
        <w:t xml:space="preserve"> года на </w:t>
      </w:r>
      <w:r w:rsidR="00B65A08">
        <w:rPr>
          <w:color w:val="000000" w:themeColor="text1"/>
          <w:sz w:val="28"/>
          <w:szCs w:val="28"/>
        </w:rPr>
        <w:t>19</w:t>
      </w:r>
      <w:r w:rsidR="00FD2726">
        <w:rPr>
          <w:color w:val="000000" w:themeColor="text1"/>
          <w:sz w:val="28"/>
          <w:szCs w:val="28"/>
        </w:rPr>
        <w:t>,4</w:t>
      </w:r>
      <w:r w:rsidRPr="001E0D7D">
        <w:rPr>
          <w:color w:val="000000" w:themeColor="text1"/>
          <w:sz w:val="28"/>
          <w:szCs w:val="28"/>
        </w:rPr>
        <w:t xml:space="preserve"> процентн</w:t>
      </w:r>
      <w:r w:rsidR="001E451A">
        <w:rPr>
          <w:color w:val="000000" w:themeColor="text1"/>
          <w:sz w:val="28"/>
          <w:szCs w:val="28"/>
        </w:rPr>
        <w:t>ых</w:t>
      </w:r>
      <w:r w:rsidRPr="001E0D7D">
        <w:rPr>
          <w:color w:val="000000" w:themeColor="text1"/>
          <w:sz w:val="28"/>
          <w:szCs w:val="28"/>
        </w:rPr>
        <w:t xml:space="preserve"> пункта по сравнению с 2014 годом;</w:t>
      </w:r>
    </w:p>
    <w:p w:rsidR="000D7665" w:rsidRDefault="00A74133" w:rsidP="00FD0D6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0D7665">
        <w:rPr>
          <w:sz w:val="28"/>
          <w:szCs w:val="28"/>
        </w:rPr>
        <w:t>Приложение № 1 «Сведения о целевых показателях государственной программы Новосибирской области «Развитие автомобильных дорог регионального, межмуниципального и местного зн</w:t>
      </w:r>
      <w:r w:rsidR="00340820">
        <w:rPr>
          <w:sz w:val="28"/>
          <w:szCs w:val="28"/>
        </w:rPr>
        <w:t>ачения в Новосибирской области»</w:t>
      </w:r>
      <w:r w:rsidR="000D7665">
        <w:rPr>
          <w:sz w:val="28"/>
          <w:szCs w:val="28"/>
        </w:rPr>
        <w:t>» к государственной программе изложить в редакции согласно приложению № 1 к настоящему постановлению.</w:t>
      </w:r>
    </w:p>
    <w:p w:rsidR="000D7665" w:rsidRDefault="00A74133" w:rsidP="00CA5A2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0D7665">
        <w:rPr>
          <w:color w:val="000000" w:themeColor="text1"/>
          <w:sz w:val="28"/>
          <w:szCs w:val="28"/>
        </w:rPr>
        <w:t>.</w:t>
      </w:r>
      <w:r w:rsidR="00CA5A2C">
        <w:rPr>
          <w:color w:val="000000" w:themeColor="text1"/>
          <w:sz w:val="28"/>
          <w:szCs w:val="28"/>
        </w:rPr>
        <w:t> </w:t>
      </w:r>
      <w:r w:rsidR="00B9716D" w:rsidRPr="00B9716D">
        <w:rPr>
          <w:color w:val="000000" w:themeColor="text1"/>
          <w:sz w:val="28"/>
          <w:szCs w:val="28"/>
        </w:rPr>
        <w:t xml:space="preserve">Приложение № 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 № </w:t>
      </w:r>
      <w:r w:rsidR="00B9716D">
        <w:rPr>
          <w:color w:val="000000" w:themeColor="text1"/>
          <w:sz w:val="28"/>
          <w:szCs w:val="28"/>
        </w:rPr>
        <w:t>2</w:t>
      </w:r>
      <w:r w:rsidR="00B9716D" w:rsidRPr="00B9716D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340820" w:rsidRPr="00340820" w:rsidRDefault="00A74133" w:rsidP="00B9716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B6B6C">
        <w:rPr>
          <w:color w:val="000000" w:themeColor="text1"/>
          <w:sz w:val="28"/>
          <w:szCs w:val="28"/>
        </w:rPr>
        <w:t xml:space="preserve">. </w:t>
      </w:r>
      <w:r w:rsidR="00340820" w:rsidRPr="00340820">
        <w:rPr>
          <w:sz w:val="28"/>
          <w:szCs w:val="28"/>
        </w:rPr>
        <w:t>Приложение № </w:t>
      </w:r>
      <w:r w:rsidR="00340820">
        <w:rPr>
          <w:sz w:val="28"/>
          <w:szCs w:val="28"/>
        </w:rPr>
        <w:t>3 «</w:t>
      </w:r>
      <w:r w:rsidR="00340820" w:rsidRPr="00340820">
        <w:rPr>
          <w:sz w:val="28"/>
          <w:szCs w:val="28"/>
        </w:rPr>
        <w:t>С</w:t>
      </w:r>
      <w:r w:rsidR="00340820">
        <w:rPr>
          <w:sz w:val="28"/>
          <w:szCs w:val="28"/>
        </w:rPr>
        <w:t xml:space="preserve">ведения </w:t>
      </w:r>
      <w:r w:rsidR="00340820" w:rsidRPr="00340820">
        <w:rPr>
          <w:sz w:val="28"/>
          <w:szCs w:val="28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340820" w:rsidRPr="00340820">
        <w:rPr>
          <w:sz w:val="28"/>
          <w:szCs w:val="28"/>
        </w:rPr>
        <w:t>справочно</w:t>
      </w:r>
      <w:proofErr w:type="spellEnd"/>
      <w:r w:rsidR="00340820" w:rsidRPr="00340820">
        <w:rPr>
          <w:sz w:val="28"/>
          <w:szCs w:val="28"/>
        </w:rPr>
        <w:t>)</w:t>
      </w:r>
      <w:r w:rsidR="00340820">
        <w:rPr>
          <w:sz w:val="28"/>
          <w:szCs w:val="28"/>
        </w:rPr>
        <w:t xml:space="preserve">» </w:t>
      </w:r>
      <w:r w:rsidR="00340820" w:rsidRPr="00340820">
        <w:rPr>
          <w:sz w:val="28"/>
          <w:szCs w:val="28"/>
        </w:rPr>
        <w:t xml:space="preserve">к государственной программе изложить в редакции согласно приложению № </w:t>
      </w:r>
      <w:r w:rsidR="00B9716D">
        <w:rPr>
          <w:sz w:val="28"/>
          <w:szCs w:val="28"/>
        </w:rPr>
        <w:t>3</w:t>
      </w:r>
      <w:r w:rsidR="00340820" w:rsidRPr="00340820">
        <w:rPr>
          <w:sz w:val="28"/>
          <w:szCs w:val="28"/>
        </w:rPr>
        <w:t xml:space="preserve"> к настоящему постановлению.</w:t>
      </w:r>
    </w:p>
    <w:p w:rsidR="00340820" w:rsidRDefault="00A74133" w:rsidP="0034082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340820">
        <w:rPr>
          <w:color w:val="000000" w:themeColor="text1"/>
          <w:sz w:val="28"/>
          <w:szCs w:val="28"/>
        </w:rPr>
        <w:t>. </w:t>
      </w:r>
      <w:r w:rsidR="00340820">
        <w:rPr>
          <w:sz w:val="28"/>
          <w:szCs w:val="28"/>
        </w:rPr>
        <w:t xml:space="preserve">Приложение № 5 «Сведения о привлечении средств муниципальных дорожных фондов к реализации государственной программы Новосибирской </w:t>
      </w:r>
      <w:r w:rsidR="00340820">
        <w:rPr>
          <w:sz w:val="28"/>
          <w:szCs w:val="28"/>
        </w:rPr>
        <w:lastRenderedPageBreak/>
        <w:t>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340820">
        <w:rPr>
          <w:sz w:val="28"/>
          <w:szCs w:val="28"/>
        </w:rPr>
        <w:t>справочно</w:t>
      </w:r>
      <w:proofErr w:type="spellEnd"/>
      <w:r w:rsidR="00340820">
        <w:rPr>
          <w:sz w:val="28"/>
          <w:szCs w:val="28"/>
        </w:rPr>
        <w:t>)» к государственной программе изложить в редакции согласно приложению № </w:t>
      </w:r>
      <w:r w:rsidR="00B9716D">
        <w:rPr>
          <w:sz w:val="28"/>
          <w:szCs w:val="28"/>
        </w:rPr>
        <w:t>4</w:t>
      </w:r>
      <w:r w:rsidR="00340820">
        <w:rPr>
          <w:sz w:val="28"/>
          <w:szCs w:val="28"/>
        </w:rPr>
        <w:t xml:space="preserve"> к настоящему постановлению.</w:t>
      </w:r>
    </w:p>
    <w:p w:rsidR="00340820" w:rsidRDefault="00A74133" w:rsidP="0034082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40820">
        <w:rPr>
          <w:color w:val="000000" w:themeColor="text1"/>
          <w:sz w:val="28"/>
          <w:szCs w:val="28"/>
        </w:rPr>
        <w:t>. Приложение № 6 «Ресурсное обеспечение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области»» к государственной программе изложить в редакции согласно приложению № </w:t>
      </w:r>
      <w:r w:rsidR="00B9716D">
        <w:rPr>
          <w:color w:val="000000" w:themeColor="text1"/>
          <w:sz w:val="28"/>
          <w:szCs w:val="28"/>
        </w:rPr>
        <w:t>5</w:t>
      </w:r>
      <w:r w:rsidR="00340820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C20E3E" w:rsidRDefault="00A74133" w:rsidP="0034082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340820">
        <w:rPr>
          <w:color w:val="000000" w:themeColor="text1"/>
          <w:sz w:val="28"/>
          <w:szCs w:val="28"/>
        </w:rPr>
        <w:t xml:space="preserve">. В Приложении № 2 к постановлению Правительства Новосибирской области </w:t>
      </w:r>
      <w:r w:rsidR="0084350D">
        <w:rPr>
          <w:color w:val="000000" w:themeColor="text1"/>
          <w:sz w:val="28"/>
          <w:szCs w:val="28"/>
        </w:rPr>
        <w:t xml:space="preserve">«Условия предоставления и расходования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</w:t>
      </w:r>
      <w:r w:rsidR="0084350D" w:rsidRPr="0084350D">
        <w:rPr>
          <w:color w:val="000000" w:themeColor="text1"/>
          <w:sz w:val="28"/>
          <w:szCs w:val="28"/>
        </w:rPr>
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C20E3E">
        <w:rPr>
          <w:color w:val="000000" w:themeColor="text1"/>
          <w:sz w:val="28"/>
          <w:szCs w:val="28"/>
        </w:rPr>
        <w:t>:</w:t>
      </w:r>
    </w:p>
    <w:p w:rsidR="00762C79" w:rsidRPr="00B12856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>1) пункт 4 изложить в следующей редакции:</w:t>
      </w:r>
    </w:p>
    <w:p w:rsidR="00762C79" w:rsidRPr="00B12856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 xml:space="preserve">«Доля </w:t>
      </w:r>
      <w:proofErr w:type="spellStart"/>
      <w:r w:rsidRPr="00B12856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B12856">
        <w:rPr>
          <w:color w:val="000000" w:themeColor="text1"/>
          <w:sz w:val="28"/>
          <w:szCs w:val="28"/>
        </w:rPr>
        <w:t xml:space="preserve"> расходного обязательства из местного бюджета устанавливается не менее 1% от ежегодных объемов финансирования объекта.»;</w:t>
      </w:r>
    </w:p>
    <w:p w:rsidR="00762C79" w:rsidRPr="00B12856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>2) подпункт 2 пункта 8 изложить в следующей редакции:</w:t>
      </w:r>
    </w:p>
    <w:p w:rsidR="00C20E3E" w:rsidRPr="00C20E3E" w:rsidRDefault="00762C79" w:rsidP="00762C7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2856">
        <w:rPr>
          <w:color w:val="000000" w:themeColor="text1"/>
          <w:sz w:val="28"/>
          <w:szCs w:val="28"/>
        </w:rPr>
        <w:t xml:space="preserve">«осуществление расходов производится с лицевых счетов уполномоченных органов местного самоуправления или с лицевых счетов муниципальных учреждений, уполномоченных администрациями муниципальных образований Новосибирской области, на основании контрактов, государственно-правовых договоров, заключенных в соответствии с Федеральным законом от 05.04.2013 </w:t>
      </w:r>
      <w:r>
        <w:rPr>
          <w:color w:val="000000" w:themeColor="text1"/>
          <w:sz w:val="28"/>
          <w:szCs w:val="28"/>
        </w:rPr>
        <w:t>№</w:t>
      </w:r>
      <w:r w:rsidRPr="00B12856">
        <w:rPr>
          <w:color w:val="000000" w:themeColor="text1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актов выполненных работ, счетов-фактур, с учетом авансовых платежей в размере, определенном действующим законодательством;».</w:t>
      </w:r>
      <w:r w:rsidRPr="00C20E3E">
        <w:rPr>
          <w:color w:val="000000" w:themeColor="text1"/>
          <w:sz w:val="28"/>
          <w:szCs w:val="28"/>
        </w:rPr>
        <w:t xml:space="preserve"> </w:t>
      </w:r>
      <w:r w:rsidR="00C20E3E" w:rsidRPr="00C20E3E">
        <w:rPr>
          <w:color w:val="000000" w:themeColor="text1"/>
          <w:sz w:val="28"/>
          <w:szCs w:val="28"/>
        </w:rPr>
        <w:t xml:space="preserve">   </w:t>
      </w:r>
    </w:p>
    <w:p w:rsidR="000D7665" w:rsidRDefault="000D7665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9C02FC" w:rsidRDefault="009C02FC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358BB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       А.А. Травников</w:t>
      </w:r>
    </w:p>
    <w:p w:rsidR="009C02FC" w:rsidRDefault="009C02FC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3358BB" w:rsidRDefault="003358BB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</w:rPr>
      </w:pPr>
    </w:p>
    <w:p w:rsidR="000D7665" w:rsidRDefault="000D7665" w:rsidP="00CA5A2C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А.В. Костылевский </w:t>
      </w:r>
    </w:p>
    <w:p w:rsidR="00716F64" w:rsidRDefault="000D7665" w:rsidP="00446718">
      <w:pPr>
        <w:widowControl w:val="0"/>
        <w:rPr>
          <w:sz w:val="28"/>
          <w:szCs w:val="28"/>
        </w:rPr>
      </w:pPr>
      <w:r>
        <w:rPr>
          <w:color w:val="000000" w:themeColor="text1"/>
        </w:rPr>
        <w:t>238 66 96</w:t>
      </w:r>
    </w:p>
    <w:sectPr w:rsidR="00716F64" w:rsidSect="00781D01">
      <w:headerReference w:type="default" r:id="rId8"/>
      <w:footerReference w:type="firs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67" w:rsidRDefault="00310767">
      <w:r>
        <w:separator/>
      </w:r>
    </w:p>
  </w:endnote>
  <w:endnote w:type="continuationSeparator" w:id="0">
    <w:p w:rsidR="00310767" w:rsidRDefault="0031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01" w:rsidRPr="00781D01" w:rsidRDefault="00781D0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67" w:rsidRDefault="00310767">
      <w:r>
        <w:separator/>
      </w:r>
    </w:p>
  </w:footnote>
  <w:footnote w:type="continuationSeparator" w:id="0">
    <w:p w:rsidR="00310767" w:rsidRDefault="0031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AC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E4092"/>
    <w:multiLevelType w:val="hybridMultilevel"/>
    <w:tmpl w:val="21C4DC10"/>
    <w:lvl w:ilvl="0" w:tplc="87C299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0DCB"/>
    <w:rsid w:val="0001507F"/>
    <w:rsid w:val="000150C3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3850"/>
    <w:rsid w:val="00067050"/>
    <w:rsid w:val="00071563"/>
    <w:rsid w:val="000755AB"/>
    <w:rsid w:val="000759A5"/>
    <w:rsid w:val="00082739"/>
    <w:rsid w:val="00082A91"/>
    <w:rsid w:val="00084A05"/>
    <w:rsid w:val="00087885"/>
    <w:rsid w:val="00092ADF"/>
    <w:rsid w:val="000B2E4B"/>
    <w:rsid w:val="000B7443"/>
    <w:rsid w:val="000C63AB"/>
    <w:rsid w:val="000C7BA0"/>
    <w:rsid w:val="000D0E32"/>
    <w:rsid w:val="000D3EDE"/>
    <w:rsid w:val="000D60D6"/>
    <w:rsid w:val="000D6552"/>
    <w:rsid w:val="000D7665"/>
    <w:rsid w:val="000E0819"/>
    <w:rsid w:val="000E573C"/>
    <w:rsid w:val="000E5992"/>
    <w:rsid w:val="000F43D5"/>
    <w:rsid w:val="000F553B"/>
    <w:rsid w:val="000F64DF"/>
    <w:rsid w:val="000F65B5"/>
    <w:rsid w:val="00100AE1"/>
    <w:rsid w:val="00100D67"/>
    <w:rsid w:val="00101188"/>
    <w:rsid w:val="0010324C"/>
    <w:rsid w:val="00104515"/>
    <w:rsid w:val="00105FD8"/>
    <w:rsid w:val="00116C5B"/>
    <w:rsid w:val="001221E9"/>
    <w:rsid w:val="00125ABC"/>
    <w:rsid w:val="00127893"/>
    <w:rsid w:val="00130274"/>
    <w:rsid w:val="00133050"/>
    <w:rsid w:val="00133796"/>
    <w:rsid w:val="00136678"/>
    <w:rsid w:val="00136AC2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3D70"/>
    <w:rsid w:val="00192219"/>
    <w:rsid w:val="00192473"/>
    <w:rsid w:val="001931C8"/>
    <w:rsid w:val="0019381E"/>
    <w:rsid w:val="00193CF5"/>
    <w:rsid w:val="00194B17"/>
    <w:rsid w:val="00194F79"/>
    <w:rsid w:val="00195A85"/>
    <w:rsid w:val="0019642C"/>
    <w:rsid w:val="001966DF"/>
    <w:rsid w:val="00197531"/>
    <w:rsid w:val="001A1DD7"/>
    <w:rsid w:val="001A204A"/>
    <w:rsid w:val="001B0108"/>
    <w:rsid w:val="001B3C2C"/>
    <w:rsid w:val="001C3691"/>
    <w:rsid w:val="001C37DD"/>
    <w:rsid w:val="001D74A1"/>
    <w:rsid w:val="001E0D7D"/>
    <w:rsid w:val="001E451A"/>
    <w:rsid w:val="001F11B9"/>
    <w:rsid w:val="001F5270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20AF"/>
    <w:rsid w:val="00275133"/>
    <w:rsid w:val="00282406"/>
    <w:rsid w:val="002874D9"/>
    <w:rsid w:val="002A12E9"/>
    <w:rsid w:val="002B14DD"/>
    <w:rsid w:val="002B5397"/>
    <w:rsid w:val="002C6CA4"/>
    <w:rsid w:val="002D2330"/>
    <w:rsid w:val="002D27CD"/>
    <w:rsid w:val="002D7427"/>
    <w:rsid w:val="002E042F"/>
    <w:rsid w:val="002E2074"/>
    <w:rsid w:val="002E3EDC"/>
    <w:rsid w:val="002E4781"/>
    <w:rsid w:val="002E5A79"/>
    <w:rsid w:val="002E7615"/>
    <w:rsid w:val="002F08F8"/>
    <w:rsid w:val="002F14B5"/>
    <w:rsid w:val="002F259C"/>
    <w:rsid w:val="002F479C"/>
    <w:rsid w:val="002F699B"/>
    <w:rsid w:val="00300351"/>
    <w:rsid w:val="003024FA"/>
    <w:rsid w:val="00306F9F"/>
    <w:rsid w:val="00310767"/>
    <w:rsid w:val="003116BC"/>
    <w:rsid w:val="00312AAC"/>
    <w:rsid w:val="003223C9"/>
    <w:rsid w:val="003244DA"/>
    <w:rsid w:val="00333721"/>
    <w:rsid w:val="00334BBC"/>
    <w:rsid w:val="003358BB"/>
    <w:rsid w:val="00337959"/>
    <w:rsid w:val="00340820"/>
    <w:rsid w:val="003537E7"/>
    <w:rsid w:val="00363A5E"/>
    <w:rsid w:val="003660D2"/>
    <w:rsid w:val="00371B1F"/>
    <w:rsid w:val="00373329"/>
    <w:rsid w:val="00374DBA"/>
    <w:rsid w:val="0037500E"/>
    <w:rsid w:val="00395CAB"/>
    <w:rsid w:val="003A5A24"/>
    <w:rsid w:val="003A69F4"/>
    <w:rsid w:val="003A6C48"/>
    <w:rsid w:val="003A6C50"/>
    <w:rsid w:val="003B3E92"/>
    <w:rsid w:val="003B6D21"/>
    <w:rsid w:val="003B7008"/>
    <w:rsid w:val="003C2CD7"/>
    <w:rsid w:val="003C2FAE"/>
    <w:rsid w:val="003C3BAE"/>
    <w:rsid w:val="003C4C04"/>
    <w:rsid w:val="003C60EE"/>
    <w:rsid w:val="003D2537"/>
    <w:rsid w:val="003D6B24"/>
    <w:rsid w:val="003E3E4F"/>
    <w:rsid w:val="003E4C7C"/>
    <w:rsid w:val="003E7B3B"/>
    <w:rsid w:val="003F0AD2"/>
    <w:rsid w:val="003F0E13"/>
    <w:rsid w:val="003F4BCC"/>
    <w:rsid w:val="00410254"/>
    <w:rsid w:val="00414262"/>
    <w:rsid w:val="00420924"/>
    <w:rsid w:val="0042242B"/>
    <w:rsid w:val="0043036E"/>
    <w:rsid w:val="0043491B"/>
    <w:rsid w:val="004359EB"/>
    <w:rsid w:val="00435A76"/>
    <w:rsid w:val="0044504E"/>
    <w:rsid w:val="00445665"/>
    <w:rsid w:val="00446718"/>
    <w:rsid w:val="00451F7E"/>
    <w:rsid w:val="00453F99"/>
    <w:rsid w:val="0045763C"/>
    <w:rsid w:val="004579BC"/>
    <w:rsid w:val="00462966"/>
    <w:rsid w:val="00464982"/>
    <w:rsid w:val="00472E4D"/>
    <w:rsid w:val="00482CC9"/>
    <w:rsid w:val="00487186"/>
    <w:rsid w:val="00494265"/>
    <w:rsid w:val="004A01F6"/>
    <w:rsid w:val="004A0C9C"/>
    <w:rsid w:val="004A46BB"/>
    <w:rsid w:val="004B35AE"/>
    <w:rsid w:val="004C0B55"/>
    <w:rsid w:val="004C26C1"/>
    <w:rsid w:val="004D79F6"/>
    <w:rsid w:val="004F2066"/>
    <w:rsid w:val="004F270C"/>
    <w:rsid w:val="004F47F9"/>
    <w:rsid w:val="004F7A23"/>
    <w:rsid w:val="00500085"/>
    <w:rsid w:val="0050649C"/>
    <w:rsid w:val="0050792C"/>
    <w:rsid w:val="00513D5B"/>
    <w:rsid w:val="0051535B"/>
    <w:rsid w:val="005276A9"/>
    <w:rsid w:val="00533DFE"/>
    <w:rsid w:val="00534D9B"/>
    <w:rsid w:val="00541811"/>
    <w:rsid w:val="00544B70"/>
    <w:rsid w:val="00546369"/>
    <w:rsid w:val="0054795D"/>
    <w:rsid w:val="00553D36"/>
    <w:rsid w:val="00557CDC"/>
    <w:rsid w:val="00562674"/>
    <w:rsid w:val="0056489D"/>
    <w:rsid w:val="00567D45"/>
    <w:rsid w:val="00570DAC"/>
    <w:rsid w:val="00572422"/>
    <w:rsid w:val="00580C04"/>
    <w:rsid w:val="00585E1E"/>
    <w:rsid w:val="00592336"/>
    <w:rsid w:val="00592D36"/>
    <w:rsid w:val="00597549"/>
    <w:rsid w:val="005B5BF4"/>
    <w:rsid w:val="005B78E3"/>
    <w:rsid w:val="005C2907"/>
    <w:rsid w:val="005C6B1B"/>
    <w:rsid w:val="005E2522"/>
    <w:rsid w:val="005E2DE4"/>
    <w:rsid w:val="005E47A7"/>
    <w:rsid w:val="005E5230"/>
    <w:rsid w:val="005F03DE"/>
    <w:rsid w:val="005F4460"/>
    <w:rsid w:val="005F7844"/>
    <w:rsid w:val="0060026C"/>
    <w:rsid w:val="00600CDF"/>
    <w:rsid w:val="006027E9"/>
    <w:rsid w:val="0060415B"/>
    <w:rsid w:val="00605AB3"/>
    <w:rsid w:val="00616C71"/>
    <w:rsid w:val="006179C5"/>
    <w:rsid w:val="00617D57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665F4"/>
    <w:rsid w:val="00674EF5"/>
    <w:rsid w:val="00680B0B"/>
    <w:rsid w:val="00681BEE"/>
    <w:rsid w:val="00682DA2"/>
    <w:rsid w:val="006835D4"/>
    <w:rsid w:val="00685CE4"/>
    <w:rsid w:val="00685DC5"/>
    <w:rsid w:val="0068682D"/>
    <w:rsid w:val="0069259E"/>
    <w:rsid w:val="00695ADC"/>
    <w:rsid w:val="006A2680"/>
    <w:rsid w:val="006B3642"/>
    <w:rsid w:val="006B5D11"/>
    <w:rsid w:val="006B71F2"/>
    <w:rsid w:val="006C0476"/>
    <w:rsid w:val="006C3C36"/>
    <w:rsid w:val="006C7508"/>
    <w:rsid w:val="006D2407"/>
    <w:rsid w:val="006F24E7"/>
    <w:rsid w:val="006F4ED9"/>
    <w:rsid w:val="006F7F05"/>
    <w:rsid w:val="00702E30"/>
    <w:rsid w:val="00703664"/>
    <w:rsid w:val="00706BC7"/>
    <w:rsid w:val="00714B9A"/>
    <w:rsid w:val="00715D6D"/>
    <w:rsid w:val="00716F64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5580E"/>
    <w:rsid w:val="00762C79"/>
    <w:rsid w:val="007665D9"/>
    <w:rsid w:val="00766B7E"/>
    <w:rsid w:val="0077114A"/>
    <w:rsid w:val="00781D01"/>
    <w:rsid w:val="00783B7F"/>
    <w:rsid w:val="00791515"/>
    <w:rsid w:val="00797494"/>
    <w:rsid w:val="007A0475"/>
    <w:rsid w:val="007A56E0"/>
    <w:rsid w:val="007B543C"/>
    <w:rsid w:val="007C1BCB"/>
    <w:rsid w:val="007C24F8"/>
    <w:rsid w:val="007C3007"/>
    <w:rsid w:val="007C39F5"/>
    <w:rsid w:val="007C5FE0"/>
    <w:rsid w:val="007C655D"/>
    <w:rsid w:val="007D2FBC"/>
    <w:rsid w:val="007D4480"/>
    <w:rsid w:val="007F45E7"/>
    <w:rsid w:val="00804DE8"/>
    <w:rsid w:val="00811A02"/>
    <w:rsid w:val="00817E01"/>
    <w:rsid w:val="0082729D"/>
    <w:rsid w:val="0083503D"/>
    <w:rsid w:val="00836F06"/>
    <w:rsid w:val="00840684"/>
    <w:rsid w:val="00842676"/>
    <w:rsid w:val="0084350D"/>
    <w:rsid w:val="00862E36"/>
    <w:rsid w:val="00866E0F"/>
    <w:rsid w:val="00872BD6"/>
    <w:rsid w:val="00874376"/>
    <w:rsid w:val="00882359"/>
    <w:rsid w:val="00893699"/>
    <w:rsid w:val="00897DF2"/>
    <w:rsid w:val="008A02E1"/>
    <w:rsid w:val="008A2146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075D4"/>
    <w:rsid w:val="00920FE7"/>
    <w:rsid w:val="00921979"/>
    <w:rsid w:val="00921C30"/>
    <w:rsid w:val="00930370"/>
    <w:rsid w:val="0093061C"/>
    <w:rsid w:val="0093477E"/>
    <w:rsid w:val="009407DB"/>
    <w:rsid w:val="00951219"/>
    <w:rsid w:val="00954DE8"/>
    <w:rsid w:val="0095657B"/>
    <w:rsid w:val="00962DE2"/>
    <w:rsid w:val="00975560"/>
    <w:rsid w:val="00983122"/>
    <w:rsid w:val="00985FC8"/>
    <w:rsid w:val="00987A13"/>
    <w:rsid w:val="00992293"/>
    <w:rsid w:val="009923FC"/>
    <w:rsid w:val="00996F30"/>
    <w:rsid w:val="009A16F9"/>
    <w:rsid w:val="009A4BD7"/>
    <w:rsid w:val="009A502B"/>
    <w:rsid w:val="009A785B"/>
    <w:rsid w:val="009B3F24"/>
    <w:rsid w:val="009B4C6D"/>
    <w:rsid w:val="009C02FC"/>
    <w:rsid w:val="009C235F"/>
    <w:rsid w:val="009C3888"/>
    <w:rsid w:val="009C65E4"/>
    <w:rsid w:val="009C66FE"/>
    <w:rsid w:val="009D6CD3"/>
    <w:rsid w:val="009E473B"/>
    <w:rsid w:val="00A04AB8"/>
    <w:rsid w:val="00A06190"/>
    <w:rsid w:val="00A10E21"/>
    <w:rsid w:val="00A12BBA"/>
    <w:rsid w:val="00A12F47"/>
    <w:rsid w:val="00A34EC6"/>
    <w:rsid w:val="00A44CCF"/>
    <w:rsid w:val="00A518A7"/>
    <w:rsid w:val="00A51CF3"/>
    <w:rsid w:val="00A5476E"/>
    <w:rsid w:val="00A56AF8"/>
    <w:rsid w:val="00A608A7"/>
    <w:rsid w:val="00A700F1"/>
    <w:rsid w:val="00A70443"/>
    <w:rsid w:val="00A724FE"/>
    <w:rsid w:val="00A74133"/>
    <w:rsid w:val="00A77808"/>
    <w:rsid w:val="00A8196B"/>
    <w:rsid w:val="00A84D27"/>
    <w:rsid w:val="00AA19E8"/>
    <w:rsid w:val="00AA2E93"/>
    <w:rsid w:val="00AA4465"/>
    <w:rsid w:val="00AA61D1"/>
    <w:rsid w:val="00AA7A4F"/>
    <w:rsid w:val="00AB0225"/>
    <w:rsid w:val="00AC0171"/>
    <w:rsid w:val="00AC1BEC"/>
    <w:rsid w:val="00AC3528"/>
    <w:rsid w:val="00AD19A3"/>
    <w:rsid w:val="00AE4057"/>
    <w:rsid w:val="00AE5379"/>
    <w:rsid w:val="00AF7A3B"/>
    <w:rsid w:val="00B016B8"/>
    <w:rsid w:val="00B020FF"/>
    <w:rsid w:val="00B02499"/>
    <w:rsid w:val="00B047BA"/>
    <w:rsid w:val="00B146D0"/>
    <w:rsid w:val="00B15A02"/>
    <w:rsid w:val="00B2406C"/>
    <w:rsid w:val="00B26F1E"/>
    <w:rsid w:val="00B320C4"/>
    <w:rsid w:val="00B326A6"/>
    <w:rsid w:val="00B327AA"/>
    <w:rsid w:val="00B347E7"/>
    <w:rsid w:val="00B37D02"/>
    <w:rsid w:val="00B42602"/>
    <w:rsid w:val="00B45BAE"/>
    <w:rsid w:val="00B5048E"/>
    <w:rsid w:val="00B603E0"/>
    <w:rsid w:val="00B61A4D"/>
    <w:rsid w:val="00B65A08"/>
    <w:rsid w:val="00B715B8"/>
    <w:rsid w:val="00B72D22"/>
    <w:rsid w:val="00B73FBC"/>
    <w:rsid w:val="00B75893"/>
    <w:rsid w:val="00B80CCB"/>
    <w:rsid w:val="00B82305"/>
    <w:rsid w:val="00B86285"/>
    <w:rsid w:val="00B87CE2"/>
    <w:rsid w:val="00B92408"/>
    <w:rsid w:val="00B94BE6"/>
    <w:rsid w:val="00B95EAC"/>
    <w:rsid w:val="00B964F4"/>
    <w:rsid w:val="00B96671"/>
    <w:rsid w:val="00B9716D"/>
    <w:rsid w:val="00B97713"/>
    <w:rsid w:val="00BA695A"/>
    <w:rsid w:val="00BA695F"/>
    <w:rsid w:val="00BB4381"/>
    <w:rsid w:val="00BB6BEF"/>
    <w:rsid w:val="00BB7BF9"/>
    <w:rsid w:val="00BC1A1F"/>
    <w:rsid w:val="00BC360C"/>
    <w:rsid w:val="00BC463F"/>
    <w:rsid w:val="00BD2DBC"/>
    <w:rsid w:val="00BD7929"/>
    <w:rsid w:val="00BE000A"/>
    <w:rsid w:val="00BE149D"/>
    <w:rsid w:val="00BF6F1B"/>
    <w:rsid w:val="00C03C56"/>
    <w:rsid w:val="00C04024"/>
    <w:rsid w:val="00C047CD"/>
    <w:rsid w:val="00C06015"/>
    <w:rsid w:val="00C06115"/>
    <w:rsid w:val="00C1348F"/>
    <w:rsid w:val="00C16B48"/>
    <w:rsid w:val="00C20E3E"/>
    <w:rsid w:val="00C22400"/>
    <w:rsid w:val="00C31575"/>
    <w:rsid w:val="00C351C4"/>
    <w:rsid w:val="00C363D9"/>
    <w:rsid w:val="00C3681E"/>
    <w:rsid w:val="00C4021D"/>
    <w:rsid w:val="00C518BF"/>
    <w:rsid w:val="00C567F3"/>
    <w:rsid w:val="00C57FE0"/>
    <w:rsid w:val="00C6077A"/>
    <w:rsid w:val="00C73053"/>
    <w:rsid w:val="00C75F5C"/>
    <w:rsid w:val="00C77186"/>
    <w:rsid w:val="00C85DC2"/>
    <w:rsid w:val="00C867C9"/>
    <w:rsid w:val="00C91084"/>
    <w:rsid w:val="00CA2647"/>
    <w:rsid w:val="00CA5A2C"/>
    <w:rsid w:val="00CA6F56"/>
    <w:rsid w:val="00CA7EBC"/>
    <w:rsid w:val="00CB0E03"/>
    <w:rsid w:val="00CB1301"/>
    <w:rsid w:val="00CB3CCE"/>
    <w:rsid w:val="00CC4611"/>
    <w:rsid w:val="00CC5C9F"/>
    <w:rsid w:val="00CC7786"/>
    <w:rsid w:val="00CD0DDF"/>
    <w:rsid w:val="00CD3D36"/>
    <w:rsid w:val="00CD52B3"/>
    <w:rsid w:val="00CD611F"/>
    <w:rsid w:val="00CE03B2"/>
    <w:rsid w:val="00CE0858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0D9C"/>
    <w:rsid w:val="00D11AFE"/>
    <w:rsid w:val="00D21A8A"/>
    <w:rsid w:val="00D26DD0"/>
    <w:rsid w:val="00D30D25"/>
    <w:rsid w:val="00D34B4F"/>
    <w:rsid w:val="00D52DE0"/>
    <w:rsid w:val="00D5529F"/>
    <w:rsid w:val="00D623E2"/>
    <w:rsid w:val="00D64ED5"/>
    <w:rsid w:val="00D72015"/>
    <w:rsid w:val="00D72A5F"/>
    <w:rsid w:val="00D84EDC"/>
    <w:rsid w:val="00D93E6B"/>
    <w:rsid w:val="00DA0B7A"/>
    <w:rsid w:val="00DA196F"/>
    <w:rsid w:val="00DB17C7"/>
    <w:rsid w:val="00DB3E6F"/>
    <w:rsid w:val="00DD04ED"/>
    <w:rsid w:val="00DD0785"/>
    <w:rsid w:val="00DD2AAF"/>
    <w:rsid w:val="00DD41A9"/>
    <w:rsid w:val="00DD5D92"/>
    <w:rsid w:val="00DD69BB"/>
    <w:rsid w:val="00DF02B2"/>
    <w:rsid w:val="00DF075C"/>
    <w:rsid w:val="00DF615C"/>
    <w:rsid w:val="00DF7601"/>
    <w:rsid w:val="00E00F56"/>
    <w:rsid w:val="00E035E1"/>
    <w:rsid w:val="00E036E9"/>
    <w:rsid w:val="00E069F1"/>
    <w:rsid w:val="00E128C7"/>
    <w:rsid w:val="00E133E6"/>
    <w:rsid w:val="00E14AC3"/>
    <w:rsid w:val="00E21F97"/>
    <w:rsid w:val="00E22862"/>
    <w:rsid w:val="00E25A29"/>
    <w:rsid w:val="00E267A9"/>
    <w:rsid w:val="00E32C57"/>
    <w:rsid w:val="00E351A5"/>
    <w:rsid w:val="00E4101E"/>
    <w:rsid w:val="00E43F8B"/>
    <w:rsid w:val="00E44DFC"/>
    <w:rsid w:val="00E555F8"/>
    <w:rsid w:val="00E5658C"/>
    <w:rsid w:val="00E61AC3"/>
    <w:rsid w:val="00E66F45"/>
    <w:rsid w:val="00E67549"/>
    <w:rsid w:val="00E679AC"/>
    <w:rsid w:val="00E72157"/>
    <w:rsid w:val="00E72392"/>
    <w:rsid w:val="00E73762"/>
    <w:rsid w:val="00E76342"/>
    <w:rsid w:val="00E801DD"/>
    <w:rsid w:val="00E81D8D"/>
    <w:rsid w:val="00E9107D"/>
    <w:rsid w:val="00E93618"/>
    <w:rsid w:val="00E95B01"/>
    <w:rsid w:val="00E95FE7"/>
    <w:rsid w:val="00EA5259"/>
    <w:rsid w:val="00EB18AD"/>
    <w:rsid w:val="00EB2043"/>
    <w:rsid w:val="00EB47E2"/>
    <w:rsid w:val="00EB5979"/>
    <w:rsid w:val="00EB5ECD"/>
    <w:rsid w:val="00EB7FED"/>
    <w:rsid w:val="00EC0BAC"/>
    <w:rsid w:val="00EC2045"/>
    <w:rsid w:val="00EC78D1"/>
    <w:rsid w:val="00ED28EF"/>
    <w:rsid w:val="00ED668D"/>
    <w:rsid w:val="00ED7BF6"/>
    <w:rsid w:val="00ED7FB3"/>
    <w:rsid w:val="00EE01A0"/>
    <w:rsid w:val="00EE2ED7"/>
    <w:rsid w:val="00EE41EF"/>
    <w:rsid w:val="00EE5EB6"/>
    <w:rsid w:val="00EF02E7"/>
    <w:rsid w:val="00EF2469"/>
    <w:rsid w:val="00EF24AE"/>
    <w:rsid w:val="00EF3CD2"/>
    <w:rsid w:val="00EF4C3D"/>
    <w:rsid w:val="00EF7410"/>
    <w:rsid w:val="00F03D22"/>
    <w:rsid w:val="00F05DDF"/>
    <w:rsid w:val="00F074D9"/>
    <w:rsid w:val="00F16E57"/>
    <w:rsid w:val="00F22523"/>
    <w:rsid w:val="00F25DC5"/>
    <w:rsid w:val="00F30B7D"/>
    <w:rsid w:val="00F32308"/>
    <w:rsid w:val="00F33D93"/>
    <w:rsid w:val="00F362F1"/>
    <w:rsid w:val="00F36B8A"/>
    <w:rsid w:val="00F41022"/>
    <w:rsid w:val="00F453F7"/>
    <w:rsid w:val="00F500F5"/>
    <w:rsid w:val="00F50377"/>
    <w:rsid w:val="00F52019"/>
    <w:rsid w:val="00F570C0"/>
    <w:rsid w:val="00F64B6C"/>
    <w:rsid w:val="00F67CF1"/>
    <w:rsid w:val="00F71858"/>
    <w:rsid w:val="00F72671"/>
    <w:rsid w:val="00F75428"/>
    <w:rsid w:val="00F76EA3"/>
    <w:rsid w:val="00F83CD6"/>
    <w:rsid w:val="00F85965"/>
    <w:rsid w:val="00F86946"/>
    <w:rsid w:val="00F91E02"/>
    <w:rsid w:val="00F92B51"/>
    <w:rsid w:val="00F9633B"/>
    <w:rsid w:val="00FA202F"/>
    <w:rsid w:val="00FA272B"/>
    <w:rsid w:val="00FA4712"/>
    <w:rsid w:val="00FB1403"/>
    <w:rsid w:val="00FB4110"/>
    <w:rsid w:val="00FB6B6C"/>
    <w:rsid w:val="00FC2EA2"/>
    <w:rsid w:val="00FC37CC"/>
    <w:rsid w:val="00FD0D6D"/>
    <w:rsid w:val="00FD1DA3"/>
    <w:rsid w:val="00FD2726"/>
    <w:rsid w:val="00FD2D55"/>
    <w:rsid w:val="00FD6C71"/>
    <w:rsid w:val="00FD75AF"/>
    <w:rsid w:val="00FE1F04"/>
    <w:rsid w:val="00FE42F0"/>
    <w:rsid w:val="00FE7170"/>
    <w:rsid w:val="00FE72C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E3DEA6"/>
  <w14:defaultImageDpi w14:val="0"/>
  <w15:docId w15:val="{E8B688EF-4C99-4EEC-A39A-D1B0BA8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2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13BAC0-6252-4091-B5E9-E36D93DB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6</cp:revision>
  <cp:lastPrinted>2020-04-08T07:08:00Z</cp:lastPrinted>
  <dcterms:created xsi:type="dcterms:W3CDTF">2020-04-15T03:59:00Z</dcterms:created>
  <dcterms:modified xsi:type="dcterms:W3CDTF">2020-04-15T04:09:00Z</dcterms:modified>
</cp:coreProperties>
</file>