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6D" w:rsidRPr="00F120DE" w:rsidRDefault="0027656D" w:rsidP="0027656D">
      <w:pPr>
        <w:pStyle w:val="ConsPlusNormal"/>
        <w:ind w:left="6237"/>
        <w:jc w:val="center"/>
        <w:outlineLvl w:val="0"/>
      </w:pPr>
      <w:r w:rsidRPr="00F120DE">
        <w:t>УТВЕРЖДЕНО</w:t>
      </w:r>
    </w:p>
    <w:p w:rsidR="0027656D" w:rsidRPr="00F120DE" w:rsidRDefault="0027656D" w:rsidP="0027656D">
      <w:pPr>
        <w:pStyle w:val="ConsPlusNormal"/>
        <w:ind w:left="5954"/>
        <w:jc w:val="center"/>
      </w:pPr>
      <w:r w:rsidRPr="00F120DE">
        <w:t xml:space="preserve">постановлением </w:t>
      </w:r>
      <w:r w:rsidR="006D4A7F">
        <w:t>Правительств</w:t>
      </w:r>
      <w:r w:rsidRPr="00F120DE">
        <w:t>а</w:t>
      </w:r>
    </w:p>
    <w:p w:rsidR="0027656D" w:rsidRPr="00F120DE" w:rsidRDefault="006D4A7F" w:rsidP="0027656D">
      <w:pPr>
        <w:pStyle w:val="ConsPlusNormal"/>
        <w:ind w:left="5954"/>
        <w:jc w:val="center"/>
      </w:pPr>
      <w:r>
        <w:t>Новосибирск</w:t>
      </w:r>
      <w:r w:rsidR="0027656D" w:rsidRPr="00F120DE">
        <w:t>ой области</w:t>
      </w:r>
    </w:p>
    <w:p w:rsidR="0027656D" w:rsidRPr="00F120DE" w:rsidRDefault="0027656D" w:rsidP="0027656D">
      <w:pPr>
        <w:pStyle w:val="ConsPlusNormal"/>
        <w:ind w:left="5954"/>
        <w:jc w:val="center"/>
      </w:pPr>
      <w:r w:rsidRPr="00F120DE">
        <w:t xml:space="preserve">от              №             </w:t>
      </w:r>
    </w:p>
    <w:p w:rsidR="0027656D" w:rsidRPr="00F120DE" w:rsidRDefault="0027656D" w:rsidP="0027656D">
      <w:pPr>
        <w:pStyle w:val="ConsPlusNormal"/>
        <w:ind w:left="5954"/>
        <w:jc w:val="center"/>
      </w:pPr>
    </w:p>
    <w:p w:rsidR="0027656D" w:rsidRPr="00F120DE" w:rsidRDefault="0027656D" w:rsidP="0027656D">
      <w:pPr>
        <w:pStyle w:val="ConsPlusNormal"/>
        <w:ind w:left="5954"/>
        <w:jc w:val="center"/>
      </w:pPr>
    </w:p>
    <w:p w:rsidR="0027656D" w:rsidRPr="00F120DE" w:rsidRDefault="0027656D" w:rsidP="0027656D">
      <w:pPr>
        <w:pStyle w:val="ConsPlusNormal"/>
        <w:jc w:val="center"/>
        <w:rPr>
          <w:b/>
          <w:bCs/>
        </w:rPr>
      </w:pPr>
      <w:r w:rsidRPr="00F120DE">
        <w:rPr>
          <w:b/>
          <w:bCs/>
        </w:rPr>
        <w:t>ПОЛОЖЕНИЕ</w:t>
      </w:r>
    </w:p>
    <w:p w:rsidR="0027656D" w:rsidRPr="00F120DE" w:rsidRDefault="0027656D" w:rsidP="0027656D">
      <w:pPr>
        <w:pStyle w:val="ConsPlusNormal"/>
        <w:jc w:val="center"/>
        <w:rPr>
          <w:b/>
          <w:bCs/>
        </w:rPr>
      </w:pPr>
      <w:r>
        <w:rPr>
          <w:b/>
          <w:bCs/>
        </w:rPr>
        <w:t>о</w:t>
      </w:r>
      <w:r w:rsidRPr="00F120DE">
        <w:rPr>
          <w:b/>
          <w:bCs/>
        </w:rPr>
        <w:t xml:space="preserve">б управлении делами </w:t>
      </w:r>
      <w:r w:rsidR="006D4A7F">
        <w:rPr>
          <w:b/>
          <w:bCs/>
        </w:rPr>
        <w:t>Губернатор</w:t>
      </w:r>
      <w:r w:rsidRPr="00F120DE">
        <w:rPr>
          <w:b/>
          <w:bCs/>
        </w:rPr>
        <w:t xml:space="preserve">а </w:t>
      </w:r>
      <w:r w:rsidR="006D4A7F">
        <w:rPr>
          <w:b/>
          <w:bCs/>
        </w:rPr>
        <w:t>Новосибирск</w:t>
      </w:r>
      <w:r w:rsidRPr="00F120DE">
        <w:rPr>
          <w:b/>
          <w:bCs/>
        </w:rPr>
        <w:t xml:space="preserve">ой области и </w:t>
      </w:r>
      <w:r w:rsidR="006D4A7F">
        <w:rPr>
          <w:b/>
          <w:bCs/>
        </w:rPr>
        <w:t>Правительств</w:t>
      </w:r>
      <w:r w:rsidRPr="00F120DE">
        <w:rPr>
          <w:b/>
          <w:bCs/>
        </w:rPr>
        <w:t xml:space="preserve">а </w:t>
      </w:r>
      <w:r w:rsidR="006D4A7F">
        <w:rPr>
          <w:b/>
          <w:bCs/>
        </w:rPr>
        <w:t>Новосибирск</w:t>
      </w:r>
      <w:r w:rsidRPr="00F120DE">
        <w:rPr>
          <w:b/>
          <w:bCs/>
        </w:rPr>
        <w:t>ой области</w:t>
      </w:r>
    </w:p>
    <w:p w:rsidR="0027656D" w:rsidRPr="00F120DE" w:rsidRDefault="0027656D" w:rsidP="0027656D">
      <w:pPr>
        <w:pStyle w:val="ConsPlusNormal"/>
        <w:jc w:val="both"/>
      </w:pPr>
    </w:p>
    <w:p w:rsidR="0027656D" w:rsidRPr="00F120DE" w:rsidRDefault="0027656D" w:rsidP="0027656D">
      <w:pPr>
        <w:pStyle w:val="ConsPlusNormal"/>
        <w:jc w:val="center"/>
        <w:outlineLvl w:val="1"/>
        <w:rPr>
          <w:b/>
        </w:rPr>
      </w:pPr>
      <w:r w:rsidRPr="00F120DE">
        <w:rPr>
          <w:b/>
        </w:rPr>
        <w:t>I. Общие положения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1. </w:t>
      </w:r>
      <w:r w:rsidRPr="00F120DE">
        <w:t xml:space="preserve">Управление делами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(далее - </w:t>
      </w:r>
      <w:r w:rsidR="006919F9">
        <w:t>у</w:t>
      </w:r>
      <w:r w:rsidRPr="00F120DE">
        <w:t xml:space="preserve">правление) является областным исполнительным органом государственной власти </w:t>
      </w:r>
      <w:r w:rsidR="006D4A7F">
        <w:t>Новосибирск</w:t>
      </w:r>
      <w:r w:rsidRPr="00F120DE">
        <w:t>ой области, осуществляющим в пределах своей компетенции исполнительно-распорядительную деятельность по:</w:t>
      </w:r>
    </w:p>
    <w:p w:rsidR="0027656D" w:rsidRPr="00F120DE" w:rsidRDefault="0027656D" w:rsidP="0027656D">
      <w:pPr>
        <w:pStyle w:val="ConsPlusNormal"/>
        <w:ind w:firstLine="709"/>
        <w:jc w:val="both"/>
      </w:pPr>
      <w:bookmarkStart w:id="0" w:name="P41"/>
      <w:bookmarkEnd w:id="0"/>
      <w:r w:rsidRPr="00F120DE">
        <w:t xml:space="preserve">1) материально-техническому обеспечению деятельности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заместителей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заместителей Председателя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не замещающих должности в других исполнительных органах государственной власти </w:t>
      </w:r>
      <w:r w:rsidR="006D4A7F">
        <w:t>Новосибирск</w:t>
      </w:r>
      <w:r w:rsidRPr="00F120DE">
        <w:t xml:space="preserve">ой области, членов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- руководителей структурных подразделений администрации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членов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не замещающих должности в других исполнительных органах государственной власти </w:t>
      </w:r>
      <w:r w:rsidR="006D4A7F">
        <w:t>Новосибирск</w:t>
      </w:r>
      <w:r w:rsidRPr="00F120DE">
        <w:t xml:space="preserve">ой области,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администрации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представительств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>ой области;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 xml:space="preserve">2) финансовому обеспечению деятельности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заместителей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заместителей Председателя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не замещающих должности в других исполнительных органах государственной власти </w:t>
      </w:r>
      <w:r w:rsidR="006D4A7F">
        <w:t>Новосибирск</w:t>
      </w:r>
      <w:r w:rsidRPr="00F120DE">
        <w:t xml:space="preserve">ой области, членов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- руководителей структурных подразделений администрации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членов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не замещающих должности в других исполнительных органах государственной власти </w:t>
      </w:r>
      <w:r w:rsidR="006D4A7F">
        <w:t>Новосибирск</w:t>
      </w:r>
      <w:r w:rsidRPr="00F120DE">
        <w:t xml:space="preserve">ой области,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администрации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представительств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>ой области;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 xml:space="preserve">3) обеспечению служебными помещениями и автотранспортным обслуживанием лиц и государственных органов, указанных в </w:t>
      </w:r>
      <w:hyperlink w:anchor="P41" w:history="1">
        <w:r w:rsidRPr="00F120DE">
          <w:t>подпункте 1 пункта 1</w:t>
        </w:r>
      </w:hyperlink>
      <w:r w:rsidRPr="00F120DE">
        <w:t xml:space="preserve"> настоящего Положения, а также членов Совета Федерации - представителей от </w:t>
      </w:r>
      <w:r w:rsidR="006D4A7F">
        <w:t>Новосибирск</w:t>
      </w:r>
      <w:r w:rsidRPr="00F120DE">
        <w:t xml:space="preserve">ой области и их помощников, депутатов Государственной Думы Федерального Собрания Российской Федерации от </w:t>
      </w:r>
      <w:r w:rsidR="006D4A7F">
        <w:t>Новосибирск</w:t>
      </w:r>
      <w:r w:rsidRPr="00F120DE">
        <w:t xml:space="preserve">ой области и их </w:t>
      </w:r>
      <w:r w:rsidRPr="00F120DE">
        <w:lastRenderedPageBreak/>
        <w:t xml:space="preserve">помощников, Законодательного Собрания </w:t>
      </w:r>
      <w:r w:rsidR="006D4A7F">
        <w:t>Новосибирск</w:t>
      </w:r>
      <w:r w:rsidRPr="00F120DE">
        <w:t xml:space="preserve">ой области, государственных органов </w:t>
      </w:r>
      <w:r w:rsidR="006D4A7F">
        <w:t>Новосибирск</w:t>
      </w:r>
      <w:r w:rsidRPr="00F120DE">
        <w:t xml:space="preserve">ой области, исполнительных органов государственной власти </w:t>
      </w:r>
      <w:r w:rsidR="006D4A7F">
        <w:t>Новосибирск</w:t>
      </w:r>
      <w:r w:rsidRPr="00F120DE">
        <w:t>ой области;</w:t>
      </w:r>
    </w:p>
    <w:p w:rsidR="0027656D" w:rsidRDefault="0027656D" w:rsidP="0027656D">
      <w:pPr>
        <w:pStyle w:val="ConsPlusNormal"/>
        <w:ind w:firstLine="709"/>
        <w:jc w:val="both"/>
      </w:pPr>
      <w:r w:rsidRPr="00F120DE">
        <w:t xml:space="preserve">4) материально-техническому, финансовому и иному обеспечению мероприятий, проводимых с участием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а также совещаний, конференций и других специальных мероприятий, проводимых </w:t>
      </w:r>
      <w:r w:rsidR="006D4A7F">
        <w:t>Правительств</w:t>
      </w:r>
      <w:r w:rsidRPr="00F120DE">
        <w:t xml:space="preserve">ом </w:t>
      </w:r>
      <w:r w:rsidR="006D4A7F">
        <w:t>Новосибирск</w:t>
      </w:r>
      <w:r w:rsidRPr="00F120DE">
        <w:t xml:space="preserve">ой области и администрацией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>о</w:t>
      </w:r>
      <w:r w:rsidR="002C3616">
        <w:t>й области;</w:t>
      </w:r>
    </w:p>
    <w:p w:rsidR="007937B1" w:rsidRPr="00183173" w:rsidRDefault="00183173" w:rsidP="0027656D">
      <w:pPr>
        <w:pStyle w:val="ConsPlusNormal"/>
        <w:ind w:firstLine="709"/>
        <w:jc w:val="both"/>
      </w:pPr>
      <w:r w:rsidRPr="00183173">
        <w:t>5) обеспечени</w:t>
      </w:r>
      <w:r>
        <w:t>ю</w:t>
      </w:r>
      <w:r w:rsidRPr="00183173">
        <w:t xml:space="preserve"> взаимодействия </w:t>
      </w:r>
      <w:r w:rsidR="006D4A7F">
        <w:t>Губернатор</w:t>
      </w:r>
      <w:r w:rsidRPr="00183173">
        <w:t xml:space="preserve">а </w:t>
      </w:r>
      <w:r w:rsidR="006D4A7F">
        <w:t>Новосибирск</w:t>
      </w:r>
      <w:r w:rsidRPr="00183173">
        <w:t xml:space="preserve">ой области, </w:t>
      </w:r>
      <w:r w:rsidR="006D4A7F">
        <w:t>Правительств</w:t>
      </w:r>
      <w:r w:rsidRPr="00183173">
        <w:t xml:space="preserve">а </w:t>
      </w:r>
      <w:r w:rsidR="006D4A7F">
        <w:t>Новосибирск</w:t>
      </w:r>
      <w:r w:rsidRPr="00183173">
        <w:t xml:space="preserve">ой области с </w:t>
      </w:r>
      <w:r w:rsidR="006D4A7F">
        <w:t>Правительств</w:t>
      </w:r>
      <w:r w:rsidRPr="00183173">
        <w:t>ом Российской Федерации, Администрацией Президента Российской Федерации, Федеральным Собранием Российской Федерации, иными федеральными органами государственной власти.</w:t>
      </w:r>
    </w:p>
    <w:p w:rsidR="0027656D" w:rsidRPr="00F120DE" w:rsidRDefault="0027656D" w:rsidP="00276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120DE">
        <w:rPr>
          <w:sz w:val="28"/>
          <w:szCs w:val="28"/>
        </w:rPr>
        <w:t xml:space="preserve">Управление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</w:t>
      </w:r>
      <w:r w:rsidR="006D4A7F">
        <w:rPr>
          <w:sz w:val="28"/>
          <w:szCs w:val="28"/>
        </w:rPr>
        <w:t>Правительств</w:t>
      </w:r>
      <w:r w:rsidRPr="00F120DE">
        <w:rPr>
          <w:sz w:val="28"/>
          <w:szCs w:val="28"/>
        </w:rPr>
        <w:t xml:space="preserve">а Российской Федерации, нормативными правовыми актами иных федеральных органов исполнительной власти, Уставом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 xml:space="preserve">ой области, законами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 xml:space="preserve">ой области, постановлениями и распоряжениями </w:t>
      </w:r>
      <w:r w:rsidR="006D4A7F">
        <w:rPr>
          <w:sz w:val="28"/>
          <w:szCs w:val="28"/>
        </w:rPr>
        <w:t>Губернатор</w:t>
      </w:r>
      <w:r w:rsidRPr="00F120DE">
        <w:rPr>
          <w:sz w:val="28"/>
          <w:szCs w:val="28"/>
        </w:rPr>
        <w:t xml:space="preserve">а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 xml:space="preserve">ой области и </w:t>
      </w:r>
      <w:r w:rsidR="006D4A7F">
        <w:rPr>
          <w:sz w:val="28"/>
          <w:szCs w:val="28"/>
        </w:rPr>
        <w:t>Правительств</w:t>
      </w:r>
      <w:r w:rsidRPr="00F120DE">
        <w:rPr>
          <w:sz w:val="28"/>
          <w:szCs w:val="28"/>
        </w:rPr>
        <w:t xml:space="preserve">а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>ой области, а также настоящим Положением.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3. </w:t>
      </w:r>
      <w:r w:rsidRPr="00F120DE">
        <w:t xml:space="preserve">Управление осуществляет свою деятельность во взаимодействии с федеральными органами государственной власти и их территориальными органами, органами государственной власти </w:t>
      </w:r>
      <w:r w:rsidR="006D4A7F">
        <w:t>Новосибирск</w:t>
      </w:r>
      <w:r w:rsidRPr="00F120DE">
        <w:t xml:space="preserve">ой области, органами местного самоуправления в </w:t>
      </w:r>
      <w:r w:rsidR="006D4A7F">
        <w:t>Новосибирск</w:t>
      </w:r>
      <w:r w:rsidRPr="00F120DE">
        <w:t>ой области, иными органами и организациями.</w:t>
      </w:r>
    </w:p>
    <w:p w:rsidR="0027656D" w:rsidRPr="00F120DE" w:rsidRDefault="0027656D" w:rsidP="002765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120DE">
        <w:rPr>
          <w:sz w:val="28"/>
          <w:szCs w:val="28"/>
        </w:rPr>
        <w:t xml:space="preserve">Управление обладает правами юридического лица, может от своего имени приобретать права и нести обязанности, выступать истцом и ответчиком в судах, имеет печать с изображением герба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>ой области и со своим наименованием, иные печати, штампы и бланки установленного образца.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5. </w:t>
      </w:r>
      <w:r w:rsidRPr="00F120DE">
        <w:t xml:space="preserve">Финансирование расходов на содержание управления осуществляется за счет средств областного бюджета </w:t>
      </w:r>
      <w:r w:rsidR="006D4A7F">
        <w:t>Новосибирск</w:t>
      </w:r>
      <w:r w:rsidRPr="00F120DE">
        <w:t>ой области.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6. </w:t>
      </w:r>
      <w:r w:rsidRPr="00F120DE">
        <w:t xml:space="preserve">Место нахождения управления: 630007, г. </w:t>
      </w:r>
      <w:r w:rsidR="006D4A7F">
        <w:t>Новосибирск</w:t>
      </w:r>
      <w:r w:rsidRPr="00F120DE">
        <w:t>, Красный проспект, 18.</w:t>
      </w:r>
    </w:p>
    <w:p w:rsidR="0027656D" w:rsidRPr="00F120DE" w:rsidRDefault="0027656D" w:rsidP="0027656D">
      <w:pPr>
        <w:pStyle w:val="ConsPlusNormal"/>
        <w:jc w:val="both"/>
      </w:pPr>
    </w:p>
    <w:p w:rsidR="0027656D" w:rsidRPr="00F120DE" w:rsidRDefault="0027656D" w:rsidP="0027656D">
      <w:pPr>
        <w:pStyle w:val="ConsPlusNormal"/>
        <w:jc w:val="center"/>
        <w:outlineLvl w:val="1"/>
        <w:rPr>
          <w:b/>
        </w:rPr>
      </w:pPr>
      <w:r w:rsidRPr="00F120DE">
        <w:rPr>
          <w:b/>
        </w:rPr>
        <w:t>II. Полномочия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7. </w:t>
      </w:r>
      <w:r w:rsidRPr="00F120DE">
        <w:t xml:space="preserve">В установленной сфере деятельности </w:t>
      </w:r>
      <w:r w:rsidR="005F488A">
        <w:t>у</w:t>
      </w:r>
      <w:r w:rsidRPr="00F120DE">
        <w:t>правление осуществляет следующие полномочия:</w:t>
      </w:r>
    </w:p>
    <w:p w:rsidR="00120DDD" w:rsidRPr="00F549BD" w:rsidRDefault="00120DDD" w:rsidP="00120DDD">
      <w:pPr>
        <w:pStyle w:val="ConsPlusNormal"/>
        <w:tabs>
          <w:tab w:val="left" w:pos="993"/>
        </w:tabs>
        <w:ind w:firstLine="709"/>
        <w:jc w:val="both"/>
      </w:pPr>
      <w:r w:rsidRPr="00F549BD">
        <w:t>1) совместно с Правительством Новосибирской области и областными исполнительными органами государственной власти Новосибирской области участвует в подготовке договоров (соглашений) с федеральными органами исполнительной власти;</w:t>
      </w:r>
    </w:p>
    <w:p w:rsidR="00120DDD" w:rsidRPr="00F549BD" w:rsidRDefault="00120DDD" w:rsidP="00120DDD">
      <w:pPr>
        <w:pStyle w:val="ConsPlusNormal"/>
        <w:tabs>
          <w:tab w:val="left" w:pos="993"/>
        </w:tabs>
        <w:ind w:firstLine="709"/>
        <w:jc w:val="both"/>
      </w:pPr>
      <w:r w:rsidRPr="00F549BD">
        <w:t xml:space="preserve">2) осуществляет оперативную связь с Администрацией Президента Российской Федерации, Правительством Российской Федерации, иными федеральными органами государственной власти, государственными и </w:t>
      </w:r>
      <w:r w:rsidRPr="00F549BD">
        <w:lastRenderedPageBreak/>
        <w:t>общественными организациями по вопросам, касающимся развития Новосибирской области;</w:t>
      </w:r>
    </w:p>
    <w:p w:rsidR="00120DDD" w:rsidRPr="00F549BD" w:rsidRDefault="00120DDD" w:rsidP="00120DDD">
      <w:pPr>
        <w:pStyle w:val="ConsPlusNormal"/>
        <w:tabs>
          <w:tab w:val="left" w:pos="993"/>
        </w:tabs>
        <w:ind w:firstLine="709"/>
        <w:jc w:val="both"/>
      </w:pPr>
      <w:r w:rsidRPr="00F549BD">
        <w:t>3) по поручению Губернатора Новосибирской области осуществляет подготовку, организацию и сопровождение мероприятий с участием Губернатора Новосибирской области в городе Москве и других регионах;</w:t>
      </w:r>
    </w:p>
    <w:p w:rsidR="00120DDD" w:rsidRPr="00F549BD" w:rsidRDefault="00120DDD" w:rsidP="00120DDD">
      <w:pPr>
        <w:pStyle w:val="ConsPlusNormal"/>
        <w:tabs>
          <w:tab w:val="left" w:pos="993"/>
        </w:tabs>
        <w:ind w:firstLine="709"/>
        <w:jc w:val="both"/>
      </w:pPr>
      <w:r w:rsidRPr="00F549BD">
        <w:t>4) оказывает содействие в установлении контактов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действующих на территории Новосибирской области, с федеральными органами государственной власти, организациями и представителями деловых кругов, представителями субъектов Российской Федерации и международных сообществ;</w:t>
      </w:r>
    </w:p>
    <w:p w:rsidR="00120DDD" w:rsidRPr="00242AD5" w:rsidRDefault="00120DDD" w:rsidP="00120DDD">
      <w:pPr>
        <w:pStyle w:val="ConsPlusNormal"/>
        <w:tabs>
          <w:tab w:val="left" w:pos="993"/>
        </w:tabs>
        <w:ind w:firstLine="709"/>
        <w:jc w:val="both"/>
      </w:pPr>
      <w:r w:rsidRPr="00F549BD">
        <w:t>5) осуществляет организационное и материально-техническое обеспечение работы Губернатора Новосибирской области, членов Правительства Новосибирской области, руководителей и иных должностных лиц исполнительных органов государственной власти Новосибирской области в период их командировок и работы в городе Москве;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6</w:t>
      </w:r>
      <w:r w:rsidR="00053CB7">
        <w:t>) </w:t>
      </w:r>
      <w:r w:rsidR="00053CB7" w:rsidRPr="00F120DE">
        <w:t xml:space="preserve">осуществляет функции главного распорядителя и получателя средств областного бюджета </w:t>
      </w:r>
      <w:r w:rsidR="006D4A7F">
        <w:t>Новосибирск</w:t>
      </w:r>
      <w:r w:rsidR="00053CB7" w:rsidRPr="00F120DE">
        <w:t>ой области (далее - областной бюджет), предусмотренных на содержание управления и реализацию возложенных на него функций и полномочий;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7</w:t>
      </w:r>
      <w:r w:rsidR="00053CB7" w:rsidRPr="00F120DE">
        <w:t>)</w:t>
      </w:r>
      <w:r w:rsidR="00053CB7">
        <w:t> </w:t>
      </w:r>
      <w:r w:rsidR="00053CB7" w:rsidRPr="00F120DE">
        <w:t xml:space="preserve">осуществляет функции главного распорядителя средств областного бюджета в отношении подведомственных получателей средств областного бюджета </w:t>
      </w:r>
      <w:r w:rsidR="006D4A7F">
        <w:t>Новосибирск</w:t>
      </w:r>
      <w:r w:rsidR="00053CB7" w:rsidRPr="00F120DE">
        <w:t>ой области</w:t>
      </w:r>
      <w:r w:rsidR="005F488A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8</w:t>
      </w:r>
      <w:r w:rsidR="00053CB7" w:rsidRPr="00F120DE">
        <w:t xml:space="preserve">) осуществляет оперативный, бухгалтерский и статистический учет в </w:t>
      </w:r>
      <w:r w:rsidR="006D4A7F">
        <w:t>Правительств</w:t>
      </w:r>
      <w:r w:rsidR="00053CB7" w:rsidRPr="00F120DE">
        <w:t xml:space="preserve">е </w:t>
      </w:r>
      <w:r w:rsidR="006D4A7F">
        <w:t>Новосибирск</w:t>
      </w:r>
      <w:r w:rsidR="00053CB7" w:rsidRPr="00F120DE">
        <w:t xml:space="preserve">ой области, администрации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области, управлении, контролирует ведение учета и отчетности в подведомственных организациях</w:t>
      </w:r>
      <w:r w:rsidR="005F488A" w:rsidRPr="005F488A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9</w:t>
      </w:r>
      <w:r w:rsidR="00053CB7" w:rsidRPr="00F120DE">
        <w:t xml:space="preserve">) осуществляет функции главного администратора доходов областного бюджета </w:t>
      </w:r>
      <w:r w:rsidR="006D4A7F">
        <w:t>Новосибирск</w:t>
      </w:r>
      <w:r w:rsidR="00053CB7" w:rsidRPr="00F120DE">
        <w:t>ой области</w:t>
      </w:r>
      <w:r w:rsidR="005F488A" w:rsidRPr="005F488A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10</w:t>
      </w:r>
      <w:r w:rsidR="00053CB7" w:rsidRPr="00F120DE">
        <w:t xml:space="preserve">) осуществляет разработку в установленном порядке сметы расходов на содержание </w:t>
      </w:r>
      <w:r w:rsidR="005F488A">
        <w:t>управления</w:t>
      </w:r>
      <w:r w:rsidR="006919F9" w:rsidRPr="006919F9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11</w:t>
      </w:r>
      <w:r w:rsidR="00053CB7" w:rsidRPr="00F120DE">
        <w:t xml:space="preserve">) осуществляет работу по учету расходования средств областного бюджета, выделяемых на содержание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администрации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 в пределах утвержденных бюджетных ассигнований</w:t>
      </w:r>
      <w:r w:rsidR="006919F9" w:rsidRPr="006919F9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12</w:t>
      </w:r>
      <w:r w:rsidR="00053CB7" w:rsidRPr="00F120DE">
        <w:t>) осуществляет учет материально-технических ценностей в управлении и обеспечивает их сохранность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13</w:t>
      </w:r>
      <w:r w:rsidR="00053CB7" w:rsidRPr="00F120DE">
        <w:t>) осуществляет контроль за подведомственными получателями бюджетных средств в части обеспечения правомерного, целевого, эффективного использования бюджетных средств</w:t>
      </w:r>
      <w:r w:rsidR="00B06F55" w:rsidRPr="00B06F55">
        <w:t>;</w:t>
      </w:r>
    </w:p>
    <w:p w:rsidR="0027656D" w:rsidRPr="002C53CD" w:rsidRDefault="00120DDD" w:rsidP="0027656D">
      <w:pPr>
        <w:pStyle w:val="ConsPlusNormal"/>
        <w:ind w:firstLine="709"/>
        <w:jc w:val="both"/>
      </w:pPr>
      <w:r>
        <w:t>14</w:t>
      </w:r>
      <w:r w:rsidR="00053CB7" w:rsidRPr="002C53CD">
        <w:t>) </w:t>
      </w:r>
      <w:r w:rsidR="00242AD5" w:rsidRPr="002C53CD">
        <w:t xml:space="preserve">готовит проекты законов, проекты постановлений и распоряжений Губернатора Новосибирской области и Правительства Новосибирской области по вопросам, относящимся к сфере деятельности </w:t>
      </w:r>
      <w:r w:rsidR="005F488A" w:rsidRPr="002C53CD">
        <w:t>у</w:t>
      </w:r>
      <w:r w:rsidR="00242AD5" w:rsidRPr="002C53CD">
        <w:t>правления;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lastRenderedPageBreak/>
        <w:t>15</w:t>
      </w:r>
      <w:r w:rsidR="00053CB7" w:rsidRPr="00F120DE">
        <w:t xml:space="preserve">) осуществляет организацию обслуживания протокольных мероприятий и официальных приемов с участием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</w:t>
      </w:r>
      <w:r w:rsidR="00B06F55" w:rsidRPr="00B06F55">
        <w:t>;</w:t>
      </w:r>
    </w:p>
    <w:p w:rsidR="006919F9" w:rsidRDefault="00120DDD" w:rsidP="0027656D">
      <w:pPr>
        <w:pStyle w:val="ConsPlusNormal"/>
        <w:ind w:firstLine="709"/>
        <w:jc w:val="both"/>
      </w:pPr>
      <w:r>
        <w:t>16</w:t>
      </w:r>
      <w:r w:rsidR="00053CB7" w:rsidRPr="00F120DE">
        <w:t xml:space="preserve">) организует прием, размещение и обслуживание официальных лиц и делегаций, в том числе </w:t>
      </w:r>
      <w:r w:rsidR="006D4A7F">
        <w:t>Правительств</w:t>
      </w:r>
      <w:r w:rsidR="00053CB7" w:rsidRPr="00F120DE">
        <w:t xml:space="preserve">енных и зарубежных, принимаемых </w:t>
      </w:r>
      <w:r w:rsidR="006D4A7F">
        <w:t>Правительств</w:t>
      </w:r>
      <w:r w:rsidR="00053CB7" w:rsidRPr="00F120DE">
        <w:t xml:space="preserve">ом </w:t>
      </w:r>
      <w:r w:rsidR="006D4A7F">
        <w:t>Новосибирск</w:t>
      </w:r>
      <w:r w:rsidR="006919F9">
        <w:t>ой области</w:t>
      </w:r>
      <w:r w:rsidR="006919F9" w:rsidRPr="006919F9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17</w:t>
      </w:r>
      <w:r w:rsidR="00053CB7" w:rsidRPr="00F120DE">
        <w:t xml:space="preserve">) осуществляет обеспечение и обслуживание совещаний, конференций и других специальных мероприятий, проводимых </w:t>
      </w:r>
      <w:r w:rsidR="006D4A7F">
        <w:t>Правительств</w:t>
      </w:r>
      <w:r w:rsidR="00053CB7" w:rsidRPr="00F120DE">
        <w:t xml:space="preserve">ом </w:t>
      </w:r>
      <w:r w:rsidR="006D4A7F">
        <w:t>Новосибирск</w:t>
      </w:r>
      <w:r w:rsidR="00053CB7" w:rsidRPr="00F120DE">
        <w:t xml:space="preserve">ой области, администрацией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18</w:t>
      </w:r>
      <w:r w:rsidR="00053CB7" w:rsidRPr="00F120DE">
        <w:t xml:space="preserve">) осуществляет в установленном порядке организацию и финансовое обеспечение обслуживания в залах официальных лиц и делегаций, в иных залах повышенной комфортности (независимо от наименования), организованных в составе железнодорожных и автомобильных вокзалов (станций), морских и речных портов, аэропортов (аэродромов) на линиях междугороднего (внутреннего) и международного сообщения,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заместителей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заместителей председателя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членов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государственных гражданских служащих, замещающих должности высшей группы категории "руководители" в администрации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официальных лиц и делегаций, прибывающих в целях проведения протокольных и иных официальных мероприятий с участием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19</w:t>
      </w:r>
      <w:r w:rsidR="00053CB7" w:rsidRPr="00F120DE">
        <w:t>) обеспечивает в пределах своей компетенции эксплуатационно-техническое обслуживание объектов и служебных помещений, предоставляемых лицам и государственным органам, обеспечение деятельности которых возложено на управление, а также содержание указанных объектов и помещений, прилегающей территории в надлежащем состоянии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20</w:t>
      </w:r>
      <w:r w:rsidR="00053CB7" w:rsidRPr="00F120DE">
        <w:t xml:space="preserve">) обеспечивает охрану объектов и служебных помещений, занимаемых </w:t>
      </w:r>
      <w:r w:rsidR="006D4A7F">
        <w:t>Правительств</w:t>
      </w:r>
      <w:r w:rsidR="00053CB7" w:rsidRPr="00F120DE">
        <w:t xml:space="preserve">ом </w:t>
      </w:r>
      <w:r w:rsidR="006D4A7F">
        <w:t>Новосибирск</w:t>
      </w:r>
      <w:r w:rsidR="00053CB7" w:rsidRPr="00F120DE">
        <w:t xml:space="preserve">ой области, заместителями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</w:t>
      </w:r>
      <w:r w:rsidR="006D4A7F">
        <w:t>Правительств</w:t>
      </w:r>
      <w:r w:rsidR="00053CB7" w:rsidRPr="00F120DE">
        <w:t xml:space="preserve">ом </w:t>
      </w:r>
      <w:r w:rsidR="006D4A7F">
        <w:t>Новосибирск</w:t>
      </w:r>
      <w:r w:rsidR="00053CB7" w:rsidRPr="00F120DE">
        <w:t xml:space="preserve">ой области, администрацией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законодательным собранием </w:t>
      </w:r>
      <w:r w:rsidR="006D4A7F">
        <w:t>Новосибирск</w:t>
      </w:r>
      <w:r w:rsidR="00053CB7" w:rsidRPr="00F120DE">
        <w:t xml:space="preserve">ой области, государственными органами </w:t>
      </w:r>
      <w:r w:rsidR="006D4A7F">
        <w:t>Новосибирск</w:t>
      </w:r>
      <w:r w:rsidR="00053CB7" w:rsidRPr="00F120DE">
        <w:t xml:space="preserve">ой области, членами </w:t>
      </w:r>
      <w:r>
        <w:t>С</w:t>
      </w:r>
      <w:r w:rsidR="00053CB7" w:rsidRPr="00F120DE">
        <w:t xml:space="preserve">овета </w:t>
      </w:r>
      <w:r>
        <w:t>Ф</w:t>
      </w:r>
      <w:r w:rsidR="00053CB7" w:rsidRPr="00F120DE">
        <w:t xml:space="preserve">едерации - представителями от </w:t>
      </w:r>
      <w:r w:rsidR="006D4A7F">
        <w:t>Новосибирск</w:t>
      </w:r>
      <w:r w:rsidR="00053CB7" w:rsidRPr="00F120DE">
        <w:t xml:space="preserve">ой области, депутатами </w:t>
      </w:r>
      <w:r>
        <w:t>Г</w:t>
      </w:r>
      <w:r w:rsidR="00053CB7" w:rsidRPr="00F120DE">
        <w:t xml:space="preserve">осударственной </w:t>
      </w:r>
      <w:r>
        <w:t>Д</w:t>
      </w:r>
      <w:r w:rsidR="00053CB7" w:rsidRPr="00F120DE">
        <w:t xml:space="preserve">умы </w:t>
      </w:r>
      <w:r>
        <w:t>Ф</w:t>
      </w:r>
      <w:r w:rsidR="00053CB7" w:rsidRPr="00F120DE">
        <w:t xml:space="preserve">едерального </w:t>
      </w:r>
      <w:r>
        <w:t>С</w:t>
      </w:r>
      <w:r w:rsidR="00053CB7" w:rsidRPr="00F120DE">
        <w:t xml:space="preserve">обрания </w:t>
      </w:r>
      <w:r>
        <w:t>Р</w:t>
      </w:r>
      <w:r w:rsidR="00053CB7" w:rsidRPr="00F120DE">
        <w:t xml:space="preserve">оссийской </w:t>
      </w:r>
      <w:r>
        <w:t>Ф</w:t>
      </w:r>
      <w:r w:rsidR="00053CB7" w:rsidRPr="00F120DE">
        <w:t xml:space="preserve">едерации от </w:t>
      </w:r>
      <w:r w:rsidR="006D4A7F">
        <w:t>Новосибирск</w:t>
      </w:r>
      <w:r w:rsidR="00053CB7" w:rsidRPr="00F120DE">
        <w:t xml:space="preserve">ой области, исполнительными органами государственной власти </w:t>
      </w:r>
      <w:r w:rsidR="006D4A7F">
        <w:t>Новосибирск</w:t>
      </w:r>
      <w:r w:rsidR="00053CB7" w:rsidRPr="00F120DE">
        <w:t>ой области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2</w:t>
      </w:r>
      <w:r w:rsidR="00053CB7" w:rsidRPr="00F120DE">
        <w:t xml:space="preserve">1) организует и обеспечивает содержание и эксплуатационно-техническое обслуживание защитного сооружения запасного пункта управления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22</w:t>
      </w:r>
      <w:r w:rsidR="00053CB7" w:rsidRPr="00F120DE">
        <w:t xml:space="preserve">) обеспечивает членам </w:t>
      </w:r>
      <w:r>
        <w:t xml:space="preserve">Совета Федерации </w:t>
      </w:r>
      <w:r w:rsidR="00053CB7" w:rsidRPr="00F120DE">
        <w:t xml:space="preserve">- представителям от </w:t>
      </w:r>
      <w:r w:rsidR="006D4A7F">
        <w:t>Новосибирск</w:t>
      </w:r>
      <w:r w:rsidR="00053CB7" w:rsidRPr="00F120DE">
        <w:t xml:space="preserve">ой области и их помощникам, депутатам </w:t>
      </w:r>
      <w:r>
        <w:t>Г</w:t>
      </w:r>
      <w:r w:rsidR="00053CB7" w:rsidRPr="00F120DE">
        <w:t xml:space="preserve">осударственной </w:t>
      </w:r>
      <w:r>
        <w:t>Д</w:t>
      </w:r>
      <w:r w:rsidR="00053CB7" w:rsidRPr="00F120DE">
        <w:t xml:space="preserve">умы </w:t>
      </w:r>
      <w:r>
        <w:t>Ф</w:t>
      </w:r>
      <w:r w:rsidR="00053CB7" w:rsidRPr="00F120DE">
        <w:t xml:space="preserve">едерального </w:t>
      </w:r>
      <w:r>
        <w:t>С</w:t>
      </w:r>
      <w:r w:rsidR="00053CB7" w:rsidRPr="00F120DE">
        <w:t xml:space="preserve">обрания </w:t>
      </w:r>
      <w:r>
        <w:t xml:space="preserve">Российской Федерации </w:t>
      </w:r>
      <w:r w:rsidR="00053CB7" w:rsidRPr="00F120DE">
        <w:t xml:space="preserve">от </w:t>
      </w:r>
      <w:r w:rsidR="006D4A7F">
        <w:t>Новосибирск</w:t>
      </w:r>
      <w:r w:rsidR="00053CB7" w:rsidRPr="00F120DE">
        <w:t>ой области и их помощникам условия, необходимые для осуществления ими своих полномочий, предусмотренных законодательством российской федерации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lastRenderedPageBreak/>
        <w:t>23</w:t>
      </w:r>
      <w:r w:rsidR="00053CB7" w:rsidRPr="00F120DE">
        <w:t>) обеспечивает мобилизационную подготовку управления, а также контроль и координацию деятельности в области мобилизационной подготовки подведомственных организаций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ind w:firstLine="709"/>
        <w:jc w:val="both"/>
      </w:pPr>
      <w:r>
        <w:t>24</w:t>
      </w:r>
      <w:r w:rsidR="00053CB7" w:rsidRPr="00F120DE">
        <w:t xml:space="preserve">) в установленном законодательством порядке осуществляет закупки и заключает государственные контракты и другие гражданско-правовые договоры на поставку товаров, выполнение работ, оказание услуг для государственных нужд </w:t>
      </w:r>
      <w:r w:rsidR="006D4A7F">
        <w:t>Новосибирск</w:t>
      </w:r>
      <w:r w:rsidR="00053CB7" w:rsidRPr="00F120DE">
        <w:t xml:space="preserve">ой области,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области, администрации </w:t>
      </w:r>
      <w:r w:rsidR="006D4A7F">
        <w:t>Губернатор</w:t>
      </w:r>
      <w:r w:rsidR="00053CB7" w:rsidRPr="00F120DE">
        <w:t xml:space="preserve">а </w:t>
      </w:r>
      <w:r w:rsidR="006D4A7F">
        <w:t>Новосибирск</w:t>
      </w:r>
      <w:r w:rsidR="00053CB7" w:rsidRPr="00F120DE">
        <w:t xml:space="preserve">ой области и </w:t>
      </w:r>
      <w:r w:rsidR="006D4A7F">
        <w:t>Правительств</w:t>
      </w:r>
      <w:r w:rsidR="00053CB7" w:rsidRPr="00F120DE">
        <w:t xml:space="preserve">а </w:t>
      </w:r>
      <w:r w:rsidR="006D4A7F">
        <w:t>Новосибирск</w:t>
      </w:r>
      <w:r w:rsidR="00053CB7" w:rsidRPr="00F120DE">
        <w:t>ой области, управления в установленной сфере деятельности</w:t>
      </w:r>
      <w:r w:rsidR="00B06F55" w:rsidRPr="00B06F55">
        <w:t>;</w:t>
      </w:r>
      <w:r w:rsidR="00053CB7" w:rsidRPr="00F120DE">
        <w:t xml:space="preserve"> </w:t>
      </w:r>
    </w:p>
    <w:p w:rsidR="00B06F55" w:rsidRDefault="00120DDD" w:rsidP="00B06F55">
      <w:pPr>
        <w:pStyle w:val="ConsPlusNormal"/>
        <w:ind w:firstLine="709"/>
        <w:jc w:val="both"/>
      </w:pPr>
      <w:r>
        <w:t>25</w:t>
      </w:r>
      <w:r w:rsidR="00053CB7" w:rsidRPr="00F120DE">
        <w:t xml:space="preserve">) осуществляет распределение служебных помещений и служебного автотранспорта в целях обеспечения лиц и государственных органов, обеспечение деятельности </w:t>
      </w:r>
      <w:r w:rsidR="00B06F55">
        <w:t>которых возложено на управление</w:t>
      </w:r>
      <w:r w:rsidR="00B06F55" w:rsidRPr="00B06F55">
        <w:t>;</w:t>
      </w:r>
    </w:p>
    <w:p w:rsidR="0027656D" w:rsidRPr="00F120DE" w:rsidRDefault="00120DDD" w:rsidP="00B06F55">
      <w:pPr>
        <w:pStyle w:val="ConsPlusNormal"/>
        <w:ind w:firstLine="709"/>
        <w:jc w:val="both"/>
      </w:pPr>
      <w:r>
        <w:t>26</w:t>
      </w:r>
      <w:r w:rsidR="00053CB7" w:rsidRPr="00F120DE">
        <w:t>) обеспечивает соблюдение пропускного режима в зданиях и помещениях, занимаемых лицами и государственными органами, обеспечение деятельности которых возложено на управление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tabs>
          <w:tab w:val="left" w:pos="993"/>
        </w:tabs>
        <w:ind w:firstLine="709"/>
        <w:jc w:val="both"/>
      </w:pPr>
      <w:r>
        <w:t>27</w:t>
      </w:r>
      <w:r w:rsidR="00053CB7" w:rsidRPr="00F120DE">
        <w:t>) осуществляет составление отчетов во внебюджетные фонды и налоговые органы</w:t>
      </w:r>
      <w:r w:rsidR="00B06F55" w:rsidRPr="00B06F55">
        <w:t>;</w:t>
      </w:r>
    </w:p>
    <w:p w:rsidR="0027656D" w:rsidRPr="00F120DE" w:rsidRDefault="00120DDD" w:rsidP="0027656D">
      <w:pPr>
        <w:pStyle w:val="ConsPlusNormal"/>
        <w:tabs>
          <w:tab w:val="left" w:pos="993"/>
        </w:tabs>
        <w:ind w:firstLine="709"/>
        <w:jc w:val="both"/>
      </w:pPr>
      <w:r>
        <w:t>28</w:t>
      </w:r>
      <w:r w:rsidR="00053CB7">
        <w:t>) </w:t>
      </w:r>
      <w:r w:rsidR="00053CB7" w:rsidRPr="00F120DE">
        <w:t>осуществляет в соответствии с законодательством комплектование, хранение, учет и использование архивных документов, образовавшихся в процессе деятельности управления</w:t>
      </w:r>
      <w:r w:rsidR="00B06F55" w:rsidRPr="00B06F55">
        <w:t>;</w:t>
      </w:r>
    </w:p>
    <w:p w:rsidR="0027656D" w:rsidRPr="00F120DE" w:rsidRDefault="00120DDD" w:rsidP="002765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53CB7" w:rsidRPr="00F120DE">
        <w:rPr>
          <w:sz w:val="28"/>
          <w:szCs w:val="28"/>
        </w:rPr>
        <w:t>) обеспечивает доступ к информации о деятельности управления, организацию работы с запросами граждан и юридических лиц о его деятельности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27656D" w:rsidRPr="00F120DE" w:rsidRDefault="00120DDD" w:rsidP="0027656D">
      <w:pPr>
        <w:pStyle w:val="ConsPlusNormal"/>
        <w:tabs>
          <w:tab w:val="left" w:pos="993"/>
        </w:tabs>
        <w:ind w:firstLine="709"/>
        <w:jc w:val="both"/>
      </w:pPr>
      <w:r>
        <w:t>30</w:t>
      </w:r>
      <w:r w:rsidR="00053CB7" w:rsidRPr="00F120DE">
        <w:t xml:space="preserve">) 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</w:t>
      </w:r>
      <w:r>
        <w:t xml:space="preserve">Российской Федерации </w:t>
      </w:r>
      <w:r w:rsidR="00053CB7" w:rsidRPr="00F120DE">
        <w:t>срок</w:t>
      </w:r>
      <w:r w:rsidR="00B06F55" w:rsidRPr="00B06F55">
        <w:t>;</w:t>
      </w:r>
    </w:p>
    <w:p w:rsidR="0027656D" w:rsidRPr="00F120DE" w:rsidRDefault="00120DDD" w:rsidP="002765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053CB7">
        <w:rPr>
          <w:sz w:val="28"/>
          <w:szCs w:val="28"/>
        </w:rPr>
        <w:t>) </w:t>
      </w:r>
      <w:r w:rsidR="00053CB7" w:rsidRPr="00F120DE">
        <w:rPr>
          <w:sz w:val="28"/>
          <w:szCs w:val="28"/>
        </w:rPr>
        <w:t>организует дополнительное профессиональное образование государственных гражданских служащих и работников, замещающих должности, не являющиеся должностями государственной гражданской службы, управления;</w:t>
      </w:r>
    </w:p>
    <w:p w:rsidR="0027656D" w:rsidRPr="00F120DE" w:rsidRDefault="00120DDD" w:rsidP="002765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053CB7">
        <w:rPr>
          <w:sz w:val="28"/>
          <w:szCs w:val="28"/>
        </w:rPr>
        <w:t>) </w:t>
      </w:r>
      <w:r w:rsidR="00053CB7" w:rsidRPr="00F120DE">
        <w:rPr>
          <w:sz w:val="28"/>
          <w:szCs w:val="28"/>
        </w:rPr>
        <w:t>обеспечивает в пределах своей компетенции защиту сведений, составляющих государственную тайну</w:t>
      </w:r>
      <w:r w:rsidR="00B06F55" w:rsidRPr="00B06F55">
        <w:rPr>
          <w:sz w:val="28"/>
          <w:szCs w:val="28"/>
        </w:rPr>
        <w:t>;</w:t>
      </w:r>
      <w:r w:rsidR="00053CB7" w:rsidRPr="00F120DE">
        <w:rPr>
          <w:sz w:val="28"/>
          <w:szCs w:val="28"/>
        </w:rPr>
        <w:t xml:space="preserve"> </w:t>
      </w:r>
    </w:p>
    <w:p w:rsidR="0027656D" w:rsidRPr="00242AD5" w:rsidRDefault="00120DDD" w:rsidP="002765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053CB7" w:rsidRPr="00F120DE">
        <w:rPr>
          <w:sz w:val="28"/>
          <w:szCs w:val="28"/>
        </w:rPr>
        <w:t xml:space="preserve">) осуществляет в пределах своей компетенции деятельность по реализации </w:t>
      </w:r>
      <w:r w:rsidR="00053CB7" w:rsidRPr="00242AD5">
        <w:rPr>
          <w:sz w:val="28"/>
          <w:szCs w:val="28"/>
        </w:rPr>
        <w:t xml:space="preserve">антикоррупционной политики в </w:t>
      </w:r>
      <w:r w:rsidR="006D4A7F" w:rsidRPr="00242AD5">
        <w:rPr>
          <w:sz w:val="28"/>
          <w:szCs w:val="28"/>
        </w:rPr>
        <w:t>Новосибирск</w:t>
      </w:r>
      <w:r w:rsidR="00053CB7" w:rsidRPr="00242AD5">
        <w:rPr>
          <w:sz w:val="28"/>
          <w:szCs w:val="28"/>
        </w:rPr>
        <w:t>ой области</w:t>
      </w:r>
      <w:r w:rsidR="00B06F55" w:rsidRPr="00B06F55">
        <w:rPr>
          <w:sz w:val="28"/>
          <w:szCs w:val="28"/>
        </w:rPr>
        <w:t>;</w:t>
      </w:r>
    </w:p>
    <w:p w:rsidR="0027656D" w:rsidRPr="00242AD5" w:rsidRDefault="00120DDD" w:rsidP="002765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053CB7" w:rsidRPr="00242AD5">
        <w:rPr>
          <w:sz w:val="28"/>
          <w:szCs w:val="28"/>
        </w:rPr>
        <w:t>) участвует в мероприятиях по противодействию терроризму в пределах своих полномочий;</w:t>
      </w:r>
    </w:p>
    <w:p w:rsidR="0027656D" w:rsidRPr="00242AD5" w:rsidRDefault="00120DDD" w:rsidP="0027656D">
      <w:pPr>
        <w:tabs>
          <w:tab w:val="left" w:pos="993"/>
        </w:tabs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053CB7" w:rsidRPr="00242AD5">
        <w:rPr>
          <w:sz w:val="28"/>
          <w:szCs w:val="28"/>
        </w:rPr>
        <w:t xml:space="preserve">) реализует меры и государственные программы </w:t>
      </w:r>
      <w:r w:rsidR="006D4A7F" w:rsidRPr="00242AD5">
        <w:rPr>
          <w:sz w:val="28"/>
          <w:szCs w:val="28"/>
        </w:rPr>
        <w:t>Новосибирск</w:t>
      </w:r>
      <w:r w:rsidR="00053CB7" w:rsidRPr="00242AD5">
        <w:rPr>
          <w:sz w:val="28"/>
          <w:szCs w:val="28"/>
        </w:rPr>
        <w:t>ой области в области профилактики терроризма, минимизации и ликвидации последствий его проявлений, в пределах своей компетенции;</w:t>
      </w:r>
    </w:p>
    <w:p w:rsidR="0027656D" w:rsidRPr="00242AD5" w:rsidRDefault="00120DDD" w:rsidP="0027656D">
      <w:pPr>
        <w:tabs>
          <w:tab w:val="left" w:pos="993"/>
        </w:tabs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053CB7" w:rsidRPr="00242AD5">
        <w:rPr>
          <w:sz w:val="28"/>
          <w:szCs w:val="28"/>
        </w:rPr>
        <w:t xml:space="preserve">) осуществляет организацию выполнения требований к антитеррористической защищенности объектов (территорий), находящихся в ведении </w:t>
      </w:r>
      <w:r w:rsidR="006D4A7F" w:rsidRPr="00242AD5">
        <w:rPr>
          <w:sz w:val="28"/>
          <w:szCs w:val="28"/>
        </w:rPr>
        <w:t>управления делами</w:t>
      </w:r>
      <w:r w:rsidR="00053CB7" w:rsidRPr="00242AD5">
        <w:rPr>
          <w:sz w:val="28"/>
          <w:szCs w:val="28"/>
        </w:rPr>
        <w:t>;</w:t>
      </w:r>
    </w:p>
    <w:p w:rsidR="002C3616" w:rsidRPr="00242AD5" w:rsidRDefault="00120DDD" w:rsidP="002C3616">
      <w:pPr>
        <w:pStyle w:val="ConsPlusNormal"/>
        <w:tabs>
          <w:tab w:val="left" w:pos="993"/>
        </w:tabs>
        <w:ind w:firstLine="709"/>
        <w:jc w:val="both"/>
      </w:pPr>
      <w:r>
        <w:lastRenderedPageBreak/>
        <w:t>37</w:t>
      </w:r>
      <w:r w:rsidR="002C3616" w:rsidRPr="00242AD5">
        <w:t>)</w:t>
      </w:r>
      <w:r w:rsidR="002C53CD">
        <w:t> </w:t>
      </w:r>
      <w:r w:rsidR="002C3616" w:rsidRPr="00242AD5">
        <w:t xml:space="preserve">организует и проводит совещания, конференции, встречи, выставки, конкурсы по вопросам, входящим в компетенцию </w:t>
      </w:r>
      <w:r w:rsidR="00053CB7" w:rsidRPr="00242AD5">
        <w:t>Управления</w:t>
      </w:r>
      <w:r w:rsidR="002C3616" w:rsidRPr="00242AD5">
        <w:t>;</w:t>
      </w:r>
    </w:p>
    <w:p w:rsidR="002C3616" w:rsidRPr="00242AD5" w:rsidRDefault="00120DDD" w:rsidP="002C3616">
      <w:pPr>
        <w:pStyle w:val="ConsPlusNormal"/>
        <w:tabs>
          <w:tab w:val="left" w:pos="993"/>
        </w:tabs>
        <w:ind w:firstLine="709"/>
        <w:jc w:val="both"/>
      </w:pPr>
      <w:r>
        <w:t>38</w:t>
      </w:r>
      <w:r w:rsidR="002C3616" w:rsidRPr="00242AD5">
        <w:t>)</w:t>
      </w:r>
      <w:r w:rsidR="002C53CD">
        <w:t> </w:t>
      </w:r>
      <w:r w:rsidR="002C3616" w:rsidRPr="00242AD5">
        <w:t xml:space="preserve">направляет своих представителей для участия в конкурсных комиссиях, рабочих группах, совещательных органах, экспертных и координационных советах, семинарах, работа которых связана с функциями </w:t>
      </w:r>
      <w:r w:rsidR="00053CB7" w:rsidRPr="00242AD5">
        <w:t>Управления</w:t>
      </w:r>
      <w:r w:rsidR="002C3616" w:rsidRPr="00242AD5">
        <w:t>;</w:t>
      </w:r>
    </w:p>
    <w:p w:rsidR="002C3616" w:rsidRPr="00242AD5" w:rsidRDefault="00120DDD" w:rsidP="002C3616">
      <w:pPr>
        <w:pStyle w:val="ConsPlusNormal"/>
        <w:tabs>
          <w:tab w:val="left" w:pos="993"/>
        </w:tabs>
        <w:ind w:firstLine="709"/>
        <w:jc w:val="both"/>
      </w:pPr>
      <w:r>
        <w:t>3</w:t>
      </w:r>
      <w:r w:rsidR="005F7262">
        <w:t>9</w:t>
      </w:r>
      <w:r w:rsidR="002C3616" w:rsidRPr="00242AD5">
        <w:t>)</w:t>
      </w:r>
      <w:r w:rsidR="002C53CD">
        <w:t> </w:t>
      </w:r>
      <w:r w:rsidR="002C3616" w:rsidRPr="00242AD5">
        <w:t xml:space="preserve">готовит информацию по вопросам деятельности </w:t>
      </w:r>
      <w:r w:rsidR="00053CB7" w:rsidRPr="00242AD5">
        <w:t>Управления</w:t>
      </w:r>
      <w:r w:rsidR="002C3616" w:rsidRPr="00242AD5">
        <w:t xml:space="preserve"> для размещения в средствах массовой информации, информационно-телекоммуникационной сети общего пользования;</w:t>
      </w:r>
    </w:p>
    <w:p w:rsidR="002C3616" w:rsidRDefault="00120DDD" w:rsidP="002C3616">
      <w:pPr>
        <w:pStyle w:val="ConsPlusNormal"/>
        <w:tabs>
          <w:tab w:val="left" w:pos="993"/>
        </w:tabs>
        <w:ind w:firstLine="709"/>
        <w:jc w:val="both"/>
      </w:pPr>
      <w:r>
        <w:t>4</w:t>
      </w:r>
      <w:r w:rsidR="005F7262">
        <w:t>0</w:t>
      </w:r>
      <w:r w:rsidR="002C3616" w:rsidRPr="00242AD5">
        <w:t>)</w:t>
      </w:r>
      <w:r w:rsidR="002C53CD">
        <w:t> </w:t>
      </w:r>
      <w:r w:rsidR="002C3616" w:rsidRPr="00242AD5">
        <w:t xml:space="preserve">обеспечивает содействие в работе </w:t>
      </w:r>
      <w:r w:rsidR="006D4A7F" w:rsidRPr="00242AD5">
        <w:t>Новосибирск</w:t>
      </w:r>
      <w:r w:rsidR="00C27CDE">
        <w:t>ому землячеству в городе Москве;</w:t>
      </w:r>
    </w:p>
    <w:p w:rsidR="00C27CDE" w:rsidRDefault="00C27CDE" w:rsidP="002C3616">
      <w:pPr>
        <w:pStyle w:val="ConsPlusNormal"/>
        <w:tabs>
          <w:tab w:val="left" w:pos="993"/>
        </w:tabs>
        <w:ind w:firstLine="709"/>
        <w:jc w:val="both"/>
      </w:pPr>
      <w:r>
        <w:t>41) </w:t>
      </w:r>
      <w:r w:rsidRPr="007F0125">
        <w:t>осуществл</w:t>
      </w:r>
      <w:r>
        <w:t>яет</w:t>
      </w:r>
      <w:r w:rsidRPr="007F0125">
        <w:t xml:space="preserve"> функци</w:t>
      </w:r>
      <w:r>
        <w:t>и</w:t>
      </w:r>
      <w:r w:rsidRPr="007F0125">
        <w:t xml:space="preserve"> </w:t>
      </w:r>
      <w:r>
        <w:t xml:space="preserve">по </w:t>
      </w:r>
      <w:r w:rsidRPr="007F0125">
        <w:t>ведени</w:t>
      </w:r>
      <w:r>
        <w:t>ю</w:t>
      </w:r>
      <w:r w:rsidRPr="007F0125">
        <w:t xml:space="preserve"> бухгалтерского (бюджетного) учета и формирования бюджетной отчетности областных исполнительных органов государственной власти Новосибирской области и государственных органов Новосибирской облас</w:t>
      </w:r>
      <w:r>
        <w:t xml:space="preserve">ти, передавших указанные функции </w:t>
      </w:r>
      <w:r w:rsidRPr="007F0125">
        <w:t>в установленном порядке</w:t>
      </w:r>
      <w:r>
        <w:t>;</w:t>
      </w:r>
    </w:p>
    <w:p w:rsidR="00C27CDE" w:rsidRPr="00242AD5" w:rsidRDefault="00C27CDE" w:rsidP="00C27CDE">
      <w:pPr>
        <w:pStyle w:val="ConsPlusNormal"/>
        <w:ind w:firstLine="709"/>
        <w:jc w:val="both"/>
      </w:pPr>
      <w:r>
        <w:t>42) </w:t>
      </w:r>
      <w:r>
        <w:t xml:space="preserve">осуществляет </w:t>
      </w:r>
      <w:r w:rsidRPr="00A27700">
        <w:t>материально-техническо</w:t>
      </w:r>
      <w:r>
        <w:t xml:space="preserve">е </w:t>
      </w:r>
      <w:r w:rsidRPr="00A27700">
        <w:t>обеспечени</w:t>
      </w:r>
      <w:r>
        <w:t>е</w:t>
      </w:r>
      <w:r w:rsidRPr="00A27700">
        <w:t xml:space="preserve"> </w:t>
      </w:r>
      <w:r w:rsidRPr="007F0125">
        <w:t xml:space="preserve">областных исполнительных органов государственной власти Новосибирской области и государственных органов Новосибирской области, </w:t>
      </w:r>
      <w:r>
        <w:t xml:space="preserve">передавших </w:t>
      </w:r>
      <w:r w:rsidRPr="007F0125">
        <w:t>функци</w:t>
      </w:r>
      <w:r>
        <w:t>и</w:t>
      </w:r>
      <w:r w:rsidRPr="007F0125">
        <w:t xml:space="preserve"> </w:t>
      </w:r>
      <w:r>
        <w:t xml:space="preserve">по </w:t>
      </w:r>
      <w:r w:rsidRPr="007F0125">
        <w:t>ведени</w:t>
      </w:r>
      <w:r>
        <w:t>ю</w:t>
      </w:r>
      <w:r w:rsidRPr="007F0125">
        <w:t xml:space="preserve"> бухгалтерского (бюджетного) учета и формирования бюджетной отчетности</w:t>
      </w:r>
      <w:r>
        <w:t>.</w:t>
      </w:r>
      <w:bookmarkStart w:id="1" w:name="_GoBack"/>
      <w:bookmarkEnd w:id="1"/>
    </w:p>
    <w:p w:rsidR="0027656D" w:rsidRPr="00242AD5" w:rsidRDefault="0027656D" w:rsidP="0027656D">
      <w:pPr>
        <w:pStyle w:val="ConsPlusNormal"/>
        <w:tabs>
          <w:tab w:val="left" w:pos="993"/>
        </w:tabs>
        <w:ind w:firstLine="709"/>
        <w:jc w:val="both"/>
      </w:pPr>
      <w:r w:rsidRPr="00242AD5">
        <w:t xml:space="preserve">8. Управление осуществляет иные полномочия в установленной сфере деятельности, если такие полномочия предусмотрены федеральным законодательством, законодательством </w:t>
      </w:r>
      <w:r w:rsidR="006D4A7F" w:rsidRPr="00242AD5">
        <w:t>Новосибирск</w:t>
      </w:r>
      <w:r w:rsidRPr="00242AD5">
        <w:t>ой области.</w:t>
      </w:r>
    </w:p>
    <w:p w:rsidR="0027656D" w:rsidRPr="00F120DE" w:rsidRDefault="0027656D" w:rsidP="0027656D">
      <w:pPr>
        <w:pStyle w:val="ConsPlusNormal"/>
        <w:jc w:val="both"/>
      </w:pPr>
    </w:p>
    <w:p w:rsidR="0027656D" w:rsidRPr="00F120DE" w:rsidRDefault="0027656D" w:rsidP="0027656D">
      <w:pPr>
        <w:pStyle w:val="ConsPlusNormal"/>
        <w:jc w:val="center"/>
        <w:outlineLvl w:val="1"/>
        <w:rPr>
          <w:b/>
        </w:rPr>
      </w:pPr>
      <w:r w:rsidRPr="00F120DE">
        <w:rPr>
          <w:b/>
        </w:rPr>
        <w:t>III. Права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>9</w:t>
      </w:r>
      <w:r>
        <w:t>. </w:t>
      </w:r>
      <w:r w:rsidRPr="00F120DE">
        <w:t>Управление для реализации своих полномочий имеет право: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 xml:space="preserve">1) запрашивать и получать в установленном порядке от федеральных органов государственной власти, органов государственной власти субъектов Российской Федерации, структурных подразделений администрации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 и </w:t>
      </w:r>
      <w:r w:rsidR="006D4A7F">
        <w:t>Правительств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исполнительных органов государственной власти </w:t>
      </w:r>
      <w:r w:rsidR="006D4A7F">
        <w:t>Новосибирск</w:t>
      </w:r>
      <w:r w:rsidRPr="00F120DE">
        <w:t xml:space="preserve">ой области, органов местного самоуправления в </w:t>
      </w:r>
      <w:r w:rsidR="006D4A7F">
        <w:t>Новосибирск</w:t>
      </w:r>
      <w:r w:rsidRPr="00F120DE">
        <w:t xml:space="preserve">ой области, организаций необходимую информацию для выполнения функций, возложенных на </w:t>
      </w:r>
      <w:r w:rsidR="005F488A">
        <w:t>у</w:t>
      </w:r>
      <w:r w:rsidRPr="00F120DE">
        <w:t>правление;</w:t>
      </w:r>
    </w:p>
    <w:p w:rsidR="0027656D" w:rsidRPr="00F120DE" w:rsidRDefault="0027656D" w:rsidP="0027656D">
      <w:pPr>
        <w:ind w:firstLine="709"/>
        <w:jc w:val="both"/>
        <w:rPr>
          <w:sz w:val="28"/>
          <w:szCs w:val="28"/>
        </w:rPr>
      </w:pPr>
      <w:r w:rsidRPr="00F120DE">
        <w:rPr>
          <w:sz w:val="28"/>
          <w:szCs w:val="28"/>
        </w:rPr>
        <w:t xml:space="preserve">2) принимать участие в мероприятиях, проводимых органами государственной власти, органами местного самоуправления в </w:t>
      </w:r>
      <w:r w:rsidR="006D4A7F">
        <w:rPr>
          <w:sz w:val="28"/>
          <w:szCs w:val="28"/>
        </w:rPr>
        <w:t>Новосибирск</w:t>
      </w:r>
      <w:r w:rsidRPr="00F120DE">
        <w:rPr>
          <w:sz w:val="28"/>
          <w:szCs w:val="28"/>
        </w:rPr>
        <w:t>ой области, иными органами и организациями по вопросам своей компетенции;  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>3)</w:t>
      </w:r>
      <w:r>
        <w:t> </w:t>
      </w:r>
      <w:r w:rsidRPr="00F120DE">
        <w:t xml:space="preserve">привлекать на договорной основе научные организации, ученых и специалистов для решения вопросов, относящихся к компетенции Управления, в том числе для проведения финансово-экономических и технических экспертиз, контрольных обмеров по результатам выполненных работ, а также для обеспечения иных нужд </w:t>
      </w:r>
      <w:r w:rsidR="00B06F55">
        <w:t>у</w:t>
      </w:r>
      <w:r w:rsidRPr="00F120DE">
        <w:t>правления;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 xml:space="preserve">4) использовать государственные информационные системы </w:t>
      </w:r>
      <w:r w:rsidR="006D4A7F">
        <w:t>Новосибирск</w:t>
      </w:r>
      <w:r w:rsidRPr="00F120DE">
        <w:t>ой области, а также системы связи, создавать собственные базы данных;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>5) осуществлять иные права в соответствии с действующим законодательством.</w:t>
      </w:r>
    </w:p>
    <w:p w:rsidR="0027656D" w:rsidRPr="00F120DE" w:rsidRDefault="0027656D" w:rsidP="0027656D">
      <w:pPr>
        <w:pStyle w:val="ConsPlusNormal"/>
        <w:ind w:firstLine="540"/>
        <w:jc w:val="both"/>
      </w:pPr>
    </w:p>
    <w:p w:rsidR="0027656D" w:rsidRPr="00101867" w:rsidRDefault="0027656D" w:rsidP="0027656D">
      <w:pPr>
        <w:pStyle w:val="ConsPlusNormal"/>
        <w:jc w:val="center"/>
        <w:outlineLvl w:val="1"/>
        <w:rPr>
          <w:b/>
        </w:rPr>
      </w:pPr>
      <w:r w:rsidRPr="00101867">
        <w:rPr>
          <w:b/>
        </w:rPr>
        <w:t>I</w:t>
      </w:r>
      <w:r w:rsidR="002C53CD">
        <w:rPr>
          <w:b/>
        </w:rPr>
        <w:t>V. </w:t>
      </w:r>
      <w:r w:rsidRPr="00101867">
        <w:rPr>
          <w:b/>
        </w:rPr>
        <w:t>Организация деятельности</w:t>
      </w:r>
    </w:p>
    <w:p w:rsidR="0027656D" w:rsidRPr="007847A2" w:rsidRDefault="0027656D" w:rsidP="0027656D">
      <w:pPr>
        <w:pStyle w:val="ConsPlusNormal"/>
        <w:ind w:firstLine="709"/>
        <w:jc w:val="both"/>
      </w:pPr>
      <w:r w:rsidRPr="00F120DE">
        <w:t>10</w:t>
      </w:r>
      <w:r>
        <w:t>. </w:t>
      </w:r>
      <w:r w:rsidRPr="00F120DE">
        <w:t xml:space="preserve">Управление </w:t>
      </w:r>
      <w:r w:rsidRPr="007847A2">
        <w:t xml:space="preserve">возглавляет управляющий делами, назначаемый на должность и освобождаемый от должности </w:t>
      </w:r>
      <w:r w:rsidR="006D4A7F" w:rsidRPr="007847A2">
        <w:t>Губернатор</w:t>
      </w:r>
      <w:r w:rsidRPr="007847A2">
        <w:t xml:space="preserve">ом </w:t>
      </w:r>
      <w:r w:rsidR="006D4A7F" w:rsidRPr="007847A2">
        <w:t>Новосибирск</w:t>
      </w:r>
      <w:r w:rsidRPr="007847A2">
        <w:t>ой области.</w:t>
      </w:r>
    </w:p>
    <w:p w:rsidR="0027656D" w:rsidRPr="00F120DE" w:rsidRDefault="00887900" w:rsidP="0027656D">
      <w:pPr>
        <w:pStyle w:val="ConsPlusNormal"/>
        <w:ind w:firstLine="709"/>
        <w:jc w:val="both"/>
      </w:pPr>
      <w:r>
        <w:t>Заместители</w:t>
      </w:r>
      <w:r w:rsidR="0027656D" w:rsidRPr="00F120DE">
        <w:t xml:space="preserve"> начальника управления назнача</w:t>
      </w:r>
      <w:r>
        <w:t>ются</w:t>
      </w:r>
      <w:r w:rsidR="0027656D" w:rsidRPr="00F120DE">
        <w:t xml:space="preserve"> на должность и освобожда</w:t>
      </w:r>
      <w:r>
        <w:t>ются</w:t>
      </w:r>
      <w:r w:rsidR="0027656D" w:rsidRPr="00F120DE">
        <w:t xml:space="preserve"> от должности распоряжением </w:t>
      </w:r>
      <w:r w:rsidR="006D4A7F">
        <w:t>Губернатора</w:t>
      </w:r>
      <w:r w:rsidR="0027656D" w:rsidRPr="00F120DE">
        <w:t xml:space="preserve"> </w:t>
      </w:r>
      <w:r w:rsidR="006D4A7F">
        <w:t>Новосибирск</w:t>
      </w:r>
      <w:r w:rsidR="0027656D" w:rsidRPr="00F120DE">
        <w:t xml:space="preserve">ой области в соответствии с законодательством о государственной гражданской службе Российской Федерации и </w:t>
      </w:r>
      <w:r w:rsidR="006D4A7F">
        <w:t>Новосибирск</w:t>
      </w:r>
      <w:r w:rsidR="0027656D" w:rsidRPr="00F120DE">
        <w:t>ой области.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 xml:space="preserve">Количество заместителей начальника управления устанавливается </w:t>
      </w:r>
      <w:r w:rsidR="006D4A7F">
        <w:t>Губернатор</w:t>
      </w:r>
      <w:r w:rsidRPr="00F120DE">
        <w:t xml:space="preserve">ом </w:t>
      </w:r>
      <w:r w:rsidR="006D4A7F">
        <w:t>Новосибирск</w:t>
      </w:r>
      <w:r w:rsidRPr="00F120DE">
        <w:t>ой области.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>11</w:t>
      </w:r>
      <w:r>
        <w:t>. </w:t>
      </w:r>
      <w:r w:rsidRPr="00F120DE">
        <w:t>Управляющий делами: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1) </w:t>
      </w:r>
      <w:r w:rsidRPr="00F120DE">
        <w:t>руководит на принципах единоначалия деятельностью управления, без доверенности представляет интересы управления в судебных органах, в отношениях с другими органами государственной власти, органами местного самоуправления, иными организациями;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2) </w:t>
      </w:r>
      <w:r w:rsidRPr="007847A2">
        <w:t xml:space="preserve">несет персональную ответственность за выполнение возложенных на </w:t>
      </w:r>
      <w:r w:rsidR="00A32EB5" w:rsidRPr="007847A2">
        <w:t>управление</w:t>
      </w:r>
      <w:r w:rsidRPr="007847A2">
        <w:t xml:space="preserve"> полномочий и реализацию государственной политики в установленной сфере деятельности;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3) </w:t>
      </w:r>
      <w:r w:rsidRPr="00F120DE">
        <w:t>распределяет обязанности между своими заместителями;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4) </w:t>
      </w:r>
      <w:r w:rsidRPr="00F120DE">
        <w:t>утверждает положения о структурных подразделениях управления;</w:t>
      </w:r>
    </w:p>
    <w:p w:rsidR="0027656D" w:rsidRPr="005F7262" w:rsidRDefault="0027656D" w:rsidP="0027656D">
      <w:pPr>
        <w:pStyle w:val="ConsPlusNormal"/>
        <w:ind w:firstLine="709"/>
        <w:jc w:val="both"/>
      </w:pPr>
      <w:r>
        <w:t>5) </w:t>
      </w:r>
      <w:r w:rsidRPr="00F120DE">
        <w:t xml:space="preserve">осуществляет в соответствии с действующим законодательством о государственной гражданской службе полномочия представителя нанимателя в отношении </w:t>
      </w:r>
      <w:r w:rsidRPr="005F7262">
        <w:t>государственных гражданских служащих управления, за исключением назначения на должности и освобождения от должностей заместителей начальника управления, а также является представителем работодателя по отношению к работникам, замещающим в управлении должности, не являющиеся должностями государственной гражданской службы;</w:t>
      </w:r>
    </w:p>
    <w:p w:rsidR="0027656D" w:rsidRPr="005F7262" w:rsidRDefault="0027656D" w:rsidP="0027656D">
      <w:pPr>
        <w:pStyle w:val="ConsPlusNormal"/>
        <w:ind w:firstLine="709"/>
        <w:jc w:val="both"/>
      </w:pPr>
      <w:r w:rsidRPr="005F7262">
        <w:t xml:space="preserve">6) решает в соответствии с законодательством Российской Федерации и </w:t>
      </w:r>
      <w:r w:rsidR="006D4A7F" w:rsidRPr="005F7262">
        <w:t>Новосибирск</w:t>
      </w:r>
      <w:r w:rsidRPr="005F7262">
        <w:t>ой области о государственной службе вопросы, связанные с прохождением государственной службы в управлении;</w:t>
      </w:r>
    </w:p>
    <w:p w:rsidR="0027656D" w:rsidRPr="005F7262" w:rsidRDefault="0027656D" w:rsidP="0027656D">
      <w:pPr>
        <w:pStyle w:val="ConsPlusNormal"/>
        <w:ind w:firstLine="709"/>
        <w:jc w:val="both"/>
      </w:pPr>
      <w:r w:rsidRPr="005F7262">
        <w:t xml:space="preserve">7) утверждает структуру и штатное расписание </w:t>
      </w:r>
      <w:r w:rsidR="00E43C36" w:rsidRPr="005F7262">
        <w:t>у</w:t>
      </w:r>
      <w:r w:rsidRPr="005F7262">
        <w:t xml:space="preserve">правления в пределах установленной </w:t>
      </w:r>
      <w:r w:rsidR="006D4A7F" w:rsidRPr="005F7262">
        <w:t>Губернатор</w:t>
      </w:r>
      <w:r w:rsidRPr="005F7262">
        <w:t xml:space="preserve">ом </w:t>
      </w:r>
      <w:r w:rsidR="006D4A7F" w:rsidRPr="005F7262">
        <w:t>Новосибирск</w:t>
      </w:r>
      <w:r w:rsidRPr="005F7262">
        <w:t xml:space="preserve">ой области предельной штатной численности, бюджетную смету на его содержание в пределах, утвержденных на соответствующий период ассигнований, предусмотренных в областном бюджете </w:t>
      </w:r>
      <w:r w:rsidR="006D4A7F" w:rsidRPr="005F7262">
        <w:t>Новосибирск</w:t>
      </w:r>
      <w:r w:rsidRPr="005F7262">
        <w:t>ой области;</w:t>
      </w:r>
    </w:p>
    <w:p w:rsidR="0027656D" w:rsidRPr="005F7262" w:rsidRDefault="0027656D" w:rsidP="0027656D">
      <w:pPr>
        <w:pStyle w:val="ConsPlusNormal"/>
        <w:ind w:firstLine="709"/>
        <w:jc w:val="both"/>
      </w:pPr>
      <w:r w:rsidRPr="005F7262">
        <w:t xml:space="preserve">8) распоряжается финансовыми средствами и имуществом, закрепленным за </w:t>
      </w:r>
      <w:r w:rsidR="005F488A" w:rsidRPr="005F7262">
        <w:t>у</w:t>
      </w:r>
      <w:r w:rsidRPr="005F7262">
        <w:t>правлением, в порядке, установленном законодательством;</w:t>
      </w:r>
    </w:p>
    <w:p w:rsidR="0027656D" w:rsidRPr="005F7262" w:rsidRDefault="0027656D" w:rsidP="0027656D">
      <w:pPr>
        <w:pStyle w:val="ConsPlusNormal"/>
        <w:ind w:firstLine="709"/>
        <w:jc w:val="both"/>
      </w:pPr>
      <w:r w:rsidRPr="005F7262">
        <w:t xml:space="preserve">9) вносит в установленном порядке </w:t>
      </w:r>
      <w:r w:rsidR="006D4A7F" w:rsidRPr="005F7262">
        <w:t>Губернатор</w:t>
      </w:r>
      <w:r w:rsidRPr="005F7262">
        <w:t xml:space="preserve">у </w:t>
      </w:r>
      <w:r w:rsidR="006D4A7F" w:rsidRPr="005F7262">
        <w:t>Новосибирск</w:t>
      </w:r>
      <w:r w:rsidRPr="005F7262">
        <w:t xml:space="preserve">ой области, в </w:t>
      </w:r>
      <w:r w:rsidR="006D4A7F" w:rsidRPr="005F7262">
        <w:t>Правительств</w:t>
      </w:r>
      <w:r w:rsidRPr="005F7262">
        <w:t xml:space="preserve">о </w:t>
      </w:r>
      <w:r w:rsidR="006D4A7F" w:rsidRPr="005F7262">
        <w:t>Новосибирск</w:t>
      </w:r>
      <w:r w:rsidRPr="005F7262">
        <w:t>ой области проекты правовых актов;</w:t>
      </w:r>
    </w:p>
    <w:p w:rsidR="0027656D" w:rsidRPr="005F7262" w:rsidRDefault="0027656D" w:rsidP="0027656D">
      <w:pPr>
        <w:pStyle w:val="ConsPlusNormal"/>
        <w:ind w:firstLine="709"/>
        <w:jc w:val="both"/>
      </w:pPr>
      <w:r w:rsidRPr="005F7262">
        <w:t xml:space="preserve">10) издает приказы по вопросам, относящимся к сфере деятельности Управления, а также приказы по оперативным и текущим вопросам организации деятельности </w:t>
      </w:r>
      <w:r w:rsidR="005F7262">
        <w:t>у</w:t>
      </w:r>
      <w:r w:rsidRPr="005F7262">
        <w:t>правления;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11) </w:t>
      </w:r>
      <w:r w:rsidRPr="00F120DE">
        <w:t xml:space="preserve">согласовывает уставы находящихся в ведении государственных учреждений </w:t>
      </w:r>
      <w:r w:rsidR="006D4A7F">
        <w:t>Новосибирск</w:t>
      </w:r>
      <w:r w:rsidRPr="00F120DE">
        <w:t>ой области;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lastRenderedPageBreak/>
        <w:t>12) </w:t>
      </w:r>
      <w:r w:rsidRPr="00F120DE">
        <w:t xml:space="preserve">подписывает государственные контракты, договоры (соглашения), заключаемые от имени </w:t>
      </w:r>
      <w:r w:rsidR="00B06F55">
        <w:t>у</w:t>
      </w:r>
      <w:r w:rsidRPr="00F120DE">
        <w:t>правления;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13) </w:t>
      </w:r>
      <w:r w:rsidRPr="00F120DE">
        <w:t xml:space="preserve">выдает доверенности, открывает счета в органах, осуществляющих кассовое обслуживание исполнения бюджетов бюджетной системы Российской Федерации в порядке, определенном законодательством Российской Федерации и </w:t>
      </w:r>
      <w:r w:rsidR="006D4A7F">
        <w:t>Новосибирск</w:t>
      </w:r>
      <w:r w:rsidRPr="00F120DE">
        <w:t>ой области;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14) </w:t>
      </w:r>
      <w:r w:rsidRPr="00F120DE">
        <w:t xml:space="preserve">представляет в установленном порядке государственных гражданских служащих и работников управления, работников подведомственных организаций, осуществляющих деятельность в установленной сфере, к награждению наградами </w:t>
      </w:r>
      <w:r w:rsidR="006D4A7F">
        <w:t>Новосибирск</w:t>
      </w:r>
      <w:r w:rsidRPr="00F120DE">
        <w:t xml:space="preserve">ой области, Почетной грамотой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 xml:space="preserve">ой области, объявлению Благодарности </w:t>
      </w:r>
      <w:r w:rsidR="006D4A7F">
        <w:t>Губернатор</w:t>
      </w:r>
      <w:r w:rsidRPr="00F120DE">
        <w:t xml:space="preserve">а </w:t>
      </w:r>
      <w:r w:rsidR="006D4A7F">
        <w:t>Новосибирск</w:t>
      </w:r>
      <w:r w:rsidRPr="00F120DE">
        <w:t>ой области;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15) </w:t>
      </w:r>
      <w:r w:rsidRPr="00F120DE">
        <w:t xml:space="preserve">издает распоряжения по вопросам приема и увольнения помощников членов Совета Федерации по работе в </w:t>
      </w:r>
      <w:r w:rsidR="006D4A7F">
        <w:t>Новосибирск</w:t>
      </w:r>
      <w:r w:rsidRPr="00F120DE">
        <w:t xml:space="preserve">ой области и депутатов Государственной Думы Федерального Собрания Российской Федерации по работе на территории </w:t>
      </w:r>
      <w:r w:rsidR="006D4A7F">
        <w:t>Новосибирск</w:t>
      </w:r>
      <w:r w:rsidRPr="00F120DE">
        <w:t>ой области, а также по вопросам их командирования и предоставления им ежегодных оплачиваемых отпусков;</w:t>
      </w:r>
    </w:p>
    <w:p w:rsidR="0027656D" w:rsidRPr="00F120DE" w:rsidRDefault="0027656D" w:rsidP="0027656D">
      <w:pPr>
        <w:pStyle w:val="ConsPlusNormal"/>
        <w:ind w:firstLine="709"/>
        <w:jc w:val="both"/>
      </w:pPr>
      <w:r>
        <w:t>16) </w:t>
      </w:r>
      <w:r w:rsidRPr="00F120DE">
        <w:t xml:space="preserve">обеспечивает осуществление мероприятий по противодействию коррупции, предусмотренных действующим законодательством Российской Федерации и </w:t>
      </w:r>
      <w:r w:rsidR="006D4A7F">
        <w:t>Новосибирск</w:t>
      </w:r>
      <w:r w:rsidRPr="00F120DE">
        <w:t>ой области, несет персональную ответственность за состояние антикоррупционной работы в управлении.</w:t>
      </w:r>
    </w:p>
    <w:p w:rsidR="0027656D" w:rsidRPr="00F120DE" w:rsidRDefault="0027656D" w:rsidP="0027656D">
      <w:pPr>
        <w:pStyle w:val="ConsPlusNormal"/>
        <w:ind w:firstLine="709"/>
        <w:jc w:val="both"/>
      </w:pPr>
      <w:r w:rsidRPr="00F120DE">
        <w:t>12</w:t>
      </w:r>
      <w:r>
        <w:t>. </w:t>
      </w:r>
      <w:r w:rsidRPr="00F120DE">
        <w:t xml:space="preserve">Управление может быть переименовано, реорганизовано или упразднено в соответствии с законодательством Российской Федерации и законодательством </w:t>
      </w:r>
      <w:r w:rsidR="006D4A7F">
        <w:t>Новосибирск</w:t>
      </w:r>
      <w:r w:rsidRPr="00F120DE">
        <w:t>ой области.</w:t>
      </w:r>
    </w:p>
    <w:p w:rsidR="0027656D" w:rsidRPr="00F120DE" w:rsidRDefault="0027656D" w:rsidP="0027656D">
      <w:pPr>
        <w:pStyle w:val="ConsPlusNormal"/>
        <w:jc w:val="both"/>
      </w:pPr>
    </w:p>
    <w:p w:rsidR="0027656D" w:rsidRPr="00F120DE" w:rsidRDefault="0027656D" w:rsidP="0027656D">
      <w:pPr>
        <w:pStyle w:val="ConsPlusNormal"/>
        <w:ind w:firstLine="709"/>
        <w:jc w:val="both"/>
      </w:pPr>
    </w:p>
    <w:p w:rsidR="0027656D" w:rsidRPr="00F120DE" w:rsidRDefault="0027656D" w:rsidP="0027656D">
      <w:pPr>
        <w:pStyle w:val="ConsPlusNormal"/>
        <w:ind w:firstLine="709"/>
        <w:jc w:val="both"/>
      </w:pPr>
    </w:p>
    <w:p w:rsidR="0027656D" w:rsidRPr="00F120DE" w:rsidRDefault="0027656D" w:rsidP="0027656D">
      <w:pPr>
        <w:pStyle w:val="ConsPlusNormal"/>
        <w:jc w:val="center"/>
      </w:pPr>
      <w:r w:rsidRPr="00F120DE">
        <w:t>_________</w:t>
      </w:r>
    </w:p>
    <w:p w:rsidR="0027656D" w:rsidRPr="0027656D" w:rsidRDefault="0027656D" w:rsidP="0078371D">
      <w:pPr>
        <w:widowControl/>
        <w:autoSpaceDE/>
        <w:autoSpaceDN/>
        <w:adjustRightInd/>
      </w:pPr>
    </w:p>
    <w:sectPr w:rsidR="0027656D" w:rsidRPr="0027656D" w:rsidSect="006A126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3ED" w:rsidRDefault="00F543ED" w:rsidP="005C0816">
      <w:r>
        <w:separator/>
      </w:r>
    </w:p>
  </w:endnote>
  <w:endnote w:type="continuationSeparator" w:id="0">
    <w:p w:rsidR="00F543ED" w:rsidRDefault="00F543ED" w:rsidP="005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3ED" w:rsidRDefault="00F543ED" w:rsidP="005C0816">
      <w:r>
        <w:separator/>
      </w:r>
    </w:p>
  </w:footnote>
  <w:footnote w:type="continuationSeparator" w:id="0">
    <w:p w:rsidR="00F543ED" w:rsidRDefault="00F543ED" w:rsidP="005C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26B" w:rsidRDefault="006A12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27CDE">
      <w:rPr>
        <w:noProof/>
      </w:rPr>
      <w:t>8</w:t>
    </w:r>
    <w:r>
      <w:fldChar w:fldCharType="end"/>
    </w:r>
  </w:p>
  <w:p w:rsidR="006A126B" w:rsidRDefault="006A126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D"/>
    <w:rsid w:val="000002AA"/>
    <w:rsid w:val="00000D9A"/>
    <w:rsid w:val="00001439"/>
    <w:rsid w:val="00001FC4"/>
    <w:rsid w:val="00002BD2"/>
    <w:rsid w:val="00003BCD"/>
    <w:rsid w:val="00004288"/>
    <w:rsid w:val="0000436C"/>
    <w:rsid w:val="000048E9"/>
    <w:rsid w:val="000060E0"/>
    <w:rsid w:val="000062E0"/>
    <w:rsid w:val="00006AE5"/>
    <w:rsid w:val="00006FF9"/>
    <w:rsid w:val="00007388"/>
    <w:rsid w:val="00011FDB"/>
    <w:rsid w:val="000131C9"/>
    <w:rsid w:val="00013B03"/>
    <w:rsid w:val="00014680"/>
    <w:rsid w:val="000151E7"/>
    <w:rsid w:val="00015217"/>
    <w:rsid w:val="00016A95"/>
    <w:rsid w:val="0002057E"/>
    <w:rsid w:val="00020D77"/>
    <w:rsid w:val="00021E1D"/>
    <w:rsid w:val="00021EAF"/>
    <w:rsid w:val="00021FCC"/>
    <w:rsid w:val="00023F74"/>
    <w:rsid w:val="00024B8D"/>
    <w:rsid w:val="00025A0E"/>
    <w:rsid w:val="00027810"/>
    <w:rsid w:val="00031F50"/>
    <w:rsid w:val="000322CC"/>
    <w:rsid w:val="00032387"/>
    <w:rsid w:val="00033401"/>
    <w:rsid w:val="00034FC2"/>
    <w:rsid w:val="00040B06"/>
    <w:rsid w:val="000410F1"/>
    <w:rsid w:val="000411D6"/>
    <w:rsid w:val="000417F7"/>
    <w:rsid w:val="00041816"/>
    <w:rsid w:val="00042C42"/>
    <w:rsid w:val="00043439"/>
    <w:rsid w:val="000448B2"/>
    <w:rsid w:val="000459B3"/>
    <w:rsid w:val="00045B34"/>
    <w:rsid w:val="00046902"/>
    <w:rsid w:val="00046F83"/>
    <w:rsid w:val="000472DE"/>
    <w:rsid w:val="0004733F"/>
    <w:rsid w:val="00047E3B"/>
    <w:rsid w:val="00047FA0"/>
    <w:rsid w:val="00051F71"/>
    <w:rsid w:val="00053CB7"/>
    <w:rsid w:val="00054593"/>
    <w:rsid w:val="00054B43"/>
    <w:rsid w:val="00055139"/>
    <w:rsid w:val="000553A4"/>
    <w:rsid w:val="00056211"/>
    <w:rsid w:val="00060044"/>
    <w:rsid w:val="00063147"/>
    <w:rsid w:val="00064600"/>
    <w:rsid w:val="00066C71"/>
    <w:rsid w:val="00067234"/>
    <w:rsid w:val="00067969"/>
    <w:rsid w:val="00067EA4"/>
    <w:rsid w:val="000702EA"/>
    <w:rsid w:val="00070347"/>
    <w:rsid w:val="000721AE"/>
    <w:rsid w:val="00075FEB"/>
    <w:rsid w:val="00076320"/>
    <w:rsid w:val="00080C04"/>
    <w:rsid w:val="000816EE"/>
    <w:rsid w:val="00081B1F"/>
    <w:rsid w:val="00082FCF"/>
    <w:rsid w:val="00083F0F"/>
    <w:rsid w:val="00084B53"/>
    <w:rsid w:val="00085DC5"/>
    <w:rsid w:val="00085ECC"/>
    <w:rsid w:val="000865E1"/>
    <w:rsid w:val="00090168"/>
    <w:rsid w:val="0009075E"/>
    <w:rsid w:val="0009139F"/>
    <w:rsid w:val="00092262"/>
    <w:rsid w:val="0009417F"/>
    <w:rsid w:val="00095503"/>
    <w:rsid w:val="000A50C5"/>
    <w:rsid w:val="000A7670"/>
    <w:rsid w:val="000A796D"/>
    <w:rsid w:val="000B1ADB"/>
    <w:rsid w:val="000B3B6F"/>
    <w:rsid w:val="000B48CE"/>
    <w:rsid w:val="000B529D"/>
    <w:rsid w:val="000B5AAD"/>
    <w:rsid w:val="000B6718"/>
    <w:rsid w:val="000C2215"/>
    <w:rsid w:val="000C315A"/>
    <w:rsid w:val="000C31F8"/>
    <w:rsid w:val="000C32DE"/>
    <w:rsid w:val="000C41EA"/>
    <w:rsid w:val="000C440B"/>
    <w:rsid w:val="000C7BC3"/>
    <w:rsid w:val="000D1930"/>
    <w:rsid w:val="000D2978"/>
    <w:rsid w:val="000D2EDF"/>
    <w:rsid w:val="000D319E"/>
    <w:rsid w:val="000D3806"/>
    <w:rsid w:val="000D4797"/>
    <w:rsid w:val="000D515A"/>
    <w:rsid w:val="000D61E3"/>
    <w:rsid w:val="000D6746"/>
    <w:rsid w:val="000D7F38"/>
    <w:rsid w:val="000E032C"/>
    <w:rsid w:val="000E1CB5"/>
    <w:rsid w:val="000E224F"/>
    <w:rsid w:val="000E22BF"/>
    <w:rsid w:val="000E2C58"/>
    <w:rsid w:val="000E67A8"/>
    <w:rsid w:val="000E68A2"/>
    <w:rsid w:val="000E692E"/>
    <w:rsid w:val="000F222A"/>
    <w:rsid w:val="000F3D2C"/>
    <w:rsid w:val="00101867"/>
    <w:rsid w:val="001030FE"/>
    <w:rsid w:val="0010358D"/>
    <w:rsid w:val="00104CA4"/>
    <w:rsid w:val="001057D9"/>
    <w:rsid w:val="00105F20"/>
    <w:rsid w:val="001061DA"/>
    <w:rsid w:val="00107086"/>
    <w:rsid w:val="00107847"/>
    <w:rsid w:val="0011103C"/>
    <w:rsid w:val="001119B2"/>
    <w:rsid w:val="0011241A"/>
    <w:rsid w:val="00112ACE"/>
    <w:rsid w:val="00112DDE"/>
    <w:rsid w:val="0011481A"/>
    <w:rsid w:val="00120D4B"/>
    <w:rsid w:val="00120DDD"/>
    <w:rsid w:val="00122255"/>
    <w:rsid w:val="00123CC8"/>
    <w:rsid w:val="00124CB5"/>
    <w:rsid w:val="00126E2E"/>
    <w:rsid w:val="00130471"/>
    <w:rsid w:val="00131A7A"/>
    <w:rsid w:val="001325C5"/>
    <w:rsid w:val="001343FE"/>
    <w:rsid w:val="00135762"/>
    <w:rsid w:val="00136A36"/>
    <w:rsid w:val="001372C9"/>
    <w:rsid w:val="001376F0"/>
    <w:rsid w:val="00140620"/>
    <w:rsid w:val="00140C05"/>
    <w:rsid w:val="00141F69"/>
    <w:rsid w:val="00142377"/>
    <w:rsid w:val="00143B5D"/>
    <w:rsid w:val="001443C1"/>
    <w:rsid w:val="0014557B"/>
    <w:rsid w:val="00146307"/>
    <w:rsid w:val="001466B3"/>
    <w:rsid w:val="0014674D"/>
    <w:rsid w:val="0014721D"/>
    <w:rsid w:val="001555D6"/>
    <w:rsid w:val="00156E1D"/>
    <w:rsid w:val="0015732F"/>
    <w:rsid w:val="00157A75"/>
    <w:rsid w:val="0016284E"/>
    <w:rsid w:val="001637BD"/>
    <w:rsid w:val="0016388E"/>
    <w:rsid w:val="00163C50"/>
    <w:rsid w:val="00163DCC"/>
    <w:rsid w:val="0016447D"/>
    <w:rsid w:val="001646F4"/>
    <w:rsid w:val="00166E4B"/>
    <w:rsid w:val="001672D0"/>
    <w:rsid w:val="00170303"/>
    <w:rsid w:val="00170BC9"/>
    <w:rsid w:val="0017101F"/>
    <w:rsid w:val="001716DA"/>
    <w:rsid w:val="00174B87"/>
    <w:rsid w:val="0017621A"/>
    <w:rsid w:val="00182392"/>
    <w:rsid w:val="00182DD4"/>
    <w:rsid w:val="00183173"/>
    <w:rsid w:val="00184FEA"/>
    <w:rsid w:val="0018515E"/>
    <w:rsid w:val="00185BC3"/>
    <w:rsid w:val="001865A1"/>
    <w:rsid w:val="001903E2"/>
    <w:rsid w:val="00190AA5"/>
    <w:rsid w:val="0019395D"/>
    <w:rsid w:val="001960DE"/>
    <w:rsid w:val="001969A8"/>
    <w:rsid w:val="001978F2"/>
    <w:rsid w:val="001A1D9C"/>
    <w:rsid w:val="001A2080"/>
    <w:rsid w:val="001A3A14"/>
    <w:rsid w:val="001A3E2E"/>
    <w:rsid w:val="001A4EDA"/>
    <w:rsid w:val="001A5234"/>
    <w:rsid w:val="001A6B52"/>
    <w:rsid w:val="001A6C1C"/>
    <w:rsid w:val="001A6CC7"/>
    <w:rsid w:val="001A756E"/>
    <w:rsid w:val="001A77ED"/>
    <w:rsid w:val="001B06F3"/>
    <w:rsid w:val="001B0B97"/>
    <w:rsid w:val="001B10C9"/>
    <w:rsid w:val="001B16F9"/>
    <w:rsid w:val="001B1DFD"/>
    <w:rsid w:val="001B48FD"/>
    <w:rsid w:val="001B56E1"/>
    <w:rsid w:val="001B593B"/>
    <w:rsid w:val="001B5ECF"/>
    <w:rsid w:val="001B70AC"/>
    <w:rsid w:val="001B7132"/>
    <w:rsid w:val="001B76BF"/>
    <w:rsid w:val="001B7AB3"/>
    <w:rsid w:val="001C0028"/>
    <w:rsid w:val="001C0A53"/>
    <w:rsid w:val="001C25D3"/>
    <w:rsid w:val="001C40F4"/>
    <w:rsid w:val="001C4CA8"/>
    <w:rsid w:val="001C627E"/>
    <w:rsid w:val="001C711B"/>
    <w:rsid w:val="001C72D0"/>
    <w:rsid w:val="001D2BF4"/>
    <w:rsid w:val="001D3EAD"/>
    <w:rsid w:val="001D71C0"/>
    <w:rsid w:val="001D7255"/>
    <w:rsid w:val="001D7AD8"/>
    <w:rsid w:val="001E0690"/>
    <w:rsid w:val="001E092C"/>
    <w:rsid w:val="001E1A98"/>
    <w:rsid w:val="001E1D4B"/>
    <w:rsid w:val="001E1F9A"/>
    <w:rsid w:val="001E22B8"/>
    <w:rsid w:val="001E2791"/>
    <w:rsid w:val="001E31C8"/>
    <w:rsid w:val="001E3821"/>
    <w:rsid w:val="001E3A0E"/>
    <w:rsid w:val="001E4E34"/>
    <w:rsid w:val="001E7B91"/>
    <w:rsid w:val="001F04EC"/>
    <w:rsid w:val="001F1688"/>
    <w:rsid w:val="001F2B3D"/>
    <w:rsid w:val="001F5636"/>
    <w:rsid w:val="001F6616"/>
    <w:rsid w:val="001F70AA"/>
    <w:rsid w:val="001F742F"/>
    <w:rsid w:val="002016F9"/>
    <w:rsid w:val="0020259F"/>
    <w:rsid w:val="0020451B"/>
    <w:rsid w:val="00204F82"/>
    <w:rsid w:val="00204FEE"/>
    <w:rsid w:val="0020598C"/>
    <w:rsid w:val="00205B62"/>
    <w:rsid w:val="0020704D"/>
    <w:rsid w:val="00207243"/>
    <w:rsid w:val="00207386"/>
    <w:rsid w:val="00207917"/>
    <w:rsid w:val="00211B3E"/>
    <w:rsid w:val="00215160"/>
    <w:rsid w:val="002175CE"/>
    <w:rsid w:val="00217942"/>
    <w:rsid w:val="0022089D"/>
    <w:rsid w:val="00221811"/>
    <w:rsid w:val="00222B08"/>
    <w:rsid w:val="00222BE3"/>
    <w:rsid w:val="002230D1"/>
    <w:rsid w:val="00223CF6"/>
    <w:rsid w:val="00224384"/>
    <w:rsid w:val="00225A02"/>
    <w:rsid w:val="00226681"/>
    <w:rsid w:val="002307FA"/>
    <w:rsid w:val="00231A94"/>
    <w:rsid w:val="0023213D"/>
    <w:rsid w:val="00232983"/>
    <w:rsid w:val="00233D8A"/>
    <w:rsid w:val="002347A6"/>
    <w:rsid w:val="00234F17"/>
    <w:rsid w:val="00241549"/>
    <w:rsid w:val="00242025"/>
    <w:rsid w:val="00242AD5"/>
    <w:rsid w:val="00243CE1"/>
    <w:rsid w:val="00245040"/>
    <w:rsid w:val="0024611F"/>
    <w:rsid w:val="00246225"/>
    <w:rsid w:val="00246C5C"/>
    <w:rsid w:val="00246CA7"/>
    <w:rsid w:val="002514F6"/>
    <w:rsid w:val="00251927"/>
    <w:rsid w:val="00252051"/>
    <w:rsid w:val="0025351A"/>
    <w:rsid w:val="002549F9"/>
    <w:rsid w:val="00254B0A"/>
    <w:rsid w:val="0025608F"/>
    <w:rsid w:val="00256ADB"/>
    <w:rsid w:val="0026040A"/>
    <w:rsid w:val="002612D0"/>
    <w:rsid w:val="0026254C"/>
    <w:rsid w:val="00263F7F"/>
    <w:rsid w:val="00264B4A"/>
    <w:rsid w:val="00265429"/>
    <w:rsid w:val="0026570E"/>
    <w:rsid w:val="00265825"/>
    <w:rsid w:val="002708DF"/>
    <w:rsid w:val="00272402"/>
    <w:rsid w:val="00274F2C"/>
    <w:rsid w:val="0027656D"/>
    <w:rsid w:val="00276A6F"/>
    <w:rsid w:val="00277879"/>
    <w:rsid w:val="00280803"/>
    <w:rsid w:val="00280861"/>
    <w:rsid w:val="002827B5"/>
    <w:rsid w:val="00283DD4"/>
    <w:rsid w:val="00286069"/>
    <w:rsid w:val="00286E41"/>
    <w:rsid w:val="00291654"/>
    <w:rsid w:val="00291697"/>
    <w:rsid w:val="00291824"/>
    <w:rsid w:val="00291D8A"/>
    <w:rsid w:val="002928FA"/>
    <w:rsid w:val="00294094"/>
    <w:rsid w:val="00294EBD"/>
    <w:rsid w:val="002952D6"/>
    <w:rsid w:val="0029532A"/>
    <w:rsid w:val="00295646"/>
    <w:rsid w:val="00296B38"/>
    <w:rsid w:val="00297162"/>
    <w:rsid w:val="002A0771"/>
    <w:rsid w:val="002A1385"/>
    <w:rsid w:val="002A1F0B"/>
    <w:rsid w:val="002A2F05"/>
    <w:rsid w:val="002A313D"/>
    <w:rsid w:val="002A3C35"/>
    <w:rsid w:val="002A4818"/>
    <w:rsid w:val="002A4C83"/>
    <w:rsid w:val="002A6DD5"/>
    <w:rsid w:val="002A7261"/>
    <w:rsid w:val="002B00D1"/>
    <w:rsid w:val="002B1D16"/>
    <w:rsid w:val="002B4444"/>
    <w:rsid w:val="002B4792"/>
    <w:rsid w:val="002B47E2"/>
    <w:rsid w:val="002B4FA6"/>
    <w:rsid w:val="002B5F44"/>
    <w:rsid w:val="002C02A8"/>
    <w:rsid w:val="002C1AE7"/>
    <w:rsid w:val="002C3616"/>
    <w:rsid w:val="002C4BE3"/>
    <w:rsid w:val="002C4E8C"/>
    <w:rsid w:val="002C53CD"/>
    <w:rsid w:val="002D0C84"/>
    <w:rsid w:val="002D1EA4"/>
    <w:rsid w:val="002D26F8"/>
    <w:rsid w:val="002D2CF8"/>
    <w:rsid w:val="002D2E0A"/>
    <w:rsid w:val="002D50B0"/>
    <w:rsid w:val="002D5283"/>
    <w:rsid w:val="002D61A8"/>
    <w:rsid w:val="002D6FB1"/>
    <w:rsid w:val="002E334F"/>
    <w:rsid w:val="002E3ABF"/>
    <w:rsid w:val="002E3FBD"/>
    <w:rsid w:val="002E4B35"/>
    <w:rsid w:val="002E51E0"/>
    <w:rsid w:val="002E6B04"/>
    <w:rsid w:val="002E6D39"/>
    <w:rsid w:val="002F06A9"/>
    <w:rsid w:val="002F0721"/>
    <w:rsid w:val="002F0B90"/>
    <w:rsid w:val="002F0BE5"/>
    <w:rsid w:val="002F12FC"/>
    <w:rsid w:val="002F1C5A"/>
    <w:rsid w:val="002F1DD6"/>
    <w:rsid w:val="002F3013"/>
    <w:rsid w:val="002F3100"/>
    <w:rsid w:val="002F3659"/>
    <w:rsid w:val="002F4C94"/>
    <w:rsid w:val="002F5554"/>
    <w:rsid w:val="002F6EC7"/>
    <w:rsid w:val="00300C87"/>
    <w:rsid w:val="00302613"/>
    <w:rsid w:val="003034D0"/>
    <w:rsid w:val="00303633"/>
    <w:rsid w:val="00304C3B"/>
    <w:rsid w:val="003063AD"/>
    <w:rsid w:val="00306933"/>
    <w:rsid w:val="00306EC9"/>
    <w:rsid w:val="0030770D"/>
    <w:rsid w:val="00310942"/>
    <w:rsid w:val="00312DB5"/>
    <w:rsid w:val="00313F2B"/>
    <w:rsid w:val="003156E5"/>
    <w:rsid w:val="00316DE3"/>
    <w:rsid w:val="00322635"/>
    <w:rsid w:val="00322D12"/>
    <w:rsid w:val="00322F16"/>
    <w:rsid w:val="00327774"/>
    <w:rsid w:val="00327DED"/>
    <w:rsid w:val="00330393"/>
    <w:rsid w:val="00330475"/>
    <w:rsid w:val="00331F0A"/>
    <w:rsid w:val="003330ED"/>
    <w:rsid w:val="00333A91"/>
    <w:rsid w:val="00335076"/>
    <w:rsid w:val="0033512D"/>
    <w:rsid w:val="0033526F"/>
    <w:rsid w:val="003358C1"/>
    <w:rsid w:val="00336D0B"/>
    <w:rsid w:val="003375E8"/>
    <w:rsid w:val="003404E0"/>
    <w:rsid w:val="00340FB3"/>
    <w:rsid w:val="003412B5"/>
    <w:rsid w:val="00341AA8"/>
    <w:rsid w:val="00341DC7"/>
    <w:rsid w:val="00343570"/>
    <w:rsid w:val="0034585A"/>
    <w:rsid w:val="00345FF9"/>
    <w:rsid w:val="003466E2"/>
    <w:rsid w:val="00346838"/>
    <w:rsid w:val="0035130E"/>
    <w:rsid w:val="00352324"/>
    <w:rsid w:val="0035419F"/>
    <w:rsid w:val="0035522F"/>
    <w:rsid w:val="00355E92"/>
    <w:rsid w:val="00356A2E"/>
    <w:rsid w:val="00356EA7"/>
    <w:rsid w:val="00360F60"/>
    <w:rsid w:val="0036193E"/>
    <w:rsid w:val="00361B2E"/>
    <w:rsid w:val="00362D38"/>
    <w:rsid w:val="00362D49"/>
    <w:rsid w:val="003644EF"/>
    <w:rsid w:val="00365A92"/>
    <w:rsid w:val="00366072"/>
    <w:rsid w:val="00366905"/>
    <w:rsid w:val="00367544"/>
    <w:rsid w:val="00367D2C"/>
    <w:rsid w:val="00367F3C"/>
    <w:rsid w:val="0037117C"/>
    <w:rsid w:val="00372230"/>
    <w:rsid w:val="00372B27"/>
    <w:rsid w:val="0037437D"/>
    <w:rsid w:val="00375172"/>
    <w:rsid w:val="003754B5"/>
    <w:rsid w:val="00375B5D"/>
    <w:rsid w:val="00376308"/>
    <w:rsid w:val="00376F29"/>
    <w:rsid w:val="00377397"/>
    <w:rsid w:val="003775A0"/>
    <w:rsid w:val="00377EE1"/>
    <w:rsid w:val="00380986"/>
    <w:rsid w:val="00381881"/>
    <w:rsid w:val="00382FED"/>
    <w:rsid w:val="00384079"/>
    <w:rsid w:val="00392BE7"/>
    <w:rsid w:val="00393B2D"/>
    <w:rsid w:val="003960BB"/>
    <w:rsid w:val="00396991"/>
    <w:rsid w:val="00396BA5"/>
    <w:rsid w:val="003A2A5C"/>
    <w:rsid w:val="003A3FFD"/>
    <w:rsid w:val="003A4F57"/>
    <w:rsid w:val="003A6DCD"/>
    <w:rsid w:val="003B00BA"/>
    <w:rsid w:val="003B0114"/>
    <w:rsid w:val="003B0414"/>
    <w:rsid w:val="003B0FC1"/>
    <w:rsid w:val="003B189B"/>
    <w:rsid w:val="003B20A6"/>
    <w:rsid w:val="003B2A0A"/>
    <w:rsid w:val="003B2A6E"/>
    <w:rsid w:val="003B3212"/>
    <w:rsid w:val="003B3EDD"/>
    <w:rsid w:val="003B3F01"/>
    <w:rsid w:val="003B415C"/>
    <w:rsid w:val="003B5141"/>
    <w:rsid w:val="003B5811"/>
    <w:rsid w:val="003C0288"/>
    <w:rsid w:val="003C03CD"/>
    <w:rsid w:val="003C274C"/>
    <w:rsid w:val="003C3DA3"/>
    <w:rsid w:val="003C54BB"/>
    <w:rsid w:val="003C7586"/>
    <w:rsid w:val="003C7AC6"/>
    <w:rsid w:val="003D1518"/>
    <w:rsid w:val="003D1C1E"/>
    <w:rsid w:val="003D2684"/>
    <w:rsid w:val="003D2E65"/>
    <w:rsid w:val="003D33C5"/>
    <w:rsid w:val="003D3A54"/>
    <w:rsid w:val="003D68CE"/>
    <w:rsid w:val="003D7747"/>
    <w:rsid w:val="003E082F"/>
    <w:rsid w:val="003E3761"/>
    <w:rsid w:val="003E3886"/>
    <w:rsid w:val="003E542E"/>
    <w:rsid w:val="003E55C1"/>
    <w:rsid w:val="003E59C7"/>
    <w:rsid w:val="003E6101"/>
    <w:rsid w:val="003E6DF9"/>
    <w:rsid w:val="003E7BEE"/>
    <w:rsid w:val="003F2FCD"/>
    <w:rsid w:val="003F3DF6"/>
    <w:rsid w:val="003F40ED"/>
    <w:rsid w:val="003F49D5"/>
    <w:rsid w:val="003F507B"/>
    <w:rsid w:val="003F56AA"/>
    <w:rsid w:val="003F582F"/>
    <w:rsid w:val="003F5861"/>
    <w:rsid w:val="003F5C60"/>
    <w:rsid w:val="003F78A9"/>
    <w:rsid w:val="004007B3"/>
    <w:rsid w:val="00400B96"/>
    <w:rsid w:val="00400E4B"/>
    <w:rsid w:val="00402B19"/>
    <w:rsid w:val="00404A4D"/>
    <w:rsid w:val="00405F11"/>
    <w:rsid w:val="004143FC"/>
    <w:rsid w:val="00414BB9"/>
    <w:rsid w:val="00414F71"/>
    <w:rsid w:val="004151A0"/>
    <w:rsid w:val="00415275"/>
    <w:rsid w:val="00416233"/>
    <w:rsid w:val="004163C4"/>
    <w:rsid w:val="004167D6"/>
    <w:rsid w:val="004172EF"/>
    <w:rsid w:val="00417AE8"/>
    <w:rsid w:val="004203DB"/>
    <w:rsid w:val="00421A5C"/>
    <w:rsid w:val="00421B88"/>
    <w:rsid w:val="00422682"/>
    <w:rsid w:val="00422FEC"/>
    <w:rsid w:val="00423EF3"/>
    <w:rsid w:val="004240FB"/>
    <w:rsid w:val="00424C87"/>
    <w:rsid w:val="004301E5"/>
    <w:rsid w:val="00430B12"/>
    <w:rsid w:val="00431211"/>
    <w:rsid w:val="004318BB"/>
    <w:rsid w:val="00432CE2"/>
    <w:rsid w:val="004336A7"/>
    <w:rsid w:val="00433FBD"/>
    <w:rsid w:val="00435217"/>
    <w:rsid w:val="00435A07"/>
    <w:rsid w:val="004410B1"/>
    <w:rsid w:val="00441650"/>
    <w:rsid w:val="00442067"/>
    <w:rsid w:val="004422A5"/>
    <w:rsid w:val="00443A7C"/>
    <w:rsid w:val="00443F6A"/>
    <w:rsid w:val="004469AE"/>
    <w:rsid w:val="00446D74"/>
    <w:rsid w:val="00447079"/>
    <w:rsid w:val="0044796D"/>
    <w:rsid w:val="00447F02"/>
    <w:rsid w:val="0045091B"/>
    <w:rsid w:val="00451545"/>
    <w:rsid w:val="00452D84"/>
    <w:rsid w:val="00452ED1"/>
    <w:rsid w:val="00453319"/>
    <w:rsid w:val="004540A7"/>
    <w:rsid w:val="00460504"/>
    <w:rsid w:val="0046184F"/>
    <w:rsid w:val="0046193E"/>
    <w:rsid w:val="004621D4"/>
    <w:rsid w:val="0046221D"/>
    <w:rsid w:val="0046479E"/>
    <w:rsid w:val="00464CA8"/>
    <w:rsid w:val="00464DC2"/>
    <w:rsid w:val="00464EE7"/>
    <w:rsid w:val="00465058"/>
    <w:rsid w:val="00466E56"/>
    <w:rsid w:val="004673CA"/>
    <w:rsid w:val="00467855"/>
    <w:rsid w:val="00467EBF"/>
    <w:rsid w:val="00470367"/>
    <w:rsid w:val="004721A3"/>
    <w:rsid w:val="0047240D"/>
    <w:rsid w:val="00473DC8"/>
    <w:rsid w:val="00474B18"/>
    <w:rsid w:val="004774F2"/>
    <w:rsid w:val="0047753C"/>
    <w:rsid w:val="004810AB"/>
    <w:rsid w:val="00481680"/>
    <w:rsid w:val="00481FA5"/>
    <w:rsid w:val="00482B5C"/>
    <w:rsid w:val="00483A80"/>
    <w:rsid w:val="00485C13"/>
    <w:rsid w:val="00486B33"/>
    <w:rsid w:val="004876A5"/>
    <w:rsid w:val="00490ACE"/>
    <w:rsid w:val="004919D7"/>
    <w:rsid w:val="00491D98"/>
    <w:rsid w:val="004925C5"/>
    <w:rsid w:val="00494089"/>
    <w:rsid w:val="00496CE5"/>
    <w:rsid w:val="00497FF5"/>
    <w:rsid w:val="004A03E2"/>
    <w:rsid w:val="004A208A"/>
    <w:rsid w:val="004A2621"/>
    <w:rsid w:val="004A460C"/>
    <w:rsid w:val="004A49B1"/>
    <w:rsid w:val="004A5070"/>
    <w:rsid w:val="004A6347"/>
    <w:rsid w:val="004A757D"/>
    <w:rsid w:val="004A77C6"/>
    <w:rsid w:val="004B0858"/>
    <w:rsid w:val="004B1272"/>
    <w:rsid w:val="004B24CA"/>
    <w:rsid w:val="004B334C"/>
    <w:rsid w:val="004B62FD"/>
    <w:rsid w:val="004B6AF2"/>
    <w:rsid w:val="004C03D7"/>
    <w:rsid w:val="004C149E"/>
    <w:rsid w:val="004C1638"/>
    <w:rsid w:val="004C2AE7"/>
    <w:rsid w:val="004C2BB6"/>
    <w:rsid w:val="004C3433"/>
    <w:rsid w:val="004C49CC"/>
    <w:rsid w:val="004C4C38"/>
    <w:rsid w:val="004C5DE0"/>
    <w:rsid w:val="004C6238"/>
    <w:rsid w:val="004C71F0"/>
    <w:rsid w:val="004C7405"/>
    <w:rsid w:val="004C7B7F"/>
    <w:rsid w:val="004D0D50"/>
    <w:rsid w:val="004D1562"/>
    <w:rsid w:val="004D1A13"/>
    <w:rsid w:val="004D21C2"/>
    <w:rsid w:val="004D42DC"/>
    <w:rsid w:val="004D5CAB"/>
    <w:rsid w:val="004D71D2"/>
    <w:rsid w:val="004D7FDE"/>
    <w:rsid w:val="004E0820"/>
    <w:rsid w:val="004E0BA7"/>
    <w:rsid w:val="004E13E1"/>
    <w:rsid w:val="004E2265"/>
    <w:rsid w:val="004E2D7E"/>
    <w:rsid w:val="004E3A6B"/>
    <w:rsid w:val="004E3AD8"/>
    <w:rsid w:val="004E43DF"/>
    <w:rsid w:val="004E6D9D"/>
    <w:rsid w:val="004E77A2"/>
    <w:rsid w:val="004E7D07"/>
    <w:rsid w:val="004F09DC"/>
    <w:rsid w:val="004F14BC"/>
    <w:rsid w:val="004F24D5"/>
    <w:rsid w:val="004F2F0E"/>
    <w:rsid w:val="004F31BB"/>
    <w:rsid w:val="004F322C"/>
    <w:rsid w:val="004F540C"/>
    <w:rsid w:val="004F5EC1"/>
    <w:rsid w:val="004F6117"/>
    <w:rsid w:val="0050173F"/>
    <w:rsid w:val="00501BB0"/>
    <w:rsid w:val="005024C2"/>
    <w:rsid w:val="00504B73"/>
    <w:rsid w:val="005058AB"/>
    <w:rsid w:val="00505FCE"/>
    <w:rsid w:val="00510DD5"/>
    <w:rsid w:val="00510F76"/>
    <w:rsid w:val="0051298B"/>
    <w:rsid w:val="005162FC"/>
    <w:rsid w:val="00517A7C"/>
    <w:rsid w:val="00521609"/>
    <w:rsid w:val="005218A0"/>
    <w:rsid w:val="00521C29"/>
    <w:rsid w:val="005224ED"/>
    <w:rsid w:val="005225E0"/>
    <w:rsid w:val="00523297"/>
    <w:rsid w:val="00525A71"/>
    <w:rsid w:val="00525E7E"/>
    <w:rsid w:val="00527B38"/>
    <w:rsid w:val="00527D90"/>
    <w:rsid w:val="00530B6A"/>
    <w:rsid w:val="00534B04"/>
    <w:rsid w:val="00535D74"/>
    <w:rsid w:val="0053634F"/>
    <w:rsid w:val="00536C42"/>
    <w:rsid w:val="00540DE0"/>
    <w:rsid w:val="00540F4C"/>
    <w:rsid w:val="005419EC"/>
    <w:rsid w:val="00544BA7"/>
    <w:rsid w:val="00544DEA"/>
    <w:rsid w:val="005454DF"/>
    <w:rsid w:val="00545B1E"/>
    <w:rsid w:val="00546108"/>
    <w:rsid w:val="00546636"/>
    <w:rsid w:val="00546737"/>
    <w:rsid w:val="00546F2C"/>
    <w:rsid w:val="0054747B"/>
    <w:rsid w:val="00547B8C"/>
    <w:rsid w:val="00550E2F"/>
    <w:rsid w:val="0055184E"/>
    <w:rsid w:val="00551DA2"/>
    <w:rsid w:val="00553E6F"/>
    <w:rsid w:val="0055432B"/>
    <w:rsid w:val="00554CC2"/>
    <w:rsid w:val="00556482"/>
    <w:rsid w:val="00556DDC"/>
    <w:rsid w:val="00557812"/>
    <w:rsid w:val="00557C8F"/>
    <w:rsid w:val="00560FEB"/>
    <w:rsid w:val="005619E0"/>
    <w:rsid w:val="00563961"/>
    <w:rsid w:val="00565A6A"/>
    <w:rsid w:val="00566060"/>
    <w:rsid w:val="00566643"/>
    <w:rsid w:val="00566B87"/>
    <w:rsid w:val="00566E4F"/>
    <w:rsid w:val="00566F82"/>
    <w:rsid w:val="00570387"/>
    <w:rsid w:val="005708DD"/>
    <w:rsid w:val="005710EA"/>
    <w:rsid w:val="005717AC"/>
    <w:rsid w:val="00571C1C"/>
    <w:rsid w:val="00574C02"/>
    <w:rsid w:val="00576870"/>
    <w:rsid w:val="0057725B"/>
    <w:rsid w:val="00577407"/>
    <w:rsid w:val="005776CC"/>
    <w:rsid w:val="0058050B"/>
    <w:rsid w:val="005816EC"/>
    <w:rsid w:val="005823FE"/>
    <w:rsid w:val="005824BF"/>
    <w:rsid w:val="0058464D"/>
    <w:rsid w:val="00584E5F"/>
    <w:rsid w:val="0058751D"/>
    <w:rsid w:val="00590D39"/>
    <w:rsid w:val="00591B06"/>
    <w:rsid w:val="0059214D"/>
    <w:rsid w:val="005924FC"/>
    <w:rsid w:val="005934CC"/>
    <w:rsid w:val="00594353"/>
    <w:rsid w:val="005947D4"/>
    <w:rsid w:val="00595A8D"/>
    <w:rsid w:val="005963EF"/>
    <w:rsid w:val="00596A50"/>
    <w:rsid w:val="00596C05"/>
    <w:rsid w:val="00597105"/>
    <w:rsid w:val="005A13C0"/>
    <w:rsid w:val="005A207F"/>
    <w:rsid w:val="005B1810"/>
    <w:rsid w:val="005B23E1"/>
    <w:rsid w:val="005B48DC"/>
    <w:rsid w:val="005B50A1"/>
    <w:rsid w:val="005B5AA2"/>
    <w:rsid w:val="005B5DC7"/>
    <w:rsid w:val="005C0518"/>
    <w:rsid w:val="005C05A6"/>
    <w:rsid w:val="005C0816"/>
    <w:rsid w:val="005C09B5"/>
    <w:rsid w:val="005C124F"/>
    <w:rsid w:val="005C1606"/>
    <w:rsid w:val="005C16AB"/>
    <w:rsid w:val="005C4E3E"/>
    <w:rsid w:val="005D008C"/>
    <w:rsid w:val="005D0547"/>
    <w:rsid w:val="005D0616"/>
    <w:rsid w:val="005D0B93"/>
    <w:rsid w:val="005D0CB3"/>
    <w:rsid w:val="005D2E87"/>
    <w:rsid w:val="005D4C6F"/>
    <w:rsid w:val="005D66B6"/>
    <w:rsid w:val="005E0D37"/>
    <w:rsid w:val="005E1257"/>
    <w:rsid w:val="005E12DE"/>
    <w:rsid w:val="005E3793"/>
    <w:rsid w:val="005E45DE"/>
    <w:rsid w:val="005E4774"/>
    <w:rsid w:val="005E53F6"/>
    <w:rsid w:val="005E5C05"/>
    <w:rsid w:val="005E7694"/>
    <w:rsid w:val="005E7FEE"/>
    <w:rsid w:val="005F1AD6"/>
    <w:rsid w:val="005F488A"/>
    <w:rsid w:val="005F54D4"/>
    <w:rsid w:val="005F63FD"/>
    <w:rsid w:val="005F68CC"/>
    <w:rsid w:val="005F7262"/>
    <w:rsid w:val="005F78AB"/>
    <w:rsid w:val="006030BA"/>
    <w:rsid w:val="00610EF5"/>
    <w:rsid w:val="00612628"/>
    <w:rsid w:val="00612740"/>
    <w:rsid w:val="00612E75"/>
    <w:rsid w:val="006136A0"/>
    <w:rsid w:val="006173D9"/>
    <w:rsid w:val="00617422"/>
    <w:rsid w:val="00617B82"/>
    <w:rsid w:val="00620482"/>
    <w:rsid w:val="00621830"/>
    <w:rsid w:val="0062224B"/>
    <w:rsid w:val="00624682"/>
    <w:rsid w:val="00624C3F"/>
    <w:rsid w:val="00625AE3"/>
    <w:rsid w:val="00626B7B"/>
    <w:rsid w:val="00627278"/>
    <w:rsid w:val="00630F63"/>
    <w:rsid w:val="00632143"/>
    <w:rsid w:val="00633FCE"/>
    <w:rsid w:val="00634FFB"/>
    <w:rsid w:val="006402AE"/>
    <w:rsid w:val="00640475"/>
    <w:rsid w:val="00640AAE"/>
    <w:rsid w:val="0064309A"/>
    <w:rsid w:val="00643BBE"/>
    <w:rsid w:val="00644E0A"/>
    <w:rsid w:val="00646AD3"/>
    <w:rsid w:val="00650865"/>
    <w:rsid w:val="00651564"/>
    <w:rsid w:val="0065348F"/>
    <w:rsid w:val="006535EC"/>
    <w:rsid w:val="00653C5C"/>
    <w:rsid w:val="006543C1"/>
    <w:rsid w:val="006557DA"/>
    <w:rsid w:val="00655A73"/>
    <w:rsid w:val="00656AB5"/>
    <w:rsid w:val="00656C09"/>
    <w:rsid w:val="0066012F"/>
    <w:rsid w:val="00660609"/>
    <w:rsid w:val="006606A0"/>
    <w:rsid w:val="006619DB"/>
    <w:rsid w:val="0066252B"/>
    <w:rsid w:val="00662F87"/>
    <w:rsid w:val="0066463E"/>
    <w:rsid w:val="00665B4B"/>
    <w:rsid w:val="006711E3"/>
    <w:rsid w:val="006720B0"/>
    <w:rsid w:val="00672712"/>
    <w:rsid w:val="006727FE"/>
    <w:rsid w:val="006749FD"/>
    <w:rsid w:val="00674F4C"/>
    <w:rsid w:val="00675ACA"/>
    <w:rsid w:val="00677D9E"/>
    <w:rsid w:val="006805B8"/>
    <w:rsid w:val="00682076"/>
    <w:rsid w:val="00684DF6"/>
    <w:rsid w:val="00685E72"/>
    <w:rsid w:val="006861A8"/>
    <w:rsid w:val="00690666"/>
    <w:rsid w:val="006919F9"/>
    <w:rsid w:val="00691F53"/>
    <w:rsid w:val="006923CB"/>
    <w:rsid w:val="00693A24"/>
    <w:rsid w:val="00694D7B"/>
    <w:rsid w:val="006A00DC"/>
    <w:rsid w:val="006A07D0"/>
    <w:rsid w:val="006A126B"/>
    <w:rsid w:val="006A1460"/>
    <w:rsid w:val="006A1F79"/>
    <w:rsid w:val="006A30F6"/>
    <w:rsid w:val="006A380A"/>
    <w:rsid w:val="006A47F9"/>
    <w:rsid w:val="006A4B02"/>
    <w:rsid w:val="006A539D"/>
    <w:rsid w:val="006B0DDE"/>
    <w:rsid w:val="006B2930"/>
    <w:rsid w:val="006B50EA"/>
    <w:rsid w:val="006B79CE"/>
    <w:rsid w:val="006B7AA5"/>
    <w:rsid w:val="006B7DF1"/>
    <w:rsid w:val="006C2808"/>
    <w:rsid w:val="006C3327"/>
    <w:rsid w:val="006C58A9"/>
    <w:rsid w:val="006C6D90"/>
    <w:rsid w:val="006D1869"/>
    <w:rsid w:val="006D2EDA"/>
    <w:rsid w:val="006D4569"/>
    <w:rsid w:val="006D4A7F"/>
    <w:rsid w:val="006D5452"/>
    <w:rsid w:val="006D7268"/>
    <w:rsid w:val="006D7599"/>
    <w:rsid w:val="006D7997"/>
    <w:rsid w:val="006D7E74"/>
    <w:rsid w:val="006D7F90"/>
    <w:rsid w:val="006E033E"/>
    <w:rsid w:val="006E0E5B"/>
    <w:rsid w:val="006E2989"/>
    <w:rsid w:val="006E2C94"/>
    <w:rsid w:val="006E3D44"/>
    <w:rsid w:val="006E462C"/>
    <w:rsid w:val="006E4CD8"/>
    <w:rsid w:val="006E56DB"/>
    <w:rsid w:val="006E5C32"/>
    <w:rsid w:val="006E6497"/>
    <w:rsid w:val="006E69B4"/>
    <w:rsid w:val="006E72B4"/>
    <w:rsid w:val="006E7A24"/>
    <w:rsid w:val="006F0FF2"/>
    <w:rsid w:val="006F1535"/>
    <w:rsid w:val="006F1D0E"/>
    <w:rsid w:val="006F44EA"/>
    <w:rsid w:val="006F5A10"/>
    <w:rsid w:val="006F6B07"/>
    <w:rsid w:val="006F6E10"/>
    <w:rsid w:val="006F6FB8"/>
    <w:rsid w:val="006F78E5"/>
    <w:rsid w:val="0070331A"/>
    <w:rsid w:val="00705C20"/>
    <w:rsid w:val="00707587"/>
    <w:rsid w:val="0071074A"/>
    <w:rsid w:val="00712C51"/>
    <w:rsid w:val="00712D6A"/>
    <w:rsid w:val="00713398"/>
    <w:rsid w:val="00713BA0"/>
    <w:rsid w:val="00713DAA"/>
    <w:rsid w:val="007140C3"/>
    <w:rsid w:val="00716F0D"/>
    <w:rsid w:val="0072058A"/>
    <w:rsid w:val="00720FB1"/>
    <w:rsid w:val="007219D3"/>
    <w:rsid w:val="00721E5A"/>
    <w:rsid w:val="00721EB5"/>
    <w:rsid w:val="00722ADF"/>
    <w:rsid w:val="00722E64"/>
    <w:rsid w:val="00725021"/>
    <w:rsid w:val="007267D7"/>
    <w:rsid w:val="007274DD"/>
    <w:rsid w:val="00727CA5"/>
    <w:rsid w:val="00731D04"/>
    <w:rsid w:val="007338E9"/>
    <w:rsid w:val="00734C0F"/>
    <w:rsid w:val="00734F58"/>
    <w:rsid w:val="00736161"/>
    <w:rsid w:val="007376A7"/>
    <w:rsid w:val="00737877"/>
    <w:rsid w:val="0074065D"/>
    <w:rsid w:val="00741C2B"/>
    <w:rsid w:val="007427F6"/>
    <w:rsid w:val="0074337F"/>
    <w:rsid w:val="00744F13"/>
    <w:rsid w:val="0074586A"/>
    <w:rsid w:val="00745A43"/>
    <w:rsid w:val="00745BFA"/>
    <w:rsid w:val="00747C6D"/>
    <w:rsid w:val="007516C8"/>
    <w:rsid w:val="00751AA3"/>
    <w:rsid w:val="007523CF"/>
    <w:rsid w:val="00752EBC"/>
    <w:rsid w:val="00752FD0"/>
    <w:rsid w:val="00753D79"/>
    <w:rsid w:val="007563CB"/>
    <w:rsid w:val="00756579"/>
    <w:rsid w:val="00756585"/>
    <w:rsid w:val="00757876"/>
    <w:rsid w:val="00761B8C"/>
    <w:rsid w:val="00762178"/>
    <w:rsid w:val="00762621"/>
    <w:rsid w:val="00764C48"/>
    <w:rsid w:val="0076531D"/>
    <w:rsid w:val="007654C6"/>
    <w:rsid w:val="007661CD"/>
    <w:rsid w:val="0076761F"/>
    <w:rsid w:val="00767CB5"/>
    <w:rsid w:val="00771855"/>
    <w:rsid w:val="0077254A"/>
    <w:rsid w:val="00772591"/>
    <w:rsid w:val="00772C47"/>
    <w:rsid w:val="00772E80"/>
    <w:rsid w:val="0077307A"/>
    <w:rsid w:val="00774075"/>
    <w:rsid w:val="0077486E"/>
    <w:rsid w:val="00776D7E"/>
    <w:rsid w:val="00777C16"/>
    <w:rsid w:val="00777F2D"/>
    <w:rsid w:val="007820A7"/>
    <w:rsid w:val="0078371D"/>
    <w:rsid w:val="00783DCB"/>
    <w:rsid w:val="00784775"/>
    <w:rsid w:val="007847A2"/>
    <w:rsid w:val="0078597F"/>
    <w:rsid w:val="00787AD5"/>
    <w:rsid w:val="0079078D"/>
    <w:rsid w:val="00791F95"/>
    <w:rsid w:val="0079337B"/>
    <w:rsid w:val="007937B1"/>
    <w:rsid w:val="00793CF5"/>
    <w:rsid w:val="007948AB"/>
    <w:rsid w:val="0079558B"/>
    <w:rsid w:val="00795775"/>
    <w:rsid w:val="00795815"/>
    <w:rsid w:val="00797CD5"/>
    <w:rsid w:val="007A085E"/>
    <w:rsid w:val="007A0D72"/>
    <w:rsid w:val="007A151B"/>
    <w:rsid w:val="007A15D2"/>
    <w:rsid w:val="007A1C26"/>
    <w:rsid w:val="007A22F2"/>
    <w:rsid w:val="007A2BC9"/>
    <w:rsid w:val="007A3A03"/>
    <w:rsid w:val="007A3AD1"/>
    <w:rsid w:val="007A3E23"/>
    <w:rsid w:val="007A4533"/>
    <w:rsid w:val="007A4A6D"/>
    <w:rsid w:val="007A5133"/>
    <w:rsid w:val="007A542E"/>
    <w:rsid w:val="007A720F"/>
    <w:rsid w:val="007B010D"/>
    <w:rsid w:val="007B019C"/>
    <w:rsid w:val="007B034E"/>
    <w:rsid w:val="007B0D0E"/>
    <w:rsid w:val="007B13E0"/>
    <w:rsid w:val="007B7DF1"/>
    <w:rsid w:val="007C116D"/>
    <w:rsid w:val="007C21C3"/>
    <w:rsid w:val="007C3964"/>
    <w:rsid w:val="007C4277"/>
    <w:rsid w:val="007C471B"/>
    <w:rsid w:val="007C4829"/>
    <w:rsid w:val="007C6838"/>
    <w:rsid w:val="007C6A39"/>
    <w:rsid w:val="007C7788"/>
    <w:rsid w:val="007C7FC1"/>
    <w:rsid w:val="007D0E38"/>
    <w:rsid w:val="007D0E5B"/>
    <w:rsid w:val="007D468B"/>
    <w:rsid w:val="007D4847"/>
    <w:rsid w:val="007D528E"/>
    <w:rsid w:val="007D546E"/>
    <w:rsid w:val="007D57E0"/>
    <w:rsid w:val="007D6B4F"/>
    <w:rsid w:val="007E0990"/>
    <w:rsid w:val="007E20F4"/>
    <w:rsid w:val="007E4C06"/>
    <w:rsid w:val="007E6132"/>
    <w:rsid w:val="007E7F21"/>
    <w:rsid w:val="007F043F"/>
    <w:rsid w:val="007F055E"/>
    <w:rsid w:val="007F09A6"/>
    <w:rsid w:val="007F4C45"/>
    <w:rsid w:val="007F60A5"/>
    <w:rsid w:val="007F64F2"/>
    <w:rsid w:val="00802BFA"/>
    <w:rsid w:val="00803131"/>
    <w:rsid w:val="0080386D"/>
    <w:rsid w:val="00804009"/>
    <w:rsid w:val="00806286"/>
    <w:rsid w:val="0080647A"/>
    <w:rsid w:val="008064DE"/>
    <w:rsid w:val="00806C5D"/>
    <w:rsid w:val="008076B8"/>
    <w:rsid w:val="00810385"/>
    <w:rsid w:val="0081042B"/>
    <w:rsid w:val="00811F4E"/>
    <w:rsid w:val="00814F5A"/>
    <w:rsid w:val="00821B67"/>
    <w:rsid w:val="00821CDD"/>
    <w:rsid w:val="008224CE"/>
    <w:rsid w:val="00823A2B"/>
    <w:rsid w:val="008251E6"/>
    <w:rsid w:val="0082535F"/>
    <w:rsid w:val="0082554D"/>
    <w:rsid w:val="008257F9"/>
    <w:rsid w:val="00826AB8"/>
    <w:rsid w:val="008272A3"/>
    <w:rsid w:val="008273D6"/>
    <w:rsid w:val="008276F1"/>
    <w:rsid w:val="008305F8"/>
    <w:rsid w:val="00832009"/>
    <w:rsid w:val="0083252C"/>
    <w:rsid w:val="00833B9F"/>
    <w:rsid w:val="00834077"/>
    <w:rsid w:val="00835C08"/>
    <w:rsid w:val="00840B39"/>
    <w:rsid w:val="00841A68"/>
    <w:rsid w:val="00842727"/>
    <w:rsid w:val="00843691"/>
    <w:rsid w:val="0084425E"/>
    <w:rsid w:val="008446CD"/>
    <w:rsid w:val="00844C45"/>
    <w:rsid w:val="0085183E"/>
    <w:rsid w:val="00852789"/>
    <w:rsid w:val="008529D2"/>
    <w:rsid w:val="00852FEB"/>
    <w:rsid w:val="00855671"/>
    <w:rsid w:val="00856348"/>
    <w:rsid w:val="008564B2"/>
    <w:rsid w:val="00857211"/>
    <w:rsid w:val="00857949"/>
    <w:rsid w:val="00857BC4"/>
    <w:rsid w:val="00860D1C"/>
    <w:rsid w:val="00861201"/>
    <w:rsid w:val="008617EB"/>
    <w:rsid w:val="00863EA8"/>
    <w:rsid w:val="008645FB"/>
    <w:rsid w:val="00864ABB"/>
    <w:rsid w:val="00864EDC"/>
    <w:rsid w:val="00867421"/>
    <w:rsid w:val="00870471"/>
    <w:rsid w:val="00870AD8"/>
    <w:rsid w:val="00872CDA"/>
    <w:rsid w:val="00873DB1"/>
    <w:rsid w:val="00875450"/>
    <w:rsid w:val="008763B4"/>
    <w:rsid w:val="0088064D"/>
    <w:rsid w:val="008820D5"/>
    <w:rsid w:val="0088499F"/>
    <w:rsid w:val="00885D22"/>
    <w:rsid w:val="00885DC5"/>
    <w:rsid w:val="0088735C"/>
    <w:rsid w:val="00887900"/>
    <w:rsid w:val="00890118"/>
    <w:rsid w:val="00890B3F"/>
    <w:rsid w:val="00891CD5"/>
    <w:rsid w:val="00893CAD"/>
    <w:rsid w:val="00896C3D"/>
    <w:rsid w:val="00896F09"/>
    <w:rsid w:val="008A0018"/>
    <w:rsid w:val="008A5878"/>
    <w:rsid w:val="008B1B47"/>
    <w:rsid w:val="008B3940"/>
    <w:rsid w:val="008B4984"/>
    <w:rsid w:val="008B58B5"/>
    <w:rsid w:val="008B765A"/>
    <w:rsid w:val="008C04DD"/>
    <w:rsid w:val="008C0BCC"/>
    <w:rsid w:val="008C0DC9"/>
    <w:rsid w:val="008C0ECD"/>
    <w:rsid w:val="008C2887"/>
    <w:rsid w:val="008C2961"/>
    <w:rsid w:val="008C38AD"/>
    <w:rsid w:val="008C39B5"/>
    <w:rsid w:val="008C3BF2"/>
    <w:rsid w:val="008C41D3"/>
    <w:rsid w:val="008C4FAF"/>
    <w:rsid w:val="008C6326"/>
    <w:rsid w:val="008D0A7D"/>
    <w:rsid w:val="008D0F3D"/>
    <w:rsid w:val="008D1477"/>
    <w:rsid w:val="008D1FF2"/>
    <w:rsid w:val="008D3523"/>
    <w:rsid w:val="008D549B"/>
    <w:rsid w:val="008D71AD"/>
    <w:rsid w:val="008D7629"/>
    <w:rsid w:val="008D7EA7"/>
    <w:rsid w:val="008D7F0B"/>
    <w:rsid w:val="008E0367"/>
    <w:rsid w:val="008E0C4E"/>
    <w:rsid w:val="008E32F7"/>
    <w:rsid w:val="008E43D5"/>
    <w:rsid w:val="008E4E74"/>
    <w:rsid w:val="008E5734"/>
    <w:rsid w:val="008E6597"/>
    <w:rsid w:val="008E7305"/>
    <w:rsid w:val="008E73F4"/>
    <w:rsid w:val="008E7DEC"/>
    <w:rsid w:val="008F0112"/>
    <w:rsid w:val="008F01B0"/>
    <w:rsid w:val="008F1884"/>
    <w:rsid w:val="008F1A43"/>
    <w:rsid w:val="008F2533"/>
    <w:rsid w:val="008F2537"/>
    <w:rsid w:val="008F480B"/>
    <w:rsid w:val="008F5280"/>
    <w:rsid w:val="008F62EB"/>
    <w:rsid w:val="008F6613"/>
    <w:rsid w:val="00900EE9"/>
    <w:rsid w:val="009017B1"/>
    <w:rsid w:val="009018FB"/>
    <w:rsid w:val="00903EA9"/>
    <w:rsid w:val="00903F58"/>
    <w:rsid w:val="0090401B"/>
    <w:rsid w:val="009042F4"/>
    <w:rsid w:val="00904A4C"/>
    <w:rsid w:val="00904C81"/>
    <w:rsid w:val="0090510E"/>
    <w:rsid w:val="00906487"/>
    <w:rsid w:val="0090676A"/>
    <w:rsid w:val="00910528"/>
    <w:rsid w:val="00910B8C"/>
    <w:rsid w:val="009111B2"/>
    <w:rsid w:val="00912AC5"/>
    <w:rsid w:val="00912FD8"/>
    <w:rsid w:val="009149C0"/>
    <w:rsid w:val="00914D7B"/>
    <w:rsid w:val="00915733"/>
    <w:rsid w:val="00915A25"/>
    <w:rsid w:val="00917C46"/>
    <w:rsid w:val="00920A44"/>
    <w:rsid w:val="00921285"/>
    <w:rsid w:val="00922135"/>
    <w:rsid w:val="00925506"/>
    <w:rsid w:val="009266F1"/>
    <w:rsid w:val="009274AE"/>
    <w:rsid w:val="009276AA"/>
    <w:rsid w:val="00930265"/>
    <w:rsid w:val="00932575"/>
    <w:rsid w:val="0093277A"/>
    <w:rsid w:val="00934D4B"/>
    <w:rsid w:val="00936566"/>
    <w:rsid w:val="00936FE8"/>
    <w:rsid w:val="009406B6"/>
    <w:rsid w:val="00941CFF"/>
    <w:rsid w:val="00944F9C"/>
    <w:rsid w:val="00945CD1"/>
    <w:rsid w:val="00947787"/>
    <w:rsid w:val="00951FD4"/>
    <w:rsid w:val="00952C30"/>
    <w:rsid w:val="00952C98"/>
    <w:rsid w:val="00953D32"/>
    <w:rsid w:val="00954B8F"/>
    <w:rsid w:val="009602D7"/>
    <w:rsid w:val="009632FF"/>
    <w:rsid w:val="00965236"/>
    <w:rsid w:val="00965DC6"/>
    <w:rsid w:val="00966A49"/>
    <w:rsid w:val="0097408C"/>
    <w:rsid w:val="0098099D"/>
    <w:rsid w:val="00980C6C"/>
    <w:rsid w:val="00981A91"/>
    <w:rsid w:val="009820BC"/>
    <w:rsid w:val="00982456"/>
    <w:rsid w:val="00982B1B"/>
    <w:rsid w:val="009855F7"/>
    <w:rsid w:val="00985831"/>
    <w:rsid w:val="00985953"/>
    <w:rsid w:val="00985ED0"/>
    <w:rsid w:val="009865E5"/>
    <w:rsid w:val="0099095A"/>
    <w:rsid w:val="009932F6"/>
    <w:rsid w:val="009935F6"/>
    <w:rsid w:val="00993C44"/>
    <w:rsid w:val="00995F40"/>
    <w:rsid w:val="00996E1E"/>
    <w:rsid w:val="0099725F"/>
    <w:rsid w:val="009A15EF"/>
    <w:rsid w:val="009A18E8"/>
    <w:rsid w:val="009A2486"/>
    <w:rsid w:val="009A357C"/>
    <w:rsid w:val="009A46AB"/>
    <w:rsid w:val="009A4BC4"/>
    <w:rsid w:val="009A527D"/>
    <w:rsid w:val="009B093B"/>
    <w:rsid w:val="009B2152"/>
    <w:rsid w:val="009B2200"/>
    <w:rsid w:val="009B5074"/>
    <w:rsid w:val="009B5B34"/>
    <w:rsid w:val="009B686A"/>
    <w:rsid w:val="009B696B"/>
    <w:rsid w:val="009B75EB"/>
    <w:rsid w:val="009C1A9F"/>
    <w:rsid w:val="009C1C2F"/>
    <w:rsid w:val="009C2228"/>
    <w:rsid w:val="009C3B82"/>
    <w:rsid w:val="009C4771"/>
    <w:rsid w:val="009C5327"/>
    <w:rsid w:val="009C69ED"/>
    <w:rsid w:val="009D079D"/>
    <w:rsid w:val="009D081F"/>
    <w:rsid w:val="009D1F28"/>
    <w:rsid w:val="009D2F1E"/>
    <w:rsid w:val="009D3B33"/>
    <w:rsid w:val="009D4063"/>
    <w:rsid w:val="009D4976"/>
    <w:rsid w:val="009D49BC"/>
    <w:rsid w:val="009D4ABA"/>
    <w:rsid w:val="009D4C93"/>
    <w:rsid w:val="009D6E2B"/>
    <w:rsid w:val="009D7674"/>
    <w:rsid w:val="009E01E7"/>
    <w:rsid w:val="009E131C"/>
    <w:rsid w:val="009E2088"/>
    <w:rsid w:val="009E26BA"/>
    <w:rsid w:val="009E2D14"/>
    <w:rsid w:val="009E4069"/>
    <w:rsid w:val="009E523A"/>
    <w:rsid w:val="009E5467"/>
    <w:rsid w:val="009E6366"/>
    <w:rsid w:val="009E7858"/>
    <w:rsid w:val="009E7B48"/>
    <w:rsid w:val="009F044E"/>
    <w:rsid w:val="009F15FF"/>
    <w:rsid w:val="009F1911"/>
    <w:rsid w:val="009F3D30"/>
    <w:rsid w:val="009F4885"/>
    <w:rsid w:val="009F4B2F"/>
    <w:rsid w:val="009F5503"/>
    <w:rsid w:val="009F5608"/>
    <w:rsid w:val="009F5ED4"/>
    <w:rsid w:val="009F6673"/>
    <w:rsid w:val="00A01CFD"/>
    <w:rsid w:val="00A0475C"/>
    <w:rsid w:val="00A04EB3"/>
    <w:rsid w:val="00A06145"/>
    <w:rsid w:val="00A06774"/>
    <w:rsid w:val="00A06E67"/>
    <w:rsid w:val="00A06EA5"/>
    <w:rsid w:val="00A06F4A"/>
    <w:rsid w:val="00A07BC5"/>
    <w:rsid w:val="00A07D6A"/>
    <w:rsid w:val="00A11DB5"/>
    <w:rsid w:val="00A15436"/>
    <w:rsid w:val="00A17E0A"/>
    <w:rsid w:val="00A214AC"/>
    <w:rsid w:val="00A259E2"/>
    <w:rsid w:val="00A265C0"/>
    <w:rsid w:val="00A32EB5"/>
    <w:rsid w:val="00A358BD"/>
    <w:rsid w:val="00A37306"/>
    <w:rsid w:val="00A37558"/>
    <w:rsid w:val="00A3792C"/>
    <w:rsid w:val="00A403E8"/>
    <w:rsid w:val="00A4053F"/>
    <w:rsid w:val="00A40EE3"/>
    <w:rsid w:val="00A41B57"/>
    <w:rsid w:val="00A43BC5"/>
    <w:rsid w:val="00A43C4E"/>
    <w:rsid w:val="00A43CBE"/>
    <w:rsid w:val="00A46782"/>
    <w:rsid w:val="00A4729B"/>
    <w:rsid w:val="00A47992"/>
    <w:rsid w:val="00A47D98"/>
    <w:rsid w:val="00A515F7"/>
    <w:rsid w:val="00A51DD0"/>
    <w:rsid w:val="00A5342F"/>
    <w:rsid w:val="00A53F4A"/>
    <w:rsid w:val="00A5695F"/>
    <w:rsid w:val="00A56A03"/>
    <w:rsid w:val="00A57C4F"/>
    <w:rsid w:val="00A608C1"/>
    <w:rsid w:val="00A611CA"/>
    <w:rsid w:val="00A61A49"/>
    <w:rsid w:val="00A6456E"/>
    <w:rsid w:val="00A64FC9"/>
    <w:rsid w:val="00A67352"/>
    <w:rsid w:val="00A70378"/>
    <w:rsid w:val="00A70510"/>
    <w:rsid w:val="00A70CCE"/>
    <w:rsid w:val="00A70D96"/>
    <w:rsid w:val="00A71075"/>
    <w:rsid w:val="00A71B97"/>
    <w:rsid w:val="00A76FF4"/>
    <w:rsid w:val="00A77333"/>
    <w:rsid w:val="00A779A8"/>
    <w:rsid w:val="00A83AA6"/>
    <w:rsid w:val="00A8429A"/>
    <w:rsid w:val="00A85B60"/>
    <w:rsid w:val="00A86943"/>
    <w:rsid w:val="00A92BA5"/>
    <w:rsid w:val="00A9328C"/>
    <w:rsid w:val="00A9355C"/>
    <w:rsid w:val="00A941AA"/>
    <w:rsid w:val="00A97243"/>
    <w:rsid w:val="00AA0ED4"/>
    <w:rsid w:val="00AA1A13"/>
    <w:rsid w:val="00AA488C"/>
    <w:rsid w:val="00AA655E"/>
    <w:rsid w:val="00AA74CC"/>
    <w:rsid w:val="00AA7DDF"/>
    <w:rsid w:val="00AB304D"/>
    <w:rsid w:val="00AB464E"/>
    <w:rsid w:val="00AB5A23"/>
    <w:rsid w:val="00AB5F31"/>
    <w:rsid w:val="00AB688F"/>
    <w:rsid w:val="00AC02D3"/>
    <w:rsid w:val="00AC34B0"/>
    <w:rsid w:val="00AC3DAF"/>
    <w:rsid w:val="00AC4EA4"/>
    <w:rsid w:val="00AC657D"/>
    <w:rsid w:val="00AD2B9E"/>
    <w:rsid w:val="00AD3763"/>
    <w:rsid w:val="00AD5EB6"/>
    <w:rsid w:val="00AD5F68"/>
    <w:rsid w:val="00AD6510"/>
    <w:rsid w:val="00AD656E"/>
    <w:rsid w:val="00AD7711"/>
    <w:rsid w:val="00AE070B"/>
    <w:rsid w:val="00AE27B0"/>
    <w:rsid w:val="00AE4149"/>
    <w:rsid w:val="00AE4B13"/>
    <w:rsid w:val="00AE5690"/>
    <w:rsid w:val="00AE6C01"/>
    <w:rsid w:val="00AE76BF"/>
    <w:rsid w:val="00AE7A98"/>
    <w:rsid w:val="00AF23F2"/>
    <w:rsid w:val="00AF292F"/>
    <w:rsid w:val="00AF390D"/>
    <w:rsid w:val="00AF3E1D"/>
    <w:rsid w:val="00AF45DF"/>
    <w:rsid w:val="00AF4C53"/>
    <w:rsid w:val="00B00185"/>
    <w:rsid w:val="00B0069B"/>
    <w:rsid w:val="00B014BB"/>
    <w:rsid w:val="00B037FE"/>
    <w:rsid w:val="00B04521"/>
    <w:rsid w:val="00B054B8"/>
    <w:rsid w:val="00B05875"/>
    <w:rsid w:val="00B060C8"/>
    <w:rsid w:val="00B06E66"/>
    <w:rsid w:val="00B06F55"/>
    <w:rsid w:val="00B10800"/>
    <w:rsid w:val="00B11AFE"/>
    <w:rsid w:val="00B125BD"/>
    <w:rsid w:val="00B13E78"/>
    <w:rsid w:val="00B14974"/>
    <w:rsid w:val="00B14F08"/>
    <w:rsid w:val="00B15151"/>
    <w:rsid w:val="00B15162"/>
    <w:rsid w:val="00B155FD"/>
    <w:rsid w:val="00B1773C"/>
    <w:rsid w:val="00B218D4"/>
    <w:rsid w:val="00B22477"/>
    <w:rsid w:val="00B23C03"/>
    <w:rsid w:val="00B24B52"/>
    <w:rsid w:val="00B24B96"/>
    <w:rsid w:val="00B26024"/>
    <w:rsid w:val="00B3373B"/>
    <w:rsid w:val="00B33BFA"/>
    <w:rsid w:val="00B345BB"/>
    <w:rsid w:val="00B3524D"/>
    <w:rsid w:val="00B359D5"/>
    <w:rsid w:val="00B40653"/>
    <w:rsid w:val="00B41002"/>
    <w:rsid w:val="00B416A0"/>
    <w:rsid w:val="00B41FF0"/>
    <w:rsid w:val="00B43042"/>
    <w:rsid w:val="00B43560"/>
    <w:rsid w:val="00B43A64"/>
    <w:rsid w:val="00B445C3"/>
    <w:rsid w:val="00B4539D"/>
    <w:rsid w:val="00B45F17"/>
    <w:rsid w:val="00B47AC4"/>
    <w:rsid w:val="00B52EFB"/>
    <w:rsid w:val="00B548B5"/>
    <w:rsid w:val="00B55605"/>
    <w:rsid w:val="00B5738B"/>
    <w:rsid w:val="00B57986"/>
    <w:rsid w:val="00B57AAA"/>
    <w:rsid w:val="00B60914"/>
    <w:rsid w:val="00B61BF3"/>
    <w:rsid w:val="00B62F7E"/>
    <w:rsid w:val="00B63837"/>
    <w:rsid w:val="00B65244"/>
    <w:rsid w:val="00B65BAA"/>
    <w:rsid w:val="00B65BEF"/>
    <w:rsid w:val="00B66C84"/>
    <w:rsid w:val="00B67042"/>
    <w:rsid w:val="00B67946"/>
    <w:rsid w:val="00B7165C"/>
    <w:rsid w:val="00B72B25"/>
    <w:rsid w:val="00B72BD5"/>
    <w:rsid w:val="00B73517"/>
    <w:rsid w:val="00B747A9"/>
    <w:rsid w:val="00B7572B"/>
    <w:rsid w:val="00B75857"/>
    <w:rsid w:val="00B76651"/>
    <w:rsid w:val="00B76A43"/>
    <w:rsid w:val="00B76F5C"/>
    <w:rsid w:val="00B77DDD"/>
    <w:rsid w:val="00B8053B"/>
    <w:rsid w:val="00B81645"/>
    <w:rsid w:val="00B838AB"/>
    <w:rsid w:val="00B85126"/>
    <w:rsid w:val="00B8531F"/>
    <w:rsid w:val="00B8563F"/>
    <w:rsid w:val="00B9026D"/>
    <w:rsid w:val="00B93ECB"/>
    <w:rsid w:val="00B94719"/>
    <w:rsid w:val="00B94845"/>
    <w:rsid w:val="00B950BF"/>
    <w:rsid w:val="00B95E93"/>
    <w:rsid w:val="00BA15EE"/>
    <w:rsid w:val="00BA1EAB"/>
    <w:rsid w:val="00BA46B8"/>
    <w:rsid w:val="00BA49A8"/>
    <w:rsid w:val="00BA760D"/>
    <w:rsid w:val="00BA76C0"/>
    <w:rsid w:val="00BB0474"/>
    <w:rsid w:val="00BB04BE"/>
    <w:rsid w:val="00BB16AC"/>
    <w:rsid w:val="00BB246C"/>
    <w:rsid w:val="00BB4BB5"/>
    <w:rsid w:val="00BB596D"/>
    <w:rsid w:val="00BB5DB3"/>
    <w:rsid w:val="00BC0BEE"/>
    <w:rsid w:val="00BC0CD5"/>
    <w:rsid w:val="00BC1EA2"/>
    <w:rsid w:val="00BC2055"/>
    <w:rsid w:val="00BC42DC"/>
    <w:rsid w:val="00BC638A"/>
    <w:rsid w:val="00BD06CB"/>
    <w:rsid w:val="00BD0E19"/>
    <w:rsid w:val="00BD10B0"/>
    <w:rsid w:val="00BD229A"/>
    <w:rsid w:val="00BD319F"/>
    <w:rsid w:val="00BD37D1"/>
    <w:rsid w:val="00BD3979"/>
    <w:rsid w:val="00BD409B"/>
    <w:rsid w:val="00BD4C59"/>
    <w:rsid w:val="00BD5784"/>
    <w:rsid w:val="00BD72ED"/>
    <w:rsid w:val="00BD780B"/>
    <w:rsid w:val="00BE2596"/>
    <w:rsid w:val="00BE3A03"/>
    <w:rsid w:val="00BE6076"/>
    <w:rsid w:val="00BF16AE"/>
    <w:rsid w:val="00BF24F5"/>
    <w:rsid w:val="00BF472B"/>
    <w:rsid w:val="00BF4AB6"/>
    <w:rsid w:val="00BF5730"/>
    <w:rsid w:val="00BF5777"/>
    <w:rsid w:val="00BF5823"/>
    <w:rsid w:val="00BF6336"/>
    <w:rsid w:val="00BF6BB5"/>
    <w:rsid w:val="00BF6CC3"/>
    <w:rsid w:val="00BF7494"/>
    <w:rsid w:val="00C02B81"/>
    <w:rsid w:val="00C03019"/>
    <w:rsid w:val="00C03606"/>
    <w:rsid w:val="00C037E0"/>
    <w:rsid w:val="00C04351"/>
    <w:rsid w:val="00C049E9"/>
    <w:rsid w:val="00C05286"/>
    <w:rsid w:val="00C05387"/>
    <w:rsid w:val="00C06E63"/>
    <w:rsid w:val="00C1092A"/>
    <w:rsid w:val="00C11E7D"/>
    <w:rsid w:val="00C11EE0"/>
    <w:rsid w:val="00C13AAB"/>
    <w:rsid w:val="00C141D0"/>
    <w:rsid w:val="00C141E7"/>
    <w:rsid w:val="00C14641"/>
    <w:rsid w:val="00C15903"/>
    <w:rsid w:val="00C15F9E"/>
    <w:rsid w:val="00C16818"/>
    <w:rsid w:val="00C16A86"/>
    <w:rsid w:val="00C20650"/>
    <w:rsid w:val="00C20B37"/>
    <w:rsid w:val="00C20D52"/>
    <w:rsid w:val="00C2123B"/>
    <w:rsid w:val="00C21248"/>
    <w:rsid w:val="00C2217B"/>
    <w:rsid w:val="00C2280C"/>
    <w:rsid w:val="00C23FB9"/>
    <w:rsid w:val="00C2450F"/>
    <w:rsid w:val="00C26129"/>
    <w:rsid w:val="00C26448"/>
    <w:rsid w:val="00C27AC1"/>
    <w:rsid w:val="00C27CDE"/>
    <w:rsid w:val="00C27FAE"/>
    <w:rsid w:val="00C305B4"/>
    <w:rsid w:val="00C309C5"/>
    <w:rsid w:val="00C33B07"/>
    <w:rsid w:val="00C33FED"/>
    <w:rsid w:val="00C34C0D"/>
    <w:rsid w:val="00C34D7B"/>
    <w:rsid w:val="00C3528C"/>
    <w:rsid w:val="00C36291"/>
    <w:rsid w:val="00C379A9"/>
    <w:rsid w:val="00C41E15"/>
    <w:rsid w:val="00C46B61"/>
    <w:rsid w:val="00C47476"/>
    <w:rsid w:val="00C51FE6"/>
    <w:rsid w:val="00C5283A"/>
    <w:rsid w:val="00C5387E"/>
    <w:rsid w:val="00C54482"/>
    <w:rsid w:val="00C54596"/>
    <w:rsid w:val="00C56E39"/>
    <w:rsid w:val="00C57EBD"/>
    <w:rsid w:val="00C602B5"/>
    <w:rsid w:val="00C61806"/>
    <w:rsid w:val="00C6258D"/>
    <w:rsid w:val="00C6305E"/>
    <w:rsid w:val="00C640BD"/>
    <w:rsid w:val="00C65763"/>
    <w:rsid w:val="00C65D36"/>
    <w:rsid w:val="00C67964"/>
    <w:rsid w:val="00C70044"/>
    <w:rsid w:val="00C7030E"/>
    <w:rsid w:val="00C70ADB"/>
    <w:rsid w:val="00C71065"/>
    <w:rsid w:val="00C72D2B"/>
    <w:rsid w:val="00C7308E"/>
    <w:rsid w:val="00C736E5"/>
    <w:rsid w:val="00C756CA"/>
    <w:rsid w:val="00C773AC"/>
    <w:rsid w:val="00C77D01"/>
    <w:rsid w:val="00C77D9B"/>
    <w:rsid w:val="00C8039A"/>
    <w:rsid w:val="00C8110D"/>
    <w:rsid w:val="00C81974"/>
    <w:rsid w:val="00C83064"/>
    <w:rsid w:val="00C83B53"/>
    <w:rsid w:val="00C84575"/>
    <w:rsid w:val="00C84BFA"/>
    <w:rsid w:val="00C90687"/>
    <w:rsid w:val="00C90939"/>
    <w:rsid w:val="00C92D46"/>
    <w:rsid w:val="00C96565"/>
    <w:rsid w:val="00C96724"/>
    <w:rsid w:val="00CA0151"/>
    <w:rsid w:val="00CA25B5"/>
    <w:rsid w:val="00CA28E9"/>
    <w:rsid w:val="00CA2B4B"/>
    <w:rsid w:val="00CA35CB"/>
    <w:rsid w:val="00CA4DBC"/>
    <w:rsid w:val="00CA617D"/>
    <w:rsid w:val="00CA6A60"/>
    <w:rsid w:val="00CB0E4B"/>
    <w:rsid w:val="00CB1F96"/>
    <w:rsid w:val="00CB20C3"/>
    <w:rsid w:val="00CB5441"/>
    <w:rsid w:val="00CB6783"/>
    <w:rsid w:val="00CB766A"/>
    <w:rsid w:val="00CB7AD4"/>
    <w:rsid w:val="00CB7EE1"/>
    <w:rsid w:val="00CC0312"/>
    <w:rsid w:val="00CC0EC0"/>
    <w:rsid w:val="00CC0F14"/>
    <w:rsid w:val="00CC1E9C"/>
    <w:rsid w:val="00CC4377"/>
    <w:rsid w:val="00CC4967"/>
    <w:rsid w:val="00CC4AAB"/>
    <w:rsid w:val="00CC63D1"/>
    <w:rsid w:val="00CC7A6A"/>
    <w:rsid w:val="00CC7E7C"/>
    <w:rsid w:val="00CD31EE"/>
    <w:rsid w:val="00CD3663"/>
    <w:rsid w:val="00CD41A3"/>
    <w:rsid w:val="00CD674B"/>
    <w:rsid w:val="00CD7A0B"/>
    <w:rsid w:val="00CE026F"/>
    <w:rsid w:val="00CE1783"/>
    <w:rsid w:val="00CE1B24"/>
    <w:rsid w:val="00CE3175"/>
    <w:rsid w:val="00CE38AF"/>
    <w:rsid w:val="00CE3B54"/>
    <w:rsid w:val="00CE5448"/>
    <w:rsid w:val="00CE5A57"/>
    <w:rsid w:val="00CE5F13"/>
    <w:rsid w:val="00CE64B5"/>
    <w:rsid w:val="00CE6B9B"/>
    <w:rsid w:val="00CF0AD4"/>
    <w:rsid w:val="00CF1033"/>
    <w:rsid w:val="00CF1940"/>
    <w:rsid w:val="00CF3637"/>
    <w:rsid w:val="00CF46EE"/>
    <w:rsid w:val="00CF5089"/>
    <w:rsid w:val="00CF5E08"/>
    <w:rsid w:val="00D0184C"/>
    <w:rsid w:val="00D01E54"/>
    <w:rsid w:val="00D039E7"/>
    <w:rsid w:val="00D04BFC"/>
    <w:rsid w:val="00D054DD"/>
    <w:rsid w:val="00D05D22"/>
    <w:rsid w:val="00D143C2"/>
    <w:rsid w:val="00D15B3E"/>
    <w:rsid w:val="00D15FC5"/>
    <w:rsid w:val="00D1611C"/>
    <w:rsid w:val="00D20ED4"/>
    <w:rsid w:val="00D21088"/>
    <w:rsid w:val="00D225E6"/>
    <w:rsid w:val="00D23174"/>
    <w:rsid w:val="00D241CE"/>
    <w:rsid w:val="00D2528F"/>
    <w:rsid w:val="00D25EB2"/>
    <w:rsid w:val="00D2790C"/>
    <w:rsid w:val="00D30260"/>
    <w:rsid w:val="00D31BDB"/>
    <w:rsid w:val="00D31CFA"/>
    <w:rsid w:val="00D3289D"/>
    <w:rsid w:val="00D32BBD"/>
    <w:rsid w:val="00D34E3F"/>
    <w:rsid w:val="00D379AD"/>
    <w:rsid w:val="00D42D5F"/>
    <w:rsid w:val="00D42E38"/>
    <w:rsid w:val="00D42F78"/>
    <w:rsid w:val="00D438E8"/>
    <w:rsid w:val="00D4390B"/>
    <w:rsid w:val="00D443BF"/>
    <w:rsid w:val="00D45E82"/>
    <w:rsid w:val="00D504DB"/>
    <w:rsid w:val="00D51A23"/>
    <w:rsid w:val="00D52B8E"/>
    <w:rsid w:val="00D53E99"/>
    <w:rsid w:val="00D543A8"/>
    <w:rsid w:val="00D54EA6"/>
    <w:rsid w:val="00D54EDF"/>
    <w:rsid w:val="00D55162"/>
    <w:rsid w:val="00D55781"/>
    <w:rsid w:val="00D55FE7"/>
    <w:rsid w:val="00D60794"/>
    <w:rsid w:val="00D60AE5"/>
    <w:rsid w:val="00D62882"/>
    <w:rsid w:val="00D62F2A"/>
    <w:rsid w:val="00D6362E"/>
    <w:rsid w:val="00D63FA8"/>
    <w:rsid w:val="00D6443E"/>
    <w:rsid w:val="00D6541F"/>
    <w:rsid w:val="00D657D3"/>
    <w:rsid w:val="00D671A0"/>
    <w:rsid w:val="00D67816"/>
    <w:rsid w:val="00D67BD3"/>
    <w:rsid w:val="00D714B2"/>
    <w:rsid w:val="00D71652"/>
    <w:rsid w:val="00D71EF8"/>
    <w:rsid w:val="00D736D4"/>
    <w:rsid w:val="00D74D06"/>
    <w:rsid w:val="00D80B31"/>
    <w:rsid w:val="00D80FE0"/>
    <w:rsid w:val="00D81830"/>
    <w:rsid w:val="00D844D4"/>
    <w:rsid w:val="00D84911"/>
    <w:rsid w:val="00D84D77"/>
    <w:rsid w:val="00D8596C"/>
    <w:rsid w:val="00D85C91"/>
    <w:rsid w:val="00D85EB5"/>
    <w:rsid w:val="00D86877"/>
    <w:rsid w:val="00D90487"/>
    <w:rsid w:val="00D90F06"/>
    <w:rsid w:val="00D92353"/>
    <w:rsid w:val="00D93169"/>
    <w:rsid w:val="00D95D08"/>
    <w:rsid w:val="00DA0AFD"/>
    <w:rsid w:val="00DA22E6"/>
    <w:rsid w:val="00DA2647"/>
    <w:rsid w:val="00DA275D"/>
    <w:rsid w:val="00DA3C13"/>
    <w:rsid w:val="00DA49E3"/>
    <w:rsid w:val="00DA5E95"/>
    <w:rsid w:val="00DA6F69"/>
    <w:rsid w:val="00DA7667"/>
    <w:rsid w:val="00DB20B8"/>
    <w:rsid w:val="00DB3501"/>
    <w:rsid w:val="00DB42B0"/>
    <w:rsid w:val="00DB6B55"/>
    <w:rsid w:val="00DC1FAB"/>
    <w:rsid w:val="00DC2D86"/>
    <w:rsid w:val="00DC2E2B"/>
    <w:rsid w:val="00DC31F6"/>
    <w:rsid w:val="00DC3663"/>
    <w:rsid w:val="00DC3DB1"/>
    <w:rsid w:val="00DC461F"/>
    <w:rsid w:val="00DC469A"/>
    <w:rsid w:val="00DC7832"/>
    <w:rsid w:val="00DC7E69"/>
    <w:rsid w:val="00DD1D03"/>
    <w:rsid w:val="00DD1EE6"/>
    <w:rsid w:val="00DD2AB5"/>
    <w:rsid w:val="00DD30AC"/>
    <w:rsid w:val="00DD3FDB"/>
    <w:rsid w:val="00DD4C68"/>
    <w:rsid w:val="00DD4E08"/>
    <w:rsid w:val="00DD5D6D"/>
    <w:rsid w:val="00DE0A55"/>
    <w:rsid w:val="00DE4DCE"/>
    <w:rsid w:val="00DE673A"/>
    <w:rsid w:val="00DE7197"/>
    <w:rsid w:val="00DE7854"/>
    <w:rsid w:val="00DE78E4"/>
    <w:rsid w:val="00DE7A71"/>
    <w:rsid w:val="00DF1158"/>
    <w:rsid w:val="00DF1845"/>
    <w:rsid w:val="00DF34A6"/>
    <w:rsid w:val="00DF396E"/>
    <w:rsid w:val="00DF3E24"/>
    <w:rsid w:val="00DF4EE6"/>
    <w:rsid w:val="00DF5026"/>
    <w:rsid w:val="00DF68AC"/>
    <w:rsid w:val="00DF6DD7"/>
    <w:rsid w:val="00E00F16"/>
    <w:rsid w:val="00E01027"/>
    <w:rsid w:val="00E01B8D"/>
    <w:rsid w:val="00E022CA"/>
    <w:rsid w:val="00E0415C"/>
    <w:rsid w:val="00E04B70"/>
    <w:rsid w:val="00E04BC1"/>
    <w:rsid w:val="00E05482"/>
    <w:rsid w:val="00E05814"/>
    <w:rsid w:val="00E11B60"/>
    <w:rsid w:val="00E11DD3"/>
    <w:rsid w:val="00E121BF"/>
    <w:rsid w:val="00E12AE3"/>
    <w:rsid w:val="00E12FCE"/>
    <w:rsid w:val="00E1484E"/>
    <w:rsid w:val="00E156E5"/>
    <w:rsid w:val="00E1646D"/>
    <w:rsid w:val="00E175E9"/>
    <w:rsid w:val="00E20C34"/>
    <w:rsid w:val="00E215E3"/>
    <w:rsid w:val="00E2169E"/>
    <w:rsid w:val="00E26585"/>
    <w:rsid w:val="00E30B95"/>
    <w:rsid w:val="00E3124D"/>
    <w:rsid w:val="00E312C6"/>
    <w:rsid w:val="00E31AE9"/>
    <w:rsid w:val="00E32AEF"/>
    <w:rsid w:val="00E35135"/>
    <w:rsid w:val="00E3556D"/>
    <w:rsid w:val="00E37416"/>
    <w:rsid w:val="00E37BC4"/>
    <w:rsid w:val="00E4056A"/>
    <w:rsid w:val="00E408DE"/>
    <w:rsid w:val="00E40A1D"/>
    <w:rsid w:val="00E42D4D"/>
    <w:rsid w:val="00E42FA5"/>
    <w:rsid w:val="00E430EE"/>
    <w:rsid w:val="00E43C36"/>
    <w:rsid w:val="00E43F59"/>
    <w:rsid w:val="00E446F7"/>
    <w:rsid w:val="00E45490"/>
    <w:rsid w:val="00E47922"/>
    <w:rsid w:val="00E5023A"/>
    <w:rsid w:val="00E506C5"/>
    <w:rsid w:val="00E51BE6"/>
    <w:rsid w:val="00E52417"/>
    <w:rsid w:val="00E53FDA"/>
    <w:rsid w:val="00E54913"/>
    <w:rsid w:val="00E6214C"/>
    <w:rsid w:val="00E62352"/>
    <w:rsid w:val="00E6276F"/>
    <w:rsid w:val="00E648BD"/>
    <w:rsid w:val="00E6549E"/>
    <w:rsid w:val="00E65E35"/>
    <w:rsid w:val="00E6707C"/>
    <w:rsid w:val="00E678FE"/>
    <w:rsid w:val="00E67BCC"/>
    <w:rsid w:val="00E71B6C"/>
    <w:rsid w:val="00E73274"/>
    <w:rsid w:val="00E73B6F"/>
    <w:rsid w:val="00E745B3"/>
    <w:rsid w:val="00E74890"/>
    <w:rsid w:val="00E74E8C"/>
    <w:rsid w:val="00E766CC"/>
    <w:rsid w:val="00E7792E"/>
    <w:rsid w:val="00E77BC1"/>
    <w:rsid w:val="00E81ED2"/>
    <w:rsid w:val="00E823C8"/>
    <w:rsid w:val="00E8376B"/>
    <w:rsid w:val="00E83BA9"/>
    <w:rsid w:val="00E83EBE"/>
    <w:rsid w:val="00E84BC0"/>
    <w:rsid w:val="00E86D46"/>
    <w:rsid w:val="00E872EA"/>
    <w:rsid w:val="00E910C1"/>
    <w:rsid w:val="00E912C6"/>
    <w:rsid w:val="00E917EE"/>
    <w:rsid w:val="00E92E5E"/>
    <w:rsid w:val="00E93353"/>
    <w:rsid w:val="00E94339"/>
    <w:rsid w:val="00E949A6"/>
    <w:rsid w:val="00E94FED"/>
    <w:rsid w:val="00E95AD7"/>
    <w:rsid w:val="00EA05AC"/>
    <w:rsid w:val="00EA2593"/>
    <w:rsid w:val="00EA5251"/>
    <w:rsid w:val="00EA6183"/>
    <w:rsid w:val="00EA7248"/>
    <w:rsid w:val="00EB2A68"/>
    <w:rsid w:val="00EB4E71"/>
    <w:rsid w:val="00EB51BC"/>
    <w:rsid w:val="00EB5679"/>
    <w:rsid w:val="00EB6F91"/>
    <w:rsid w:val="00EB747C"/>
    <w:rsid w:val="00EC014F"/>
    <w:rsid w:val="00EC1B68"/>
    <w:rsid w:val="00EC24B0"/>
    <w:rsid w:val="00EC464C"/>
    <w:rsid w:val="00EC4AC1"/>
    <w:rsid w:val="00EC60B9"/>
    <w:rsid w:val="00EC6163"/>
    <w:rsid w:val="00EC6C85"/>
    <w:rsid w:val="00EC7DB6"/>
    <w:rsid w:val="00ED0346"/>
    <w:rsid w:val="00ED03E3"/>
    <w:rsid w:val="00ED0D21"/>
    <w:rsid w:val="00ED0DEB"/>
    <w:rsid w:val="00ED12F2"/>
    <w:rsid w:val="00ED2878"/>
    <w:rsid w:val="00ED2A3A"/>
    <w:rsid w:val="00ED4189"/>
    <w:rsid w:val="00ED468F"/>
    <w:rsid w:val="00EE083D"/>
    <w:rsid w:val="00EE1E95"/>
    <w:rsid w:val="00EE24FD"/>
    <w:rsid w:val="00EE2715"/>
    <w:rsid w:val="00EE7E83"/>
    <w:rsid w:val="00EF00B4"/>
    <w:rsid w:val="00EF2111"/>
    <w:rsid w:val="00EF286B"/>
    <w:rsid w:val="00EF338F"/>
    <w:rsid w:val="00EF3E6D"/>
    <w:rsid w:val="00EF60DE"/>
    <w:rsid w:val="00EF68DC"/>
    <w:rsid w:val="00EF6A18"/>
    <w:rsid w:val="00EF6DC7"/>
    <w:rsid w:val="00EF7C2A"/>
    <w:rsid w:val="00F00B3B"/>
    <w:rsid w:val="00F0287A"/>
    <w:rsid w:val="00F0400E"/>
    <w:rsid w:val="00F0524F"/>
    <w:rsid w:val="00F063C5"/>
    <w:rsid w:val="00F120DE"/>
    <w:rsid w:val="00F12C34"/>
    <w:rsid w:val="00F13E1A"/>
    <w:rsid w:val="00F14E08"/>
    <w:rsid w:val="00F14FA8"/>
    <w:rsid w:val="00F14FB4"/>
    <w:rsid w:val="00F16191"/>
    <w:rsid w:val="00F16215"/>
    <w:rsid w:val="00F168C8"/>
    <w:rsid w:val="00F1764B"/>
    <w:rsid w:val="00F2188B"/>
    <w:rsid w:val="00F21B64"/>
    <w:rsid w:val="00F229A7"/>
    <w:rsid w:val="00F23887"/>
    <w:rsid w:val="00F24989"/>
    <w:rsid w:val="00F25D86"/>
    <w:rsid w:val="00F2638C"/>
    <w:rsid w:val="00F27559"/>
    <w:rsid w:val="00F30246"/>
    <w:rsid w:val="00F3043C"/>
    <w:rsid w:val="00F30B44"/>
    <w:rsid w:val="00F35521"/>
    <w:rsid w:val="00F40799"/>
    <w:rsid w:val="00F4165B"/>
    <w:rsid w:val="00F4186B"/>
    <w:rsid w:val="00F428BA"/>
    <w:rsid w:val="00F43010"/>
    <w:rsid w:val="00F4472A"/>
    <w:rsid w:val="00F44BE1"/>
    <w:rsid w:val="00F47E59"/>
    <w:rsid w:val="00F50177"/>
    <w:rsid w:val="00F50928"/>
    <w:rsid w:val="00F52B49"/>
    <w:rsid w:val="00F53CFF"/>
    <w:rsid w:val="00F543ED"/>
    <w:rsid w:val="00F549BD"/>
    <w:rsid w:val="00F55E4F"/>
    <w:rsid w:val="00F567A4"/>
    <w:rsid w:val="00F5771B"/>
    <w:rsid w:val="00F61165"/>
    <w:rsid w:val="00F611CB"/>
    <w:rsid w:val="00F61537"/>
    <w:rsid w:val="00F6213F"/>
    <w:rsid w:val="00F64A79"/>
    <w:rsid w:val="00F64D7A"/>
    <w:rsid w:val="00F671AA"/>
    <w:rsid w:val="00F67415"/>
    <w:rsid w:val="00F67593"/>
    <w:rsid w:val="00F677D3"/>
    <w:rsid w:val="00F708E9"/>
    <w:rsid w:val="00F70B4A"/>
    <w:rsid w:val="00F70EB2"/>
    <w:rsid w:val="00F71735"/>
    <w:rsid w:val="00F71EFB"/>
    <w:rsid w:val="00F72D5C"/>
    <w:rsid w:val="00F73B7E"/>
    <w:rsid w:val="00F73C1F"/>
    <w:rsid w:val="00F7496D"/>
    <w:rsid w:val="00F762B8"/>
    <w:rsid w:val="00F76ED4"/>
    <w:rsid w:val="00F81371"/>
    <w:rsid w:val="00F8194E"/>
    <w:rsid w:val="00F81A38"/>
    <w:rsid w:val="00F82776"/>
    <w:rsid w:val="00F8298F"/>
    <w:rsid w:val="00F82D3E"/>
    <w:rsid w:val="00F83B8A"/>
    <w:rsid w:val="00F8679C"/>
    <w:rsid w:val="00F86F44"/>
    <w:rsid w:val="00F87345"/>
    <w:rsid w:val="00F87986"/>
    <w:rsid w:val="00F9064A"/>
    <w:rsid w:val="00F90D2A"/>
    <w:rsid w:val="00F91D0C"/>
    <w:rsid w:val="00F92551"/>
    <w:rsid w:val="00F92EC2"/>
    <w:rsid w:val="00F93E33"/>
    <w:rsid w:val="00F9473B"/>
    <w:rsid w:val="00F9498A"/>
    <w:rsid w:val="00F972A3"/>
    <w:rsid w:val="00FA0A3F"/>
    <w:rsid w:val="00FA0A41"/>
    <w:rsid w:val="00FA0BD2"/>
    <w:rsid w:val="00FA0F44"/>
    <w:rsid w:val="00FA1113"/>
    <w:rsid w:val="00FA1413"/>
    <w:rsid w:val="00FA1B92"/>
    <w:rsid w:val="00FA1F23"/>
    <w:rsid w:val="00FA7443"/>
    <w:rsid w:val="00FB1E97"/>
    <w:rsid w:val="00FB2FE3"/>
    <w:rsid w:val="00FB3929"/>
    <w:rsid w:val="00FB561A"/>
    <w:rsid w:val="00FB5EE5"/>
    <w:rsid w:val="00FB6C8F"/>
    <w:rsid w:val="00FC06A5"/>
    <w:rsid w:val="00FC0BEA"/>
    <w:rsid w:val="00FC2E62"/>
    <w:rsid w:val="00FC39D9"/>
    <w:rsid w:val="00FC3AB0"/>
    <w:rsid w:val="00FC3B08"/>
    <w:rsid w:val="00FC3FAE"/>
    <w:rsid w:val="00FC6592"/>
    <w:rsid w:val="00FC6E21"/>
    <w:rsid w:val="00FC715F"/>
    <w:rsid w:val="00FC7D41"/>
    <w:rsid w:val="00FD11F6"/>
    <w:rsid w:val="00FD16ED"/>
    <w:rsid w:val="00FD2171"/>
    <w:rsid w:val="00FD2A4B"/>
    <w:rsid w:val="00FD2CEC"/>
    <w:rsid w:val="00FD35A8"/>
    <w:rsid w:val="00FD3F62"/>
    <w:rsid w:val="00FE035A"/>
    <w:rsid w:val="00FE1DDC"/>
    <w:rsid w:val="00FE257B"/>
    <w:rsid w:val="00FE4822"/>
    <w:rsid w:val="00FE597D"/>
    <w:rsid w:val="00FE638B"/>
    <w:rsid w:val="00FE7F8A"/>
    <w:rsid w:val="00FF046A"/>
    <w:rsid w:val="00FF046F"/>
    <w:rsid w:val="00FF0C00"/>
    <w:rsid w:val="00FF1B9A"/>
    <w:rsid w:val="00FF27D6"/>
    <w:rsid w:val="00FF4AEC"/>
    <w:rsid w:val="00FF5ABA"/>
    <w:rsid w:val="00FF5F92"/>
    <w:rsid w:val="00FF6DB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007E9D-1B5A-42C4-ACF7-18A9331D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1D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10385"/>
    <w:pPr>
      <w:ind w:left="-180"/>
      <w:jc w:val="center"/>
    </w:pPr>
    <w:rPr>
      <w:b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uiPriority w:val="10"/>
    <w:locked/>
    <w:rsid w:val="00810385"/>
    <w:rPr>
      <w:rFonts w:cs="Times New Roman"/>
      <w:b/>
      <w:sz w:val="28"/>
      <w:szCs w:val="28"/>
    </w:rPr>
  </w:style>
  <w:style w:type="paragraph" w:styleId="a5">
    <w:name w:val="List Paragraph"/>
    <w:basedOn w:val="a"/>
    <w:uiPriority w:val="34"/>
    <w:qFormat/>
    <w:rsid w:val="00810385"/>
    <w:pPr>
      <w:ind w:left="720"/>
      <w:contextualSpacing/>
    </w:pPr>
  </w:style>
  <w:style w:type="paragraph" w:customStyle="1" w:styleId="ConsPlusTitle">
    <w:name w:val="ConsPlusTitle"/>
    <w:uiPriority w:val="99"/>
    <w:rsid w:val="0078371D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paragraph" w:customStyle="1" w:styleId="ConsPlusNormal">
    <w:name w:val="ConsPlusNormal"/>
    <w:rsid w:val="0078371D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765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7656D"/>
    <w:rPr>
      <w:rFonts w:ascii="Segoe UI" w:hAnsi="Segoe UI" w:cs="Segoe UI"/>
      <w:sz w:val="18"/>
      <w:szCs w:val="18"/>
      <w:lang w:val="x-none" w:eastAsia="ru-RU"/>
    </w:rPr>
  </w:style>
  <w:style w:type="paragraph" w:styleId="a8">
    <w:name w:val="header"/>
    <w:basedOn w:val="a"/>
    <w:link w:val="a9"/>
    <w:uiPriority w:val="99"/>
    <w:unhideWhenUsed/>
    <w:rsid w:val="005C08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0816"/>
    <w:rPr>
      <w:rFonts w:cs="Times New Roman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5C08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0816"/>
    <w:rPr>
      <w:rFonts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Демкова Татьяна Владимировна</dc:creator>
  <cp:keywords/>
  <dc:description/>
  <cp:lastModifiedBy>Ульянов Антон Олегович</cp:lastModifiedBy>
  <cp:revision>3</cp:revision>
  <cp:lastPrinted>2017-03-16T08:14:00Z</cp:lastPrinted>
  <dcterms:created xsi:type="dcterms:W3CDTF">2017-03-21T04:18:00Z</dcterms:created>
  <dcterms:modified xsi:type="dcterms:W3CDTF">2017-03-21T09:06:00Z</dcterms:modified>
</cp:coreProperties>
</file>