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8BD" w:rsidRDefault="004F7443" w:rsidP="003C78BD">
      <w:pPr>
        <w:ind w:firstLine="0"/>
        <w:jc w:val="center"/>
      </w:pPr>
      <w:r>
        <w:rPr>
          <w:noProof/>
          <w:sz w:val="20"/>
          <w:szCs w:val="20"/>
        </w:rPr>
        <w:drawing>
          <wp:inline distT="0" distB="0" distL="0" distR="0">
            <wp:extent cx="552450" cy="647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8BD" w:rsidRDefault="003C78BD" w:rsidP="003C78BD">
      <w:pPr>
        <w:ind w:firstLine="0"/>
        <w:jc w:val="center"/>
      </w:pPr>
    </w:p>
    <w:p w:rsidR="003C78BD" w:rsidRDefault="003C78BD" w:rsidP="003C78B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УПРАВЛЕНИЕ ПО ОБЕСПЕЧЕНИЮ ДЕЯТЕЛЬНОСТИ </w:t>
      </w:r>
    </w:p>
    <w:p w:rsidR="003C78BD" w:rsidRDefault="003C78BD" w:rsidP="003C78BD">
      <w:pPr>
        <w:pStyle w:val="a3"/>
        <w:rPr>
          <w:sz w:val="28"/>
          <w:szCs w:val="28"/>
        </w:rPr>
      </w:pPr>
      <w:r>
        <w:rPr>
          <w:sz w:val="28"/>
          <w:szCs w:val="28"/>
        </w:rPr>
        <w:t>МИРОВЫХ СУДЕЙ НОВОСИБИРСКОЙ ОБЛАСТИ</w:t>
      </w:r>
    </w:p>
    <w:p w:rsidR="003C78BD" w:rsidRDefault="003C78BD" w:rsidP="003C78BD">
      <w:pPr>
        <w:ind w:firstLine="0"/>
        <w:jc w:val="center"/>
        <w:rPr>
          <w:b/>
          <w:bCs/>
        </w:rPr>
      </w:pPr>
    </w:p>
    <w:p w:rsidR="003C78BD" w:rsidRPr="00357B5B" w:rsidRDefault="003C78BD" w:rsidP="003C78BD">
      <w:pPr>
        <w:ind w:firstLine="0"/>
        <w:jc w:val="center"/>
        <w:rPr>
          <w:b/>
          <w:bCs/>
          <w:szCs w:val="28"/>
        </w:rPr>
      </w:pPr>
      <w:r w:rsidRPr="00357B5B">
        <w:rPr>
          <w:b/>
          <w:bCs/>
          <w:szCs w:val="28"/>
        </w:rPr>
        <w:t>ПРИКАЗ</w:t>
      </w:r>
    </w:p>
    <w:p w:rsidR="003C78BD" w:rsidRDefault="003C78BD" w:rsidP="003C78BD">
      <w:pPr>
        <w:ind w:firstLine="0"/>
        <w:jc w:val="center"/>
      </w:pPr>
    </w:p>
    <w:tbl>
      <w:tblPr>
        <w:tblW w:w="0" w:type="auto"/>
        <w:tblLook w:val="01E0"/>
      </w:tblPr>
      <w:tblGrid>
        <w:gridCol w:w="3311"/>
        <w:gridCol w:w="3312"/>
        <w:gridCol w:w="3385"/>
      </w:tblGrid>
      <w:tr w:rsidR="00EB0F80" w:rsidRPr="00A95559" w:rsidTr="0080536B">
        <w:tc>
          <w:tcPr>
            <w:tcW w:w="3311" w:type="dxa"/>
            <w:shd w:val="clear" w:color="auto" w:fill="auto"/>
          </w:tcPr>
          <w:p w:rsidR="00EB0F80" w:rsidRPr="00A95559" w:rsidRDefault="00F21A25" w:rsidP="00F21A25">
            <w:pPr>
              <w:autoSpaceDE w:val="0"/>
              <w:autoSpaceDN w:val="0"/>
              <w:ind w:firstLine="0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____.</w:t>
            </w:r>
            <w:r w:rsidR="00EB0F80">
              <w:rPr>
                <w:rFonts w:eastAsia="Calibri"/>
                <w:color w:val="000000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Cs w:val="28"/>
              </w:rPr>
              <w:t>_</w:t>
            </w:r>
            <w:r w:rsidR="00EB0F80">
              <w:rPr>
                <w:rFonts w:eastAsia="Calibri"/>
                <w:color w:val="000000"/>
                <w:szCs w:val="28"/>
              </w:rPr>
              <w:t>_</w:t>
            </w:r>
            <w:r>
              <w:rPr>
                <w:rFonts w:eastAsia="Calibri"/>
                <w:color w:val="000000"/>
                <w:szCs w:val="28"/>
              </w:rPr>
              <w:t>__.</w:t>
            </w:r>
            <w:r w:rsidR="00EB0F80">
              <w:rPr>
                <w:rFonts w:eastAsia="Calibri"/>
                <w:color w:val="000000"/>
                <w:szCs w:val="28"/>
              </w:rPr>
              <w:t xml:space="preserve"> 201</w:t>
            </w:r>
            <w:r>
              <w:rPr>
                <w:rFonts w:eastAsia="Calibri"/>
                <w:color w:val="000000"/>
                <w:szCs w:val="28"/>
              </w:rPr>
              <w:t>8</w:t>
            </w:r>
          </w:p>
        </w:tc>
        <w:tc>
          <w:tcPr>
            <w:tcW w:w="3312" w:type="dxa"/>
            <w:shd w:val="clear" w:color="auto" w:fill="auto"/>
          </w:tcPr>
          <w:p w:rsidR="00EB0F80" w:rsidRPr="00A95559" w:rsidRDefault="00EB0F80" w:rsidP="0080536B">
            <w:pPr>
              <w:autoSpaceDE w:val="0"/>
              <w:autoSpaceDN w:val="0"/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3385" w:type="dxa"/>
            <w:shd w:val="clear" w:color="auto" w:fill="auto"/>
          </w:tcPr>
          <w:p w:rsidR="00EB0F80" w:rsidRPr="00A95559" w:rsidRDefault="00EB0F80" w:rsidP="00F21A25">
            <w:pPr>
              <w:autoSpaceDE w:val="0"/>
              <w:autoSpaceDN w:val="0"/>
              <w:ind w:firstLine="0"/>
              <w:jc w:val="right"/>
              <w:rPr>
                <w:rFonts w:eastAsia="Calibri"/>
                <w:color w:val="000000"/>
                <w:szCs w:val="28"/>
              </w:rPr>
            </w:pPr>
            <w:r w:rsidRPr="00A95559">
              <w:rPr>
                <w:rFonts w:eastAsia="Calibri"/>
                <w:color w:val="000000"/>
                <w:szCs w:val="28"/>
              </w:rPr>
              <w:t xml:space="preserve">№ </w:t>
            </w:r>
            <w:r w:rsidR="00F21A25">
              <w:rPr>
                <w:rFonts w:eastAsia="Calibri"/>
                <w:color w:val="000000"/>
                <w:szCs w:val="28"/>
              </w:rPr>
              <w:t>______</w:t>
            </w:r>
          </w:p>
        </w:tc>
      </w:tr>
      <w:tr w:rsidR="00EB0F80" w:rsidRPr="00A95559" w:rsidTr="0080536B">
        <w:tc>
          <w:tcPr>
            <w:tcW w:w="3311" w:type="dxa"/>
            <w:shd w:val="clear" w:color="auto" w:fill="auto"/>
          </w:tcPr>
          <w:p w:rsidR="00EB0F80" w:rsidRPr="00A95559" w:rsidRDefault="00EB0F80" w:rsidP="0080536B">
            <w:pPr>
              <w:autoSpaceDE w:val="0"/>
              <w:autoSpaceDN w:val="0"/>
              <w:ind w:firstLine="0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3312" w:type="dxa"/>
            <w:shd w:val="clear" w:color="auto" w:fill="auto"/>
          </w:tcPr>
          <w:p w:rsidR="00EB0F80" w:rsidRPr="00A95559" w:rsidRDefault="00EB0F80" w:rsidP="00EB0F80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357B5B">
              <w:rPr>
                <w:sz w:val="24"/>
              </w:rPr>
              <w:t>г</w:t>
            </w:r>
            <w:proofErr w:type="gramStart"/>
            <w:r w:rsidRPr="00357B5B">
              <w:rPr>
                <w:sz w:val="24"/>
              </w:rPr>
              <w:t>.Н</w:t>
            </w:r>
            <w:proofErr w:type="gramEnd"/>
            <w:r w:rsidRPr="00357B5B">
              <w:rPr>
                <w:sz w:val="24"/>
              </w:rPr>
              <w:t>овосибирск</w:t>
            </w:r>
          </w:p>
        </w:tc>
        <w:tc>
          <w:tcPr>
            <w:tcW w:w="3385" w:type="dxa"/>
            <w:shd w:val="clear" w:color="auto" w:fill="auto"/>
          </w:tcPr>
          <w:p w:rsidR="00EB0F80" w:rsidRPr="00A95559" w:rsidRDefault="00EB0F80" w:rsidP="0080536B">
            <w:pPr>
              <w:autoSpaceDE w:val="0"/>
              <w:autoSpaceDN w:val="0"/>
              <w:ind w:firstLine="0"/>
              <w:jc w:val="right"/>
              <w:rPr>
                <w:rFonts w:eastAsia="Calibri"/>
                <w:color w:val="000000"/>
                <w:szCs w:val="28"/>
              </w:rPr>
            </w:pPr>
          </w:p>
        </w:tc>
      </w:tr>
    </w:tbl>
    <w:p w:rsidR="003C78BD" w:rsidRDefault="003C78BD" w:rsidP="003C78BD">
      <w:pPr>
        <w:ind w:left="709" w:firstLine="0"/>
      </w:pPr>
    </w:p>
    <w:p w:rsidR="00F82D18" w:rsidRDefault="000F17ED" w:rsidP="000F17ED">
      <w:pPr>
        <w:autoSpaceDE w:val="0"/>
        <w:autoSpaceDN w:val="0"/>
        <w:adjustRightInd w:val="0"/>
        <w:ind w:firstLine="0"/>
        <w:jc w:val="center"/>
        <w:rPr>
          <w:b/>
          <w:bCs/>
          <w:szCs w:val="28"/>
        </w:rPr>
      </w:pPr>
      <w:r w:rsidRPr="004C55B4">
        <w:rPr>
          <w:b/>
          <w:bCs/>
          <w:szCs w:val="28"/>
        </w:rPr>
        <w:t>О</w:t>
      </w:r>
      <w:r w:rsidR="00D3442D" w:rsidRPr="004C55B4">
        <w:rPr>
          <w:b/>
          <w:bCs/>
          <w:szCs w:val="28"/>
        </w:rPr>
        <w:t xml:space="preserve"> </w:t>
      </w:r>
      <w:r w:rsidR="00F82D18">
        <w:rPr>
          <w:b/>
          <w:bCs/>
          <w:szCs w:val="28"/>
        </w:rPr>
        <w:t>некоторых вопросах, касающихся</w:t>
      </w:r>
    </w:p>
    <w:p w:rsidR="000F17ED" w:rsidRPr="004C55B4" w:rsidRDefault="00F82D18" w:rsidP="000F17ED">
      <w:pPr>
        <w:autoSpaceDE w:val="0"/>
        <w:autoSpaceDN w:val="0"/>
        <w:adjustRightInd w:val="0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денежного содержания государственных гражданских служащих и оплат</w:t>
      </w:r>
      <w:r w:rsidR="00AE509D">
        <w:rPr>
          <w:b/>
          <w:bCs/>
          <w:szCs w:val="28"/>
        </w:rPr>
        <w:t>ы</w:t>
      </w:r>
      <w:r>
        <w:rPr>
          <w:b/>
          <w:bCs/>
          <w:szCs w:val="28"/>
        </w:rPr>
        <w:t xml:space="preserve"> труда работников, не являющихся государственными гражданскими служащими, замещающих должности в </w:t>
      </w:r>
      <w:r w:rsidR="00CF7009">
        <w:rPr>
          <w:b/>
          <w:szCs w:val="28"/>
        </w:rPr>
        <w:t>управлении по обеспе</w:t>
      </w:r>
      <w:r w:rsidR="004C55B4" w:rsidRPr="004C55B4">
        <w:rPr>
          <w:b/>
          <w:szCs w:val="28"/>
        </w:rPr>
        <w:t>чению</w:t>
      </w:r>
      <w:r>
        <w:rPr>
          <w:b/>
          <w:szCs w:val="28"/>
        </w:rPr>
        <w:t xml:space="preserve"> </w:t>
      </w:r>
      <w:r w:rsidR="004C55B4" w:rsidRPr="004C55B4">
        <w:rPr>
          <w:b/>
          <w:szCs w:val="28"/>
        </w:rPr>
        <w:t>деятельности миро</w:t>
      </w:r>
      <w:r w:rsidR="00CF7009">
        <w:rPr>
          <w:b/>
          <w:szCs w:val="28"/>
        </w:rPr>
        <w:t>вых судей Новосибирской области</w:t>
      </w:r>
    </w:p>
    <w:p w:rsidR="00BF757E" w:rsidRDefault="00BF757E" w:rsidP="00BF757E">
      <w:pPr>
        <w:autoSpaceDE w:val="0"/>
        <w:autoSpaceDN w:val="0"/>
        <w:adjustRightInd w:val="0"/>
        <w:ind w:firstLine="0"/>
        <w:jc w:val="both"/>
        <w:rPr>
          <w:bCs/>
          <w:szCs w:val="28"/>
        </w:rPr>
      </w:pPr>
    </w:p>
    <w:p w:rsidR="00BF757E" w:rsidRDefault="00BF757E" w:rsidP="00BF757E">
      <w:pPr>
        <w:autoSpaceDE w:val="0"/>
        <w:autoSpaceDN w:val="0"/>
        <w:adjustRightInd w:val="0"/>
        <w:ind w:firstLine="0"/>
        <w:jc w:val="both"/>
        <w:rPr>
          <w:bCs/>
          <w:szCs w:val="28"/>
        </w:rPr>
      </w:pPr>
    </w:p>
    <w:p w:rsidR="000F17ED" w:rsidRPr="00E10399" w:rsidRDefault="00F82D18" w:rsidP="0080536B">
      <w:pPr>
        <w:autoSpaceDE w:val="0"/>
        <w:autoSpaceDN w:val="0"/>
        <w:adjustRightInd w:val="0"/>
        <w:ind w:firstLine="708"/>
        <w:jc w:val="both"/>
        <w:rPr>
          <w:bCs/>
          <w:szCs w:val="28"/>
        </w:rPr>
      </w:pPr>
      <w:proofErr w:type="gramStart"/>
      <w:r>
        <w:rPr>
          <w:szCs w:val="28"/>
        </w:rPr>
        <w:t xml:space="preserve">В рамках реализации Плана мероприятий по устранению нарушений, выявленных по результатам обследования законности и эффективности использования средств областного бюджета, направленных на материально-техническое обеспечение деятельности мировых судей Новосибирской области в 2012-2017 годах, утвержденного 01.10.2018, в соответствии с </w:t>
      </w:r>
      <w:hyperlink r:id="rId7" w:history="1">
        <w:r w:rsidRPr="00334861">
          <w:rPr>
            <w:szCs w:val="28"/>
          </w:rPr>
          <w:t>Положение</w:t>
        </w:r>
      </w:hyperlink>
      <w:r>
        <w:rPr>
          <w:szCs w:val="28"/>
        </w:rPr>
        <w:t>м</w:t>
      </w:r>
      <w:r w:rsidRPr="00334861">
        <w:rPr>
          <w:szCs w:val="28"/>
        </w:rPr>
        <w:t xml:space="preserve"> о</w:t>
      </w:r>
      <w:r>
        <w:rPr>
          <w:szCs w:val="28"/>
        </w:rPr>
        <w:t xml:space="preserve">б оплате труда в органах государственной власти Новосибирской области, государственных органах Новосибирской области, </w:t>
      </w:r>
      <w:r w:rsidRPr="00E23B40">
        <w:rPr>
          <w:szCs w:val="28"/>
        </w:rPr>
        <w:t xml:space="preserve">утвержденным постановлением </w:t>
      </w:r>
      <w:r>
        <w:rPr>
          <w:szCs w:val="28"/>
        </w:rPr>
        <w:t>Губернатора</w:t>
      </w:r>
      <w:r w:rsidRPr="00E23B40">
        <w:rPr>
          <w:szCs w:val="28"/>
        </w:rPr>
        <w:t xml:space="preserve"> Новосибирской области от </w:t>
      </w:r>
      <w:r>
        <w:rPr>
          <w:szCs w:val="28"/>
        </w:rPr>
        <w:t>13</w:t>
      </w:r>
      <w:r w:rsidRPr="00E23B40">
        <w:rPr>
          <w:szCs w:val="28"/>
        </w:rPr>
        <w:t>.0</w:t>
      </w:r>
      <w:r>
        <w:rPr>
          <w:szCs w:val="28"/>
        </w:rPr>
        <w:t>7</w:t>
      </w:r>
      <w:r w:rsidRPr="00E23B40">
        <w:rPr>
          <w:szCs w:val="28"/>
        </w:rPr>
        <w:t>.20</w:t>
      </w:r>
      <w:r>
        <w:rPr>
          <w:szCs w:val="28"/>
        </w:rPr>
        <w:t>07</w:t>
      </w:r>
      <w:r w:rsidRPr="00E23B40">
        <w:rPr>
          <w:szCs w:val="28"/>
        </w:rPr>
        <w:t xml:space="preserve"> № </w:t>
      </w:r>
      <w:r>
        <w:rPr>
          <w:szCs w:val="28"/>
        </w:rPr>
        <w:t xml:space="preserve">285, </w:t>
      </w:r>
      <w:hyperlink r:id="rId8" w:history="1">
        <w:r w:rsidRPr="00334861">
          <w:rPr>
            <w:szCs w:val="28"/>
          </w:rPr>
          <w:t>Положение</w:t>
        </w:r>
        <w:proofErr w:type="gramEnd"/>
      </w:hyperlink>
      <w:proofErr w:type="gramStart"/>
      <w:r>
        <w:rPr>
          <w:szCs w:val="28"/>
        </w:rPr>
        <w:t>м</w:t>
      </w:r>
      <w:r w:rsidRPr="00334861">
        <w:rPr>
          <w:szCs w:val="28"/>
        </w:rPr>
        <w:t xml:space="preserve"> о</w:t>
      </w:r>
      <w:r>
        <w:rPr>
          <w:szCs w:val="28"/>
        </w:rPr>
        <w:t xml:space="preserve">б оплате труда работников, замещающих должности, не являющиеся должностями государственной гражданской службы Новосибирской области, в органах государственной власти Новосибирской области и государственных органах Новосибирской области, </w:t>
      </w:r>
      <w:r w:rsidRPr="00E23B40">
        <w:rPr>
          <w:szCs w:val="28"/>
        </w:rPr>
        <w:t xml:space="preserve">утвержденным постановлением </w:t>
      </w:r>
      <w:r>
        <w:rPr>
          <w:szCs w:val="28"/>
        </w:rPr>
        <w:t>Губернатора</w:t>
      </w:r>
      <w:r w:rsidRPr="00E23B40">
        <w:rPr>
          <w:szCs w:val="28"/>
        </w:rPr>
        <w:t xml:space="preserve"> Новосибирской области от </w:t>
      </w:r>
      <w:r>
        <w:rPr>
          <w:szCs w:val="28"/>
        </w:rPr>
        <w:t>17</w:t>
      </w:r>
      <w:r w:rsidRPr="00E23B40">
        <w:rPr>
          <w:szCs w:val="28"/>
        </w:rPr>
        <w:t>.0</w:t>
      </w:r>
      <w:r>
        <w:rPr>
          <w:szCs w:val="28"/>
        </w:rPr>
        <w:t>5</w:t>
      </w:r>
      <w:r w:rsidRPr="00E23B40">
        <w:rPr>
          <w:szCs w:val="28"/>
        </w:rPr>
        <w:t>.20</w:t>
      </w:r>
      <w:r>
        <w:rPr>
          <w:szCs w:val="28"/>
        </w:rPr>
        <w:t>07</w:t>
      </w:r>
      <w:r w:rsidRPr="00E23B40">
        <w:rPr>
          <w:szCs w:val="28"/>
        </w:rPr>
        <w:t xml:space="preserve"> № </w:t>
      </w:r>
      <w:r>
        <w:rPr>
          <w:szCs w:val="28"/>
        </w:rPr>
        <w:t xml:space="preserve">206, </w:t>
      </w:r>
      <w:r w:rsidRPr="00E23B40">
        <w:rPr>
          <w:szCs w:val="28"/>
        </w:rPr>
        <w:t>Положением о системе оплаты труда работников, условиях оплаты труда руководителей, их заместителей, главных бухгалтеров и размерах предельного уровня соотношений среднемесячной заработной платы руководителей, их заместителей, главных</w:t>
      </w:r>
      <w:proofErr w:type="gramEnd"/>
      <w:r w:rsidRPr="00E23B40">
        <w:rPr>
          <w:szCs w:val="28"/>
        </w:rPr>
        <w:t xml:space="preserve"> бухгалтеров и среднемесячной заработной платы работников государственных учреждений Новосибирской области, утвержденным постановлением Правительства Новосибирской области от 26.06.2018 № 272-п</w:t>
      </w:r>
      <w:r w:rsidR="00AE509D">
        <w:rPr>
          <w:szCs w:val="28"/>
        </w:rPr>
        <w:t>,</w:t>
      </w:r>
      <w:r>
        <w:rPr>
          <w:szCs w:val="28"/>
        </w:rPr>
        <w:t xml:space="preserve"> и с учетом </w:t>
      </w:r>
      <w:r w:rsidR="00CF7009">
        <w:rPr>
          <w:szCs w:val="28"/>
        </w:rPr>
        <w:t xml:space="preserve">служебной записки начальника отдела финансирования и планирования-главного бухгалтера (№ 97 от 18.09.2018) </w:t>
      </w:r>
      <w:proofErr w:type="spellStart"/>
      <w:proofErr w:type="gramStart"/>
      <w:r w:rsidR="000F17ED" w:rsidRPr="00E10399">
        <w:rPr>
          <w:b/>
          <w:bCs/>
          <w:szCs w:val="28"/>
        </w:rPr>
        <w:t>п</w:t>
      </w:r>
      <w:proofErr w:type="spellEnd"/>
      <w:proofErr w:type="gramEnd"/>
      <w:r w:rsidR="000F17ED" w:rsidRPr="00E10399">
        <w:rPr>
          <w:b/>
          <w:bCs/>
          <w:szCs w:val="28"/>
        </w:rPr>
        <w:t xml:space="preserve"> </w:t>
      </w:r>
      <w:proofErr w:type="spellStart"/>
      <w:r w:rsidR="000F17ED" w:rsidRPr="00E10399">
        <w:rPr>
          <w:b/>
          <w:bCs/>
          <w:szCs w:val="28"/>
        </w:rPr>
        <w:t>р</w:t>
      </w:r>
      <w:proofErr w:type="spellEnd"/>
      <w:r w:rsidR="000F17ED" w:rsidRPr="00E10399">
        <w:rPr>
          <w:b/>
          <w:bCs/>
          <w:szCs w:val="28"/>
        </w:rPr>
        <w:t xml:space="preserve"> и к а </w:t>
      </w:r>
      <w:proofErr w:type="spellStart"/>
      <w:r w:rsidR="000F17ED" w:rsidRPr="00E10399">
        <w:rPr>
          <w:b/>
          <w:bCs/>
          <w:szCs w:val="28"/>
        </w:rPr>
        <w:t>з</w:t>
      </w:r>
      <w:proofErr w:type="spellEnd"/>
      <w:r w:rsidR="000F17ED" w:rsidRPr="00E10399">
        <w:rPr>
          <w:b/>
          <w:bCs/>
          <w:szCs w:val="28"/>
        </w:rPr>
        <w:t xml:space="preserve"> </w:t>
      </w:r>
      <w:proofErr w:type="spellStart"/>
      <w:r w:rsidR="000F17ED" w:rsidRPr="00E10399">
        <w:rPr>
          <w:b/>
          <w:bCs/>
          <w:szCs w:val="28"/>
        </w:rPr>
        <w:t>ы</w:t>
      </w:r>
      <w:proofErr w:type="spellEnd"/>
      <w:r w:rsidR="000F17ED" w:rsidRPr="00E10399">
        <w:rPr>
          <w:b/>
          <w:bCs/>
          <w:szCs w:val="28"/>
        </w:rPr>
        <w:t xml:space="preserve"> в а ю</w:t>
      </w:r>
      <w:r w:rsidR="000F17ED" w:rsidRPr="00E10399">
        <w:rPr>
          <w:bCs/>
          <w:szCs w:val="28"/>
        </w:rPr>
        <w:t>:</w:t>
      </w:r>
    </w:p>
    <w:p w:rsidR="00F82D18" w:rsidRDefault="00F82D18" w:rsidP="000C4778">
      <w:pPr>
        <w:pStyle w:val="a9"/>
        <w:ind w:left="0"/>
        <w:jc w:val="both"/>
      </w:pPr>
      <w:r>
        <w:t>1. Утвердить прилагаемые:</w:t>
      </w:r>
    </w:p>
    <w:p w:rsidR="00F82D18" w:rsidRDefault="00F82D18" w:rsidP="000C4778">
      <w:pPr>
        <w:pStyle w:val="a9"/>
        <w:ind w:left="0"/>
        <w:jc w:val="both"/>
        <w:rPr>
          <w:szCs w:val="28"/>
        </w:rPr>
      </w:pPr>
      <w:r>
        <w:t>1) </w:t>
      </w:r>
      <w:r w:rsidRPr="00E23B40">
        <w:rPr>
          <w:szCs w:val="28"/>
        </w:rPr>
        <w:t xml:space="preserve">Положение об </w:t>
      </w:r>
      <w:r w:rsidR="00864126">
        <w:rPr>
          <w:szCs w:val="28"/>
        </w:rPr>
        <w:t>о</w:t>
      </w:r>
      <w:r w:rsidRPr="00E23B40">
        <w:rPr>
          <w:szCs w:val="28"/>
        </w:rPr>
        <w:t>плате труда работников управления по обеспечению деятельности мировых судей Новосибирской области, замещающих должности, относящиеся к общеотраслевым профессиям рабочих</w:t>
      </w:r>
      <w:r>
        <w:rPr>
          <w:szCs w:val="28"/>
        </w:rPr>
        <w:t>;</w:t>
      </w:r>
    </w:p>
    <w:p w:rsidR="00F82D18" w:rsidRDefault="00F82D18" w:rsidP="000C4778">
      <w:pPr>
        <w:pStyle w:val="a9"/>
        <w:ind w:left="0"/>
        <w:jc w:val="both"/>
        <w:rPr>
          <w:szCs w:val="28"/>
        </w:rPr>
      </w:pPr>
      <w:r>
        <w:rPr>
          <w:szCs w:val="28"/>
        </w:rPr>
        <w:t>2) Порядок выплаты гражданским служащим управления по обеспечению деятельности мировых судей Новосибирской области материальной помощи и премии за выполнение особо важных и сложных заданий;</w:t>
      </w:r>
    </w:p>
    <w:p w:rsidR="00F82D18" w:rsidRDefault="00F82D18" w:rsidP="000C4778">
      <w:pPr>
        <w:pStyle w:val="a9"/>
        <w:ind w:left="0"/>
        <w:jc w:val="both"/>
        <w:rPr>
          <w:szCs w:val="28"/>
        </w:rPr>
      </w:pPr>
      <w:r>
        <w:rPr>
          <w:szCs w:val="28"/>
        </w:rPr>
        <w:lastRenderedPageBreak/>
        <w:t>3) </w:t>
      </w:r>
      <w:r w:rsidR="00864126">
        <w:rPr>
          <w:szCs w:val="28"/>
        </w:rPr>
        <w:t>Порядок осуществления некоторых дополнительных выплат работникам управления по обеспечению деятельности мировых судей Новосибирской области, замещающих должности, не являющиеся должностями государственной гражданской службы Новосибирской области.</w:t>
      </w:r>
    </w:p>
    <w:p w:rsidR="00864126" w:rsidRDefault="00864126" w:rsidP="000C4778">
      <w:pPr>
        <w:pStyle w:val="a9"/>
        <w:ind w:left="0"/>
        <w:jc w:val="both"/>
        <w:rPr>
          <w:szCs w:val="28"/>
        </w:rPr>
      </w:pPr>
      <w:r>
        <w:rPr>
          <w:szCs w:val="28"/>
        </w:rPr>
        <w:t>2. Признать утратившими силу:</w:t>
      </w:r>
    </w:p>
    <w:p w:rsidR="00864126" w:rsidRDefault="00864126" w:rsidP="000C4778">
      <w:pPr>
        <w:pStyle w:val="a9"/>
        <w:ind w:left="0"/>
        <w:jc w:val="both"/>
        <w:rPr>
          <w:szCs w:val="28"/>
        </w:rPr>
      </w:pPr>
      <w:r>
        <w:rPr>
          <w:szCs w:val="28"/>
        </w:rPr>
        <w:t>1) Положение об условиях начисления выплат ежемесячной надбавки за особые условия государственной гражданской службы, премий и материальной помощи гражданским служащим управления по обеспечению деятельности мировых судей Новосибирской области, утвержденное приказом управления по обеспечению деятельности мировых судей Новосибирской области от 02.11.2012 № 176;</w:t>
      </w:r>
    </w:p>
    <w:p w:rsidR="00864126" w:rsidRDefault="00864126" w:rsidP="000C4778">
      <w:pPr>
        <w:pStyle w:val="a9"/>
        <w:ind w:left="0"/>
        <w:jc w:val="both"/>
      </w:pPr>
      <w:proofErr w:type="gramStart"/>
      <w:r>
        <w:rPr>
          <w:szCs w:val="28"/>
        </w:rPr>
        <w:t>2) Положение об оплате труда рабочих, работников, замещающих должности, не являющиеся должностями государственной гражданской службы Новосибирской области в управлении по обеспечению деятельности мировых судей Новосибирской области, утвержденное приказом управления по обеспечению деятельности мировых судей Новосибирской области от 02.11.2012 № 176.</w:t>
      </w:r>
      <w:proofErr w:type="gramEnd"/>
    </w:p>
    <w:p w:rsidR="002E5F4A" w:rsidRPr="00DB232E" w:rsidRDefault="002E5F4A" w:rsidP="003E268D">
      <w:pPr>
        <w:pStyle w:val="a9"/>
        <w:autoSpaceDE w:val="0"/>
        <w:autoSpaceDN w:val="0"/>
        <w:adjustRightInd w:val="0"/>
        <w:ind w:left="0" w:firstLine="0"/>
        <w:jc w:val="both"/>
        <w:rPr>
          <w:bCs/>
          <w:szCs w:val="28"/>
          <w:highlight w:val="red"/>
        </w:rPr>
      </w:pPr>
    </w:p>
    <w:p w:rsidR="00DB7D1E" w:rsidRPr="00DB232E" w:rsidRDefault="00DB7D1E" w:rsidP="003E268D">
      <w:pPr>
        <w:ind w:firstLine="0"/>
        <w:jc w:val="both"/>
        <w:rPr>
          <w:highlight w:val="red"/>
        </w:rPr>
      </w:pPr>
    </w:p>
    <w:p w:rsidR="00EB0F80" w:rsidRPr="00DB232E" w:rsidRDefault="00EB0F80" w:rsidP="003E268D">
      <w:pPr>
        <w:ind w:firstLine="0"/>
        <w:jc w:val="both"/>
        <w:rPr>
          <w:highlight w:val="red"/>
        </w:rPr>
      </w:pPr>
    </w:p>
    <w:p w:rsidR="00DE4933" w:rsidRDefault="007A621A" w:rsidP="00DE4933">
      <w:pPr>
        <w:ind w:firstLine="0"/>
      </w:pPr>
      <w:r w:rsidRPr="00864126">
        <w:t>И.о. н</w:t>
      </w:r>
      <w:r w:rsidR="003C78BD" w:rsidRPr="00864126">
        <w:t>ачальник</w:t>
      </w:r>
      <w:r w:rsidRPr="00864126">
        <w:t>а</w:t>
      </w:r>
      <w:r w:rsidR="00254081" w:rsidRPr="00864126">
        <w:t xml:space="preserve"> управления </w:t>
      </w:r>
      <w:r w:rsidR="00254081" w:rsidRPr="00864126">
        <w:tab/>
      </w:r>
      <w:r w:rsidR="00254081" w:rsidRPr="00864126">
        <w:tab/>
      </w:r>
      <w:r w:rsidR="00254081" w:rsidRPr="00864126">
        <w:tab/>
      </w:r>
      <w:r w:rsidR="00254081" w:rsidRPr="00864126">
        <w:tab/>
      </w:r>
      <w:r w:rsidR="00254081" w:rsidRPr="00864126">
        <w:tab/>
      </w:r>
      <w:r w:rsidR="00254081" w:rsidRPr="00864126">
        <w:tab/>
      </w:r>
      <w:r w:rsidR="00021198" w:rsidRPr="00864126">
        <w:t xml:space="preserve">          </w:t>
      </w:r>
      <w:r w:rsidRPr="00864126">
        <w:t xml:space="preserve">        </w:t>
      </w:r>
      <w:r w:rsidR="00864126" w:rsidRPr="00864126">
        <w:t>А.О. Добряк</w:t>
      </w:r>
    </w:p>
    <w:sectPr w:rsidR="00DE4933" w:rsidSect="006E4C7D">
      <w:pgSz w:w="11907" w:h="16840" w:code="9"/>
      <w:pgMar w:top="709" w:right="567" w:bottom="567" w:left="1418" w:header="709" w:footer="567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B688F"/>
    <w:multiLevelType w:val="hybridMultilevel"/>
    <w:tmpl w:val="128026AC"/>
    <w:lvl w:ilvl="0" w:tplc="870C6AEA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B2C0F7E"/>
    <w:multiLevelType w:val="multilevel"/>
    <w:tmpl w:val="2EEA50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>
    <w:nsid w:val="1E2F34CF"/>
    <w:multiLevelType w:val="hybridMultilevel"/>
    <w:tmpl w:val="F3327B66"/>
    <w:lvl w:ilvl="0" w:tplc="7FC05B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7381341"/>
    <w:multiLevelType w:val="multilevel"/>
    <w:tmpl w:val="B9081348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713D06EE"/>
    <w:multiLevelType w:val="hybridMultilevel"/>
    <w:tmpl w:val="75248354"/>
    <w:lvl w:ilvl="0" w:tplc="5AD047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4933"/>
    <w:rsid w:val="000178CA"/>
    <w:rsid w:val="00017BEF"/>
    <w:rsid w:val="00021198"/>
    <w:rsid w:val="000329FC"/>
    <w:rsid w:val="000555D4"/>
    <w:rsid w:val="00060330"/>
    <w:rsid w:val="000972C3"/>
    <w:rsid w:val="000A74D3"/>
    <w:rsid w:val="000C4778"/>
    <w:rsid w:val="000F17ED"/>
    <w:rsid w:val="001005BD"/>
    <w:rsid w:val="0012562A"/>
    <w:rsid w:val="0012687E"/>
    <w:rsid w:val="00135E37"/>
    <w:rsid w:val="00136E8B"/>
    <w:rsid w:val="00137F49"/>
    <w:rsid w:val="00193C94"/>
    <w:rsid w:val="001A4A61"/>
    <w:rsid w:val="001C6ED8"/>
    <w:rsid w:val="001E22A8"/>
    <w:rsid w:val="0021464D"/>
    <w:rsid w:val="002373AE"/>
    <w:rsid w:val="00254081"/>
    <w:rsid w:val="0027387F"/>
    <w:rsid w:val="00294379"/>
    <w:rsid w:val="00295CB5"/>
    <w:rsid w:val="002A0BA2"/>
    <w:rsid w:val="002B5B9B"/>
    <w:rsid w:val="002E172F"/>
    <w:rsid w:val="002E5F4A"/>
    <w:rsid w:val="002F6BF2"/>
    <w:rsid w:val="00302320"/>
    <w:rsid w:val="00306C32"/>
    <w:rsid w:val="003120D5"/>
    <w:rsid w:val="00314F9F"/>
    <w:rsid w:val="0032592C"/>
    <w:rsid w:val="00335F32"/>
    <w:rsid w:val="00347DFE"/>
    <w:rsid w:val="0036093F"/>
    <w:rsid w:val="00361DEB"/>
    <w:rsid w:val="00366FA2"/>
    <w:rsid w:val="003C78BD"/>
    <w:rsid w:val="003E268D"/>
    <w:rsid w:val="00413CB3"/>
    <w:rsid w:val="00415BBF"/>
    <w:rsid w:val="00416FCE"/>
    <w:rsid w:val="00426871"/>
    <w:rsid w:val="00432850"/>
    <w:rsid w:val="00440399"/>
    <w:rsid w:val="00441568"/>
    <w:rsid w:val="00455CB1"/>
    <w:rsid w:val="00465F00"/>
    <w:rsid w:val="004A2B06"/>
    <w:rsid w:val="004B3BB4"/>
    <w:rsid w:val="004B3E12"/>
    <w:rsid w:val="004C1923"/>
    <w:rsid w:val="004C3970"/>
    <w:rsid w:val="004C55B4"/>
    <w:rsid w:val="004C6076"/>
    <w:rsid w:val="004C6BC3"/>
    <w:rsid w:val="004E4202"/>
    <w:rsid w:val="004E54F6"/>
    <w:rsid w:val="004F7443"/>
    <w:rsid w:val="004F7F91"/>
    <w:rsid w:val="005012DB"/>
    <w:rsid w:val="005115FC"/>
    <w:rsid w:val="00524325"/>
    <w:rsid w:val="00526400"/>
    <w:rsid w:val="00532D30"/>
    <w:rsid w:val="00592079"/>
    <w:rsid w:val="005C73EA"/>
    <w:rsid w:val="005D5631"/>
    <w:rsid w:val="005F775B"/>
    <w:rsid w:val="00643C3A"/>
    <w:rsid w:val="00665D30"/>
    <w:rsid w:val="00671CCB"/>
    <w:rsid w:val="00684E32"/>
    <w:rsid w:val="006A7E3C"/>
    <w:rsid w:val="006B0191"/>
    <w:rsid w:val="006B5C5F"/>
    <w:rsid w:val="006B7281"/>
    <w:rsid w:val="006C0B90"/>
    <w:rsid w:val="006C3515"/>
    <w:rsid w:val="006C5068"/>
    <w:rsid w:val="006D336C"/>
    <w:rsid w:val="006E4C7D"/>
    <w:rsid w:val="006E578A"/>
    <w:rsid w:val="006F3AD0"/>
    <w:rsid w:val="006F3D5B"/>
    <w:rsid w:val="00712EE1"/>
    <w:rsid w:val="00720F5F"/>
    <w:rsid w:val="007368AA"/>
    <w:rsid w:val="0074398A"/>
    <w:rsid w:val="00746B07"/>
    <w:rsid w:val="00754824"/>
    <w:rsid w:val="00785657"/>
    <w:rsid w:val="0078775A"/>
    <w:rsid w:val="00793E4D"/>
    <w:rsid w:val="00793F0B"/>
    <w:rsid w:val="007A6049"/>
    <w:rsid w:val="007A621A"/>
    <w:rsid w:val="007D0C91"/>
    <w:rsid w:val="007E3DDF"/>
    <w:rsid w:val="007E5833"/>
    <w:rsid w:val="0080536B"/>
    <w:rsid w:val="00824A4B"/>
    <w:rsid w:val="00827A28"/>
    <w:rsid w:val="00831CBC"/>
    <w:rsid w:val="0083704C"/>
    <w:rsid w:val="00845340"/>
    <w:rsid w:val="00846732"/>
    <w:rsid w:val="00860E2C"/>
    <w:rsid w:val="00864126"/>
    <w:rsid w:val="0087260B"/>
    <w:rsid w:val="00883AF5"/>
    <w:rsid w:val="008A7330"/>
    <w:rsid w:val="008D33A5"/>
    <w:rsid w:val="0090281E"/>
    <w:rsid w:val="00905E67"/>
    <w:rsid w:val="00920393"/>
    <w:rsid w:val="0092304A"/>
    <w:rsid w:val="00923DA9"/>
    <w:rsid w:val="00925885"/>
    <w:rsid w:val="009378FD"/>
    <w:rsid w:val="00953FD7"/>
    <w:rsid w:val="00967724"/>
    <w:rsid w:val="00967AFF"/>
    <w:rsid w:val="00971CD1"/>
    <w:rsid w:val="009770D4"/>
    <w:rsid w:val="009943FE"/>
    <w:rsid w:val="009956F0"/>
    <w:rsid w:val="009A6CDC"/>
    <w:rsid w:val="009B0A04"/>
    <w:rsid w:val="009B6545"/>
    <w:rsid w:val="00A10537"/>
    <w:rsid w:val="00A914F0"/>
    <w:rsid w:val="00A97BCD"/>
    <w:rsid w:val="00AA4284"/>
    <w:rsid w:val="00AB279E"/>
    <w:rsid w:val="00AE509D"/>
    <w:rsid w:val="00AF02A2"/>
    <w:rsid w:val="00AF0C4F"/>
    <w:rsid w:val="00AF519E"/>
    <w:rsid w:val="00AF67D7"/>
    <w:rsid w:val="00B051CF"/>
    <w:rsid w:val="00B053EA"/>
    <w:rsid w:val="00B26F73"/>
    <w:rsid w:val="00B50E0F"/>
    <w:rsid w:val="00B6250E"/>
    <w:rsid w:val="00B63080"/>
    <w:rsid w:val="00B66B47"/>
    <w:rsid w:val="00B724BA"/>
    <w:rsid w:val="00B74283"/>
    <w:rsid w:val="00B9424A"/>
    <w:rsid w:val="00B94BCB"/>
    <w:rsid w:val="00B94DD9"/>
    <w:rsid w:val="00BB7A28"/>
    <w:rsid w:val="00BC2DB8"/>
    <w:rsid w:val="00BC69A7"/>
    <w:rsid w:val="00BD5D01"/>
    <w:rsid w:val="00BF6574"/>
    <w:rsid w:val="00BF757E"/>
    <w:rsid w:val="00C03F85"/>
    <w:rsid w:val="00C11F2A"/>
    <w:rsid w:val="00C17B6A"/>
    <w:rsid w:val="00C2309E"/>
    <w:rsid w:val="00C27F51"/>
    <w:rsid w:val="00C60341"/>
    <w:rsid w:val="00C72EB1"/>
    <w:rsid w:val="00C752EE"/>
    <w:rsid w:val="00C76970"/>
    <w:rsid w:val="00C90104"/>
    <w:rsid w:val="00CA17A7"/>
    <w:rsid w:val="00CB410C"/>
    <w:rsid w:val="00CB4627"/>
    <w:rsid w:val="00CB50E6"/>
    <w:rsid w:val="00CC74C4"/>
    <w:rsid w:val="00CF7009"/>
    <w:rsid w:val="00D13A08"/>
    <w:rsid w:val="00D13CC4"/>
    <w:rsid w:val="00D16B04"/>
    <w:rsid w:val="00D208BF"/>
    <w:rsid w:val="00D3442D"/>
    <w:rsid w:val="00D5316B"/>
    <w:rsid w:val="00D55E19"/>
    <w:rsid w:val="00D569D0"/>
    <w:rsid w:val="00D8100B"/>
    <w:rsid w:val="00D86368"/>
    <w:rsid w:val="00DA22F1"/>
    <w:rsid w:val="00DB232E"/>
    <w:rsid w:val="00DB7D1E"/>
    <w:rsid w:val="00DE4933"/>
    <w:rsid w:val="00DF068C"/>
    <w:rsid w:val="00E00678"/>
    <w:rsid w:val="00E21D43"/>
    <w:rsid w:val="00E3560B"/>
    <w:rsid w:val="00E374FC"/>
    <w:rsid w:val="00E52EDA"/>
    <w:rsid w:val="00E53D66"/>
    <w:rsid w:val="00E56D51"/>
    <w:rsid w:val="00E603C4"/>
    <w:rsid w:val="00E64393"/>
    <w:rsid w:val="00E75B12"/>
    <w:rsid w:val="00EA03C4"/>
    <w:rsid w:val="00EB0F80"/>
    <w:rsid w:val="00EC47F0"/>
    <w:rsid w:val="00EC6283"/>
    <w:rsid w:val="00ED3C26"/>
    <w:rsid w:val="00EE64BA"/>
    <w:rsid w:val="00EF0046"/>
    <w:rsid w:val="00F21A25"/>
    <w:rsid w:val="00F2513E"/>
    <w:rsid w:val="00F25ED1"/>
    <w:rsid w:val="00F619FA"/>
    <w:rsid w:val="00F726D0"/>
    <w:rsid w:val="00F72BF4"/>
    <w:rsid w:val="00F82D18"/>
    <w:rsid w:val="00F94AA1"/>
    <w:rsid w:val="00FC0021"/>
    <w:rsid w:val="00FD14C6"/>
    <w:rsid w:val="00FD45CB"/>
    <w:rsid w:val="00FF4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933"/>
    <w:pPr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C78BD"/>
    <w:pPr>
      <w:keepNext/>
      <w:ind w:firstLine="0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C78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3C78BD"/>
    <w:pPr>
      <w:autoSpaceDE w:val="0"/>
      <w:autoSpaceDN w:val="0"/>
      <w:ind w:firstLine="0"/>
      <w:jc w:val="center"/>
    </w:pPr>
    <w:rPr>
      <w:b/>
      <w:bCs/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rsid w:val="003C78BD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5">
    <w:name w:val="Body Text"/>
    <w:basedOn w:val="a"/>
    <w:link w:val="a6"/>
    <w:rsid w:val="003C78BD"/>
    <w:pPr>
      <w:ind w:firstLine="0"/>
      <w:jc w:val="both"/>
    </w:pPr>
    <w:rPr>
      <w:szCs w:val="16"/>
    </w:rPr>
  </w:style>
  <w:style w:type="character" w:customStyle="1" w:styleId="a6">
    <w:name w:val="Основной текст Знак"/>
    <w:basedOn w:val="a0"/>
    <w:link w:val="a5"/>
    <w:rsid w:val="003C78BD"/>
    <w:rPr>
      <w:rFonts w:ascii="Times New Roman" w:eastAsia="Times New Roman" w:hAnsi="Times New Roman" w:cs="Times New Roman"/>
      <w:sz w:val="28"/>
      <w:szCs w:val="16"/>
      <w:lang w:eastAsia="ru-RU"/>
    </w:rPr>
  </w:style>
  <w:style w:type="paragraph" w:customStyle="1" w:styleId="ConsPlusNormal">
    <w:name w:val="ConsPlusNormal"/>
    <w:rsid w:val="003C78B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C78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78B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6D336C"/>
    <w:pPr>
      <w:ind w:left="720"/>
      <w:contextualSpacing/>
    </w:pPr>
  </w:style>
  <w:style w:type="paragraph" w:customStyle="1" w:styleId="aa">
    <w:name w:val="Знак"/>
    <w:basedOn w:val="a"/>
    <w:rsid w:val="00EB0F80"/>
    <w:pPr>
      <w:spacing w:after="160" w:line="240" w:lineRule="exact"/>
      <w:ind w:firstLine="0"/>
    </w:pPr>
    <w:rPr>
      <w:rFonts w:ascii="Verdana" w:hAnsi="Verdana"/>
      <w:sz w:val="20"/>
      <w:szCs w:val="20"/>
      <w:lang w:val="en-US" w:eastAsia="en-US"/>
    </w:rPr>
  </w:style>
  <w:style w:type="character" w:styleId="ab">
    <w:name w:val="Hyperlink"/>
    <w:basedOn w:val="a0"/>
    <w:uiPriority w:val="99"/>
    <w:unhideWhenUsed/>
    <w:rsid w:val="0027387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11F2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4C6076"/>
    <w:pPr>
      <w:widowControl w:val="0"/>
      <w:autoSpaceDE w:val="0"/>
      <w:autoSpaceDN w:val="0"/>
      <w:adjustRightInd w:val="0"/>
      <w:ind w:firstLine="0"/>
    </w:pPr>
    <w:rPr>
      <w:rFonts w:ascii="Arial Unicode MS" w:eastAsia="Arial Unicode MS" w:hAnsiTheme="minorHAnsi" w:cs="Arial Unicode MS"/>
      <w:sz w:val="24"/>
    </w:rPr>
  </w:style>
  <w:style w:type="paragraph" w:customStyle="1" w:styleId="Style3">
    <w:name w:val="Style3"/>
    <w:basedOn w:val="a"/>
    <w:uiPriority w:val="99"/>
    <w:rsid w:val="004C6076"/>
    <w:pPr>
      <w:widowControl w:val="0"/>
      <w:autoSpaceDE w:val="0"/>
      <w:autoSpaceDN w:val="0"/>
      <w:adjustRightInd w:val="0"/>
      <w:spacing w:line="144" w:lineRule="exact"/>
      <w:ind w:firstLine="0"/>
      <w:jc w:val="right"/>
    </w:pPr>
    <w:rPr>
      <w:rFonts w:ascii="Arial Unicode MS" w:eastAsia="Arial Unicode MS" w:hAnsiTheme="minorHAnsi" w:cs="Arial Unicode MS"/>
      <w:sz w:val="24"/>
    </w:rPr>
  </w:style>
  <w:style w:type="paragraph" w:customStyle="1" w:styleId="Style5">
    <w:name w:val="Style5"/>
    <w:basedOn w:val="a"/>
    <w:uiPriority w:val="99"/>
    <w:rsid w:val="004C6076"/>
    <w:pPr>
      <w:widowControl w:val="0"/>
      <w:autoSpaceDE w:val="0"/>
      <w:autoSpaceDN w:val="0"/>
      <w:adjustRightInd w:val="0"/>
      <w:ind w:firstLine="0"/>
    </w:pPr>
    <w:rPr>
      <w:rFonts w:ascii="Arial Unicode MS" w:eastAsia="Arial Unicode MS" w:hAnsiTheme="minorHAnsi" w:cs="Arial Unicode MS"/>
      <w:sz w:val="24"/>
    </w:rPr>
  </w:style>
  <w:style w:type="paragraph" w:customStyle="1" w:styleId="Style7">
    <w:name w:val="Style7"/>
    <w:basedOn w:val="a"/>
    <w:uiPriority w:val="99"/>
    <w:rsid w:val="004C6076"/>
    <w:pPr>
      <w:widowControl w:val="0"/>
      <w:autoSpaceDE w:val="0"/>
      <w:autoSpaceDN w:val="0"/>
      <w:adjustRightInd w:val="0"/>
      <w:ind w:firstLine="0"/>
    </w:pPr>
    <w:rPr>
      <w:rFonts w:ascii="Arial Unicode MS" w:eastAsia="Arial Unicode MS" w:hAnsiTheme="minorHAnsi" w:cs="Arial Unicode MS"/>
      <w:sz w:val="24"/>
    </w:rPr>
  </w:style>
  <w:style w:type="paragraph" w:customStyle="1" w:styleId="Style8">
    <w:name w:val="Style8"/>
    <w:basedOn w:val="a"/>
    <w:uiPriority w:val="99"/>
    <w:rsid w:val="004C6076"/>
    <w:pPr>
      <w:widowControl w:val="0"/>
      <w:autoSpaceDE w:val="0"/>
      <w:autoSpaceDN w:val="0"/>
      <w:adjustRightInd w:val="0"/>
      <w:ind w:firstLine="0"/>
    </w:pPr>
    <w:rPr>
      <w:rFonts w:ascii="Arial Unicode MS" w:eastAsia="Arial Unicode MS" w:hAnsiTheme="minorHAnsi" w:cs="Arial Unicode MS"/>
      <w:sz w:val="24"/>
    </w:rPr>
  </w:style>
  <w:style w:type="paragraph" w:customStyle="1" w:styleId="Style16">
    <w:name w:val="Style16"/>
    <w:basedOn w:val="a"/>
    <w:uiPriority w:val="99"/>
    <w:rsid w:val="004C6076"/>
    <w:pPr>
      <w:widowControl w:val="0"/>
      <w:autoSpaceDE w:val="0"/>
      <w:autoSpaceDN w:val="0"/>
      <w:adjustRightInd w:val="0"/>
      <w:ind w:firstLine="0"/>
    </w:pPr>
    <w:rPr>
      <w:rFonts w:ascii="Arial Unicode MS" w:eastAsia="Arial Unicode MS" w:hAnsiTheme="minorHAnsi" w:cs="Arial Unicode MS"/>
      <w:sz w:val="24"/>
    </w:rPr>
  </w:style>
  <w:style w:type="paragraph" w:customStyle="1" w:styleId="Style18">
    <w:name w:val="Style18"/>
    <w:basedOn w:val="a"/>
    <w:uiPriority w:val="99"/>
    <w:rsid w:val="004C6076"/>
    <w:pPr>
      <w:widowControl w:val="0"/>
      <w:autoSpaceDE w:val="0"/>
      <w:autoSpaceDN w:val="0"/>
      <w:adjustRightInd w:val="0"/>
      <w:ind w:firstLine="0"/>
    </w:pPr>
    <w:rPr>
      <w:rFonts w:ascii="Arial Unicode MS" w:eastAsia="Arial Unicode MS" w:hAnsiTheme="minorHAnsi" w:cs="Arial Unicode MS"/>
      <w:sz w:val="24"/>
    </w:rPr>
  </w:style>
  <w:style w:type="paragraph" w:customStyle="1" w:styleId="Style19">
    <w:name w:val="Style19"/>
    <w:basedOn w:val="a"/>
    <w:uiPriority w:val="99"/>
    <w:rsid w:val="004C6076"/>
    <w:pPr>
      <w:widowControl w:val="0"/>
      <w:autoSpaceDE w:val="0"/>
      <w:autoSpaceDN w:val="0"/>
      <w:adjustRightInd w:val="0"/>
      <w:ind w:firstLine="0"/>
    </w:pPr>
    <w:rPr>
      <w:rFonts w:ascii="Arial Unicode MS" w:eastAsia="Arial Unicode MS" w:hAnsiTheme="minorHAnsi" w:cs="Arial Unicode MS"/>
      <w:sz w:val="24"/>
    </w:rPr>
  </w:style>
  <w:style w:type="paragraph" w:customStyle="1" w:styleId="Style20">
    <w:name w:val="Style20"/>
    <w:basedOn w:val="a"/>
    <w:uiPriority w:val="99"/>
    <w:rsid w:val="004C6076"/>
    <w:pPr>
      <w:widowControl w:val="0"/>
      <w:autoSpaceDE w:val="0"/>
      <w:autoSpaceDN w:val="0"/>
      <w:adjustRightInd w:val="0"/>
      <w:spacing w:line="168" w:lineRule="exact"/>
      <w:ind w:firstLine="154"/>
    </w:pPr>
    <w:rPr>
      <w:rFonts w:ascii="Arial Unicode MS" w:eastAsia="Arial Unicode MS" w:hAnsiTheme="minorHAnsi" w:cs="Arial Unicode MS"/>
      <w:sz w:val="24"/>
    </w:rPr>
  </w:style>
  <w:style w:type="character" w:customStyle="1" w:styleId="FontStyle22">
    <w:name w:val="Font Style22"/>
    <w:basedOn w:val="a0"/>
    <w:uiPriority w:val="99"/>
    <w:rsid w:val="004C6076"/>
    <w:rPr>
      <w:rFonts w:ascii="Arial Unicode MS" w:eastAsia="Arial Unicode MS" w:cs="Arial Unicode MS"/>
      <w:sz w:val="10"/>
      <w:szCs w:val="10"/>
    </w:rPr>
  </w:style>
  <w:style w:type="character" w:customStyle="1" w:styleId="FontStyle24">
    <w:name w:val="Font Style24"/>
    <w:basedOn w:val="a0"/>
    <w:uiPriority w:val="99"/>
    <w:rsid w:val="004C6076"/>
    <w:rPr>
      <w:rFonts w:ascii="Arial Unicode MS" w:eastAsia="Arial Unicode MS" w:cs="Arial Unicode MS"/>
      <w:sz w:val="12"/>
      <w:szCs w:val="12"/>
    </w:rPr>
  </w:style>
  <w:style w:type="character" w:customStyle="1" w:styleId="FontStyle25">
    <w:name w:val="Font Style25"/>
    <w:basedOn w:val="a0"/>
    <w:uiPriority w:val="99"/>
    <w:rsid w:val="004C6076"/>
    <w:rPr>
      <w:rFonts w:ascii="Arial Unicode MS" w:eastAsia="Arial Unicode MS" w:cs="Arial Unicode MS"/>
      <w:sz w:val="12"/>
      <w:szCs w:val="12"/>
    </w:rPr>
  </w:style>
  <w:style w:type="character" w:customStyle="1" w:styleId="FontStyle26">
    <w:name w:val="Font Style26"/>
    <w:basedOn w:val="a0"/>
    <w:uiPriority w:val="99"/>
    <w:rsid w:val="004C6076"/>
    <w:rPr>
      <w:rFonts w:ascii="Arial Unicode MS" w:eastAsia="Arial Unicode MS" w:cs="Arial Unicode MS"/>
      <w:b/>
      <w:bCs/>
      <w:sz w:val="12"/>
      <w:szCs w:val="12"/>
    </w:rPr>
  </w:style>
  <w:style w:type="character" w:customStyle="1" w:styleId="FontStyle29">
    <w:name w:val="Font Style29"/>
    <w:basedOn w:val="a0"/>
    <w:uiPriority w:val="99"/>
    <w:rsid w:val="004C6076"/>
    <w:rPr>
      <w:rFonts w:ascii="Candara" w:hAnsi="Candara" w:cs="Candara"/>
      <w:b/>
      <w:bCs/>
      <w:sz w:val="12"/>
      <w:szCs w:val="12"/>
    </w:rPr>
  </w:style>
  <w:style w:type="character" w:customStyle="1" w:styleId="FontStyle30">
    <w:name w:val="Font Style30"/>
    <w:basedOn w:val="a0"/>
    <w:uiPriority w:val="99"/>
    <w:rsid w:val="004C6076"/>
    <w:rPr>
      <w:rFonts w:ascii="Franklin Gothic Medium Cond" w:hAnsi="Franklin Gothic Medium Cond" w:cs="Franklin Gothic Medium Cond"/>
      <w:sz w:val="12"/>
      <w:szCs w:val="12"/>
    </w:rPr>
  </w:style>
  <w:style w:type="character" w:customStyle="1" w:styleId="FontStyle32">
    <w:name w:val="Font Style32"/>
    <w:basedOn w:val="a0"/>
    <w:uiPriority w:val="99"/>
    <w:rsid w:val="004C6076"/>
    <w:rPr>
      <w:rFonts w:ascii="Arial Unicode MS" w:eastAsia="Arial Unicode MS" w:cs="Arial Unicode MS"/>
      <w:b/>
      <w:bCs/>
      <w:sz w:val="12"/>
      <w:szCs w:val="12"/>
    </w:rPr>
  </w:style>
  <w:style w:type="character" w:customStyle="1" w:styleId="FontStyle33">
    <w:name w:val="Font Style33"/>
    <w:basedOn w:val="a0"/>
    <w:uiPriority w:val="99"/>
    <w:rsid w:val="004C6076"/>
    <w:rPr>
      <w:rFonts w:ascii="Arial Unicode MS" w:eastAsia="Arial Unicode MS" w:cs="Arial Unicode MS"/>
      <w:b/>
      <w:bCs/>
      <w:sz w:val="12"/>
      <w:szCs w:val="12"/>
    </w:rPr>
  </w:style>
  <w:style w:type="character" w:customStyle="1" w:styleId="FontStyle34">
    <w:name w:val="Font Style34"/>
    <w:basedOn w:val="a0"/>
    <w:uiPriority w:val="99"/>
    <w:rsid w:val="004C6076"/>
    <w:rPr>
      <w:rFonts w:ascii="Arial Unicode MS" w:eastAsia="Arial Unicode MS" w:cs="Arial Unicode MS"/>
      <w:smallCaps/>
      <w:sz w:val="12"/>
      <w:szCs w:val="12"/>
    </w:rPr>
  </w:style>
  <w:style w:type="character" w:customStyle="1" w:styleId="FontStyle35">
    <w:name w:val="Font Style35"/>
    <w:basedOn w:val="a0"/>
    <w:uiPriority w:val="99"/>
    <w:rsid w:val="004C6076"/>
    <w:rPr>
      <w:rFonts w:ascii="Arial Unicode MS" w:eastAsia="Arial Unicode MS" w:cs="Arial Unicode MS"/>
      <w:b/>
      <w:bCs/>
      <w:i/>
      <w:iCs/>
      <w:sz w:val="10"/>
      <w:szCs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6FF9A6D254DA5353D8EB4AC11C7462B1DB21B5CC05541D30F773FAAE512E1159740AFE58D7B60B4FA8E3CCnB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F6FF9A6D254DA5353D8EB4AC11C7462B1DB21B5CC05541D30F773FAAE512E1159740AFE58D7B60B4FA8E3CCnBI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58A05-CC0A-4B87-883D-E93DEE52F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</dc:creator>
  <cp:lastModifiedBy>User</cp:lastModifiedBy>
  <cp:revision>9</cp:revision>
  <cp:lastPrinted>2018-09-04T04:52:00Z</cp:lastPrinted>
  <dcterms:created xsi:type="dcterms:W3CDTF">2018-09-06T09:51:00Z</dcterms:created>
  <dcterms:modified xsi:type="dcterms:W3CDTF">2018-10-15T05:57:00Z</dcterms:modified>
</cp:coreProperties>
</file>