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7D68E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395EFE5F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0C5154DD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2731474D" w14:textId="77777777" w:rsidR="0045124F" w:rsidRDefault="0045124F" w:rsidP="00B87CE2">
      <w:pPr>
        <w:jc w:val="center"/>
        <w:rPr>
          <w:sz w:val="28"/>
          <w:szCs w:val="28"/>
        </w:rPr>
      </w:pPr>
    </w:p>
    <w:p w14:paraId="28892479" w14:textId="77777777" w:rsidR="0045124F" w:rsidRDefault="0045124F" w:rsidP="00B87CE2">
      <w:pPr>
        <w:jc w:val="center"/>
        <w:rPr>
          <w:sz w:val="28"/>
          <w:szCs w:val="28"/>
        </w:rPr>
      </w:pPr>
    </w:p>
    <w:p w14:paraId="30490515" w14:textId="77777777" w:rsidR="0045124F" w:rsidRDefault="0045124F" w:rsidP="00B87CE2">
      <w:pPr>
        <w:jc w:val="center"/>
        <w:rPr>
          <w:sz w:val="28"/>
          <w:szCs w:val="28"/>
        </w:rPr>
      </w:pPr>
    </w:p>
    <w:p w14:paraId="7C54C945" w14:textId="77777777" w:rsidR="0045124F" w:rsidRDefault="0045124F" w:rsidP="00B87CE2">
      <w:pPr>
        <w:jc w:val="center"/>
        <w:rPr>
          <w:sz w:val="28"/>
          <w:szCs w:val="28"/>
        </w:rPr>
      </w:pPr>
    </w:p>
    <w:p w14:paraId="5BBA69AE" w14:textId="096C32CA" w:rsidR="000C55C8" w:rsidRPr="000C55C8" w:rsidRDefault="000C55C8" w:rsidP="0084240E">
      <w:pPr>
        <w:suppressAutoHyphens/>
        <w:autoSpaceDE/>
        <w:autoSpaceDN/>
        <w:snapToGrid w:val="0"/>
        <w:jc w:val="center"/>
        <w:rPr>
          <w:sz w:val="28"/>
        </w:rPr>
      </w:pPr>
      <w:r w:rsidRPr="000C55C8">
        <w:rPr>
          <w:sz w:val="28"/>
        </w:rPr>
        <w:t xml:space="preserve">Об определении уполномоченного </w:t>
      </w:r>
      <w:r w:rsidR="00C0459A" w:rsidRPr="00415A58">
        <w:rPr>
          <w:sz w:val="28"/>
        </w:rPr>
        <w:t>областного</w:t>
      </w:r>
      <w:r w:rsidR="00C0459A">
        <w:rPr>
          <w:sz w:val="28"/>
        </w:rPr>
        <w:t xml:space="preserve"> </w:t>
      </w:r>
      <w:r w:rsidR="0084240E">
        <w:rPr>
          <w:sz w:val="28"/>
        </w:rPr>
        <w:t>исполнительного органа</w:t>
      </w:r>
      <w:r w:rsidRPr="000C55C8">
        <w:rPr>
          <w:sz w:val="28"/>
        </w:rPr>
        <w:t xml:space="preserve"> Новосибирской области </w:t>
      </w:r>
    </w:p>
    <w:p w14:paraId="19751DBE" w14:textId="77777777" w:rsidR="00B87CE2" w:rsidRDefault="00B87CE2" w:rsidP="00B87CE2">
      <w:pPr>
        <w:rPr>
          <w:sz w:val="28"/>
          <w:szCs w:val="28"/>
        </w:rPr>
      </w:pPr>
    </w:p>
    <w:p w14:paraId="3D02BA38" w14:textId="77777777" w:rsidR="00A5310D" w:rsidRDefault="00A5310D" w:rsidP="00B87CE2">
      <w:pPr>
        <w:rPr>
          <w:sz w:val="28"/>
          <w:szCs w:val="28"/>
        </w:rPr>
      </w:pPr>
    </w:p>
    <w:p w14:paraId="2CAED907" w14:textId="39D51ECF" w:rsidR="0055100E" w:rsidRDefault="0055100E" w:rsidP="000C55C8">
      <w:pPr>
        <w:suppressAutoHyphens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C55C8">
        <w:rPr>
          <w:rFonts w:eastAsiaTheme="minorHAnsi" w:cstheme="minorBidi"/>
          <w:sz w:val="28"/>
          <w:szCs w:val="22"/>
          <w:lang w:eastAsia="en-US"/>
        </w:rPr>
        <w:t>В соответствии с</w:t>
      </w:r>
      <w:r w:rsidR="00415A58" w:rsidRPr="00415A58">
        <w:rPr>
          <w:rFonts w:eastAsiaTheme="minorHAnsi" w:cstheme="minorBidi"/>
          <w:sz w:val="28"/>
          <w:szCs w:val="22"/>
          <w:lang w:eastAsia="en-US"/>
        </w:rPr>
        <w:t xml:space="preserve"> постановлением Правительства Российской Федерации от 10.08.2021 № 1325 «Об утверждении Правил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="00415A58" w:rsidRPr="00415A58">
        <w:rPr>
          <w:rFonts w:eastAsiaTheme="minorHAnsi" w:cstheme="minorBidi"/>
          <w:sz w:val="28"/>
          <w:szCs w:val="22"/>
          <w:lang w:eastAsia="en-US"/>
        </w:rPr>
        <w:t>софинансирования</w:t>
      </w:r>
      <w:proofErr w:type="spellEnd"/>
      <w:r w:rsidR="00415A58" w:rsidRPr="00415A58">
        <w:rPr>
          <w:rFonts w:eastAsiaTheme="minorHAnsi" w:cstheme="minorBidi"/>
          <w:sz w:val="28"/>
          <w:szCs w:val="22"/>
          <w:lang w:eastAsia="en-US"/>
        </w:rPr>
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парков и промышленных технопарков частной формы собственности на создание или увеличение площади территории индустриальных (промышленных) парков, промышленных технопарков»</w:t>
      </w:r>
      <w:r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E16081" w:rsidRPr="000C55C8">
        <w:rPr>
          <w:rFonts w:eastAsiaTheme="minorHAnsi" w:cstheme="minorBidi"/>
          <w:sz w:val="28"/>
          <w:szCs w:val="22"/>
          <w:lang w:eastAsia="en-US"/>
        </w:rPr>
        <w:t xml:space="preserve">Правительство Новосибирской области </w:t>
      </w:r>
      <w:r w:rsidR="00E16081" w:rsidRPr="000C55C8">
        <w:rPr>
          <w:rFonts w:eastAsiaTheme="minorHAnsi" w:cstheme="minorBidi"/>
          <w:b/>
          <w:sz w:val="28"/>
          <w:szCs w:val="22"/>
          <w:lang w:eastAsia="en-US"/>
        </w:rPr>
        <w:t>п о с т а н о в л я е т</w:t>
      </w:r>
      <w:r w:rsidR="00E16081" w:rsidRPr="000C55C8">
        <w:rPr>
          <w:rFonts w:eastAsiaTheme="minorHAnsi" w:cstheme="minorBidi"/>
          <w:sz w:val="28"/>
          <w:szCs w:val="22"/>
          <w:lang w:eastAsia="en-US"/>
        </w:rPr>
        <w:t>:</w:t>
      </w:r>
    </w:p>
    <w:p w14:paraId="1EE95BA3" w14:textId="60103984" w:rsidR="00355137" w:rsidRDefault="00977BFC" w:rsidP="008B77EF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1</w:t>
      </w:r>
      <w:r w:rsidR="00216FFF">
        <w:rPr>
          <w:sz w:val="28"/>
        </w:rPr>
        <w:t>. Определить</w:t>
      </w:r>
      <w:r w:rsidR="000C55C8" w:rsidRPr="000C55C8">
        <w:rPr>
          <w:sz w:val="28"/>
        </w:rPr>
        <w:t xml:space="preserve"> </w:t>
      </w:r>
      <w:r w:rsidR="00246626" w:rsidRPr="000C55C8">
        <w:rPr>
          <w:rFonts w:eastAsiaTheme="minorHAnsi" w:cstheme="minorBidi"/>
          <w:sz w:val="28"/>
          <w:szCs w:val="22"/>
          <w:lang w:eastAsia="en-US"/>
        </w:rPr>
        <w:t>министерство экономического развития Новосибирской области</w:t>
      </w:r>
      <w:r w:rsidR="00FA7486">
        <w:rPr>
          <w:rFonts w:eastAsiaTheme="minorHAnsi" w:cstheme="minorBidi"/>
          <w:sz w:val="28"/>
          <w:szCs w:val="22"/>
          <w:lang w:eastAsia="en-US"/>
        </w:rPr>
        <w:t xml:space="preserve"> уполномоченным </w:t>
      </w:r>
      <w:r w:rsidR="009615FE">
        <w:rPr>
          <w:rFonts w:eastAsiaTheme="minorHAnsi" w:cstheme="minorBidi"/>
          <w:sz w:val="28"/>
          <w:szCs w:val="22"/>
          <w:lang w:eastAsia="en-US"/>
        </w:rPr>
        <w:t xml:space="preserve">областным </w:t>
      </w:r>
      <w:r w:rsidR="00B30A09">
        <w:rPr>
          <w:rFonts w:eastAsiaTheme="minorHAnsi" w:cstheme="minorBidi"/>
          <w:sz w:val="28"/>
          <w:szCs w:val="22"/>
          <w:lang w:eastAsia="en-US"/>
        </w:rPr>
        <w:t xml:space="preserve">исполнительным </w:t>
      </w:r>
      <w:r w:rsidR="00FA7486">
        <w:rPr>
          <w:rFonts w:eastAsiaTheme="minorHAnsi" w:cstheme="minorBidi"/>
          <w:sz w:val="28"/>
          <w:szCs w:val="22"/>
          <w:lang w:eastAsia="en-US"/>
        </w:rPr>
        <w:t xml:space="preserve">органом </w:t>
      </w:r>
      <w:r w:rsidR="00DB5042">
        <w:rPr>
          <w:rFonts w:eastAsiaTheme="minorHAnsi" w:cstheme="minorBidi"/>
          <w:sz w:val="28"/>
          <w:szCs w:val="22"/>
          <w:lang w:eastAsia="en-US"/>
        </w:rPr>
        <w:t>Новосибирской области</w:t>
      </w:r>
      <w:r w:rsidR="000C55C8" w:rsidRPr="000C55C8">
        <w:rPr>
          <w:sz w:val="28"/>
        </w:rPr>
        <w:t>, на котор</w:t>
      </w:r>
      <w:r w:rsidR="00DB5042">
        <w:rPr>
          <w:sz w:val="28"/>
        </w:rPr>
        <w:t>ый</w:t>
      </w:r>
      <w:r w:rsidR="000C55C8" w:rsidRPr="000C55C8">
        <w:rPr>
          <w:sz w:val="28"/>
        </w:rPr>
        <w:t xml:space="preserve"> возлагаются функции и ответственность</w:t>
      </w:r>
      <w:r w:rsidR="00A50ECB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C67800">
        <w:rPr>
          <w:sz w:val="28"/>
        </w:rPr>
        <w:t xml:space="preserve">за проведение регионального отбора проектов </w:t>
      </w:r>
      <w:r w:rsidR="008F779C" w:rsidRPr="008F779C">
        <w:rPr>
          <w:sz w:val="28"/>
        </w:rPr>
        <w:t>по созданию или увеличению площади территории</w:t>
      </w:r>
      <w:r w:rsidR="000244C9">
        <w:rPr>
          <w:sz w:val="28"/>
        </w:rPr>
        <w:t xml:space="preserve"> </w:t>
      </w:r>
      <w:r w:rsidR="000244C9" w:rsidRPr="00A51793">
        <w:rPr>
          <w:rFonts w:eastAsia="Calibri"/>
          <w:sz w:val="28"/>
          <w:szCs w:val="28"/>
          <w:lang w:eastAsia="en-US"/>
        </w:rPr>
        <w:t>индустриальных (промышленных) парков, промышленных технопарков</w:t>
      </w:r>
      <w:r w:rsidR="000244C9">
        <w:rPr>
          <w:rFonts w:eastAsia="Calibri"/>
          <w:sz w:val="28"/>
          <w:szCs w:val="28"/>
          <w:lang w:eastAsia="en-US"/>
        </w:rPr>
        <w:t xml:space="preserve"> частной формы собственности</w:t>
      </w:r>
      <w:r w:rsidR="00124EB0">
        <w:rPr>
          <w:rFonts w:eastAsia="Calibri"/>
          <w:sz w:val="28"/>
          <w:szCs w:val="28"/>
          <w:lang w:eastAsia="en-US"/>
        </w:rPr>
        <w:t xml:space="preserve"> (далее – проект</w:t>
      </w:r>
      <w:r w:rsidR="00A50ECB">
        <w:rPr>
          <w:rFonts w:eastAsia="Calibri"/>
          <w:sz w:val="28"/>
          <w:szCs w:val="28"/>
          <w:lang w:eastAsia="en-US"/>
        </w:rPr>
        <w:t>ы</w:t>
      </w:r>
      <w:r w:rsidR="00124EB0">
        <w:rPr>
          <w:rFonts w:eastAsia="Calibri"/>
          <w:sz w:val="28"/>
          <w:szCs w:val="28"/>
          <w:lang w:eastAsia="en-US"/>
        </w:rPr>
        <w:t>)</w:t>
      </w:r>
      <w:r w:rsidR="00210511">
        <w:rPr>
          <w:rFonts w:eastAsia="Calibri"/>
          <w:sz w:val="28"/>
          <w:szCs w:val="28"/>
          <w:lang w:eastAsia="en-US"/>
        </w:rPr>
        <w:t>,</w:t>
      </w:r>
      <w:r w:rsidR="00A50ECB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D0432C" w:rsidRPr="00FF26C0">
        <w:rPr>
          <w:rFonts w:eastAsia="Calibri"/>
          <w:sz w:val="28"/>
          <w:szCs w:val="28"/>
          <w:lang w:eastAsia="en-US"/>
        </w:rPr>
        <w:t>исполнение соглашен</w:t>
      </w:r>
      <w:r w:rsidR="00D0432C" w:rsidRPr="004D231B">
        <w:rPr>
          <w:rFonts w:eastAsia="Calibri"/>
          <w:sz w:val="28"/>
          <w:szCs w:val="28"/>
          <w:lang w:eastAsia="en-US"/>
        </w:rPr>
        <w:t>ий</w:t>
      </w:r>
      <w:r w:rsidR="00D0432C" w:rsidRPr="00FF26C0">
        <w:rPr>
          <w:rFonts w:eastAsia="Calibri"/>
          <w:sz w:val="28"/>
          <w:szCs w:val="28"/>
          <w:lang w:eastAsia="en-US"/>
        </w:rPr>
        <w:t xml:space="preserve"> </w:t>
      </w:r>
      <w:r w:rsidR="00F07658" w:rsidRPr="00414649">
        <w:rPr>
          <w:rFonts w:eastAsiaTheme="minorHAnsi" w:cstheme="minorBidi"/>
          <w:sz w:val="28"/>
          <w:szCs w:val="22"/>
          <w:lang w:eastAsia="en-US"/>
        </w:rPr>
        <w:t xml:space="preserve">о </w:t>
      </w:r>
      <w:r w:rsidR="00F07658" w:rsidRPr="00FF26C0">
        <w:rPr>
          <w:rFonts w:eastAsia="Calibri"/>
          <w:sz w:val="28"/>
          <w:szCs w:val="28"/>
          <w:lang w:eastAsia="en-US"/>
        </w:rPr>
        <w:t>предоставлении субсиди</w:t>
      </w:r>
      <w:r w:rsidR="00A50ECB">
        <w:rPr>
          <w:rFonts w:eastAsia="Calibri"/>
          <w:sz w:val="28"/>
          <w:szCs w:val="28"/>
          <w:lang w:eastAsia="en-US"/>
        </w:rPr>
        <w:t>и</w:t>
      </w:r>
      <w:r w:rsidR="00F07658" w:rsidRPr="00866A48">
        <w:rPr>
          <w:rFonts w:eastAsia="Calibri"/>
          <w:sz w:val="28"/>
          <w:szCs w:val="28"/>
          <w:lang w:eastAsia="en-US"/>
        </w:rPr>
        <w:t xml:space="preserve"> </w:t>
      </w:r>
      <w:r w:rsidR="00F07658">
        <w:rPr>
          <w:sz w:val="28"/>
          <w:szCs w:val="28"/>
        </w:rPr>
        <w:t xml:space="preserve">из федерального бюджета в целях </w:t>
      </w:r>
      <w:proofErr w:type="spellStart"/>
      <w:r w:rsidR="00F07658">
        <w:rPr>
          <w:sz w:val="28"/>
          <w:szCs w:val="28"/>
        </w:rPr>
        <w:t>софинансирования</w:t>
      </w:r>
      <w:proofErr w:type="spellEnd"/>
      <w:r w:rsidR="00F07658">
        <w:rPr>
          <w:sz w:val="28"/>
          <w:szCs w:val="28"/>
        </w:rPr>
        <w:t xml:space="preserve"> расходных обязательств Новосибирской области по возмещению </w:t>
      </w:r>
      <w:r w:rsidR="007039FE" w:rsidRPr="004D231B">
        <w:rPr>
          <w:sz w:val="28"/>
          <w:szCs w:val="28"/>
        </w:rPr>
        <w:t>или финансовому обеспечению</w:t>
      </w:r>
      <w:r w:rsidR="007039FE">
        <w:rPr>
          <w:sz w:val="28"/>
          <w:szCs w:val="28"/>
        </w:rPr>
        <w:t xml:space="preserve"> </w:t>
      </w:r>
      <w:r w:rsidR="00F07658">
        <w:rPr>
          <w:sz w:val="28"/>
          <w:szCs w:val="28"/>
        </w:rPr>
        <w:t xml:space="preserve">части затрат </w:t>
      </w:r>
      <w:r w:rsidR="00F07658" w:rsidRPr="004D231B">
        <w:rPr>
          <w:color w:val="000000" w:themeColor="text1"/>
          <w:sz w:val="28"/>
          <w:szCs w:val="28"/>
        </w:rPr>
        <w:t>управляющих компаний индустриальных (промышленных) парков и промышленных технопарков частной формы собственности (далее – управляющ</w:t>
      </w:r>
      <w:r w:rsidR="004D231B" w:rsidRPr="004D231B">
        <w:rPr>
          <w:color w:val="000000" w:themeColor="text1"/>
          <w:sz w:val="28"/>
          <w:szCs w:val="28"/>
        </w:rPr>
        <w:t>ие</w:t>
      </w:r>
      <w:r w:rsidR="00F07658" w:rsidRPr="004D231B">
        <w:rPr>
          <w:color w:val="000000" w:themeColor="text1"/>
          <w:sz w:val="28"/>
          <w:szCs w:val="28"/>
        </w:rPr>
        <w:t xml:space="preserve"> компани</w:t>
      </w:r>
      <w:r w:rsidR="004D231B" w:rsidRPr="004D231B">
        <w:rPr>
          <w:color w:val="000000" w:themeColor="text1"/>
          <w:sz w:val="28"/>
          <w:szCs w:val="28"/>
        </w:rPr>
        <w:t>и</w:t>
      </w:r>
      <w:r w:rsidR="00F07658" w:rsidRPr="004D231B">
        <w:rPr>
          <w:color w:val="000000" w:themeColor="text1"/>
          <w:sz w:val="28"/>
          <w:szCs w:val="28"/>
        </w:rPr>
        <w:t xml:space="preserve">) </w:t>
      </w:r>
      <w:r w:rsidR="00F07658">
        <w:rPr>
          <w:sz w:val="28"/>
          <w:szCs w:val="28"/>
        </w:rPr>
        <w:t>на реализацию проект</w:t>
      </w:r>
      <w:r w:rsidR="00A50ECB">
        <w:rPr>
          <w:sz w:val="28"/>
          <w:szCs w:val="28"/>
        </w:rPr>
        <w:t>ов</w:t>
      </w:r>
      <w:r w:rsidR="00F07658">
        <w:rPr>
          <w:sz w:val="28"/>
          <w:szCs w:val="28"/>
        </w:rPr>
        <w:t xml:space="preserve"> </w:t>
      </w:r>
      <w:r w:rsidR="00F07658" w:rsidRPr="008057F0">
        <w:rPr>
          <w:sz w:val="28"/>
          <w:szCs w:val="28"/>
        </w:rPr>
        <w:t>(далее соответственно – соглашени</w:t>
      </w:r>
      <w:r w:rsidR="004D231B">
        <w:rPr>
          <w:sz w:val="28"/>
          <w:szCs w:val="28"/>
        </w:rPr>
        <w:t>я</w:t>
      </w:r>
      <w:r w:rsidR="00F07658" w:rsidRPr="008057F0">
        <w:rPr>
          <w:sz w:val="28"/>
          <w:szCs w:val="28"/>
        </w:rPr>
        <w:t>, субсидия)</w:t>
      </w:r>
      <w:r w:rsidR="00210511">
        <w:rPr>
          <w:rFonts w:eastAsia="Calibri"/>
          <w:sz w:val="28"/>
          <w:szCs w:val="28"/>
          <w:lang w:eastAsia="en-US"/>
        </w:rPr>
        <w:t xml:space="preserve">, </w:t>
      </w:r>
      <w:r w:rsidR="00CC4B32" w:rsidRPr="00CC4B32">
        <w:rPr>
          <w:rFonts w:eastAsia="Calibri"/>
          <w:sz w:val="28"/>
          <w:szCs w:val="28"/>
          <w:lang w:eastAsia="en-US"/>
        </w:rPr>
        <w:t>осуществление координации проект</w:t>
      </w:r>
      <w:r w:rsidR="00A50ECB">
        <w:rPr>
          <w:rFonts w:eastAsia="Calibri"/>
          <w:sz w:val="28"/>
          <w:szCs w:val="28"/>
          <w:lang w:eastAsia="en-US"/>
        </w:rPr>
        <w:t>ов</w:t>
      </w:r>
      <w:r w:rsidR="00CC4B32" w:rsidRPr="00CC4B32">
        <w:rPr>
          <w:rFonts w:eastAsia="Calibri"/>
          <w:sz w:val="28"/>
          <w:szCs w:val="28"/>
          <w:lang w:eastAsia="en-US"/>
        </w:rPr>
        <w:t xml:space="preserve"> в</w:t>
      </w:r>
      <w:r w:rsidR="00CC4B32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 w:rsidR="00210511">
        <w:rPr>
          <w:rFonts w:eastAsia="Calibri"/>
          <w:sz w:val="28"/>
          <w:szCs w:val="28"/>
          <w:lang w:eastAsia="en-US"/>
        </w:rPr>
        <w:t xml:space="preserve">, </w:t>
      </w:r>
      <w:r w:rsidR="00355137" w:rsidRPr="00745477">
        <w:rPr>
          <w:sz w:val="28"/>
        </w:rPr>
        <w:t>формирование и представление в Министерство промышленности и торговли Российской Федерации прогноза объема государственной поддержки на очередной ф</w:t>
      </w:r>
      <w:r w:rsidR="00210511">
        <w:rPr>
          <w:sz w:val="28"/>
        </w:rPr>
        <w:t xml:space="preserve">инансовый год и плановый период, </w:t>
      </w:r>
      <w:r w:rsidR="00355137">
        <w:rPr>
          <w:sz w:val="28"/>
          <w:szCs w:val="28"/>
        </w:rPr>
        <w:t>проведение выездных проверок хода реализации проект</w:t>
      </w:r>
      <w:r w:rsidR="00A50ECB">
        <w:rPr>
          <w:sz w:val="28"/>
          <w:szCs w:val="28"/>
        </w:rPr>
        <w:t>ов</w:t>
      </w:r>
      <w:r w:rsidR="00355137">
        <w:rPr>
          <w:sz w:val="28"/>
          <w:szCs w:val="28"/>
        </w:rPr>
        <w:t xml:space="preserve"> и динамики достижения значений результатов использования субсиди</w:t>
      </w:r>
      <w:r w:rsidR="000E0A04">
        <w:rPr>
          <w:sz w:val="28"/>
          <w:szCs w:val="28"/>
        </w:rPr>
        <w:t>и</w:t>
      </w:r>
      <w:r w:rsidR="00355137">
        <w:rPr>
          <w:sz w:val="28"/>
          <w:szCs w:val="28"/>
        </w:rPr>
        <w:t xml:space="preserve"> в целях представления в Министерство промышленности и торговли Российской Федерации отчетности, предусмотренной соглашени</w:t>
      </w:r>
      <w:r w:rsidR="00A50ECB">
        <w:rPr>
          <w:sz w:val="28"/>
          <w:szCs w:val="28"/>
        </w:rPr>
        <w:t>ями</w:t>
      </w:r>
      <w:r w:rsidR="008B77EF">
        <w:rPr>
          <w:sz w:val="28"/>
          <w:szCs w:val="28"/>
        </w:rPr>
        <w:t xml:space="preserve">, </w:t>
      </w:r>
      <w:r w:rsidR="00D84C0E" w:rsidRPr="00D84C0E">
        <w:rPr>
          <w:rFonts w:eastAsia="Calibri"/>
          <w:sz w:val="28"/>
          <w:szCs w:val="28"/>
          <w:lang w:eastAsia="en-US"/>
        </w:rPr>
        <w:t>подготовку заключени</w:t>
      </w:r>
      <w:r w:rsidR="00A50ECB">
        <w:rPr>
          <w:rFonts w:eastAsia="Calibri"/>
          <w:sz w:val="28"/>
          <w:szCs w:val="28"/>
          <w:lang w:eastAsia="en-US"/>
        </w:rPr>
        <w:t>й</w:t>
      </w:r>
      <w:r w:rsidR="00D84C0E" w:rsidRPr="00D84C0E">
        <w:rPr>
          <w:rFonts w:eastAsia="Calibri"/>
          <w:sz w:val="28"/>
          <w:szCs w:val="28"/>
          <w:lang w:eastAsia="en-US"/>
        </w:rPr>
        <w:t xml:space="preserve"> о возможности предоставления бюджетных средств на возмещение </w:t>
      </w:r>
      <w:r w:rsidR="00A71853" w:rsidRPr="004D231B">
        <w:rPr>
          <w:sz w:val="28"/>
          <w:szCs w:val="28"/>
        </w:rPr>
        <w:t>или финансово</w:t>
      </w:r>
      <w:r w:rsidR="00A71853">
        <w:rPr>
          <w:sz w:val="28"/>
          <w:szCs w:val="28"/>
        </w:rPr>
        <w:t>е</w:t>
      </w:r>
      <w:r w:rsidR="00A71853" w:rsidRPr="004D231B">
        <w:rPr>
          <w:sz w:val="28"/>
          <w:szCs w:val="28"/>
        </w:rPr>
        <w:t xml:space="preserve"> обеспечени</w:t>
      </w:r>
      <w:r w:rsidR="00A71853">
        <w:rPr>
          <w:sz w:val="28"/>
          <w:szCs w:val="28"/>
        </w:rPr>
        <w:t>е</w:t>
      </w:r>
      <w:bookmarkStart w:id="0" w:name="_GoBack"/>
      <w:bookmarkEnd w:id="0"/>
      <w:r w:rsidR="00A71853" w:rsidRPr="00D84C0E">
        <w:rPr>
          <w:rFonts w:eastAsia="Calibri"/>
          <w:sz w:val="28"/>
          <w:szCs w:val="28"/>
          <w:lang w:eastAsia="en-US"/>
        </w:rPr>
        <w:t xml:space="preserve"> </w:t>
      </w:r>
      <w:r w:rsidR="00D84C0E" w:rsidRPr="00D84C0E">
        <w:rPr>
          <w:rFonts w:eastAsia="Calibri"/>
          <w:sz w:val="28"/>
          <w:szCs w:val="28"/>
          <w:lang w:eastAsia="en-US"/>
        </w:rPr>
        <w:t>расходов управляющ</w:t>
      </w:r>
      <w:r w:rsidR="00A50ECB">
        <w:rPr>
          <w:rFonts w:eastAsia="Calibri"/>
          <w:sz w:val="28"/>
          <w:szCs w:val="28"/>
          <w:lang w:eastAsia="en-US"/>
        </w:rPr>
        <w:t>их</w:t>
      </w:r>
      <w:r w:rsidR="00D84C0E" w:rsidRPr="00D84C0E">
        <w:rPr>
          <w:rFonts w:eastAsia="Calibri"/>
          <w:sz w:val="28"/>
          <w:szCs w:val="28"/>
          <w:lang w:eastAsia="en-US"/>
        </w:rPr>
        <w:t xml:space="preserve"> компани</w:t>
      </w:r>
      <w:r w:rsidR="00A50ECB">
        <w:rPr>
          <w:rFonts w:eastAsia="Calibri"/>
          <w:sz w:val="28"/>
          <w:szCs w:val="28"/>
          <w:lang w:eastAsia="en-US"/>
        </w:rPr>
        <w:t>й</w:t>
      </w:r>
      <w:r w:rsidR="00D84C0E" w:rsidRPr="00D84C0E">
        <w:rPr>
          <w:rFonts w:eastAsia="Calibri"/>
          <w:sz w:val="28"/>
          <w:szCs w:val="28"/>
          <w:lang w:eastAsia="en-US"/>
        </w:rPr>
        <w:t>, а также за осуществление выплат, источником финансового обеспечения которых являются средства субсиди</w:t>
      </w:r>
      <w:r w:rsidR="008B77EF">
        <w:rPr>
          <w:rFonts w:eastAsia="Calibri"/>
          <w:sz w:val="28"/>
          <w:szCs w:val="28"/>
          <w:lang w:eastAsia="en-US"/>
        </w:rPr>
        <w:t>и.</w:t>
      </w:r>
    </w:p>
    <w:p w14:paraId="25EBE239" w14:textId="4CEEC3E3" w:rsidR="008B77EF" w:rsidRPr="00EC265C" w:rsidRDefault="008B77EF" w:rsidP="008B77EF">
      <w:pPr>
        <w:suppressAutoHyphens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Pr="00DE11B1">
        <w:rPr>
          <w:rFonts w:eastAsiaTheme="minorHAnsi" w:cstheme="minorBidi"/>
          <w:sz w:val="28"/>
          <w:szCs w:val="22"/>
          <w:lang w:eastAsia="en-US"/>
        </w:rPr>
        <w:t>Уполномочить министерство экономического развития Новосибирской области в лице министра экономического развития Но</w:t>
      </w:r>
      <w:r w:rsidR="00BC5A98">
        <w:rPr>
          <w:rFonts w:eastAsiaTheme="minorHAnsi" w:cstheme="minorBidi"/>
          <w:sz w:val="28"/>
          <w:szCs w:val="22"/>
          <w:lang w:eastAsia="en-US"/>
        </w:rPr>
        <w:t>восибирской области Решетникова </w:t>
      </w:r>
      <w:r w:rsidRPr="00DE11B1">
        <w:rPr>
          <w:rFonts w:eastAsiaTheme="minorHAnsi" w:cstheme="minorBidi"/>
          <w:sz w:val="28"/>
          <w:szCs w:val="22"/>
          <w:lang w:eastAsia="en-US"/>
        </w:rPr>
        <w:t xml:space="preserve">Л.Н. на заключение соглашений между Министерством </w:t>
      </w:r>
      <w:r w:rsidRPr="00DE11B1">
        <w:rPr>
          <w:rFonts w:eastAsiaTheme="minorHAnsi" w:cstheme="minorBidi"/>
          <w:sz w:val="28"/>
          <w:szCs w:val="22"/>
          <w:lang w:eastAsia="en-US"/>
        </w:rPr>
        <w:lastRenderedPageBreak/>
        <w:t>промышленности и торговли Российской Федерации и Новосибирской областью и внесение в них изменений.</w:t>
      </w:r>
    </w:p>
    <w:p w14:paraId="0D4E83E1" w14:textId="76DDC6AE" w:rsidR="000C55C8" w:rsidRPr="00977BFC" w:rsidRDefault="008B77EF" w:rsidP="00977BFC">
      <w:pPr>
        <w:suppressAutoHyphens/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</w:t>
      </w:r>
      <w:r w:rsidR="00D9217E" w:rsidRPr="000C55C8">
        <w:rPr>
          <w:rFonts w:eastAsiaTheme="minorHAnsi" w:cstheme="minorBidi"/>
          <w:sz w:val="28"/>
          <w:szCs w:val="22"/>
          <w:lang w:eastAsia="en-US"/>
        </w:rPr>
        <w:t>. </w:t>
      </w:r>
      <w:r w:rsidR="000C55C8" w:rsidRPr="000C55C8">
        <w:rPr>
          <w:rFonts w:eastAsiaTheme="minorHAnsi" w:cstheme="minorBidi"/>
          <w:sz w:val="28"/>
          <w:szCs w:val="22"/>
          <w:lang w:eastAsia="en-US"/>
        </w:rPr>
        <w:t>Контроль за исполнением настоящего постановления возложить на первого заместителя Председателя Правительства</w:t>
      </w:r>
      <w:r w:rsidR="00CC39BB">
        <w:rPr>
          <w:rFonts w:eastAsiaTheme="minorHAnsi" w:cstheme="minorBidi"/>
          <w:sz w:val="28"/>
          <w:szCs w:val="22"/>
          <w:lang w:eastAsia="en-US"/>
        </w:rPr>
        <w:t xml:space="preserve"> Новосибирской области </w:t>
      </w:r>
      <w:proofErr w:type="spellStart"/>
      <w:r w:rsidR="00CC39BB">
        <w:rPr>
          <w:rFonts w:eastAsiaTheme="minorHAnsi" w:cstheme="minorBidi"/>
          <w:sz w:val="28"/>
          <w:szCs w:val="22"/>
          <w:lang w:eastAsia="en-US"/>
        </w:rPr>
        <w:t>Знаткова</w:t>
      </w:r>
      <w:proofErr w:type="spellEnd"/>
      <w:r w:rsidR="00CC39BB">
        <w:rPr>
          <w:rFonts w:eastAsiaTheme="minorHAnsi" w:cstheme="minorBidi"/>
          <w:sz w:val="28"/>
          <w:szCs w:val="22"/>
          <w:lang w:eastAsia="en-US"/>
        </w:rPr>
        <w:t> </w:t>
      </w:r>
      <w:r w:rsidR="000C55C8" w:rsidRPr="000C55C8">
        <w:rPr>
          <w:rFonts w:eastAsiaTheme="minorHAnsi" w:cstheme="minorBidi"/>
          <w:sz w:val="28"/>
          <w:szCs w:val="22"/>
          <w:lang w:eastAsia="en-US"/>
        </w:rPr>
        <w:t>В.М.</w:t>
      </w:r>
    </w:p>
    <w:p w14:paraId="1825FC73" w14:textId="77777777" w:rsidR="00B87CE2" w:rsidRDefault="00B87CE2" w:rsidP="00B87CE2">
      <w:pPr>
        <w:jc w:val="both"/>
        <w:rPr>
          <w:sz w:val="28"/>
          <w:szCs w:val="28"/>
        </w:rPr>
      </w:pPr>
    </w:p>
    <w:p w14:paraId="0452739D" w14:textId="77777777" w:rsidR="00B87CE2" w:rsidRDefault="00B87CE2" w:rsidP="00B87CE2">
      <w:pPr>
        <w:rPr>
          <w:sz w:val="28"/>
          <w:szCs w:val="28"/>
        </w:rPr>
      </w:pPr>
    </w:p>
    <w:p w14:paraId="6A2A0B79" w14:textId="77777777" w:rsidR="00751658" w:rsidRDefault="00751658" w:rsidP="00B87CE2">
      <w:pPr>
        <w:rPr>
          <w:sz w:val="28"/>
          <w:szCs w:val="28"/>
        </w:rPr>
      </w:pPr>
    </w:p>
    <w:p w14:paraId="6A071F0F" w14:textId="77777777" w:rsidR="00B87CE2" w:rsidRDefault="00751658" w:rsidP="00B87CE2">
      <w:pPr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                                                  А.А. Травников</w:t>
      </w:r>
    </w:p>
    <w:p w14:paraId="2E3F7730" w14:textId="77777777" w:rsidR="00B87CE2" w:rsidRPr="00D06550" w:rsidRDefault="00B87CE2" w:rsidP="008164A3">
      <w:pPr>
        <w:jc w:val="right"/>
        <w:rPr>
          <w:sz w:val="28"/>
          <w:szCs w:val="28"/>
        </w:rPr>
      </w:pPr>
    </w:p>
    <w:p w14:paraId="53CC4620" w14:textId="77777777" w:rsidR="00B87CE2" w:rsidRPr="00D06550" w:rsidRDefault="00B87CE2" w:rsidP="00B87CE2">
      <w:pPr>
        <w:rPr>
          <w:sz w:val="28"/>
          <w:szCs w:val="28"/>
        </w:rPr>
      </w:pPr>
    </w:p>
    <w:p w14:paraId="5EAB23B9" w14:textId="77777777" w:rsidR="00B87CE2" w:rsidRPr="00D06550" w:rsidRDefault="00B87CE2" w:rsidP="00B87CE2">
      <w:pPr>
        <w:rPr>
          <w:sz w:val="28"/>
          <w:szCs w:val="28"/>
        </w:rPr>
      </w:pPr>
    </w:p>
    <w:p w14:paraId="668651D6" w14:textId="77777777" w:rsidR="00B87CE2" w:rsidRPr="00D06550" w:rsidRDefault="00B87CE2" w:rsidP="00B87CE2">
      <w:pPr>
        <w:rPr>
          <w:sz w:val="28"/>
          <w:szCs w:val="28"/>
        </w:rPr>
      </w:pPr>
    </w:p>
    <w:p w14:paraId="49FE7295" w14:textId="77777777" w:rsidR="00862E36" w:rsidRPr="00CC4611" w:rsidRDefault="00862E36" w:rsidP="00B87CE2">
      <w:pPr>
        <w:rPr>
          <w:sz w:val="28"/>
          <w:szCs w:val="28"/>
        </w:rPr>
      </w:pPr>
    </w:p>
    <w:p w14:paraId="417E90ED" w14:textId="77777777" w:rsidR="00C35D2A" w:rsidRDefault="00C35D2A" w:rsidP="00D06550">
      <w:pPr>
        <w:rPr>
          <w:sz w:val="28"/>
          <w:szCs w:val="28"/>
        </w:rPr>
      </w:pPr>
    </w:p>
    <w:p w14:paraId="2F8AA2EC" w14:textId="77777777" w:rsidR="00C35D2A" w:rsidRDefault="00C35D2A" w:rsidP="00D06550">
      <w:pPr>
        <w:rPr>
          <w:sz w:val="28"/>
          <w:szCs w:val="28"/>
        </w:rPr>
      </w:pPr>
    </w:p>
    <w:p w14:paraId="749914DE" w14:textId="77777777" w:rsidR="00C35D2A" w:rsidRDefault="00C35D2A" w:rsidP="00D06550">
      <w:pPr>
        <w:rPr>
          <w:sz w:val="28"/>
          <w:szCs w:val="28"/>
        </w:rPr>
      </w:pPr>
    </w:p>
    <w:p w14:paraId="2FC28063" w14:textId="77777777" w:rsidR="00C35D2A" w:rsidRDefault="00C35D2A" w:rsidP="00D06550">
      <w:pPr>
        <w:rPr>
          <w:sz w:val="28"/>
          <w:szCs w:val="28"/>
        </w:rPr>
      </w:pPr>
    </w:p>
    <w:p w14:paraId="53C413A1" w14:textId="77777777" w:rsidR="00C35D2A" w:rsidRDefault="00C35D2A" w:rsidP="00D06550">
      <w:pPr>
        <w:rPr>
          <w:sz w:val="28"/>
          <w:szCs w:val="28"/>
        </w:rPr>
      </w:pPr>
    </w:p>
    <w:p w14:paraId="2431F423" w14:textId="3AC6AC8F" w:rsidR="004A7DF8" w:rsidRDefault="004A7DF8" w:rsidP="00D06550">
      <w:pPr>
        <w:rPr>
          <w:sz w:val="28"/>
          <w:szCs w:val="28"/>
        </w:rPr>
      </w:pPr>
    </w:p>
    <w:p w14:paraId="72D6BF4A" w14:textId="35A62300" w:rsidR="001C66F1" w:rsidRDefault="001C66F1" w:rsidP="00D06550">
      <w:pPr>
        <w:rPr>
          <w:sz w:val="28"/>
          <w:szCs w:val="28"/>
        </w:rPr>
      </w:pPr>
    </w:p>
    <w:p w14:paraId="419988D2" w14:textId="2548F90F" w:rsidR="001C66F1" w:rsidRDefault="001C66F1" w:rsidP="00D06550">
      <w:pPr>
        <w:rPr>
          <w:sz w:val="28"/>
          <w:szCs w:val="28"/>
        </w:rPr>
      </w:pPr>
    </w:p>
    <w:p w14:paraId="7B878CB6" w14:textId="598DDAAE" w:rsidR="001C66F1" w:rsidRDefault="001C66F1" w:rsidP="00D06550">
      <w:pPr>
        <w:rPr>
          <w:sz w:val="28"/>
          <w:szCs w:val="28"/>
        </w:rPr>
      </w:pPr>
    </w:p>
    <w:p w14:paraId="320B2199" w14:textId="7DA76B18" w:rsidR="001C66F1" w:rsidRDefault="001C66F1" w:rsidP="00D06550">
      <w:pPr>
        <w:rPr>
          <w:sz w:val="28"/>
          <w:szCs w:val="28"/>
        </w:rPr>
      </w:pPr>
    </w:p>
    <w:p w14:paraId="1AC47587" w14:textId="321D98A2" w:rsidR="001C66F1" w:rsidRDefault="001C66F1" w:rsidP="00D06550">
      <w:pPr>
        <w:rPr>
          <w:sz w:val="28"/>
          <w:szCs w:val="28"/>
        </w:rPr>
      </w:pPr>
    </w:p>
    <w:p w14:paraId="34755CAA" w14:textId="519AE6E9" w:rsidR="001C66F1" w:rsidRDefault="001C66F1" w:rsidP="00D06550">
      <w:pPr>
        <w:rPr>
          <w:sz w:val="28"/>
          <w:szCs w:val="28"/>
        </w:rPr>
      </w:pPr>
    </w:p>
    <w:p w14:paraId="3E9949B8" w14:textId="5F6BCDBF" w:rsidR="001C66F1" w:rsidRDefault="001C66F1" w:rsidP="00D06550">
      <w:pPr>
        <w:rPr>
          <w:sz w:val="28"/>
          <w:szCs w:val="28"/>
        </w:rPr>
      </w:pPr>
    </w:p>
    <w:p w14:paraId="45C10449" w14:textId="288FC927" w:rsidR="001C66F1" w:rsidRDefault="001C66F1" w:rsidP="00D06550">
      <w:pPr>
        <w:rPr>
          <w:sz w:val="28"/>
          <w:szCs w:val="28"/>
        </w:rPr>
      </w:pPr>
    </w:p>
    <w:p w14:paraId="2F24B523" w14:textId="4C1E5132" w:rsidR="001C66F1" w:rsidRDefault="001C66F1" w:rsidP="00D06550">
      <w:pPr>
        <w:rPr>
          <w:sz w:val="28"/>
          <w:szCs w:val="28"/>
        </w:rPr>
      </w:pPr>
    </w:p>
    <w:p w14:paraId="421DC394" w14:textId="37AF1BB5" w:rsidR="001C66F1" w:rsidRDefault="001C66F1" w:rsidP="00D06550">
      <w:pPr>
        <w:rPr>
          <w:sz w:val="28"/>
          <w:szCs w:val="28"/>
        </w:rPr>
      </w:pPr>
    </w:p>
    <w:p w14:paraId="53C6D268" w14:textId="635A6669" w:rsidR="001C66F1" w:rsidRDefault="001C66F1" w:rsidP="00D06550">
      <w:pPr>
        <w:rPr>
          <w:sz w:val="28"/>
          <w:szCs w:val="28"/>
        </w:rPr>
      </w:pPr>
    </w:p>
    <w:p w14:paraId="1E17BD16" w14:textId="44C842D4" w:rsidR="001C66F1" w:rsidRDefault="001C66F1" w:rsidP="00D06550">
      <w:pPr>
        <w:rPr>
          <w:sz w:val="28"/>
          <w:szCs w:val="28"/>
        </w:rPr>
      </w:pPr>
    </w:p>
    <w:p w14:paraId="51B8A9A3" w14:textId="6ED6D6CA" w:rsidR="001C66F1" w:rsidRDefault="001C66F1" w:rsidP="00D06550">
      <w:pPr>
        <w:rPr>
          <w:sz w:val="28"/>
          <w:szCs w:val="28"/>
        </w:rPr>
      </w:pPr>
    </w:p>
    <w:p w14:paraId="42FB0861" w14:textId="5C88E032" w:rsidR="001C66F1" w:rsidRDefault="001C66F1" w:rsidP="00D06550">
      <w:pPr>
        <w:rPr>
          <w:sz w:val="28"/>
          <w:szCs w:val="28"/>
        </w:rPr>
      </w:pPr>
    </w:p>
    <w:p w14:paraId="0A0DD873" w14:textId="05D5346C" w:rsidR="001C66F1" w:rsidRDefault="001C66F1" w:rsidP="00D06550">
      <w:pPr>
        <w:rPr>
          <w:sz w:val="28"/>
          <w:szCs w:val="28"/>
        </w:rPr>
      </w:pPr>
    </w:p>
    <w:p w14:paraId="5F48D339" w14:textId="061338E0" w:rsidR="001C66F1" w:rsidRDefault="001C66F1" w:rsidP="00D06550">
      <w:pPr>
        <w:rPr>
          <w:sz w:val="28"/>
          <w:szCs w:val="28"/>
        </w:rPr>
      </w:pPr>
    </w:p>
    <w:p w14:paraId="2A79A9D1" w14:textId="626979A3" w:rsidR="001C66F1" w:rsidRDefault="001C66F1" w:rsidP="00D06550">
      <w:pPr>
        <w:rPr>
          <w:sz w:val="28"/>
          <w:szCs w:val="28"/>
        </w:rPr>
      </w:pPr>
    </w:p>
    <w:p w14:paraId="036C5442" w14:textId="3D3440BF" w:rsidR="001C66F1" w:rsidRDefault="001C66F1" w:rsidP="00D06550">
      <w:pPr>
        <w:rPr>
          <w:sz w:val="28"/>
          <w:szCs w:val="28"/>
        </w:rPr>
      </w:pPr>
    </w:p>
    <w:p w14:paraId="18A4B781" w14:textId="47907D26" w:rsidR="001C66F1" w:rsidRDefault="001C66F1" w:rsidP="00D06550">
      <w:pPr>
        <w:rPr>
          <w:sz w:val="28"/>
          <w:szCs w:val="28"/>
        </w:rPr>
      </w:pPr>
    </w:p>
    <w:p w14:paraId="0D1DF7CB" w14:textId="3E98DA48" w:rsidR="001C66F1" w:rsidRDefault="001C66F1" w:rsidP="00D06550">
      <w:pPr>
        <w:rPr>
          <w:sz w:val="28"/>
          <w:szCs w:val="28"/>
        </w:rPr>
      </w:pPr>
    </w:p>
    <w:p w14:paraId="08FAC331" w14:textId="77777777" w:rsidR="001C66F1" w:rsidRDefault="001C66F1" w:rsidP="00D06550">
      <w:pPr>
        <w:rPr>
          <w:sz w:val="28"/>
          <w:szCs w:val="28"/>
        </w:rPr>
      </w:pPr>
    </w:p>
    <w:p w14:paraId="46ABEBB9" w14:textId="04BCA431" w:rsidR="001C66F1" w:rsidRDefault="001C66F1" w:rsidP="00D06550">
      <w:pPr>
        <w:rPr>
          <w:sz w:val="28"/>
          <w:szCs w:val="28"/>
        </w:rPr>
      </w:pPr>
    </w:p>
    <w:p w14:paraId="79322DE4" w14:textId="397C13C5" w:rsidR="001C66F1" w:rsidRDefault="001C66F1" w:rsidP="00D06550">
      <w:pPr>
        <w:rPr>
          <w:sz w:val="28"/>
          <w:szCs w:val="28"/>
        </w:rPr>
      </w:pPr>
    </w:p>
    <w:p w14:paraId="3FF87EF9" w14:textId="77777777" w:rsidR="001C66F1" w:rsidRPr="004A7DF8" w:rsidRDefault="001C66F1" w:rsidP="001C66F1">
      <w:pPr>
        <w:autoSpaceDE/>
        <w:autoSpaceDN/>
        <w:jc w:val="both"/>
        <w:rPr>
          <w:shd w:val="clear" w:color="auto" w:fill="FFFFFF"/>
        </w:rPr>
      </w:pPr>
      <w:r w:rsidRPr="004A7DF8">
        <w:rPr>
          <w:shd w:val="clear" w:color="auto" w:fill="FFFFFF"/>
        </w:rPr>
        <w:t>Л.Н. Решетников</w:t>
      </w:r>
    </w:p>
    <w:p w14:paraId="3B2BE103" w14:textId="77777777" w:rsidR="001C66F1" w:rsidRPr="004A7DF8" w:rsidRDefault="001C66F1" w:rsidP="001C66F1">
      <w:pPr>
        <w:autoSpaceDE/>
        <w:autoSpaceDN/>
        <w:jc w:val="both"/>
        <w:rPr>
          <w:shd w:val="clear" w:color="auto" w:fill="FFFFFF"/>
        </w:rPr>
      </w:pPr>
      <w:r w:rsidRPr="004A7DF8">
        <w:rPr>
          <w:shd w:val="clear" w:color="auto" w:fill="FFFFFF"/>
        </w:rPr>
        <w:t>238 66 81</w:t>
      </w:r>
    </w:p>
    <w:p w14:paraId="750F4E61" w14:textId="07A498D5" w:rsidR="004A7DF8" w:rsidRPr="004A7DF8" w:rsidRDefault="00EC265C" w:rsidP="001C66F1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A7DF8" w:rsidRPr="004A7DF8">
        <w:rPr>
          <w:sz w:val="28"/>
          <w:szCs w:val="28"/>
        </w:rPr>
        <w:lastRenderedPageBreak/>
        <w:t>СОГЛАСОВАНО:</w:t>
      </w:r>
    </w:p>
    <w:p w14:paraId="673EE522" w14:textId="77777777" w:rsidR="004A7DF8" w:rsidRPr="004A7DF8" w:rsidRDefault="004A7DF8" w:rsidP="004A7DF8">
      <w:pPr>
        <w:autoSpaceDE/>
        <w:autoSpaceDN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6"/>
        <w:gridCol w:w="1843"/>
        <w:gridCol w:w="3544"/>
      </w:tblGrid>
      <w:tr w:rsidR="004A7DF8" w:rsidRPr="004A7DF8" w14:paraId="10023488" w14:textId="77777777" w:rsidTr="004733EE">
        <w:trPr>
          <w:trHeight w:hRule="exact" w:val="1701"/>
        </w:trPr>
        <w:tc>
          <w:tcPr>
            <w:tcW w:w="4786" w:type="dxa"/>
          </w:tcPr>
          <w:p w14:paraId="72E939F7" w14:textId="77777777" w:rsidR="004A7DF8" w:rsidRPr="004A7DF8" w:rsidRDefault="004A7DF8" w:rsidP="004A7DF8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  <w:r w:rsidRPr="004A7DF8">
              <w:rPr>
                <w:kern w:val="28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843" w:type="dxa"/>
          </w:tcPr>
          <w:p w14:paraId="7861B928" w14:textId="77777777" w:rsidR="004A7DF8" w:rsidRPr="004A7DF8" w:rsidRDefault="004A7DF8" w:rsidP="004A7DF8">
            <w:pPr>
              <w:autoSpaceDE/>
              <w:autoSpaceDN/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8091A42" w14:textId="77777777" w:rsidR="004A7DF8" w:rsidRPr="004A7DF8" w:rsidRDefault="004A7DF8" w:rsidP="00AD1B94">
            <w:pPr>
              <w:autoSpaceDE/>
              <w:autoSpaceDN/>
              <w:spacing w:line="233" w:lineRule="auto"/>
              <w:ind w:right="-108"/>
              <w:jc w:val="right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>В.М. Знатков</w:t>
            </w:r>
          </w:p>
          <w:p w14:paraId="70413103" w14:textId="77777777" w:rsidR="004A7DF8" w:rsidRPr="004A7DF8" w:rsidRDefault="004A7DF8" w:rsidP="009C3C1B">
            <w:pPr>
              <w:autoSpaceDE/>
              <w:autoSpaceDN/>
              <w:spacing w:line="233" w:lineRule="auto"/>
              <w:ind w:right="-108"/>
              <w:jc w:val="right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 xml:space="preserve"> </w:t>
            </w:r>
            <w:r w:rsidRPr="004A7DF8">
              <w:rPr>
                <w:kern w:val="28"/>
                <w:sz w:val="28"/>
                <w:szCs w:val="28"/>
              </w:rPr>
              <w:t>«___» ___________ 20</w:t>
            </w:r>
            <w:r>
              <w:rPr>
                <w:kern w:val="28"/>
                <w:sz w:val="28"/>
                <w:szCs w:val="28"/>
              </w:rPr>
              <w:t>2</w:t>
            </w:r>
            <w:r w:rsidR="009C3C1B">
              <w:rPr>
                <w:kern w:val="28"/>
                <w:sz w:val="28"/>
                <w:szCs w:val="28"/>
              </w:rPr>
              <w:t>3</w:t>
            </w:r>
            <w:r w:rsidRPr="004A7DF8">
              <w:rPr>
                <w:kern w:val="28"/>
                <w:sz w:val="28"/>
                <w:szCs w:val="28"/>
              </w:rPr>
              <w:t> г.</w:t>
            </w:r>
          </w:p>
        </w:tc>
      </w:tr>
      <w:tr w:rsidR="009C3C1B" w:rsidRPr="004A7DF8" w14:paraId="3B2D34DE" w14:textId="77777777" w:rsidTr="004733EE">
        <w:trPr>
          <w:trHeight w:hRule="exact" w:val="1701"/>
        </w:trPr>
        <w:tc>
          <w:tcPr>
            <w:tcW w:w="4786" w:type="dxa"/>
          </w:tcPr>
          <w:p w14:paraId="3FA6035F" w14:textId="77777777" w:rsidR="009C3C1B" w:rsidRDefault="009C3C1B" w:rsidP="009C3C1B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843" w:type="dxa"/>
          </w:tcPr>
          <w:p w14:paraId="5EDC35AB" w14:textId="77777777" w:rsidR="009C3C1B" w:rsidRPr="004A7DF8" w:rsidRDefault="009C3C1B" w:rsidP="009C3C1B">
            <w:pPr>
              <w:autoSpaceDE/>
              <w:autoSpaceDN/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103B903" w14:textId="77777777" w:rsidR="009C3C1B" w:rsidRPr="004A7DF8" w:rsidRDefault="009C3C1B" w:rsidP="009C3C1B">
            <w:pPr>
              <w:autoSpaceDE/>
              <w:autoSpaceDN/>
              <w:spacing w:line="233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A7D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4A7DF8">
              <w:rPr>
                <w:sz w:val="28"/>
                <w:szCs w:val="28"/>
              </w:rPr>
              <w:t>. </w:t>
            </w:r>
            <w:proofErr w:type="spellStart"/>
            <w:r>
              <w:rPr>
                <w:sz w:val="28"/>
                <w:szCs w:val="28"/>
              </w:rPr>
              <w:t>Сёмка</w:t>
            </w:r>
            <w:proofErr w:type="spellEnd"/>
          </w:p>
          <w:p w14:paraId="46DD8467" w14:textId="77777777" w:rsidR="009C3C1B" w:rsidRPr="004A7DF8" w:rsidRDefault="009C3C1B" w:rsidP="009C3C1B">
            <w:pPr>
              <w:autoSpaceDE/>
              <w:autoSpaceDN/>
              <w:spacing w:line="233" w:lineRule="auto"/>
              <w:ind w:right="-108"/>
              <w:jc w:val="right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 xml:space="preserve"> </w:t>
            </w:r>
            <w:r w:rsidRPr="004A7DF8">
              <w:rPr>
                <w:kern w:val="28"/>
                <w:sz w:val="28"/>
                <w:szCs w:val="28"/>
              </w:rPr>
              <w:t>«___» ___________ 20</w:t>
            </w:r>
            <w:r>
              <w:rPr>
                <w:kern w:val="28"/>
                <w:sz w:val="28"/>
                <w:szCs w:val="28"/>
              </w:rPr>
              <w:t>23</w:t>
            </w:r>
            <w:r w:rsidRPr="004A7DF8">
              <w:rPr>
                <w:kern w:val="28"/>
                <w:sz w:val="28"/>
                <w:szCs w:val="28"/>
              </w:rPr>
              <w:t> г.</w:t>
            </w:r>
          </w:p>
        </w:tc>
      </w:tr>
      <w:tr w:rsidR="009C3C1B" w:rsidRPr="004A7DF8" w14:paraId="1758DDAA" w14:textId="77777777" w:rsidTr="004733EE">
        <w:trPr>
          <w:trHeight w:hRule="exact" w:val="1701"/>
        </w:trPr>
        <w:tc>
          <w:tcPr>
            <w:tcW w:w="4786" w:type="dxa"/>
          </w:tcPr>
          <w:p w14:paraId="5051ED22" w14:textId="77777777" w:rsidR="009C3C1B" w:rsidRPr="004A7DF8" w:rsidRDefault="009C3C1B" w:rsidP="009C3C1B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4A7DF8">
              <w:rPr>
                <w:sz w:val="28"/>
                <w:szCs w:val="28"/>
              </w:rPr>
              <w:t xml:space="preserve"> экономического развития Новосибирской области</w:t>
            </w:r>
          </w:p>
        </w:tc>
        <w:tc>
          <w:tcPr>
            <w:tcW w:w="1843" w:type="dxa"/>
          </w:tcPr>
          <w:p w14:paraId="72030BF0" w14:textId="77777777" w:rsidR="009C3C1B" w:rsidRPr="004A7DF8" w:rsidRDefault="009C3C1B" w:rsidP="009C3C1B">
            <w:pPr>
              <w:autoSpaceDE/>
              <w:autoSpaceDN/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9EDE72D" w14:textId="77777777" w:rsidR="009C3C1B" w:rsidRPr="004A7DF8" w:rsidRDefault="009C3C1B" w:rsidP="009C3C1B">
            <w:pPr>
              <w:autoSpaceDE/>
              <w:autoSpaceDN/>
              <w:spacing w:line="233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Л.Н. </w:t>
            </w:r>
            <w:r w:rsidRPr="004A7DF8">
              <w:rPr>
                <w:sz w:val="28"/>
                <w:szCs w:val="28"/>
              </w:rPr>
              <w:t>Решетников</w:t>
            </w:r>
          </w:p>
          <w:p w14:paraId="36CAA641" w14:textId="77777777" w:rsidR="009C3C1B" w:rsidRPr="004A7DF8" w:rsidRDefault="009C3C1B" w:rsidP="009C3C1B">
            <w:pPr>
              <w:autoSpaceDE/>
              <w:autoSpaceDN/>
              <w:spacing w:line="233" w:lineRule="auto"/>
              <w:ind w:left="-107" w:right="-108"/>
              <w:jc w:val="right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 xml:space="preserve"> </w:t>
            </w:r>
            <w:r w:rsidRPr="004A7DF8">
              <w:rPr>
                <w:kern w:val="28"/>
                <w:sz w:val="28"/>
                <w:szCs w:val="28"/>
              </w:rPr>
              <w:t>«___» ___________ 20</w:t>
            </w:r>
            <w:r>
              <w:rPr>
                <w:kern w:val="28"/>
                <w:sz w:val="28"/>
                <w:szCs w:val="28"/>
              </w:rPr>
              <w:t>23</w:t>
            </w:r>
            <w:r w:rsidRPr="004A7DF8">
              <w:rPr>
                <w:kern w:val="28"/>
                <w:sz w:val="28"/>
                <w:szCs w:val="28"/>
              </w:rPr>
              <w:t> г.</w:t>
            </w:r>
          </w:p>
        </w:tc>
      </w:tr>
      <w:tr w:rsidR="009C3C1B" w:rsidRPr="004A7DF8" w14:paraId="42766333" w14:textId="77777777" w:rsidTr="004733EE">
        <w:trPr>
          <w:trHeight w:hRule="exact" w:val="1701"/>
        </w:trPr>
        <w:tc>
          <w:tcPr>
            <w:tcW w:w="4786" w:type="dxa"/>
          </w:tcPr>
          <w:p w14:paraId="473C7243" w14:textId="77777777" w:rsidR="009C3C1B" w:rsidRPr="004A7DF8" w:rsidRDefault="009C3C1B" w:rsidP="009C3C1B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A7DF8">
              <w:rPr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1843" w:type="dxa"/>
          </w:tcPr>
          <w:p w14:paraId="74F85452" w14:textId="77777777" w:rsidR="009C3C1B" w:rsidRPr="004A7DF8" w:rsidRDefault="009C3C1B" w:rsidP="009C3C1B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5C7C1C6" w14:textId="77777777" w:rsidR="009C3C1B" w:rsidRPr="004A7DF8" w:rsidRDefault="009C3C1B" w:rsidP="009C3C1B">
            <w:pPr>
              <w:autoSpaceDE/>
              <w:autoSpaceDN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4A7D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4A7DF8">
              <w:rPr>
                <w:sz w:val="28"/>
                <w:szCs w:val="28"/>
              </w:rPr>
              <w:t>. 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14:paraId="0B61D007" w14:textId="77777777" w:rsidR="009C3C1B" w:rsidRPr="004A7DF8" w:rsidRDefault="009C3C1B" w:rsidP="009C3C1B">
            <w:pPr>
              <w:autoSpaceDE/>
              <w:autoSpaceDN/>
              <w:ind w:left="-107" w:right="-108"/>
              <w:jc w:val="right"/>
              <w:rPr>
                <w:sz w:val="28"/>
                <w:szCs w:val="28"/>
              </w:rPr>
            </w:pPr>
            <w:r w:rsidRPr="004A7DF8">
              <w:rPr>
                <w:kern w:val="28"/>
                <w:sz w:val="28"/>
                <w:szCs w:val="28"/>
              </w:rPr>
              <w:t>«___» ___________ 20</w:t>
            </w:r>
            <w:r>
              <w:rPr>
                <w:kern w:val="28"/>
                <w:sz w:val="28"/>
                <w:szCs w:val="28"/>
              </w:rPr>
              <w:t>23</w:t>
            </w:r>
            <w:r w:rsidRPr="004A7DF8">
              <w:rPr>
                <w:kern w:val="28"/>
                <w:sz w:val="28"/>
                <w:szCs w:val="28"/>
              </w:rPr>
              <w:t> </w:t>
            </w:r>
            <w:r w:rsidRPr="004A7DF8">
              <w:rPr>
                <w:sz w:val="28"/>
                <w:szCs w:val="28"/>
              </w:rPr>
              <w:t>г.</w:t>
            </w:r>
          </w:p>
        </w:tc>
      </w:tr>
    </w:tbl>
    <w:p w14:paraId="52C88061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70F1F5CF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0D6FE79C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1915043F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56509DAE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6DBE1046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2F833522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579A1BD0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4E29D8D2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366FDD76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7C8FC44A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326A5594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3461CAA2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26A787B6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040E2950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2E538D86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56690EA4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176395ED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627B7199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34C1E5E1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0D9CC6C7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52827232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7163C0F4" w14:textId="77777777" w:rsid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1AEE33D9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3F47D231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41576AC8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51A85159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sectPr w:rsidR="004A7DF8" w:rsidRPr="004A7DF8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B0E19" w14:textId="77777777" w:rsidR="00A56920" w:rsidRDefault="00A56920">
      <w:r>
        <w:separator/>
      </w:r>
    </w:p>
  </w:endnote>
  <w:endnote w:type="continuationSeparator" w:id="0">
    <w:p w14:paraId="1B7457CA" w14:textId="77777777" w:rsidR="00A56920" w:rsidRDefault="00A5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8D9F6" w14:textId="77777777" w:rsidR="00A56920" w:rsidRDefault="00A56920">
      <w:r>
        <w:separator/>
      </w:r>
    </w:p>
  </w:footnote>
  <w:footnote w:type="continuationSeparator" w:id="0">
    <w:p w14:paraId="71E35663" w14:textId="77777777" w:rsidR="00A56920" w:rsidRDefault="00A56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7FF2F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6256F57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25977" w14:textId="232E327A"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71853">
      <w:rPr>
        <w:noProof/>
      </w:rPr>
      <w:t>3</w:t>
    </w:r>
    <w:r>
      <w:fldChar w:fldCharType="end"/>
    </w:r>
  </w:p>
  <w:p w14:paraId="2B2EF0AA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3C62394"/>
    <w:multiLevelType w:val="hybridMultilevel"/>
    <w:tmpl w:val="FFE82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D1A"/>
    <w:rsid w:val="00007774"/>
    <w:rsid w:val="000119C0"/>
    <w:rsid w:val="0001507F"/>
    <w:rsid w:val="00015D42"/>
    <w:rsid w:val="00021A61"/>
    <w:rsid w:val="000244C9"/>
    <w:rsid w:val="000307CD"/>
    <w:rsid w:val="0003089B"/>
    <w:rsid w:val="000332CB"/>
    <w:rsid w:val="00043C40"/>
    <w:rsid w:val="00067050"/>
    <w:rsid w:val="00071563"/>
    <w:rsid w:val="00087885"/>
    <w:rsid w:val="000B7443"/>
    <w:rsid w:val="000B7A0C"/>
    <w:rsid w:val="000C55C8"/>
    <w:rsid w:val="000D3EDE"/>
    <w:rsid w:val="000D60D6"/>
    <w:rsid w:val="000D6552"/>
    <w:rsid w:val="000E0819"/>
    <w:rsid w:val="000E0A04"/>
    <w:rsid w:val="000E573C"/>
    <w:rsid w:val="000F43D5"/>
    <w:rsid w:val="000F64DF"/>
    <w:rsid w:val="000F65B5"/>
    <w:rsid w:val="00100AE1"/>
    <w:rsid w:val="00101188"/>
    <w:rsid w:val="0010324C"/>
    <w:rsid w:val="00105FD8"/>
    <w:rsid w:val="00111140"/>
    <w:rsid w:val="001221E9"/>
    <w:rsid w:val="00124EB0"/>
    <w:rsid w:val="00126E68"/>
    <w:rsid w:val="00133796"/>
    <w:rsid w:val="00136D19"/>
    <w:rsid w:val="00144D68"/>
    <w:rsid w:val="00164D3A"/>
    <w:rsid w:val="00165382"/>
    <w:rsid w:val="00165C15"/>
    <w:rsid w:val="00171C93"/>
    <w:rsid w:val="00172D43"/>
    <w:rsid w:val="0018046E"/>
    <w:rsid w:val="001931C8"/>
    <w:rsid w:val="00195A85"/>
    <w:rsid w:val="0019642C"/>
    <w:rsid w:val="001B0108"/>
    <w:rsid w:val="001C3152"/>
    <w:rsid w:val="001C66F1"/>
    <w:rsid w:val="001D7557"/>
    <w:rsid w:val="001F11B9"/>
    <w:rsid w:val="0020595F"/>
    <w:rsid w:val="00210511"/>
    <w:rsid w:val="00216FFF"/>
    <w:rsid w:val="00220AAB"/>
    <w:rsid w:val="002278B4"/>
    <w:rsid w:val="00235378"/>
    <w:rsid w:val="00236B8E"/>
    <w:rsid w:val="00242F83"/>
    <w:rsid w:val="00245EA5"/>
    <w:rsid w:val="00246626"/>
    <w:rsid w:val="002A341A"/>
    <w:rsid w:val="002D2330"/>
    <w:rsid w:val="002D3C08"/>
    <w:rsid w:val="002E3EDC"/>
    <w:rsid w:val="002F11D9"/>
    <w:rsid w:val="002F259C"/>
    <w:rsid w:val="002F699B"/>
    <w:rsid w:val="00300351"/>
    <w:rsid w:val="003024FA"/>
    <w:rsid w:val="00306F9F"/>
    <w:rsid w:val="00334BBC"/>
    <w:rsid w:val="00337959"/>
    <w:rsid w:val="003430F7"/>
    <w:rsid w:val="0034637B"/>
    <w:rsid w:val="00355137"/>
    <w:rsid w:val="00363A5E"/>
    <w:rsid w:val="003660D2"/>
    <w:rsid w:val="00371B1F"/>
    <w:rsid w:val="00374DBA"/>
    <w:rsid w:val="003A4259"/>
    <w:rsid w:val="003A5A24"/>
    <w:rsid w:val="003B3E92"/>
    <w:rsid w:val="003B4FED"/>
    <w:rsid w:val="003B6D21"/>
    <w:rsid w:val="003C23F1"/>
    <w:rsid w:val="003C26AC"/>
    <w:rsid w:val="003C3BAE"/>
    <w:rsid w:val="003C4F04"/>
    <w:rsid w:val="003C60EE"/>
    <w:rsid w:val="003D2537"/>
    <w:rsid w:val="003D6B24"/>
    <w:rsid w:val="003E1EF0"/>
    <w:rsid w:val="003E409E"/>
    <w:rsid w:val="003E7B3B"/>
    <w:rsid w:val="003F0E13"/>
    <w:rsid w:val="00414262"/>
    <w:rsid w:val="00414649"/>
    <w:rsid w:val="00415A58"/>
    <w:rsid w:val="00420924"/>
    <w:rsid w:val="00422655"/>
    <w:rsid w:val="00425C5E"/>
    <w:rsid w:val="0043004E"/>
    <w:rsid w:val="0043036E"/>
    <w:rsid w:val="004305D6"/>
    <w:rsid w:val="004306AC"/>
    <w:rsid w:val="0044504E"/>
    <w:rsid w:val="0045124F"/>
    <w:rsid w:val="00453F99"/>
    <w:rsid w:val="0045763C"/>
    <w:rsid w:val="00462966"/>
    <w:rsid w:val="00464982"/>
    <w:rsid w:val="004652C9"/>
    <w:rsid w:val="00471D35"/>
    <w:rsid w:val="004733EE"/>
    <w:rsid w:val="00481AF7"/>
    <w:rsid w:val="00487186"/>
    <w:rsid w:val="00494265"/>
    <w:rsid w:val="004A7DF8"/>
    <w:rsid w:val="004B35AE"/>
    <w:rsid w:val="004B3737"/>
    <w:rsid w:val="004D170B"/>
    <w:rsid w:val="004D231B"/>
    <w:rsid w:val="004E29D3"/>
    <w:rsid w:val="004F47F9"/>
    <w:rsid w:val="004F7A23"/>
    <w:rsid w:val="00500085"/>
    <w:rsid w:val="0050792C"/>
    <w:rsid w:val="00521B41"/>
    <w:rsid w:val="00531A28"/>
    <w:rsid w:val="00533DFE"/>
    <w:rsid w:val="00541811"/>
    <w:rsid w:val="00545FC8"/>
    <w:rsid w:val="0054757D"/>
    <w:rsid w:val="0054795D"/>
    <w:rsid w:val="0055100E"/>
    <w:rsid w:val="00580C04"/>
    <w:rsid w:val="005B32DE"/>
    <w:rsid w:val="005B5BF4"/>
    <w:rsid w:val="005C5435"/>
    <w:rsid w:val="005C6B1B"/>
    <w:rsid w:val="005E47A7"/>
    <w:rsid w:val="005F4460"/>
    <w:rsid w:val="005F7844"/>
    <w:rsid w:val="0060415B"/>
    <w:rsid w:val="00616C71"/>
    <w:rsid w:val="006179C5"/>
    <w:rsid w:val="00630FFF"/>
    <w:rsid w:val="00631FD4"/>
    <w:rsid w:val="00633B03"/>
    <w:rsid w:val="00656DE3"/>
    <w:rsid w:val="00680769"/>
    <w:rsid w:val="00680B0B"/>
    <w:rsid w:val="00681BEE"/>
    <w:rsid w:val="00682DA2"/>
    <w:rsid w:val="00685CE4"/>
    <w:rsid w:val="00691EE3"/>
    <w:rsid w:val="0069259E"/>
    <w:rsid w:val="006A2680"/>
    <w:rsid w:val="006B3642"/>
    <w:rsid w:val="006B5D11"/>
    <w:rsid w:val="006C3C36"/>
    <w:rsid w:val="006E2825"/>
    <w:rsid w:val="00702E30"/>
    <w:rsid w:val="00703664"/>
    <w:rsid w:val="007039FE"/>
    <w:rsid w:val="00706BC7"/>
    <w:rsid w:val="00717E12"/>
    <w:rsid w:val="00724AA8"/>
    <w:rsid w:val="00725431"/>
    <w:rsid w:val="007311F7"/>
    <w:rsid w:val="00737366"/>
    <w:rsid w:val="007410D1"/>
    <w:rsid w:val="00745477"/>
    <w:rsid w:val="00745582"/>
    <w:rsid w:val="00751658"/>
    <w:rsid w:val="00752AB3"/>
    <w:rsid w:val="00766B7E"/>
    <w:rsid w:val="0077114A"/>
    <w:rsid w:val="0079198F"/>
    <w:rsid w:val="007A56E0"/>
    <w:rsid w:val="007A5755"/>
    <w:rsid w:val="007C655D"/>
    <w:rsid w:val="007D2FBC"/>
    <w:rsid w:val="008057F0"/>
    <w:rsid w:val="008119C6"/>
    <w:rsid w:val="008164A3"/>
    <w:rsid w:val="00821EBE"/>
    <w:rsid w:val="00837C0E"/>
    <w:rsid w:val="00842369"/>
    <w:rsid w:val="0084240E"/>
    <w:rsid w:val="00854415"/>
    <w:rsid w:val="00862E36"/>
    <w:rsid w:val="00866A48"/>
    <w:rsid w:val="00872BD6"/>
    <w:rsid w:val="00874376"/>
    <w:rsid w:val="00882359"/>
    <w:rsid w:val="00893561"/>
    <w:rsid w:val="008A02E1"/>
    <w:rsid w:val="008A4F60"/>
    <w:rsid w:val="008B77EF"/>
    <w:rsid w:val="008C0C2F"/>
    <w:rsid w:val="008C1082"/>
    <w:rsid w:val="008C41B1"/>
    <w:rsid w:val="008C74F6"/>
    <w:rsid w:val="008D3B78"/>
    <w:rsid w:val="008D5815"/>
    <w:rsid w:val="008D65F7"/>
    <w:rsid w:val="008E6B0C"/>
    <w:rsid w:val="008F3C33"/>
    <w:rsid w:val="008F779C"/>
    <w:rsid w:val="00900BF1"/>
    <w:rsid w:val="00904075"/>
    <w:rsid w:val="00920FE7"/>
    <w:rsid w:val="0093061C"/>
    <w:rsid w:val="00934675"/>
    <w:rsid w:val="0093477E"/>
    <w:rsid w:val="00936AB5"/>
    <w:rsid w:val="00942E38"/>
    <w:rsid w:val="009615FE"/>
    <w:rsid w:val="00962DE2"/>
    <w:rsid w:val="0096469C"/>
    <w:rsid w:val="00975560"/>
    <w:rsid w:val="00977BFC"/>
    <w:rsid w:val="00983122"/>
    <w:rsid w:val="00985FC8"/>
    <w:rsid w:val="009A7EF2"/>
    <w:rsid w:val="009C235F"/>
    <w:rsid w:val="009C3C1B"/>
    <w:rsid w:val="009C65E4"/>
    <w:rsid w:val="009C66FE"/>
    <w:rsid w:val="009D6CD3"/>
    <w:rsid w:val="009E41B1"/>
    <w:rsid w:val="00A31C03"/>
    <w:rsid w:val="00A34EC6"/>
    <w:rsid w:val="00A40626"/>
    <w:rsid w:val="00A41D48"/>
    <w:rsid w:val="00A44CCF"/>
    <w:rsid w:val="00A50ECB"/>
    <w:rsid w:val="00A5310D"/>
    <w:rsid w:val="00A56920"/>
    <w:rsid w:val="00A56AF8"/>
    <w:rsid w:val="00A70443"/>
    <w:rsid w:val="00A71853"/>
    <w:rsid w:val="00A84D27"/>
    <w:rsid w:val="00AA2E93"/>
    <w:rsid w:val="00AA61D1"/>
    <w:rsid w:val="00AB4AC5"/>
    <w:rsid w:val="00AC0171"/>
    <w:rsid w:val="00AD1B94"/>
    <w:rsid w:val="00AD42FE"/>
    <w:rsid w:val="00AE0B62"/>
    <w:rsid w:val="00AE4057"/>
    <w:rsid w:val="00AE5379"/>
    <w:rsid w:val="00AF6D2B"/>
    <w:rsid w:val="00AF7A3B"/>
    <w:rsid w:val="00B016B8"/>
    <w:rsid w:val="00B02499"/>
    <w:rsid w:val="00B30A0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C5A98"/>
    <w:rsid w:val="00BD7929"/>
    <w:rsid w:val="00BE000A"/>
    <w:rsid w:val="00BF6F1B"/>
    <w:rsid w:val="00C03C56"/>
    <w:rsid w:val="00C04024"/>
    <w:rsid w:val="00C0459A"/>
    <w:rsid w:val="00C047CD"/>
    <w:rsid w:val="00C06115"/>
    <w:rsid w:val="00C1348F"/>
    <w:rsid w:val="00C16B48"/>
    <w:rsid w:val="00C31575"/>
    <w:rsid w:val="00C35D2A"/>
    <w:rsid w:val="00C4021D"/>
    <w:rsid w:val="00C50F2F"/>
    <w:rsid w:val="00C567F3"/>
    <w:rsid w:val="00C57B32"/>
    <w:rsid w:val="00C57FE0"/>
    <w:rsid w:val="00C6077A"/>
    <w:rsid w:val="00C647EE"/>
    <w:rsid w:val="00C67800"/>
    <w:rsid w:val="00C73AFF"/>
    <w:rsid w:val="00C7461D"/>
    <w:rsid w:val="00C75F5C"/>
    <w:rsid w:val="00C867C9"/>
    <w:rsid w:val="00CA068C"/>
    <w:rsid w:val="00CA1DB5"/>
    <w:rsid w:val="00CA2647"/>
    <w:rsid w:val="00CA3BF9"/>
    <w:rsid w:val="00CA7EBC"/>
    <w:rsid w:val="00CB0E03"/>
    <w:rsid w:val="00CC39BB"/>
    <w:rsid w:val="00CC4611"/>
    <w:rsid w:val="00CC4B32"/>
    <w:rsid w:val="00CD52B3"/>
    <w:rsid w:val="00CD611F"/>
    <w:rsid w:val="00CE47F8"/>
    <w:rsid w:val="00CE6F34"/>
    <w:rsid w:val="00CE79F4"/>
    <w:rsid w:val="00D015E4"/>
    <w:rsid w:val="00D0432C"/>
    <w:rsid w:val="00D06550"/>
    <w:rsid w:val="00D26DD0"/>
    <w:rsid w:val="00D34B4F"/>
    <w:rsid w:val="00D4492E"/>
    <w:rsid w:val="00D623E2"/>
    <w:rsid w:val="00D72015"/>
    <w:rsid w:val="00D84C0E"/>
    <w:rsid w:val="00D84EDC"/>
    <w:rsid w:val="00D90914"/>
    <w:rsid w:val="00D9217E"/>
    <w:rsid w:val="00DB5042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16081"/>
    <w:rsid w:val="00E17505"/>
    <w:rsid w:val="00E25A29"/>
    <w:rsid w:val="00E301A4"/>
    <w:rsid w:val="00E32C57"/>
    <w:rsid w:val="00E351A5"/>
    <w:rsid w:val="00E452EB"/>
    <w:rsid w:val="00E555F8"/>
    <w:rsid w:val="00E61583"/>
    <w:rsid w:val="00E72157"/>
    <w:rsid w:val="00E72392"/>
    <w:rsid w:val="00E73762"/>
    <w:rsid w:val="00E75FF0"/>
    <w:rsid w:val="00E76342"/>
    <w:rsid w:val="00E81D8D"/>
    <w:rsid w:val="00E95FE7"/>
    <w:rsid w:val="00EA37AE"/>
    <w:rsid w:val="00EA5259"/>
    <w:rsid w:val="00EB47E2"/>
    <w:rsid w:val="00EB4B2F"/>
    <w:rsid w:val="00EC265C"/>
    <w:rsid w:val="00EC78D1"/>
    <w:rsid w:val="00ED3A34"/>
    <w:rsid w:val="00ED668D"/>
    <w:rsid w:val="00ED7FB3"/>
    <w:rsid w:val="00EE01A0"/>
    <w:rsid w:val="00EE5EB6"/>
    <w:rsid w:val="00EF2469"/>
    <w:rsid w:val="00EF3CD2"/>
    <w:rsid w:val="00F02973"/>
    <w:rsid w:val="00F029B1"/>
    <w:rsid w:val="00F074D9"/>
    <w:rsid w:val="00F07658"/>
    <w:rsid w:val="00F1493E"/>
    <w:rsid w:val="00F16E57"/>
    <w:rsid w:val="00F22523"/>
    <w:rsid w:val="00F25DC5"/>
    <w:rsid w:val="00F2789D"/>
    <w:rsid w:val="00F30B7D"/>
    <w:rsid w:val="00F36B8A"/>
    <w:rsid w:val="00F41022"/>
    <w:rsid w:val="00F41239"/>
    <w:rsid w:val="00F570C0"/>
    <w:rsid w:val="00F64B6C"/>
    <w:rsid w:val="00F76EA3"/>
    <w:rsid w:val="00F86946"/>
    <w:rsid w:val="00F87DAC"/>
    <w:rsid w:val="00F91E02"/>
    <w:rsid w:val="00F92B51"/>
    <w:rsid w:val="00F94998"/>
    <w:rsid w:val="00FA1277"/>
    <w:rsid w:val="00FA202F"/>
    <w:rsid w:val="00FA4E97"/>
    <w:rsid w:val="00FA7486"/>
    <w:rsid w:val="00FC2EA2"/>
    <w:rsid w:val="00FD2D55"/>
    <w:rsid w:val="00FE24AE"/>
    <w:rsid w:val="00FE42F0"/>
    <w:rsid w:val="00FE7170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FFAD3"/>
  <w14:defaultImageDpi w14:val="0"/>
  <w15:docId w15:val="{B7A2C247-9E38-4F68-9678-56B48691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9A7EF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A7EF2"/>
  </w:style>
  <w:style w:type="character" w:customStyle="1" w:styleId="af4">
    <w:name w:val="Текст примечания Знак"/>
    <w:basedOn w:val="a0"/>
    <w:link w:val="af3"/>
    <w:uiPriority w:val="99"/>
    <w:semiHidden/>
    <w:rsid w:val="009A7EF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A7EF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A7EF2"/>
    <w:rPr>
      <w:b/>
      <w:bCs/>
      <w:sz w:val="20"/>
      <w:szCs w:val="20"/>
    </w:rPr>
  </w:style>
  <w:style w:type="paragraph" w:styleId="af7">
    <w:name w:val="List Paragraph"/>
    <w:basedOn w:val="a"/>
    <w:uiPriority w:val="34"/>
    <w:qFormat/>
    <w:rsid w:val="0069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D84DBA-27C6-46B1-A35E-7D8DA829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Халчевская Ксения Владимировна</cp:lastModifiedBy>
  <cp:revision>15</cp:revision>
  <cp:lastPrinted>2023-01-20T09:20:00Z</cp:lastPrinted>
  <dcterms:created xsi:type="dcterms:W3CDTF">2023-01-19T10:09:00Z</dcterms:created>
  <dcterms:modified xsi:type="dcterms:W3CDTF">2023-01-20T09:22:00Z</dcterms:modified>
</cp:coreProperties>
</file>