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line="228" w:lineRule="auto"/>
        <w:rPr>
          <w:bCs/>
          <w:shd w:val="clear" w:color="auto" w:fill="ffffff"/>
        </w:rPr>
      </w:pPr>
      <w:r>
        <w:t xml:space="preserve">О внесении изменений в приказ департамента имущества и земельных отношений Новосибирской области от 25.02.2020 № 611</w:t>
      </w:r>
      <w:r>
        <w:rPr>
          <w:bCs/>
          <w:shd w:val="clear" w:color="auto" w:fill="ffffff"/>
        </w:rPr>
      </w:r>
    </w:p>
    <w:p>
      <w:pPr>
        <w:ind w:firstLine="709"/>
        <w:jc w:val="both"/>
        <w:spacing w:line="228" w:lineRule="auto"/>
      </w:pPr>
      <w:r/>
      <w:r/>
    </w:p>
    <w:p>
      <w:pPr>
        <w:ind w:firstLine="709"/>
        <w:jc w:val="both"/>
        <w:spacing w:line="228" w:lineRule="auto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П р и </w:t>
      </w:r>
      <w:r>
        <w:rPr>
          <w:b/>
          <w:color w:val="000000"/>
          <w:shd w:val="clear" w:color="auto" w:fill="ffffff"/>
        </w:rPr>
        <w:t xml:space="preserve">к</w:t>
      </w:r>
      <w:r>
        <w:rPr>
          <w:b/>
          <w:color w:val="000000"/>
          <w:shd w:val="clear" w:color="auto" w:fill="ffffff"/>
        </w:rPr>
        <w:t xml:space="preserve"> а з ы в а ю:</w:t>
      </w:r>
      <w:r>
        <w:rPr>
          <w:color w:val="000000"/>
          <w:shd w:val="clear" w:color="auto" w:fill="ffffff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  <w:shd w:val="clear" w:color="auto" w:fill="ffffff"/>
        </w:rPr>
      </w:pPr>
      <w:r>
        <w:rPr>
          <w:color w:val="000000" w:themeColor="text1"/>
          <w:highlight w:val="white"/>
          <w:shd w:val="clear" w:color="auto" w:fill="ffffff"/>
        </w:rPr>
        <w:t xml:space="preserve">В</w:t>
      </w:r>
      <w:r>
        <w:rPr>
          <w:color w:val="000000" w:themeColor="text1"/>
          <w:highlight w:val="white"/>
          <w:shd w:val="clear" w:color="auto" w:fill="ffffff"/>
        </w:rPr>
        <w:t xml:space="preserve">нести в приказ департамента имущества и земельных отношений Новосибирс</w:t>
      </w:r>
      <w:r>
        <w:rPr>
          <w:color w:val="000000" w:themeColor="text1"/>
          <w:highlight w:val="white"/>
          <w:shd w:val="clear" w:color="auto" w:fill="ffffff"/>
        </w:rPr>
        <w:t xml:space="preserve">кой области от 25.02.2020 № 611 «О п</w:t>
      </w:r>
      <w:r>
        <w:rPr>
          <w:rFonts w:eastAsiaTheme="minorHAnsi"/>
          <w:color w:val="000000" w:themeColor="text1"/>
          <w:highlight w:val="white"/>
          <w:lang w:eastAsia="en-US"/>
        </w:rPr>
        <w:t xml:space="preserve">орядке сообщения руководителями государственных учреждений Новосибирской области, подведомственных департаменту имущества и земельных отношений Новосибирской области, о возникновении личной заинтересованности при исполнении должностных обязанностей, котора</w:t>
      </w:r>
      <w:r>
        <w:rPr>
          <w:rFonts w:eastAsiaTheme="minorHAnsi"/>
          <w:color w:val="000000" w:themeColor="text1"/>
          <w:highlight w:val="white"/>
          <w:lang w:eastAsia="en-US"/>
        </w:rPr>
        <w:t xml:space="preserve">я приводит или может привести к конфликту интересов</w:t>
      </w:r>
      <w:r>
        <w:rPr>
          <w:color w:val="000000" w:themeColor="text1"/>
          <w:highlight w:val="white"/>
          <w:shd w:val="clear" w:color="auto" w:fill="ffffff"/>
        </w:rPr>
        <w:t xml:space="preserve">» следующие изменения:</w:t>
      </w:r>
      <w:r>
        <w:rPr>
          <w:color w:val="000000" w:themeColor="text1"/>
          <w:highlight w:val="white"/>
          <w:shd w:val="clear" w:color="auto" w:fill="ffffff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  <w:shd w:val="clear" w:color="auto" w:fill="ffffff"/>
        </w:rPr>
      </w:pPr>
      <w:r>
        <w:rPr>
          <w:color w:val="000000" w:themeColor="text1"/>
          <w:highlight w:val="white"/>
          <w:shd w:val="clear" w:color="auto" w:fill="ffffff"/>
        </w:rPr>
        <w:t xml:space="preserve">1. В Порядке сообщения руководителями государственных учреждений Новосибирской области, подведомственных департаменту имущества и земельных отношений Новосибирской области, о возникн</w:t>
      </w:r>
      <w:r>
        <w:rPr>
          <w:color w:val="000000" w:themeColor="text1"/>
          <w:highlight w:val="white"/>
          <w:shd w:val="clear" w:color="auto" w:fill="ffffff"/>
        </w:rPr>
        <w:t xml:space="preserve">овении личной заинтересованности при исполнении должностных обязанностей, которая приводит или может привести к конфликту интересов</w:t>
      </w:r>
      <w:r>
        <w:rPr>
          <w:color w:val="000000" w:themeColor="text1"/>
          <w:highlight w:val="white"/>
          <w:shd w:val="clear" w:color="auto" w:fill="ffffff"/>
        </w:rPr>
        <w:t xml:space="preserve">:</w:t>
      </w:r>
      <w:r>
        <w:rPr>
          <w:color w:val="000000" w:themeColor="text1"/>
          <w:highlight w:val="white"/>
          <w:shd w:val="clear" w:color="auto" w:fill="ffffff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  <w:shd w:val="clear" w:color="auto" w:fill="ffffff"/>
        </w:rPr>
      </w:pPr>
      <w:r>
        <w:rPr>
          <w:color w:val="000000" w:themeColor="text1"/>
          <w:highlight w:val="white"/>
          <w:shd w:val="clear" w:color="auto" w:fill="ffffff"/>
        </w:rPr>
        <w:t xml:space="preserve">1) </w:t>
      </w:r>
      <w:r>
        <w:rPr>
          <w:color w:val="000000" w:themeColor="text1"/>
          <w:highlight w:val="white"/>
          <w:shd w:val="clear" w:color="auto" w:fill="ffffff"/>
        </w:rPr>
        <w:t xml:space="preserve">в пункте 2:</w:t>
      </w:r>
      <w:r>
        <w:rPr>
          <w:color w:val="000000" w:themeColor="text1"/>
          <w:highlight w:val="white"/>
          <w:shd w:val="clear" w:color="auto" w:fill="ffffff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  <w:shd w:val="clear" w:color="auto" w:fill="ffffff"/>
        </w:rPr>
        <w:t xml:space="preserve">а)</w:t>
      </w:r>
      <w:r>
        <w:rPr>
          <w:color w:val="000000" w:themeColor="text1"/>
          <w:highlight w:val="white"/>
          <w:shd w:val="clear" w:color="auto" w:fill="ffffff"/>
        </w:rPr>
        <w:t xml:space="preserve"> </w:t>
      </w:r>
      <w:r>
        <w:rPr>
          <w:color w:val="000000" w:themeColor="text1"/>
          <w:highlight w:val="white"/>
          <w:shd w:val="clear" w:color="auto" w:fill="ffffff"/>
        </w:rPr>
        <w:t xml:space="preserve">абзац второй </w:t>
      </w:r>
      <w:r>
        <w:rPr>
          <w:color w:val="000000" w:themeColor="text1"/>
          <w:highlight w:val="white"/>
          <w:shd w:val="clear" w:color="auto" w:fill="ffffff"/>
        </w:rPr>
        <w:t xml:space="preserve">изложить в следующей редакции:</w:t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  <w:shd w:val="clear" w:color="auto" w:fill="ffffff"/>
        </w:rPr>
      </w:pPr>
      <w:r>
        <w:rPr>
          <w:color w:val="000000" w:themeColor="text1"/>
          <w:highlight w:val="white"/>
          <w:shd w:val="clear" w:color="auto" w:fill="ffffff"/>
        </w:rPr>
        <w:t xml:space="preserve">«</w:t>
      </w:r>
      <w:r>
        <w:rPr>
          <w:color w:val="000000" w:themeColor="text1"/>
          <w:highlight w:val="white"/>
          <w:shd w:val="clear" w:color="auto" w:fill="ffffff"/>
        </w:rPr>
        <w:t xml:space="preserve">Руководитель учреждения в случае </w:t>
      </w:r>
      <w:r>
        <w:rPr>
          <w:color w:val="000000" w:themeColor="text1"/>
          <w:highlight w:val="white"/>
          <w:shd w:val="clear" w:color="auto" w:fill="ffffff"/>
        </w:rPr>
        <w:t xml:space="preserve">невозможности </w:t>
      </w:r>
      <w:r>
        <w:rPr>
          <w:color w:val="000000" w:themeColor="text1"/>
          <w:highlight w:val="white"/>
          <w:shd w:val="clear" w:color="auto" w:fill="ffffff"/>
        </w:rPr>
        <w:t xml:space="preserve">представления</w:t>
      </w:r>
      <w:r>
        <w:rPr>
          <w:color w:val="000000" w:themeColor="text1"/>
          <w:highlight w:val="white"/>
          <w:shd w:val="clear" w:color="auto" w:fill="ffffff"/>
        </w:rPr>
        <w:t xml:space="preserve"> </w:t>
      </w:r>
      <w:r>
        <w:rPr>
          <w:color w:val="000000" w:themeColor="text1"/>
          <w:highlight w:val="white"/>
          <w:shd w:val="clear" w:color="auto" w:fill="ffffff"/>
        </w:rPr>
        <w:t xml:space="preserve">уведомлен</w:t>
      </w:r>
      <w:r>
        <w:rPr>
          <w:color w:val="000000" w:themeColor="text1"/>
          <w:highlight w:val="white"/>
          <w:shd w:val="clear" w:color="auto" w:fill="ffffff"/>
        </w:rPr>
        <w:t xml:space="preserve">ия </w:t>
      </w:r>
      <w:r>
        <w:rPr>
          <w:color w:val="000000" w:themeColor="text1"/>
          <w:highlight w:val="white"/>
        </w:rPr>
        <w:t xml:space="preserve">по независящим от него обстоятельствам</w:t>
      </w:r>
      <w:r>
        <w:rPr>
          <w:color w:val="000000" w:themeColor="text1"/>
          <w:highlight w:val="white"/>
          <w:shd w:val="clear" w:color="auto" w:fill="ffffff"/>
        </w:rPr>
        <w:t xml:space="preserve">, </w:t>
      </w:r>
      <w:r>
        <w:rPr>
          <w:color w:val="000000" w:themeColor="text1"/>
          <w:highlight w:val="white"/>
        </w:rPr>
        <w:t xml:space="preserve">представляет уведомление об этом в порядке, установленном Федеральным законом от 25.12.2008 № 273-ФЗ «О противодействии коррупции»</w:t>
      </w:r>
      <w:r>
        <w:rPr>
          <w:color w:val="000000" w:themeColor="text1"/>
          <w:highlight w:val="white"/>
          <w:shd w:val="clear" w:color="auto" w:fill="ffffff"/>
        </w:rPr>
        <w:t xml:space="preserve">.»;</w:t>
      </w:r>
      <w:r>
        <w:rPr>
          <w:color w:val="000000" w:themeColor="text1"/>
          <w:highlight w:val="white"/>
          <w:shd w:val="clear" w:color="auto" w:fill="ffffff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б</w:t>
      </w:r>
      <w:r>
        <w:rPr>
          <w:color w:val="000000" w:themeColor="text1"/>
          <w:highlight w:val="white"/>
        </w:rPr>
        <w:t xml:space="preserve">) </w:t>
      </w:r>
      <w:r>
        <w:rPr>
          <w:color w:val="000000" w:themeColor="text1"/>
          <w:highlight w:val="white"/>
          <w:shd w:val="clear" w:color="auto" w:fill="ffffff"/>
        </w:rPr>
        <w:t xml:space="preserve">дополнить </w:t>
      </w:r>
      <w:r>
        <w:rPr>
          <w:color w:val="000000" w:themeColor="text1"/>
          <w:highlight w:val="white"/>
        </w:rPr>
        <w:t xml:space="preserve">абзацем следующего содержания:</w:t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«</w:t>
      </w:r>
      <w:r>
        <w:rPr>
          <w:color w:val="000000" w:themeColor="text1"/>
          <w:highlight w:val="white"/>
        </w:rPr>
        <w:t xml:space="preserve">Порядок рассмотрения и фор</w:t>
      </w:r>
      <w:r>
        <w:rPr>
          <w:color w:val="000000" w:themeColor="text1"/>
          <w:highlight w:val="white"/>
        </w:rPr>
        <w:t xml:space="preserve">ма указанного уведомления устанавливаются Положением о комиссии по предотвращению и урегулированию конфликта интересов, возникающего при исполнении должностных обязанностей руководителями государственных учреждений Новосибирской области, подведомственных д</w:t>
      </w:r>
      <w:r>
        <w:rPr>
          <w:color w:val="000000" w:themeColor="text1"/>
          <w:highlight w:val="white"/>
        </w:rPr>
        <w:t xml:space="preserve">епартаменту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(далее - комиссия)</w:t>
      </w:r>
      <w:r>
        <w:rPr>
          <w:color w:val="000000" w:themeColor="text1"/>
          <w:highlight w:val="white"/>
        </w:rPr>
        <w:t xml:space="preserve">.»;</w:t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2</w:t>
      </w:r>
      <w:r>
        <w:rPr>
          <w:color w:val="000000" w:themeColor="text1"/>
          <w:highlight w:val="white"/>
        </w:rPr>
        <w:t xml:space="preserve">) в абзаце втором пункта 3 после слова «отчество» </w:t>
      </w:r>
      <w:r>
        <w:rPr>
          <w:color w:val="000000" w:themeColor="text1"/>
          <w:highlight w:val="white"/>
        </w:rPr>
        <w:t xml:space="preserve">дополнить словами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«</w:t>
      </w:r>
      <w:r>
        <w:rPr>
          <w:color w:val="000000" w:themeColor="text1"/>
          <w:highlight w:val="white"/>
        </w:rPr>
        <w:t xml:space="preserve">(</w:t>
      </w:r>
      <w:r>
        <w:rPr>
          <w:color w:val="000000" w:themeColor="text1"/>
          <w:highlight w:val="white"/>
        </w:rPr>
        <w:t xml:space="preserve">при </w:t>
      </w:r>
      <w:r>
        <w:rPr>
          <w:color w:val="000000" w:themeColor="text1"/>
          <w:highlight w:val="white"/>
        </w:rPr>
        <w:t xml:space="preserve">наличии)</w:t>
      </w:r>
      <w:r>
        <w:rPr>
          <w:color w:val="000000" w:themeColor="text1"/>
          <w:highlight w:val="white"/>
        </w:rPr>
        <w:t xml:space="preserve">»;</w:t>
      </w:r>
      <w:r>
        <w:rPr>
          <w:strike/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3</w:t>
      </w:r>
      <w:r>
        <w:rPr>
          <w:color w:val="000000" w:themeColor="text1"/>
          <w:highlight w:val="white"/>
        </w:rPr>
        <w:t xml:space="preserve">)</w:t>
      </w:r>
      <w:r>
        <w:rPr>
          <w:color w:val="000000" w:themeColor="text1"/>
          <w:highlight w:val="white"/>
        </w:rPr>
        <w:t xml:space="preserve"> </w:t>
      </w:r>
      <w:r>
        <w:rPr>
          <w:color w:val="000000" w:themeColor="text1"/>
          <w:highlight w:val="white"/>
        </w:rPr>
        <w:t xml:space="preserve">в абзаце втором пункта 7 слова «</w:t>
      </w:r>
      <w:r>
        <w:rPr>
          <w:color w:val="000000" w:themeColor="text1"/>
          <w:highlight w:val="white"/>
        </w:rPr>
        <w:t xml:space="preserve">по предотвращению и урегулированию конфликта интересов, возникающего при исполнении должностных обязанностей руководителями государственных учреждений Новосибирской области, подведомственных </w:t>
      </w:r>
      <w:r>
        <w:rPr>
          <w:color w:val="000000" w:themeColor="text1"/>
          <w:highlight w:val="white"/>
        </w:rPr>
        <w:t xml:space="preserve">департаменту (далее - комиссия)» исключить</w:t>
      </w:r>
      <w:r>
        <w:rPr>
          <w:color w:val="000000" w:themeColor="text1"/>
          <w:highlight w:val="white"/>
          <w:lang w:val="ru-RU"/>
        </w:rPr>
        <w:t xml:space="preserve">;</w:t>
      </w:r>
      <w:r>
        <w:rPr>
          <w:color w:val="000000" w:themeColor="text1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28" w:lineRule="auto"/>
        <w:rPr>
          <w:strike w:val="0"/>
          <w:color w:val="000000" w:themeColor="text1"/>
          <w:highlight w:val="white"/>
          <w:shd w:val="clear" w:color="auto" w:fill="ffffff"/>
        </w:rPr>
      </w:pPr>
      <w:r>
        <w:rPr>
          <w:color w:val="000000" w:themeColor="text1"/>
          <w:highlight w:val="white"/>
        </w:rPr>
        <w:t xml:space="preserve">4</w:t>
      </w:r>
      <w:r>
        <w:rPr>
          <w:color w:val="000000" w:themeColor="text1"/>
          <w:highlight w:val="white"/>
        </w:rPr>
        <w:t xml:space="preserve">) в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П</w:t>
      </w:r>
      <w:r>
        <w:rPr>
          <w:color w:val="000000" w:themeColor="text1"/>
          <w:highlight w:val="white"/>
        </w:rPr>
        <w:t xml:space="preserve">риложении № 2</w:t>
      </w:r>
      <w:r>
        <w:rPr>
          <w:strike w:val="0"/>
          <w:color w:val="000000" w:themeColor="text1"/>
          <w:highlight w:val="white"/>
          <w:shd w:val="clear" w:color="auto" w:fill="ffffff"/>
        </w:rPr>
        <w:t xml:space="preserve">:</w:t>
      </w:r>
      <w:r>
        <w:rPr>
          <w:strike w:val="0"/>
          <w:color w:val="000000" w:themeColor="text1"/>
          <w:highlight w:val="white"/>
          <w:shd w:val="clear" w:color="auto" w:fill="ffffff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  <w:shd w:val="clear" w:color="auto" w:fill="ffffff"/>
        </w:rPr>
        <w:t xml:space="preserve">а) в столбце 4 Журнала </w:t>
      </w:r>
      <w:r>
        <w:rPr>
          <w:color w:val="000000" w:themeColor="text1"/>
          <w:highlight w:val="white"/>
          <w:shd w:val="clear" w:color="auto" w:fill="ffffff"/>
        </w:rPr>
        <w:t xml:space="preserve"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color w:val="000000" w:themeColor="text1"/>
          <w:highlight w:val="white"/>
          <w:shd w:val="clear" w:color="auto" w:fill="ffffff"/>
        </w:rPr>
        <w:t xml:space="preserve">(далее – Журнал)</w:t>
      </w:r>
      <w:r>
        <w:rPr>
          <w:color w:val="000000" w:themeColor="text1"/>
          <w:highlight w:val="white"/>
          <w:shd w:val="clear" w:color="auto" w:fill="ffffff"/>
        </w:rPr>
        <w:t xml:space="preserve"> </w:t>
      </w:r>
      <w:r>
        <w:rPr>
          <w:color w:val="000000" w:themeColor="text1"/>
          <w:highlight w:val="white"/>
          <w:shd w:val="clear" w:color="auto" w:fill="ffffff"/>
        </w:rPr>
        <w:t xml:space="preserve">после</w:t>
      </w:r>
      <w:r>
        <w:rPr>
          <w:color w:val="000000" w:themeColor="text1"/>
          <w:highlight w:val="white"/>
        </w:rPr>
        <w:t xml:space="preserve"> слов</w:t>
      </w:r>
      <w:r>
        <w:rPr>
          <w:color w:val="000000" w:themeColor="text1"/>
          <w:highlight w:val="white"/>
        </w:rPr>
        <w:t xml:space="preserve"> «Ф.И.О.» </w:t>
      </w:r>
      <w:r>
        <w:rPr>
          <w:color w:val="000000" w:themeColor="text1"/>
          <w:highlight w:val="white"/>
        </w:rPr>
        <w:t xml:space="preserve">дополнить словами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«отчество </w:t>
      </w:r>
      <w:r>
        <w:rPr>
          <w:color w:val="000000" w:themeColor="text1"/>
          <w:highlight w:val="white"/>
        </w:rPr>
        <w:t xml:space="preserve">-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при наличи</w:t>
      </w:r>
      <w:bookmarkStart w:id="1" w:name="_GoBack"/>
      <w:r>
        <w:rPr>
          <w:color w:val="000000" w:themeColor="text1"/>
          <w:highlight w:val="white"/>
        </w:rPr>
      </w:r>
      <w:bookmarkEnd w:id="1"/>
      <w:r>
        <w:rPr>
          <w:color w:val="000000" w:themeColor="text1"/>
          <w:highlight w:val="white"/>
        </w:rPr>
        <w:t xml:space="preserve">и»</w:t>
      </w:r>
      <w:r>
        <w:rPr>
          <w:color w:val="000000" w:themeColor="text1"/>
          <w:highlight w:val="white"/>
        </w:rPr>
        <w:t xml:space="preserve">;</w:t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б) в столбце 5 Журнала </w:t>
      </w:r>
      <w:r>
        <w:rPr>
          <w:color w:val="000000" w:themeColor="text1"/>
          <w:highlight w:val="white"/>
          <w:shd w:val="clear" w:color="auto" w:fill="ffffff"/>
        </w:rPr>
        <w:t xml:space="preserve">после</w:t>
      </w:r>
      <w:r>
        <w:rPr>
          <w:color w:val="000000" w:themeColor="text1"/>
          <w:highlight w:val="white"/>
        </w:rPr>
        <w:t xml:space="preserve"> слов «Ф.И.О.» дополнить словами «отчество - при наличии»</w:t>
      </w:r>
      <w:r>
        <w:rPr>
          <w:color w:val="000000" w:themeColor="text1"/>
          <w:highlight w:val="white"/>
        </w:rPr>
        <w:t xml:space="preserve">.</w:t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2</w:t>
      </w:r>
      <w:r>
        <w:rPr>
          <w:color w:val="000000" w:themeColor="text1"/>
          <w:highlight w:val="white"/>
        </w:rPr>
        <w:t xml:space="preserve">. В Положении о комиссии по предотвращению и урегулированию конфликта интересов, возникающего при испо</w:t>
      </w:r>
      <w:r>
        <w:rPr>
          <w:color w:val="000000" w:themeColor="text1"/>
          <w:highlight w:val="white"/>
        </w:rPr>
        <w:t xml:space="preserve">лнении должностных обязанностей руководителями государственных учреждений Новосибирской области, подведомственных департаменту:</w:t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1) </w:t>
      </w:r>
      <w:r>
        <w:rPr>
          <w:color w:val="000000" w:themeColor="text1"/>
          <w:highlight w:val="white"/>
        </w:rPr>
        <w:t xml:space="preserve">наименование дополнить словами «</w:t>
      </w:r>
      <w:r>
        <w:rPr>
          <w:color w:val="000000" w:themeColor="text1"/>
          <w:highlight w:val="white"/>
        </w:rPr>
        <w:t xml:space="preserve">имущества и земельных отношений Новосибирской области</w:t>
      </w:r>
      <w:r>
        <w:rPr>
          <w:color w:val="000000" w:themeColor="text1"/>
          <w:highlight w:val="white"/>
        </w:rPr>
        <w:t xml:space="preserve">»;</w:t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2) в пункте 1 после слова «департаменту» дополнить словами «имущества и земельных отношений Новосибирской области»;</w:t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3)</w:t>
      </w:r>
      <w:r>
        <w:rPr>
          <w:color w:val="000000" w:themeColor="text1"/>
          <w:highlight w:val="white"/>
        </w:rPr>
        <w:t xml:space="preserve"> </w:t>
      </w:r>
      <w:r>
        <w:rPr>
          <w:color w:val="000000" w:themeColor="text1"/>
          <w:highlight w:val="white"/>
        </w:rPr>
        <w:t xml:space="preserve">в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 xml:space="preserve">пункт</w:t>
      </w:r>
      <w:r>
        <w:rPr>
          <w:color w:val="000000" w:themeColor="text1"/>
          <w:highlight w:val="white"/>
        </w:rPr>
        <w:t xml:space="preserve">е</w:t>
      </w:r>
      <w:r>
        <w:rPr>
          <w:color w:val="000000" w:themeColor="text1"/>
          <w:highlight w:val="white"/>
        </w:rPr>
        <w:t xml:space="preserve"> 10</w:t>
      </w:r>
      <w:r>
        <w:rPr>
          <w:color w:val="000000" w:themeColor="text1"/>
          <w:highlight w:val="white"/>
        </w:rPr>
        <w:t xml:space="preserve">:</w:t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а) </w:t>
      </w:r>
      <w:r>
        <w:rPr>
          <w:color w:val="000000" w:themeColor="text1"/>
          <w:highlight w:val="white"/>
        </w:rPr>
        <w:t xml:space="preserve">в подпункте 1 </w:t>
      </w:r>
      <w:r>
        <w:rPr>
          <w:color w:val="000000" w:themeColor="text1"/>
          <w:highlight w:val="white"/>
        </w:rPr>
        <w:t xml:space="preserve">слова «(далее - уведомление)» исключить;</w:t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б)</w:t>
      </w:r>
      <w:r>
        <w:rPr>
          <w:color w:val="000000" w:themeColor="text1"/>
          <w:highlight w:val="white"/>
        </w:rPr>
        <w:t xml:space="preserve"> </w:t>
      </w:r>
      <w:r>
        <w:rPr>
          <w:color w:val="000000" w:themeColor="text1"/>
          <w:highlight w:val="white"/>
        </w:rPr>
        <w:t xml:space="preserve">дополнить подпунктом 3 следующего содержания:</w:t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«3) уведомление руководителя учреждения о возникновении независящих от</w:t>
      </w:r>
      <w:r>
        <w:rPr>
          <w:color w:val="000000" w:themeColor="text1"/>
          <w:highlight w:val="white"/>
        </w:rPr>
        <w:t xml:space="preserve"> него обстоятельств, препятствующих соблюдению требований к служебному поведению и (или) требований об урегулировании конфликта интересов, составленное по форме согласно </w:t>
      </w:r>
      <w:r>
        <w:rPr>
          <w:color w:val="000000" w:themeColor="text1"/>
          <w:highlight w:val="white"/>
        </w:rPr>
        <w:t xml:space="preserve">приложению</w:t>
      </w:r>
      <w:r>
        <w:rPr>
          <w:color w:val="000000" w:themeColor="text1"/>
          <w:highlight w:val="white"/>
        </w:rPr>
        <w:t xml:space="preserve"> к настоящему Положению.»;</w:t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4</w:t>
      </w:r>
      <w:r>
        <w:rPr>
          <w:color w:val="000000" w:themeColor="text1"/>
          <w:highlight w:val="white"/>
        </w:rPr>
        <w:t xml:space="preserve">) абзац первый пункта</w:t>
      </w:r>
      <w:r>
        <w:rPr>
          <w:color w:val="000000" w:themeColor="text1"/>
          <w:highlight w:val="white"/>
        </w:rPr>
        <w:t xml:space="preserve"> </w:t>
      </w:r>
      <w:r>
        <w:rPr>
          <w:color w:val="000000" w:themeColor="text1"/>
          <w:highlight w:val="white"/>
        </w:rPr>
        <w:t xml:space="preserve">17 изложить в следующей ре</w:t>
      </w:r>
      <w:r>
        <w:rPr>
          <w:color w:val="000000" w:themeColor="text1"/>
          <w:highlight w:val="white"/>
        </w:rPr>
        <w:t xml:space="preserve">дакции:</w:t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«17. По итогам рассмотрения уведомления, указанного в подпункте 1 пункта 10 настоящего Положения, предварительного заключения и других материалов, полученных в ходе рассмотрения уведомления, комиссия принимает одно из следующих решений:»;</w:t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5</w:t>
      </w:r>
      <w:r>
        <w:rPr>
          <w:color w:val="000000" w:themeColor="text1"/>
          <w:highlight w:val="white"/>
        </w:rPr>
        <w:t xml:space="preserve">) </w:t>
      </w:r>
      <w:r>
        <w:rPr>
          <w:color w:val="000000" w:themeColor="text1"/>
          <w:highlight w:val="white"/>
        </w:rPr>
        <w:t xml:space="preserve">д</w:t>
      </w:r>
      <w:r>
        <w:rPr>
          <w:color w:val="000000" w:themeColor="text1"/>
          <w:highlight w:val="white"/>
        </w:rPr>
        <w:t xml:space="preserve">ополн</w:t>
      </w:r>
      <w:r>
        <w:rPr>
          <w:color w:val="000000" w:themeColor="text1"/>
          <w:highlight w:val="white"/>
        </w:rPr>
        <w:t xml:space="preserve">ить пунктом</w:t>
      </w:r>
      <w:r>
        <w:rPr>
          <w:color w:val="000000" w:themeColor="text1"/>
          <w:highlight w:val="white"/>
        </w:rPr>
        <w:t xml:space="preserve"> </w:t>
      </w:r>
      <w:r>
        <w:rPr>
          <w:color w:val="000000" w:themeColor="text1"/>
          <w:highlight w:val="white"/>
        </w:rPr>
        <w:t xml:space="preserve">17.1 следующего содержания:</w:t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«17.1. По итогам рассмотрения уведомления, указанного в подпункте 3 пункта 10 настоящего Положения</w:t>
      </w:r>
      <w:r>
        <w:rPr>
          <w:color w:val="000000" w:themeColor="text1"/>
          <w:highlight w:val="white"/>
        </w:rPr>
        <w:t xml:space="preserve">,</w:t>
      </w:r>
      <w:r>
        <w:rPr>
          <w:color w:val="000000" w:themeColor="text1"/>
          <w:highlight w:val="white"/>
        </w:rPr>
        <w:t xml:space="preserve"> и других материалов, подтверждающих факт наступления независящих от руководителя учреждения обстоятельств, комиссия п</w:t>
      </w:r>
      <w:r>
        <w:rPr>
          <w:color w:val="000000" w:themeColor="text1"/>
          <w:highlight w:val="white"/>
        </w:rPr>
        <w:t xml:space="preserve">ринимает одно из следующих решений:</w:t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1) признать наличие причинно-следственной связи между возникновением независящих от руководителя учреждения обстоятельств и невозможностью </w:t>
      </w:r>
      <w:r>
        <w:rPr>
          <w:color w:val="000000" w:themeColor="text1"/>
          <w:highlight w:val="white"/>
        </w:rPr>
        <w:t xml:space="preserve">соблюдения им требований к служебному поведению и (или) требований об урегулирова</w:t>
      </w:r>
      <w:r>
        <w:rPr>
          <w:color w:val="000000" w:themeColor="text1"/>
          <w:highlight w:val="white"/>
        </w:rPr>
        <w:t xml:space="preserve">нии конфликта интересов; </w:t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2) признать отсутствие причинно-следственной связи между возникновением независящих от руководителя учреждения обстоятельств и невозможностью соблюдения им требований к служебному поведению и (или) требований об урегулировании кон</w:t>
      </w:r>
      <w:r>
        <w:rPr>
          <w:color w:val="000000" w:themeColor="text1"/>
          <w:highlight w:val="white"/>
        </w:rPr>
        <w:t xml:space="preserve">фликта интересов</w:t>
      </w:r>
      <w:r>
        <w:rPr>
          <w:color w:val="000000" w:themeColor="text1"/>
          <w:highlight w:val="white"/>
        </w:rPr>
        <w:t xml:space="preserve">.»</w:t>
      </w:r>
      <w:r>
        <w:rPr>
          <w:color w:val="000000" w:themeColor="text1"/>
          <w:highlight w:val="white"/>
        </w:rPr>
        <w:t xml:space="preserve">;</w:t>
      </w:r>
      <w:r>
        <w:rPr>
          <w:color w:val="000000" w:themeColor="text1"/>
          <w:highlight w:val="white"/>
        </w:rPr>
      </w:r>
    </w:p>
    <w:p>
      <w:pPr>
        <w:ind w:firstLine="709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6) дополнить приложением в редакции согласно </w:t>
      </w:r>
      <w:r>
        <w:rPr>
          <w:color w:val="000000" w:themeColor="text1"/>
          <w:highlight w:val="white"/>
        </w:rPr>
        <w:t xml:space="preserve">приложению</w:t>
      </w:r>
      <w:r>
        <w:rPr>
          <w:color w:val="000000" w:themeColor="text1"/>
          <w:highlight w:val="white"/>
        </w:rPr>
        <w:t xml:space="preserve"> к настоящему приказу</w:t>
      </w:r>
      <w:r>
        <w:rPr>
          <w:color w:val="000000" w:themeColor="text1"/>
          <w:highlight w:val="white"/>
        </w:rPr>
        <w:t xml:space="preserve">.</w:t>
      </w:r>
      <w:r>
        <w:rPr>
          <w:color w:val="000000" w:themeColor="text1"/>
          <w:highlight w:val="white"/>
        </w:rPr>
      </w:r>
    </w:p>
    <w:p>
      <w:pPr>
        <w:ind w:firstLine="720"/>
        <w:jc w:val="both"/>
        <w:spacing w:line="22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20"/>
        <w:jc w:val="both"/>
        <w:spacing w:line="228" w:lineRule="auto"/>
      </w:pPr>
      <w:r/>
      <w:r/>
    </w:p>
    <w:p>
      <w:pPr>
        <w:jc w:val="both"/>
        <w:spacing w:line="228" w:lineRule="auto"/>
      </w:pPr>
      <w:r/>
      <w:r/>
    </w:p>
    <w:p>
      <w:pPr>
        <w:jc w:val="both"/>
        <w:spacing w:line="228" w:lineRule="auto"/>
      </w:pPr>
      <w:r>
        <w:t xml:space="preserve">Руководитель департамента                                                                                  Р.Г. Шилохвостов</w:t>
      </w:r>
      <w:r/>
    </w:p>
    <w:p>
      <w:pPr>
        <w:jc w:val="both"/>
        <w:spacing w:line="228" w:lineRule="auto"/>
      </w:pPr>
      <w:r/>
      <w:r/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  <w:t xml:space="preserve">Е.П. Колмакова </w:t>
      </w:r>
      <w:r>
        <w:rPr>
          <w:sz w:val="20"/>
          <w:szCs w:val="20"/>
        </w:rPr>
      </w:r>
    </w:p>
    <w:p>
      <w:pPr>
        <w:jc w:val="both"/>
        <w:spacing w:line="228" w:lineRule="auto"/>
        <w:rPr>
          <w:sz w:val="20"/>
          <w:szCs w:val="20"/>
        </w:rPr>
      </w:pPr>
      <w:r>
        <w:rPr>
          <w:sz w:val="20"/>
          <w:szCs w:val="20"/>
        </w:rPr>
        <w:t xml:space="preserve">8(383)238 60 21</w:t>
      </w:r>
      <w:r>
        <w:rPr>
          <w:sz w:val="20"/>
          <w:szCs w:val="20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7" w:h="16840" w:orient="portrait"/>
      <w:pgMar w:top="1134" w:right="567" w:bottom="1134" w:left="1417" w:header="454" w:footer="510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11105442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  <w:r/>
      </w:p>
    </w:sdtContent>
  </w:sdt>
  <w:p>
    <w:pPr>
      <w:pStyle w:val="10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508758"/>
      <w:docPartObj>
        <w:docPartGallery w:val="Page Numbers (Top of Page)"/>
        <w:docPartUnique w:val="true"/>
      </w:docPartObj>
      <w:rPr/>
    </w:sdtPr>
    <w:sdtContent>
      <w:p>
        <w:pPr>
          <w:pStyle w:val="101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1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  <w:jc w:val="center"/>
      <w:rPr>
        <w:lang w:val="en-US"/>
      </w:rPr>
    </w:pPr>
    <w:r>
      <w:rPr>
        <w:b/>
        <w:bCs/>
        <w:sz w:val="20"/>
        <w:szCs w:val="2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54566" cy="647700"/>
              <wp:effectExtent l="0" t="0" r="0" b="0"/>
              <wp:docPr id="1" name="Рисунок 1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lang w:val="en-US"/>
      </w:rPr>
    </w:r>
  </w:p>
  <w:p>
    <w:pPr>
      <w:pStyle w:val="1030"/>
    </w:pPr>
    <w:r/>
    <w:r/>
  </w:p>
  <w:p>
    <w:pPr>
      <w:pStyle w:val="1030"/>
      <w:rPr>
        <w:b/>
      </w:rPr>
    </w:pPr>
    <w:r>
      <w:rPr>
        <w:b/>
      </w:rPr>
      <w:t xml:space="preserve">ДЕПАРТАМЕНТ ИМУЩЕСТВА </w:t>
    </w:r>
    <w:r>
      <w:rPr>
        <w:b/>
      </w:rPr>
    </w:r>
  </w:p>
  <w:p>
    <w:pPr>
      <w:pStyle w:val="1030"/>
      <w:rPr>
        <w:b/>
      </w:rPr>
    </w:pPr>
    <w:r>
      <w:rPr>
        <w:b/>
      </w:rPr>
      <w:t xml:space="preserve">И ЗЕМЕЛЬНЫХ </w:t>
    </w:r>
    <w:r>
      <w:rPr>
        <w:b/>
      </w:rPr>
      <w:t xml:space="preserve">ОТНОШЕНИЙ  НОВОСИБИРСКОЙ</w:t>
    </w:r>
    <w:r>
      <w:rPr>
        <w:b/>
      </w:rPr>
      <w:t xml:space="preserve"> ОБЛАСТИ</w:t>
    </w:r>
    <w:r>
      <w:rPr>
        <w:b/>
      </w:rPr>
    </w:r>
  </w:p>
  <w:p>
    <w:pPr>
      <w:pStyle w:val="1030"/>
    </w:pPr>
    <w:r/>
    <w:r/>
  </w:p>
  <w:p>
    <w:pPr>
      <w:pStyle w:val="1030"/>
      <w:rPr>
        <w:b/>
        <w:sz w:val="36"/>
        <w:szCs w:val="36"/>
      </w:rPr>
    </w:pPr>
    <w:r>
      <w:rPr>
        <w:b/>
        <w:sz w:val="36"/>
        <w:szCs w:val="36"/>
      </w:rPr>
      <w:t xml:space="preserve">ПРИКАЗ</w:t>
    </w:r>
    <w:r>
      <w:rPr>
        <w:b/>
        <w:sz w:val="36"/>
        <w:szCs w:val="36"/>
      </w:rPr>
    </w:r>
  </w:p>
  <w:p>
    <w:pPr>
      <w:pStyle w:val="103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30"/>
                          </w:pPr>
                          <w:r/>
                          <w:bookmarkStart w:id="2" w:name="docout_numb"/>
                          <w:r/>
                          <w:bookmarkEnd w:id="2"/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8240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30"/>
                    </w:pPr>
                    <w:r/>
                    <w:bookmarkStart w:id="2" w:name="docout_numb"/>
                    <w:r/>
                    <w:bookmarkEnd w:id="2"/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30"/>
                          </w:pPr>
                          <w:r/>
                          <w:bookmarkStart w:id="4" w:name="docout_date"/>
                          <w:r/>
                          <w:bookmarkEnd w:id="4"/>
                          <w:r/>
                          <w:r/>
                        </w:p>
                        <w:p>
                          <w:pPr>
                            <w:pStyle w:val="1030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57216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30"/>
                    </w:pPr>
                    <w:r/>
                    <w:bookmarkStart w:id="4" w:name="docout_date"/>
                    <w:r/>
                    <w:bookmarkEnd w:id="4"/>
                    <w:r/>
                    <w:r/>
                  </w:p>
                  <w:p>
                    <w:pPr>
                      <w:pStyle w:val="103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1030"/>
      <w:jc w:val="left"/>
      <w:tabs>
        <w:tab w:val="right" w:pos="9922" w:leader="none"/>
      </w:tabs>
      <w:rPr>
        <w:sz w:val="24"/>
        <w:szCs w:val="24"/>
      </w:rPr>
    </w:pPr>
    <w:r>
      <w:rPr>
        <w:sz w:val="24"/>
        <w:szCs w:val="24"/>
      </w:rPr>
      <w:t xml:space="preserve">_______________                                        г. Новосибирск</w:t>
    </w:r>
    <w:r>
      <w:rPr>
        <w:sz w:val="24"/>
        <w:szCs w:val="24"/>
      </w:rPr>
      <w:tab/>
      <w:t xml:space="preserve">№ _________</w:t>
    </w:r>
    <w:r>
      <w:rPr>
        <w:sz w:val="24"/>
        <w:szCs w:val="24"/>
      </w:rPr>
    </w:r>
  </w:p>
  <w:p>
    <w:pPr>
      <w:pStyle w:val="1030"/>
      <w:jc w:val="left"/>
      <w:tabs>
        <w:tab w:val="right" w:pos="9922" w:leader="none"/>
      </w:tabs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2"/>
  </w:num>
  <w:num w:numId="8">
    <w:abstractNumId w:val="13"/>
  </w:num>
  <w:num w:numId="9">
    <w:abstractNumId w:val="9"/>
  </w:num>
  <w:num w:numId="10">
    <w:abstractNumId w:val="8"/>
  </w:num>
  <w:num w:numId="11">
    <w:abstractNumId w:val="0"/>
  </w:num>
  <w:num w:numId="12">
    <w:abstractNumId w:val="1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48"/>
    <w:link w:val="83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48"/>
    <w:link w:val="84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48"/>
    <w:link w:val="841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48"/>
    <w:link w:val="84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48"/>
    <w:link w:val="843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48"/>
    <w:link w:val="844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48"/>
    <w:link w:val="8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48"/>
    <w:link w:val="846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48"/>
    <w:link w:val="847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848"/>
    <w:link w:val="861"/>
    <w:uiPriority w:val="10"/>
    <w:rPr>
      <w:sz w:val="48"/>
      <w:szCs w:val="48"/>
    </w:rPr>
  </w:style>
  <w:style w:type="character" w:styleId="37">
    <w:name w:val="Subtitle Char"/>
    <w:basedOn w:val="848"/>
    <w:link w:val="863"/>
    <w:uiPriority w:val="11"/>
    <w:rPr>
      <w:sz w:val="24"/>
      <w:szCs w:val="24"/>
    </w:rPr>
  </w:style>
  <w:style w:type="character" w:styleId="39">
    <w:name w:val="Quote Char"/>
    <w:link w:val="865"/>
    <w:uiPriority w:val="29"/>
    <w:rPr>
      <w:i/>
    </w:rPr>
  </w:style>
  <w:style w:type="character" w:styleId="41">
    <w:name w:val="Intense Quote Char"/>
    <w:link w:val="867"/>
    <w:uiPriority w:val="30"/>
    <w:rPr>
      <w:i/>
    </w:rPr>
  </w:style>
  <w:style w:type="character" w:styleId="47">
    <w:name w:val="Caption Char"/>
    <w:basedOn w:val="871"/>
    <w:link w:val="1021"/>
    <w:uiPriority w:val="99"/>
  </w:style>
  <w:style w:type="character" w:styleId="176">
    <w:name w:val="Footnote Text Char"/>
    <w:link w:val="998"/>
    <w:uiPriority w:val="99"/>
    <w:rPr>
      <w:sz w:val="18"/>
    </w:rPr>
  </w:style>
  <w:style w:type="character" w:styleId="179">
    <w:name w:val="Endnote Text Char"/>
    <w:link w:val="1001"/>
    <w:uiPriority w:val="99"/>
    <w:rPr>
      <w:sz w:val="20"/>
    </w:rPr>
  </w:style>
  <w:style w:type="paragraph" w:styleId="838" w:default="1">
    <w:name w:val="Normal"/>
    <w:qFormat/>
    <w:rPr>
      <w:sz w:val="28"/>
      <w:szCs w:val="28"/>
    </w:rPr>
  </w:style>
  <w:style w:type="paragraph" w:styleId="839">
    <w:name w:val="Heading 1"/>
    <w:basedOn w:val="838"/>
    <w:next w:val="838"/>
    <w:link w:val="8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40">
    <w:name w:val="Heading 2"/>
    <w:basedOn w:val="838"/>
    <w:next w:val="838"/>
    <w:link w:val="85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41">
    <w:name w:val="Heading 3"/>
    <w:basedOn w:val="838"/>
    <w:next w:val="838"/>
    <w:link w:val="8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42">
    <w:name w:val="Heading 4"/>
    <w:basedOn w:val="838"/>
    <w:next w:val="838"/>
    <w:link w:val="8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3">
    <w:name w:val="Heading 5"/>
    <w:basedOn w:val="838"/>
    <w:next w:val="838"/>
    <w:link w:val="8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44">
    <w:name w:val="Heading 6"/>
    <w:basedOn w:val="838"/>
    <w:next w:val="838"/>
    <w:link w:val="8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45">
    <w:name w:val="Heading 7"/>
    <w:basedOn w:val="838"/>
    <w:next w:val="838"/>
    <w:link w:val="8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6">
    <w:name w:val="Heading 8"/>
    <w:basedOn w:val="838"/>
    <w:next w:val="838"/>
    <w:link w:val="8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47">
    <w:name w:val="Heading 9"/>
    <w:basedOn w:val="838"/>
    <w:next w:val="838"/>
    <w:link w:val="8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character" w:styleId="851" w:customStyle="1">
    <w:name w:val="Заголовок 1 Знак"/>
    <w:basedOn w:val="848"/>
    <w:link w:val="839"/>
    <w:uiPriority w:val="9"/>
    <w:rPr>
      <w:rFonts w:ascii="Arial" w:hAnsi="Arial" w:eastAsia="Arial" w:cs="Arial"/>
      <w:sz w:val="40"/>
      <w:szCs w:val="40"/>
    </w:rPr>
  </w:style>
  <w:style w:type="character" w:styleId="852" w:customStyle="1">
    <w:name w:val="Заголовок 2 Знак"/>
    <w:basedOn w:val="848"/>
    <w:link w:val="840"/>
    <w:uiPriority w:val="9"/>
    <w:rPr>
      <w:rFonts w:ascii="Arial" w:hAnsi="Arial" w:eastAsia="Arial" w:cs="Arial"/>
      <w:sz w:val="34"/>
    </w:rPr>
  </w:style>
  <w:style w:type="character" w:styleId="853" w:customStyle="1">
    <w:name w:val="Заголовок 3 Знак"/>
    <w:basedOn w:val="848"/>
    <w:link w:val="841"/>
    <w:uiPriority w:val="9"/>
    <w:rPr>
      <w:rFonts w:ascii="Arial" w:hAnsi="Arial" w:eastAsia="Arial" w:cs="Arial"/>
      <w:sz w:val="30"/>
      <w:szCs w:val="30"/>
    </w:rPr>
  </w:style>
  <w:style w:type="character" w:styleId="854" w:customStyle="1">
    <w:name w:val="Заголовок 4 Знак"/>
    <w:basedOn w:val="848"/>
    <w:link w:val="842"/>
    <w:uiPriority w:val="9"/>
    <w:rPr>
      <w:rFonts w:ascii="Arial" w:hAnsi="Arial" w:eastAsia="Arial" w:cs="Arial"/>
      <w:b/>
      <w:bCs/>
      <w:sz w:val="26"/>
      <w:szCs w:val="26"/>
    </w:rPr>
  </w:style>
  <w:style w:type="character" w:styleId="855" w:customStyle="1">
    <w:name w:val="Заголовок 5 Знак"/>
    <w:basedOn w:val="848"/>
    <w:link w:val="843"/>
    <w:uiPriority w:val="9"/>
    <w:rPr>
      <w:rFonts w:ascii="Arial" w:hAnsi="Arial" w:eastAsia="Arial" w:cs="Arial"/>
      <w:b/>
      <w:bCs/>
      <w:sz w:val="24"/>
      <w:szCs w:val="24"/>
    </w:rPr>
  </w:style>
  <w:style w:type="character" w:styleId="856" w:customStyle="1">
    <w:name w:val="Заголовок 6 Знак"/>
    <w:basedOn w:val="848"/>
    <w:link w:val="844"/>
    <w:uiPriority w:val="9"/>
    <w:rPr>
      <w:rFonts w:ascii="Arial" w:hAnsi="Arial" w:eastAsia="Arial" w:cs="Arial"/>
      <w:b/>
      <w:bCs/>
      <w:sz w:val="22"/>
      <w:szCs w:val="22"/>
    </w:rPr>
  </w:style>
  <w:style w:type="character" w:styleId="857" w:customStyle="1">
    <w:name w:val="Заголовок 7 Знак"/>
    <w:basedOn w:val="848"/>
    <w:link w:val="8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8" w:customStyle="1">
    <w:name w:val="Заголовок 8 Знак"/>
    <w:basedOn w:val="848"/>
    <w:link w:val="846"/>
    <w:uiPriority w:val="9"/>
    <w:rPr>
      <w:rFonts w:ascii="Arial" w:hAnsi="Arial" w:eastAsia="Arial" w:cs="Arial"/>
      <w:i/>
      <w:iCs/>
      <w:sz w:val="22"/>
      <w:szCs w:val="22"/>
    </w:rPr>
  </w:style>
  <w:style w:type="character" w:styleId="859" w:customStyle="1">
    <w:name w:val="Заголовок 9 Знак"/>
    <w:basedOn w:val="848"/>
    <w:link w:val="847"/>
    <w:uiPriority w:val="9"/>
    <w:rPr>
      <w:rFonts w:ascii="Arial" w:hAnsi="Arial" w:eastAsia="Arial" w:cs="Arial"/>
      <w:i/>
      <w:iCs/>
      <w:sz w:val="21"/>
      <w:szCs w:val="21"/>
    </w:rPr>
  </w:style>
  <w:style w:type="paragraph" w:styleId="860">
    <w:name w:val="No Spacing"/>
    <w:uiPriority w:val="1"/>
    <w:qFormat/>
  </w:style>
  <w:style w:type="paragraph" w:styleId="861">
    <w:name w:val="Title"/>
    <w:basedOn w:val="838"/>
    <w:next w:val="838"/>
    <w:link w:val="8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2" w:customStyle="1">
    <w:name w:val="Заголовок Знак"/>
    <w:basedOn w:val="848"/>
    <w:link w:val="861"/>
    <w:uiPriority w:val="10"/>
    <w:rPr>
      <w:sz w:val="48"/>
      <w:szCs w:val="48"/>
    </w:rPr>
  </w:style>
  <w:style w:type="paragraph" w:styleId="863">
    <w:name w:val="Subtitle"/>
    <w:basedOn w:val="838"/>
    <w:next w:val="838"/>
    <w:link w:val="864"/>
    <w:uiPriority w:val="11"/>
    <w:qFormat/>
    <w:pPr>
      <w:spacing w:before="200" w:after="200"/>
    </w:pPr>
    <w:rPr>
      <w:sz w:val="24"/>
      <w:szCs w:val="24"/>
    </w:rPr>
  </w:style>
  <w:style w:type="character" w:styleId="864" w:customStyle="1">
    <w:name w:val="Подзаголовок Знак"/>
    <w:basedOn w:val="848"/>
    <w:link w:val="863"/>
    <w:uiPriority w:val="11"/>
    <w:rPr>
      <w:sz w:val="24"/>
      <w:szCs w:val="24"/>
    </w:rPr>
  </w:style>
  <w:style w:type="paragraph" w:styleId="865">
    <w:name w:val="Quote"/>
    <w:basedOn w:val="838"/>
    <w:next w:val="838"/>
    <w:link w:val="866"/>
    <w:uiPriority w:val="29"/>
    <w:qFormat/>
    <w:pPr>
      <w:ind w:left="720" w:right="720"/>
    </w:pPr>
    <w:rPr>
      <w:i/>
    </w:rPr>
  </w:style>
  <w:style w:type="character" w:styleId="866" w:customStyle="1">
    <w:name w:val="Цитата 2 Знак"/>
    <w:link w:val="865"/>
    <w:uiPriority w:val="29"/>
    <w:rPr>
      <w:i/>
    </w:rPr>
  </w:style>
  <w:style w:type="paragraph" w:styleId="867">
    <w:name w:val="Intense Quote"/>
    <w:basedOn w:val="838"/>
    <w:next w:val="838"/>
    <w:link w:val="8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8" w:customStyle="1">
    <w:name w:val="Выделенная цитата Знак"/>
    <w:link w:val="867"/>
    <w:uiPriority w:val="30"/>
    <w:rPr>
      <w:i/>
    </w:rPr>
  </w:style>
  <w:style w:type="character" w:styleId="869" w:customStyle="1">
    <w:name w:val="Header Char"/>
    <w:basedOn w:val="848"/>
    <w:uiPriority w:val="99"/>
  </w:style>
  <w:style w:type="character" w:styleId="870" w:customStyle="1">
    <w:name w:val="Footer Char"/>
    <w:basedOn w:val="848"/>
    <w:uiPriority w:val="99"/>
  </w:style>
  <w:style w:type="paragraph" w:styleId="871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2" w:customStyle="1">
    <w:name w:val="Нижний колонтитул Знак"/>
    <w:link w:val="1021"/>
    <w:uiPriority w:val="99"/>
  </w:style>
  <w:style w:type="table" w:styleId="873" w:customStyle="1">
    <w:name w:val="Table Grid Light"/>
    <w:basedOn w:val="84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74">
    <w:name w:val="Plain Table 1"/>
    <w:basedOn w:val="84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5">
    <w:name w:val="Plain Table 2"/>
    <w:basedOn w:val="84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6">
    <w:name w:val="Plain Table 3"/>
    <w:basedOn w:val="84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7">
    <w:name w:val="Plain Table 4"/>
    <w:basedOn w:val="84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Plain Table 5"/>
    <w:basedOn w:val="84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9">
    <w:name w:val="Grid Table 1 Light"/>
    <w:basedOn w:val="84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Grid Table 1 Light - Accent 1"/>
    <w:basedOn w:val="84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Grid Table 1 Light - Accent 2"/>
    <w:basedOn w:val="84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Grid Table 1 Light - Accent 3"/>
    <w:basedOn w:val="84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Grid Table 1 Light - Accent 4"/>
    <w:basedOn w:val="84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Grid Table 1 Light - Accent 5"/>
    <w:basedOn w:val="84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Grid Table 1 Light - Accent 6"/>
    <w:basedOn w:val="84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2"/>
    <w:basedOn w:val="84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1"/>
    <w:basedOn w:val="84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2 - Accent 2"/>
    <w:basedOn w:val="84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2 - Accent 3"/>
    <w:basedOn w:val="84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2 - Accent 4"/>
    <w:basedOn w:val="84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2 - Accent 5"/>
    <w:basedOn w:val="84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2 - Accent 6"/>
    <w:basedOn w:val="84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"/>
    <w:basedOn w:val="84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1"/>
    <w:basedOn w:val="84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3 - Accent 2"/>
    <w:basedOn w:val="84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3 - Accent 3"/>
    <w:basedOn w:val="84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3 - Accent 4"/>
    <w:basedOn w:val="84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3 - Accent 5"/>
    <w:basedOn w:val="84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3 - Accent 6"/>
    <w:basedOn w:val="84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4"/>
    <w:basedOn w:val="84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1" w:customStyle="1">
    <w:name w:val="Grid Table 4 - Accent 1"/>
    <w:basedOn w:val="84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02" w:customStyle="1">
    <w:name w:val="Grid Table 4 - Accent 2"/>
    <w:basedOn w:val="84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03" w:customStyle="1">
    <w:name w:val="Grid Table 4 - Accent 3"/>
    <w:basedOn w:val="84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04" w:customStyle="1">
    <w:name w:val="Grid Table 4 - Accent 4"/>
    <w:basedOn w:val="84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05" w:customStyle="1">
    <w:name w:val="Grid Table 4 - Accent 5"/>
    <w:basedOn w:val="84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06" w:customStyle="1">
    <w:name w:val="Grid Table 4 - Accent 6"/>
    <w:basedOn w:val="84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07">
    <w:name w:val="Grid Table 5 Dark"/>
    <w:basedOn w:val="8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- Accent 1"/>
    <w:basedOn w:val="8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09" w:customStyle="1">
    <w:name w:val="Grid Table 5 Dark - Accent 2"/>
    <w:basedOn w:val="8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10" w:customStyle="1">
    <w:name w:val="Grid Table 5 Dark - Accent 3"/>
    <w:basedOn w:val="8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11" w:customStyle="1">
    <w:name w:val="Grid Table 5 Dark- Accent 4"/>
    <w:basedOn w:val="8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12" w:customStyle="1">
    <w:name w:val="Grid Table 5 Dark - Accent 5"/>
    <w:basedOn w:val="8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13" w:customStyle="1">
    <w:name w:val="Grid Table 5 Dark - Accent 6"/>
    <w:basedOn w:val="84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14">
    <w:name w:val="Grid Table 6 Colorful"/>
    <w:basedOn w:val="84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5" w:customStyle="1">
    <w:name w:val="Grid Table 6 Colorful - Accent 1"/>
    <w:basedOn w:val="84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16" w:customStyle="1">
    <w:name w:val="Grid Table 6 Colorful - Accent 2"/>
    <w:basedOn w:val="84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17" w:customStyle="1">
    <w:name w:val="Grid Table 6 Colorful - Accent 3"/>
    <w:basedOn w:val="84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18" w:customStyle="1">
    <w:name w:val="Grid Table 6 Colorful - Accent 4"/>
    <w:basedOn w:val="84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19" w:customStyle="1">
    <w:name w:val="Grid Table 6 Colorful - Accent 5"/>
    <w:basedOn w:val="84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20" w:customStyle="1">
    <w:name w:val="Grid Table 6 Colorful - Accent 6"/>
    <w:basedOn w:val="84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21">
    <w:name w:val="Grid Table 7 Colorful"/>
    <w:basedOn w:val="84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2" w:customStyle="1">
    <w:name w:val="Grid Table 7 Colorful - Accent 1"/>
    <w:basedOn w:val="84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Grid Table 7 Colorful - Accent 2"/>
    <w:basedOn w:val="84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Grid Table 7 Colorful - Accent 3"/>
    <w:basedOn w:val="84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Grid Table 7 Colorful - Accent 4"/>
    <w:basedOn w:val="84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Grid Table 7 Colorful - Accent 5"/>
    <w:basedOn w:val="84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Grid Table 7 Colorful - Accent 6"/>
    <w:basedOn w:val="84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>
    <w:name w:val="List Table 1 Light"/>
    <w:basedOn w:val="84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1"/>
    <w:basedOn w:val="84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1 Light - Accent 2"/>
    <w:basedOn w:val="84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1 Light - Accent 3"/>
    <w:basedOn w:val="84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1 Light - Accent 4"/>
    <w:basedOn w:val="84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1 Light - Accent 5"/>
    <w:basedOn w:val="84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1 Light - Accent 6"/>
    <w:basedOn w:val="84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2"/>
    <w:basedOn w:val="84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36" w:customStyle="1">
    <w:name w:val="List Table 2 - Accent 1"/>
    <w:basedOn w:val="84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37" w:customStyle="1">
    <w:name w:val="List Table 2 - Accent 2"/>
    <w:basedOn w:val="84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38" w:customStyle="1">
    <w:name w:val="List Table 2 - Accent 3"/>
    <w:basedOn w:val="84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39" w:customStyle="1">
    <w:name w:val="List Table 2 - Accent 4"/>
    <w:basedOn w:val="84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40" w:customStyle="1">
    <w:name w:val="List Table 2 - Accent 5"/>
    <w:basedOn w:val="84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41" w:customStyle="1">
    <w:name w:val="List Table 2 - Accent 6"/>
    <w:basedOn w:val="84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42">
    <w:name w:val="List Table 3"/>
    <w:basedOn w:val="84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3 - Accent 1"/>
    <w:basedOn w:val="84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List Table 3 - Accent 2"/>
    <w:basedOn w:val="84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3 - Accent 3"/>
    <w:basedOn w:val="84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3 - Accent 4"/>
    <w:basedOn w:val="84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 w:customStyle="1">
    <w:name w:val="List Table 3 - Accent 5"/>
    <w:basedOn w:val="84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List Table 3 - Accent 6"/>
    <w:basedOn w:val="84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"/>
    <w:basedOn w:val="84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4 - Accent 1"/>
    <w:basedOn w:val="84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 w:customStyle="1">
    <w:name w:val="List Table 4 - Accent 2"/>
    <w:basedOn w:val="84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 w:customStyle="1">
    <w:name w:val="List Table 4 - Accent 3"/>
    <w:basedOn w:val="84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List Table 4 - Accent 4"/>
    <w:basedOn w:val="84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 w:customStyle="1">
    <w:name w:val="List Table 4 - Accent 5"/>
    <w:basedOn w:val="84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 w:customStyle="1">
    <w:name w:val="List Table 4 - Accent 6"/>
    <w:basedOn w:val="84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5 Dark"/>
    <w:basedOn w:val="84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7" w:customStyle="1">
    <w:name w:val="List Table 5 Dark - Accent 1"/>
    <w:basedOn w:val="84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8" w:customStyle="1">
    <w:name w:val="List Table 5 Dark - Accent 2"/>
    <w:basedOn w:val="84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9" w:customStyle="1">
    <w:name w:val="List Table 5 Dark - Accent 3"/>
    <w:basedOn w:val="84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0" w:customStyle="1">
    <w:name w:val="List Table 5 Dark - Accent 4"/>
    <w:basedOn w:val="84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1" w:customStyle="1">
    <w:name w:val="List Table 5 Dark - Accent 5"/>
    <w:basedOn w:val="84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2" w:customStyle="1">
    <w:name w:val="List Table 5 Dark - Accent 6"/>
    <w:basedOn w:val="84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3">
    <w:name w:val="List Table 6 Colorful"/>
    <w:basedOn w:val="84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64" w:customStyle="1">
    <w:name w:val="List Table 6 Colorful - Accent 1"/>
    <w:basedOn w:val="84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65" w:customStyle="1">
    <w:name w:val="List Table 6 Colorful - Accent 2"/>
    <w:basedOn w:val="84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66" w:customStyle="1">
    <w:name w:val="List Table 6 Colorful - Accent 3"/>
    <w:basedOn w:val="84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67" w:customStyle="1">
    <w:name w:val="List Table 6 Colorful - Accent 4"/>
    <w:basedOn w:val="84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68" w:customStyle="1">
    <w:name w:val="List Table 6 Colorful - Accent 5"/>
    <w:basedOn w:val="84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69" w:customStyle="1">
    <w:name w:val="List Table 6 Colorful - Accent 6"/>
    <w:basedOn w:val="84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70">
    <w:name w:val="List Table 7 Colorful"/>
    <w:basedOn w:val="84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1" w:customStyle="1">
    <w:name w:val="List Table 7 Colorful - Accent 1"/>
    <w:basedOn w:val="84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2" w:customStyle="1">
    <w:name w:val="List Table 7 Colorful - Accent 2"/>
    <w:basedOn w:val="84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3" w:customStyle="1">
    <w:name w:val="List Table 7 Colorful - Accent 3"/>
    <w:basedOn w:val="84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4" w:customStyle="1">
    <w:name w:val="List Table 7 Colorful - Accent 4"/>
    <w:basedOn w:val="84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5" w:customStyle="1">
    <w:name w:val="List Table 7 Colorful - Accent 5"/>
    <w:basedOn w:val="84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6" w:customStyle="1">
    <w:name w:val="List Table 7 Colorful - Accent 6"/>
    <w:basedOn w:val="84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7" w:customStyle="1">
    <w:name w:val="Lined - Accent"/>
    <w:basedOn w:val="8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8" w:customStyle="1">
    <w:name w:val="Lined - Accent 1"/>
    <w:basedOn w:val="8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9" w:customStyle="1">
    <w:name w:val="Lined - Accent 2"/>
    <w:basedOn w:val="8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80" w:customStyle="1">
    <w:name w:val="Lined - Accent 3"/>
    <w:basedOn w:val="8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81" w:customStyle="1">
    <w:name w:val="Lined - Accent 4"/>
    <w:basedOn w:val="8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82" w:customStyle="1">
    <w:name w:val="Lined - Accent 5"/>
    <w:basedOn w:val="8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83" w:customStyle="1">
    <w:name w:val="Lined - Accent 6"/>
    <w:basedOn w:val="84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84" w:customStyle="1">
    <w:name w:val="Bordered &amp; Lined - Accent"/>
    <w:basedOn w:val="84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5" w:customStyle="1">
    <w:name w:val="Bordered &amp; Lined - Accent 1"/>
    <w:basedOn w:val="84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86" w:customStyle="1">
    <w:name w:val="Bordered &amp; Lined - Accent 2"/>
    <w:basedOn w:val="84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87" w:customStyle="1">
    <w:name w:val="Bordered &amp; Lined - Accent 3"/>
    <w:basedOn w:val="84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88" w:customStyle="1">
    <w:name w:val="Bordered &amp; Lined - Accent 4"/>
    <w:basedOn w:val="84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89" w:customStyle="1">
    <w:name w:val="Bordered &amp; Lined - Accent 5"/>
    <w:basedOn w:val="84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90" w:customStyle="1">
    <w:name w:val="Bordered &amp; Lined - Accent 6"/>
    <w:basedOn w:val="84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91" w:customStyle="1">
    <w:name w:val="Bordered"/>
    <w:basedOn w:val="84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92" w:customStyle="1">
    <w:name w:val="Bordered - Accent 1"/>
    <w:basedOn w:val="84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93" w:customStyle="1">
    <w:name w:val="Bordered - Accent 2"/>
    <w:basedOn w:val="84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94" w:customStyle="1">
    <w:name w:val="Bordered - Accent 3"/>
    <w:basedOn w:val="84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95" w:customStyle="1">
    <w:name w:val="Bordered - Accent 4"/>
    <w:basedOn w:val="84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96" w:customStyle="1">
    <w:name w:val="Bordered - Accent 5"/>
    <w:basedOn w:val="84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97" w:customStyle="1">
    <w:name w:val="Bordered - Accent 6"/>
    <w:basedOn w:val="84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98">
    <w:name w:val="footnote text"/>
    <w:basedOn w:val="838"/>
    <w:link w:val="999"/>
    <w:uiPriority w:val="99"/>
    <w:semiHidden/>
    <w:unhideWhenUsed/>
    <w:pPr>
      <w:spacing w:after="40"/>
    </w:pPr>
    <w:rPr>
      <w:sz w:val="18"/>
    </w:rPr>
  </w:style>
  <w:style w:type="character" w:styleId="999" w:customStyle="1">
    <w:name w:val="Текст сноски Знак"/>
    <w:link w:val="998"/>
    <w:uiPriority w:val="99"/>
    <w:rPr>
      <w:sz w:val="18"/>
    </w:rPr>
  </w:style>
  <w:style w:type="character" w:styleId="1000">
    <w:name w:val="footnote reference"/>
    <w:basedOn w:val="848"/>
    <w:uiPriority w:val="99"/>
    <w:unhideWhenUsed/>
    <w:rPr>
      <w:vertAlign w:val="superscript"/>
    </w:rPr>
  </w:style>
  <w:style w:type="paragraph" w:styleId="1001">
    <w:name w:val="endnote text"/>
    <w:basedOn w:val="838"/>
    <w:link w:val="1002"/>
    <w:uiPriority w:val="99"/>
    <w:semiHidden/>
    <w:unhideWhenUsed/>
    <w:rPr>
      <w:sz w:val="20"/>
    </w:rPr>
  </w:style>
  <w:style w:type="character" w:styleId="1002" w:customStyle="1">
    <w:name w:val="Текст концевой сноски Знак"/>
    <w:link w:val="1001"/>
    <w:uiPriority w:val="99"/>
    <w:rPr>
      <w:sz w:val="20"/>
    </w:rPr>
  </w:style>
  <w:style w:type="character" w:styleId="1003">
    <w:name w:val="endnote reference"/>
    <w:basedOn w:val="848"/>
    <w:uiPriority w:val="99"/>
    <w:semiHidden/>
    <w:unhideWhenUsed/>
    <w:rPr>
      <w:vertAlign w:val="superscript"/>
    </w:rPr>
  </w:style>
  <w:style w:type="paragraph" w:styleId="1004">
    <w:name w:val="toc 1"/>
    <w:basedOn w:val="838"/>
    <w:next w:val="838"/>
    <w:uiPriority w:val="39"/>
    <w:unhideWhenUsed/>
    <w:pPr>
      <w:spacing w:after="57"/>
    </w:pPr>
  </w:style>
  <w:style w:type="paragraph" w:styleId="1005">
    <w:name w:val="toc 2"/>
    <w:basedOn w:val="838"/>
    <w:next w:val="838"/>
    <w:uiPriority w:val="39"/>
    <w:unhideWhenUsed/>
    <w:pPr>
      <w:ind w:left="283"/>
      <w:spacing w:after="57"/>
    </w:pPr>
  </w:style>
  <w:style w:type="paragraph" w:styleId="1006">
    <w:name w:val="toc 3"/>
    <w:basedOn w:val="838"/>
    <w:next w:val="838"/>
    <w:uiPriority w:val="39"/>
    <w:unhideWhenUsed/>
    <w:pPr>
      <w:ind w:left="567"/>
      <w:spacing w:after="57"/>
    </w:pPr>
  </w:style>
  <w:style w:type="paragraph" w:styleId="1007">
    <w:name w:val="toc 4"/>
    <w:basedOn w:val="838"/>
    <w:next w:val="838"/>
    <w:uiPriority w:val="39"/>
    <w:unhideWhenUsed/>
    <w:pPr>
      <w:ind w:left="850"/>
      <w:spacing w:after="57"/>
    </w:pPr>
  </w:style>
  <w:style w:type="paragraph" w:styleId="1008">
    <w:name w:val="toc 5"/>
    <w:basedOn w:val="838"/>
    <w:next w:val="838"/>
    <w:uiPriority w:val="39"/>
    <w:unhideWhenUsed/>
    <w:pPr>
      <w:ind w:left="1134"/>
      <w:spacing w:after="57"/>
    </w:pPr>
  </w:style>
  <w:style w:type="paragraph" w:styleId="1009">
    <w:name w:val="toc 6"/>
    <w:basedOn w:val="838"/>
    <w:next w:val="838"/>
    <w:uiPriority w:val="39"/>
    <w:unhideWhenUsed/>
    <w:pPr>
      <w:ind w:left="1417"/>
      <w:spacing w:after="57"/>
    </w:pPr>
  </w:style>
  <w:style w:type="paragraph" w:styleId="1010">
    <w:name w:val="toc 7"/>
    <w:basedOn w:val="838"/>
    <w:next w:val="838"/>
    <w:uiPriority w:val="39"/>
    <w:unhideWhenUsed/>
    <w:pPr>
      <w:ind w:left="1701"/>
      <w:spacing w:after="57"/>
    </w:pPr>
  </w:style>
  <w:style w:type="paragraph" w:styleId="1011">
    <w:name w:val="toc 8"/>
    <w:basedOn w:val="838"/>
    <w:next w:val="838"/>
    <w:uiPriority w:val="39"/>
    <w:unhideWhenUsed/>
    <w:pPr>
      <w:ind w:left="1984"/>
      <w:spacing w:after="57"/>
    </w:pPr>
  </w:style>
  <w:style w:type="paragraph" w:styleId="1012">
    <w:name w:val="toc 9"/>
    <w:basedOn w:val="838"/>
    <w:next w:val="838"/>
    <w:uiPriority w:val="39"/>
    <w:unhideWhenUsed/>
    <w:pPr>
      <w:ind w:left="2268"/>
      <w:spacing w:after="57"/>
    </w:pPr>
  </w:style>
  <w:style w:type="paragraph" w:styleId="1013">
    <w:name w:val="TOC Heading"/>
    <w:uiPriority w:val="39"/>
    <w:unhideWhenUsed/>
  </w:style>
  <w:style w:type="paragraph" w:styleId="1014">
    <w:name w:val="table of figures"/>
    <w:basedOn w:val="838"/>
    <w:next w:val="838"/>
    <w:uiPriority w:val="99"/>
    <w:unhideWhenUsed/>
  </w:style>
  <w:style w:type="paragraph" w:styleId="1015" w:customStyle="1">
    <w:name w:val="заголовок 4"/>
    <w:basedOn w:val="838"/>
    <w:next w:val="838"/>
    <w:pPr>
      <w:jc w:val="center"/>
      <w:keepNext/>
    </w:pPr>
    <w:rPr>
      <w:b/>
      <w:bCs/>
    </w:rPr>
  </w:style>
  <w:style w:type="paragraph" w:styleId="1016" w:customStyle="1">
    <w:name w:val="заголовок 5"/>
    <w:basedOn w:val="838"/>
    <w:next w:val="838"/>
    <w:pPr>
      <w:jc w:val="center"/>
      <w:keepNext/>
    </w:pPr>
    <w:rPr>
      <w:sz w:val="24"/>
      <w:szCs w:val="24"/>
    </w:rPr>
  </w:style>
  <w:style w:type="paragraph" w:styleId="1017" w:customStyle="1">
    <w:name w:val="заголовок 6"/>
    <w:basedOn w:val="838"/>
    <w:next w:val="838"/>
    <w:pPr>
      <w:jc w:val="center"/>
      <w:keepNext/>
    </w:pPr>
  </w:style>
  <w:style w:type="character" w:styleId="1018" w:customStyle="1">
    <w:name w:val="Основной шрифт"/>
  </w:style>
  <w:style w:type="paragraph" w:styleId="1019">
    <w:name w:val="Header"/>
    <w:basedOn w:val="838"/>
    <w:link w:val="1031"/>
    <w:uiPriority w:val="99"/>
    <w:pPr>
      <w:tabs>
        <w:tab w:val="center" w:pos="4153" w:leader="none"/>
        <w:tab w:val="right" w:pos="8306" w:leader="none"/>
      </w:tabs>
    </w:pPr>
  </w:style>
  <w:style w:type="paragraph" w:styleId="1020" w:customStyle="1">
    <w:name w:val="Письмо главы"/>
    <w:basedOn w:val="838"/>
    <w:pPr>
      <w:ind w:firstLine="709"/>
      <w:jc w:val="both"/>
    </w:pPr>
  </w:style>
  <w:style w:type="paragraph" w:styleId="1021">
    <w:name w:val="Footer"/>
    <w:basedOn w:val="838"/>
    <w:link w:val="872"/>
    <w:pPr>
      <w:tabs>
        <w:tab w:val="center" w:pos="4153" w:leader="none"/>
        <w:tab w:val="right" w:pos="8306" w:leader="none"/>
      </w:tabs>
    </w:pPr>
  </w:style>
  <w:style w:type="character" w:styleId="1022" w:customStyle="1">
    <w:name w:val="номер страницы"/>
    <w:basedOn w:val="1018"/>
  </w:style>
  <w:style w:type="paragraph" w:styleId="1023">
    <w:name w:val="Body Text"/>
    <w:basedOn w:val="838"/>
    <w:pPr>
      <w:jc w:val="both"/>
    </w:pPr>
    <w:rPr>
      <w:sz w:val="24"/>
      <w:szCs w:val="24"/>
    </w:rPr>
  </w:style>
  <w:style w:type="character" w:styleId="1024">
    <w:name w:val="Hyperlink"/>
    <w:rPr>
      <w:color w:val="0000ff"/>
      <w:u w:val="single"/>
    </w:rPr>
  </w:style>
  <w:style w:type="paragraph" w:styleId="1025">
    <w:name w:val="Body Text Indent"/>
    <w:basedOn w:val="838"/>
    <w:pPr>
      <w:jc w:val="center"/>
    </w:pPr>
    <w:rPr>
      <w:b/>
      <w:bCs/>
      <w:sz w:val="26"/>
      <w:szCs w:val="26"/>
    </w:rPr>
  </w:style>
  <w:style w:type="paragraph" w:styleId="1026">
    <w:name w:val="Body Text Indent 2"/>
    <w:basedOn w:val="838"/>
    <w:pPr>
      <w:ind w:left="360"/>
      <w:jc w:val="both"/>
    </w:pPr>
  </w:style>
  <w:style w:type="paragraph" w:styleId="1027">
    <w:name w:val="Body Text 3"/>
    <w:basedOn w:val="838"/>
    <w:pPr>
      <w:jc w:val="center"/>
    </w:pPr>
    <w:rPr>
      <w:b/>
      <w:bCs/>
    </w:rPr>
  </w:style>
  <w:style w:type="paragraph" w:styleId="1028">
    <w:name w:val="Body Text Indent 3"/>
    <w:basedOn w:val="838"/>
    <w:pPr>
      <w:ind w:left="-142" w:firstLine="851"/>
      <w:jc w:val="both"/>
    </w:pPr>
  </w:style>
  <w:style w:type="character" w:styleId="1029">
    <w:name w:val="FollowedHyperlink"/>
    <w:rPr>
      <w:color w:val="800080"/>
      <w:u w:val="single"/>
    </w:rPr>
  </w:style>
  <w:style w:type="paragraph" w:styleId="1030" w:customStyle="1">
    <w:name w:val="Титул"/>
    <w:pPr>
      <w:jc w:val="center"/>
    </w:pPr>
    <w:rPr>
      <w:sz w:val="28"/>
      <w:szCs w:val="28"/>
    </w:rPr>
  </w:style>
  <w:style w:type="character" w:styleId="1031" w:customStyle="1">
    <w:name w:val="Верхний колонтитул Знак"/>
    <w:link w:val="1019"/>
    <w:uiPriority w:val="99"/>
    <w:rPr>
      <w:sz w:val="28"/>
      <w:szCs w:val="28"/>
    </w:rPr>
  </w:style>
  <w:style w:type="paragraph" w:styleId="1032">
    <w:name w:val="Balloon Text"/>
    <w:basedOn w:val="838"/>
    <w:link w:val="1033"/>
    <w:rPr>
      <w:rFonts w:ascii="Tahoma" w:hAnsi="Tahoma" w:cs="Tahoma"/>
      <w:sz w:val="16"/>
      <w:szCs w:val="16"/>
    </w:rPr>
  </w:style>
  <w:style w:type="character" w:styleId="1033" w:customStyle="1">
    <w:name w:val="Текст выноски Знак"/>
    <w:link w:val="1032"/>
    <w:rPr>
      <w:rFonts w:ascii="Tahoma" w:hAnsi="Tahoma" w:cs="Tahoma"/>
      <w:sz w:val="16"/>
      <w:szCs w:val="16"/>
    </w:rPr>
  </w:style>
  <w:style w:type="paragraph" w:styleId="1034">
    <w:name w:val="List Paragraph"/>
    <w:basedOn w:val="838"/>
    <w:uiPriority w:val="34"/>
    <w:qFormat/>
    <w:pPr>
      <w:contextualSpacing/>
      <w:ind w:left="720"/>
    </w:pPr>
  </w:style>
  <w:style w:type="table" w:styleId="1035">
    <w:name w:val="Table Grid"/>
    <w:basedOn w:val="849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36">
    <w:name w:val="annotation reference"/>
    <w:basedOn w:val="848"/>
    <w:uiPriority w:val="99"/>
    <w:semiHidden/>
    <w:unhideWhenUsed/>
    <w:rPr>
      <w:sz w:val="16"/>
      <w:szCs w:val="16"/>
    </w:rPr>
  </w:style>
  <w:style w:type="paragraph" w:styleId="1037">
    <w:name w:val="annotation text"/>
    <w:basedOn w:val="838"/>
    <w:link w:val="1038"/>
    <w:uiPriority w:val="99"/>
    <w:semiHidden/>
    <w:unhideWhenUsed/>
    <w:rPr>
      <w:sz w:val="20"/>
      <w:szCs w:val="20"/>
    </w:rPr>
  </w:style>
  <w:style w:type="character" w:styleId="1038" w:customStyle="1">
    <w:name w:val="Текст примечания Знак"/>
    <w:basedOn w:val="848"/>
    <w:link w:val="1037"/>
    <w:uiPriority w:val="99"/>
    <w:semiHidden/>
  </w:style>
  <w:style w:type="paragraph" w:styleId="1039">
    <w:name w:val="annotation subject"/>
    <w:basedOn w:val="1037"/>
    <w:next w:val="1037"/>
    <w:link w:val="1040"/>
    <w:uiPriority w:val="99"/>
    <w:semiHidden/>
    <w:unhideWhenUsed/>
    <w:rPr>
      <w:b/>
      <w:bCs/>
    </w:rPr>
  </w:style>
  <w:style w:type="character" w:styleId="1040" w:customStyle="1">
    <w:name w:val="Тема примечания Знак"/>
    <w:basedOn w:val="1038"/>
    <w:link w:val="1039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37C1B4-13E7-40EB-A7D8-8DB6D28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revision>6</cp:revision>
  <dcterms:created xsi:type="dcterms:W3CDTF">2024-03-21T03:35:00Z</dcterms:created>
  <dcterms:modified xsi:type="dcterms:W3CDTF">2024-03-21T07:59:07Z</dcterms:modified>
</cp:coreProperties>
</file>