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4E" w:rsidRPr="006963EF" w:rsidRDefault="001F404E" w:rsidP="001F40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170149" w:rsidTr="00C63620">
        <w:trPr>
          <w:trHeight w:val="1946"/>
        </w:trPr>
        <w:tc>
          <w:tcPr>
            <w:tcW w:w="5495" w:type="dxa"/>
          </w:tcPr>
          <w:p w:rsidR="00170149" w:rsidRDefault="00170149" w:rsidP="001F404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41"/>
            <w:bookmarkEnd w:id="0"/>
          </w:p>
        </w:tc>
        <w:tc>
          <w:tcPr>
            <w:tcW w:w="4076" w:type="dxa"/>
          </w:tcPr>
          <w:p w:rsidR="00C63620" w:rsidRPr="00C63620" w:rsidRDefault="00C63620" w:rsidP="00C63620">
            <w:pPr>
              <w:pStyle w:val="ConsPlusNormal"/>
              <w:ind w:hanging="10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 w:rsidRPr="00C6362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63620" w:rsidRPr="00C63620" w:rsidRDefault="00C63620" w:rsidP="00C63620">
            <w:pPr>
              <w:pStyle w:val="ConsPlusNormal"/>
              <w:ind w:hanging="10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620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социального развития Новосибирской области</w:t>
            </w:r>
          </w:p>
          <w:p w:rsidR="00170149" w:rsidRDefault="00C63620" w:rsidP="00C6362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620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________ № ____</w:t>
            </w:r>
            <w:bookmarkEnd w:id="1"/>
          </w:p>
        </w:tc>
      </w:tr>
    </w:tbl>
    <w:p w:rsidR="00C63620" w:rsidRDefault="00C63620" w:rsidP="00E06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620" w:rsidRDefault="001F404E" w:rsidP="00E06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04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56A42" w:rsidRDefault="001F404E" w:rsidP="00E06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04E">
        <w:rPr>
          <w:rFonts w:ascii="Times New Roman" w:hAnsi="Times New Roman" w:cs="Times New Roman"/>
          <w:b/>
          <w:sz w:val="28"/>
          <w:szCs w:val="28"/>
        </w:rPr>
        <w:t xml:space="preserve">формирования и направления информации </w:t>
      </w:r>
    </w:p>
    <w:p w:rsidR="006B697C" w:rsidRDefault="001F404E" w:rsidP="00E06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04E">
        <w:rPr>
          <w:rFonts w:ascii="Times New Roman" w:hAnsi="Times New Roman" w:cs="Times New Roman"/>
          <w:b/>
          <w:sz w:val="28"/>
          <w:szCs w:val="28"/>
        </w:rPr>
        <w:t>о результатах внутреннего финансового контроля</w:t>
      </w:r>
      <w:r w:rsidR="002B0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A42">
        <w:rPr>
          <w:rFonts w:ascii="Times New Roman" w:hAnsi="Times New Roman" w:cs="Times New Roman"/>
          <w:b/>
          <w:sz w:val="28"/>
          <w:szCs w:val="28"/>
        </w:rPr>
        <w:t>в министерстве социального развития Новосибирской области</w:t>
      </w:r>
    </w:p>
    <w:p w:rsidR="001F0447" w:rsidRDefault="001F0447" w:rsidP="00E06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149" w:rsidRPr="008903F8" w:rsidRDefault="008903F8" w:rsidP="008903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1F404E" w:rsidRPr="008903F8">
        <w:rPr>
          <w:rFonts w:ascii="Times New Roman" w:hAnsi="Times New Roman"/>
          <w:sz w:val="28"/>
          <w:szCs w:val="28"/>
        </w:rPr>
        <w:t>Информация о результатах внутреннего финансового контроля</w:t>
      </w:r>
      <w:r w:rsidR="00385A10" w:rsidRPr="008903F8">
        <w:rPr>
          <w:rFonts w:ascii="Times New Roman" w:hAnsi="Times New Roman"/>
          <w:sz w:val="28"/>
          <w:szCs w:val="28"/>
        </w:rPr>
        <w:t xml:space="preserve"> (далее – Информация)</w:t>
      </w:r>
      <w:r w:rsidR="001F404E" w:rsidRPr="008903F8">
        <w:rPr>
          <w:rFonts w:ascii="Times New Roman" w:hAnsi="Times New Roman"/>
          <w:sz w:val="28"/>
          <w:szCs w:val="28"/>
        </w:rPr>
        <w:t xml:space="preserve"> </w:t>
      </w:r>
      <w:r w:rsidR="00170149" w:rsidRPr="00C63620">
        <w:rPr>
          <w:rFonts w:ascii="Times New Roman" w:hAnsi="Times New Roman"/>
          <w:sz w:val="28"/>
          <w:szCs w:val="28"/>
        </w:rPr>
        <w:t xml:space="preserve">формируется ежеквартально </w:t>
      </w:r>
      <w:r w:rsidR="002B01ED" w:rsidRPr="00C63620">
        <w:rPr>
          <w:rFonts w:ascii="Times New Roman" w:hAnsi="Times New Roman"/>
          <w:sz w:val="28"/>
          <w:szCs w:val="28"/>
        </w:rPr>
        <w:t>в</w:t>
      </w:r>
      <w:r w:rsidR="002B01ED" w:rsidRPr="008903F8">
        <w:rPr>
          <w:rFonts w:ascii="Times New Roman" w:hAnsi="Times New Roman"/>
          <w:sz w:val="28"/>
          <w:szCs w:val="28"/>
        </w:rPr>
        <w:t xml:space="preserve"> срок до 10 числа месяца, следующего за отчетным</w:t>
      </w:r>
      <w:r w:rsidR="002B01ED" w:rsidRPr="008903F8">
        <w:rPr>
          <w:rFonts w:ascii="Times New Roman" w:hAnsi="Times New Roman"/>
          <w:b/>
          <w:sz w:val="28"/>
          <w:szCs w:val="28"/>
        </w:rPr>
        <w:t xml:space="preserve"> </w:t>
      </w:r>
      <w:r w:rsidR="002B01ED" w:rsidRPr="008903F8">
        <w:rPr>
          <w:rFonts w:ascii="Times New Roman" w:hAnsi="Times New Roman"/>
          <w:sz w:val="28"/>
          <w:szCs w:val="28"/>
        </w:rPr>
        <w:t>кварталом,</w:t>
      </w:r>
      <w:r w:rsidR="002B01ED" w:rsidRPr="008903F8">
        <w:rPr>
          <w:rFonts w:ascii="Times New Roman" w:hAnsi="Times New Roman"/>
          <w:b/>
          <w:sz w:val="28"/>
          <w:szCs w:val="28"/>
        </w:rPr>
        <w:t xml:space="preserve"> </w:t>
      </w:r>
      <w:r w:rsidR="00170149" w:rsidRPr="008903F8">
        <w:rPr>
          <w:rFonts w:ascii="Times New Roman" w:hAnsi="Times New Roman"/>
          <w:sz w:val="28"/>
          <w:szCs w:val="28"/>
        </w:rPr>
        <w:t>в каждом структурном подразделении министерства</w:t>
      </w:r>
      <w:r w:rsidR="00E06112" w:rsidRPr="008903F8"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 (далее – министерство)</w:t>
      </w:r>
      <w:r w:rsidR="00170149" w:rsidRPr="008903F8">
        <w:rPr>
          <w:rFonts w:ascii="Times New Roman" w:hAnsi="Times New Roman"/>
          <w:sz w:val="28"/>
          <w:szCs w:val="28"/>
        </w:rPr>
        <w:t>, ответственн</w:t>
      </w:r>
      <w:r w:rsidR="00E06112" w:rsidRPr="008903F8">
        <w:rPr>
          <w:rFonts w:ascii="Times New Roman" w:hAnsi="Times New Roman"/>
          <w:sz w:val="28"/>
          <w:szCs w:val="28"/>
        </w:rPr>
        <w:t>о</w:t>
      </w:r>
      <w:r w:rsidR="00170149" w:rsidRPr="008903F8">
        <w:rPr>
          <w:rFonts w:ascii="Times New Roman" w:hAnsi="Times New Roman"/>
          <w:sz w:val="28"/>
          <w:szCs w:val="28"/>
        </w:rPr>
        <w:t>м за выполнение внутренних бюджетных процедур.</w:t>
      </w:r>
    </w:p>
    <w:p w:rsidR="00170149" w:rsidRPr="008903F8" w:rsidRDefault="008903F8" w:rsidP="008903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3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="00170149" w:rsidRPr="008903F8"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 w:rsidR="00E06112" w:rsidRPr="008903F8">
        <w:rPr>
          <w:rFonts w:ascii="Times New Roman" w:hAnsi="Times New Roman"/>
          <w:sz w:val="28"/>
          <w:szCs w:val="28"/>
        </w:rPr>
        <w:t>оформляется и предоставляется</w:t>
      </w:r>
      <w:proofErr w:type="gramEnd"/>
      <w:r w:rsidR="00E06112" w:rsidRPr="008903F8">
        <w:rPr>
          <w:rFonts w:ascii="Times New Roman" w:hAnsi="Times New Roman"/>
          <w:sz w:val="28"/>
          <w:szCs w:val="28"/>
        </w:rPr>
        <w:t xml:space="preserve"> в виде</w:t>
      </w:r>
      <w:r w:rsidR="001F404E" w:rsidRPr="008903F8">
        <w:rPr>
          <w:rFonts w:ascii="Times New Roman" w:hAnsi="Times New Roman"/>
          <w:sz w:val="28"/>
          <w:szCs w:val="28"/>
        </w:rPr>
        <w:t xml:space="preserve"> </w:t>
      </w:r>
      <w:r w:rsidR="00170149" w:rsidRPr="008903F8">
        <w:rPr>
          <w:rFonts w:ascii="Times New Roman" w:hAnsi="Times New Roman"/>
          <w:sz w:val="28"/>
          <w:szCs w:val="28"/>
        </w:rPr>
        <w:t>служебной записк</w:t>
      </w:r>
      <w:r w:rsidR="00E06112" w:rsidRPr="008903F8">
        <w:rPr>
          <w:rFonts w:ascii="Times New Roman" w:hAnsi="Times New Roman"/>
          <w:sz w:val="28"/>
          <w:szCs w:val="28"/>
        </w:rPr>
        <w:t>и на имя министра социального развития Новосибирской области (далее – министр)</w:t>
      </w:r>
      <w:r w:rsidR="00D40EA8">
        <w:rPr>
          <w:rFonts w:ascii="Times New Roman" w:hAnsi="Times New Roman"/>
          <w:sz w:val="28"/>
          <w:szCs w:val="28"/>
        </w:rPr>
        <w:t>.</w:t>
      </w:r>
    </w:p>
    <w:p w:rsidR="00385A10" w:rsidRPr="008903F8" w:rsidRDefault="008903F8" w:rsidP="008903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E06112" w:rsidRPr="008903F8">
        <w:rPr>
          <w:rFonts w:ascii="Times New Roman" w:hAnsi="Times New Roman"/>
          <w:sz w:val="28"/>
          <w:szCs w:val="28"/>
        </w:rPr>
        <w:t xml:space="preserve">В </w:t>
      </w:r>
      <w:r w:rsidR="00170149" w:rsidRPr="008903F8">
        <w:rPr>
          <w:rFonts w:ascii="Times New Roman" w:hAnsi="Times New Roman"/>
          <w:sz w:val="28"/>
          <w:szCs w:val="28"/>
        </w:rPr>
        <w:t>Информаци</w:t>
      </w:r>
      <w:r w:rsidR="00D40EA8">
        <w:rPr>
          <w:rFonts w:ascii="Times New Roman" w:hAnsi="Times New Roman"/>
          <w:sz w:val="28"/>
          <w:szCs w:val="28"/>
        </w:rPr>
        <w:t>и</w:t>
      </w:r>
      <w:r w:rsidR="00170149" w:rsidRPr="008903F8">
        <w:rPr>
          <w:rFonts w:ascii="Times New Roman" w:hAnsi="Times New Roman"/>
          <w:sz w:val="28"/>
          <w:szCs w:val="28"/>
        </w:rPr>
        <w:t xml:space="preserve"> </w:t>
      </w:r>
      <w:r w:rsidR="00E06112" w:rsidRPr="008903F8">
        <w:rPr>
          <w:rFonts w:ascii="Times New Roman" w:hAnsi="Times New Roman"/>
          <w:sz w:val="28"/>
          <w:szCs w:val="28"/>
        </w:rPr>
        <w:t>необходимо отражать</w:t>
      </w:r>
      <w:r w:rsidR="00170149" w:rsidRPr="008903F8">
        <w:rPr>
          <w:rFonts w:ascii="Times New Roman" w:hAnsi="Times New Roman"/>
          <w:sz w:val="28"/>
          <w:szCs w:val="28"/>
        </w:rPr>
        <w:t xml:space="preserve"> сведения о выявленных недостатках, нарушениях</w:t>
      </w:r>
      <w:r w:rsidR="00E06112" w:rsidRPr="008903F8">
        <w:rPr>
          <w:rFonts w:ascii="Times New Roman" w:hAnsi="Times New Roman"/>
          <w:sz w:val="28"/>
          <w:szCs w:val="28"/>
        </w:rPr>
        <w:t xml:space="preserve"> в отчетном периоде</w:t>
      </w:r>
      <w:r w:rsidR="00170149" w:rsidRPr="008903F8">
        <w:rPr>
          <w:rFonts w:ascii="Times New Roman" w:hAnsi="Times New Roman"/>
          <w:sz w:val="28"/>
          <w:szCs w:val="28"/>
        </w:rPr>
        <w:t>, либо об их отсутствии, предложения по устранению недостатков, нарушений</w:t>
      </w:r>
      <w:r w:rsidR="00385A10" w:rsidRPr="008903F8">
        <w:rPr>
          <w:rFonts w:ascii="Times New Roman" w:hAnsi="Times New Roman"/>
          <w:sz w:val="28"/>
          <w:szCs w:val="28"/>
        </w:rPr>
        <w:t xml:space="preserve"> и сроки исполнения.</w:t>
      </w:r>
      <w:r w:rsidR="009E19F2" w:rsidRPr="008903F8">
        <w:rPr>
          <w:rFonts w:ascii="Times New Roman" w:hAnsi="Times New Roman"/>
          <w:sz w:val="28"/>
          <w:szCs w:val="28"/>
        </w:rPr>
        <w:t xml:space="preserve"> Предложения могут быть направлены:</w:t>
      </w:r>
    </w:p>
    <w:p w:rsidR="009E19F2" w:rsidRPr="008903F8" w:rsidRDefault="009E19F2" w:rsidP="008903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3F8">
        <w:rPr>
          <w:rFonts w:ascii="Times New Roman" w:hAnsi="Times New Roman"/>
          <w:sz w:val="28"/>
          <w:szCs w:val="28"/>
        </w:rPr>
        <w:t>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9E19F2" w:rsidRPr="008903F8" w:rsidRDefault="009E19F2" w:rsidP="008903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3F8">
        <w:rPr>
          <w:rFonts w:ascii="Times New Roman" w:hAnsi="Times New Roman"/>
          <w:sz w:val="28"/>
          <w:szCs w:val="28"/>
        </w:rPr>
        <w:t>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</w:t>
      </w:r>
      <w:r w:rsidR="00B57F41" w:rsidRPr="008903F8">
        <w:rPr>
          <w:rFonts w:ascii="Times New Roman" w:hAnsi="Times New Roman"/>
          <w:sz w:val="28"/>
          <w:szCs w:val="28"/>
        </w:rPr>
        <w:t>тренних бюджетных процедур;</w:t>
      </w:r>
    </w:p>
    <w:p w:rsidR="009E19F2" w:rsidRPr="008903F8" w:rsidRDefault="009E19F2" w:rsidP="008903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3F8">
        <w:rPr>
          <w:rFonts w:ascii="Times New Roman" w:hAnsi="Times New Roman"/>
          <w:sz w:val="28"/>
          <w:szCs w:val="28"/>
        </w:rPr>
        <w:t>на актуализацию системы формуляров, реестров и классификаторов как совокупности структурированных документов, позволяющих отразить унифицированные операции в процессе осуществления бюджетных полномочий министерства;</w:t>
      </w:r>
    </w:p>
    <w:p w:rsidR="009E19F2" w:rsidRPr="008903F8" w:rsidRDefault="009E19F2" w:rsidP="008903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3F8">
        <w:rPr>
          <w:rFonts w:ascii="Times New Roman" w:hAnsi="Times New Roman"/>
          <w:sz w:val="28"/>
          <w:szCs w:val="28"/>
        </w:rPr>
        <w:t>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9E19F2" w:rsidRPr="008903F8" w:rsidRDefault="009E19F2" w:rsidP="008903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3F8">
        <w:rPr>
          <w:rFonts w:ascii="Times New Roman" w:hAnsi="Times New Roman"/>
          <w:sz w:val="28"/>
          <w:szCs w:val="28"/>
        </w:rPr>
        <w:t xml:space="preserve">на изменение внутренних стандартов, в том числе учетной политики </w:t>
      </w:r>
      <w:r w:rsidRPr="008903F8">
        <w:rPr>
          <w:rFonts w:ascii="Times New Roman" w:hAnsi="Times New Roman"/>
          <w:sz w:val="28"/>
          <w:szCs w:val="28"/>
        </w:rPr>
        <w:lastRenderedPageBreak/>
        <w:t>министерства, и процедур;</w:t>
      </w:r>
    </w:p>
    <w:p w:rsidR="009E19F2" w:rsidRPr="008903F8" w:rsidRDefault="009E19F2" w:rsidP="008903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3F8">
        <w:rPr>
          <w:rFonts w:ascii="Times New Roman" w:hAnsi="Times New Roman"/>
          <w:sz w:val="28"/>
          <w:szCs w:val="28"/>
        </w:rPr>
        <w:t>на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9E19F2" w:rsidRPr="008903F8" w:rsidRDefault="009E19F2" w:rsidP="008903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3F8">
        <w:rPr>
          <w:rFonts w:ascii="Times New Roman" w:hAnsi="Times New Roman"/>
          <w:sz w:val="28"/>
          <w:szCs w:val="28"/>
        </w:rPr>
        <w:t>на устранение конфликта интересов у должностных лиц, осуществляющих внутренние бюджетные процедуры;</w:t>
      </w:r>
    </w:p>
    <w:p w:rsidR="009E19F2" w:rsidRPr="008903F8" w:rsidRDefault="009E19F2" w:rsidP="008903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3F8">
        <w:rPr>
          <w:rFonts w:ascii="Times New Roman" w:hAnsi="Times New Roman"/>
          <w:sz w:val="28"/>
          <w:szCs w:val="28"/>
        </w:rPr>
        <w:t>на проведение служебных проверок и применение материальной и дисциплинарной ответственности к виновным должностным лицам;</w:t>
      </w:r>
    </w:p>
    <w:p w:rsidR="009E19F2" w:rsidRPr="008903F8" w:rsidRDefault="009E19F2" w:rsidP="008903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3F8">
        <w:rPr>
          <w:rFonts w:ascii="Times New Roman" w:hAnsi="Times New Roman"/>
          <w:sz w:val="28"/>
          <w:szCs w:val="28"/>
        </w:rPr>
        <w:t>на ведение эффективной кадровой политики в отношении структурных подразделений министерства;</w:t>
      </w:r>
    </w:p>
    <w:p w:rsidR="009E19F2" w:rsidRPr="008903F8" w:rsidRDefault="009E19F2" w:rsidP="008903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F8">
        <w:rPr>
          <w:rFonts w:ascii="Times New Roman" w:hAnsi="Times New Roman"/>
          <w:sz w:val="28"/>
          <w:szCs w:val="28"/>
        </w:rPr>
        <w:t xml:space="preserve">на иные действия, направленные на устранение выявленных в результате осуществления внутреннего </w:t>
      </w:r>
      <w:r w:rsidRPr="008903F8">
        <w:rPr>
          <w:rFonts w:ascii="Times New Roman" w:hAnsi="Times New Roman" w:cs="Times New Roman"/>
          <w:sz w:val="28"/>
          <w:szCs w:val="28"/>
        </w:rPr>
        <w:t>финансового контроля недостатков, нарушений, причин таких нарушений.</w:t>
      </w:r>
    </w:p>
    <w:p w:rsidR="00170149" w:rsidRPr="008903F8" w:rsidRDefault="008903F8" w:rsidP="008903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170149" w:rsidRPr="008903F8">
        <w:rPr>
          <w:rFonts w:ascii="Times New Roman" w:hAnsi="Times New Roman"/>
          <w:sz w:val="28"/>
          <w:szCs w:val="28"/>
        </w:rPr>
        <w:t xml:space="preserve"> </w:t>
      </w:r>
      <w:r w:rsidR="00385A10" w:rsidRPr="008903F8">
        <w:rPr>
          <w:rFonts w:ascii="Times New Roman" w:hAnsi="Times New Roman"/>
          <w:sz w:val="28"/>
          <w:szCs w:val="28"/>
        </w:rPr>
        <w:t>В Информацию включаются сведения о недостатках, нарушениях, выявленных в ходе проверок органами государственного финансового контроля</w:t>
      </w:r>
      <w:r w:rsidR="00B57F41" w:rsidRPr="008903F8">
        <w:rPr>
          <w:rFonts w:ascii="Times New Roman" w:hAnsi="Times New Roman"/>
          <w:sz w:val="28"/>
          <w:szCs w:val="28"/>
        </w:rPr>
        <w:t>,</w:t>
      </w:r>
      <w:r w:rsidR="008018E3" w:rsidRPr="008903F8">
        <w:rPr>
          <w:rFonts w:ascii="Times New Roman" w:hAnsi="Times New Roman"/>
          <w:sz w:val="28"/>
          <w:szCs w:val="28"/>
        </w:rPr>
        <w:t xml:space="preserve"> и предложения по </w:t>
      </w:r>
      <w:r w:rsidR="002B01ED" w:rsidRPr="008903F8">
        <w:rPr>
          <w:rFonts w:ascii="Times New Roman" w:hAnsi="Times New Roman"/>
          <w:sz w:val="28"/>
          <w:szCs w:val="28"/>
        </w:rPr>
        <w:t xml:space="preserve">их </w:t>
      </w:r>
      <w:r w:rsidR="008018E3" w:rsidRPr="008903F8">
        <w:rPr>
          <w:rFonts w:ascii="Times New Roman" w:hAnsi="Times New Roman"/>
          <w:sz w:val="28"/>
          <w:szCs w:val="28"/>
        </w:rPr>
        <w:t>устранению.</w:t>
      </w:r>
      <w:r w:rsidR="00385A10" w:rsidRPr="008903F8">
        <w:rPr>
          <w:rFonts w:ascii="Times New Roman" w:hAnsi="Times New Roman"/>
          <w:sz w:val="28"/>
          <w:szCs w:val="28"/>
        </w:rPr>
        <w:t xml:space="preserve"> </w:t>
      </w:r>
    </w:p>
    <w:p w:rsidR="00385A10" w:rsidRPr="00FD7AFA" w:rsidRDefault="008903F8" w:rsidP="008903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385A10" w:rsidRPr="008903F8">
        <w:rPr>
          <w:rFonts w:ascii="Times New Roman" w:hAnsi="Times New Roman"/>
          <w:sz w:val="28"/>
          <w:szCs w:val="28"/>
        </w:rPr>
        <w:t>В Информаци</w:t>
      </w:r>
      <w:r w:rsidR="00B57F41" w:rsidRPr="008903F8">
        <w:rPr>
          <w:rFonts w:ascii="Times New Roman" w:hAnsi="Times New Roman"/>
          <w:sz w:val="28"/>
          <w:szCs w:val="28"/>
        </w:rPr>
        <w:t xml:space="preserve">и отражаются </w:t>
      </w:r>
      <w:r w:rsidR="00385A10" w:rsidRPr="008903F8">
        <w:rPr>
          <w:rFonts w:ascii="Times New Roman" w:hAnsi="Times New Roman"/>
          <w:sz w:val="28"/>
          <w:szCs w:val="28"/>
        </w:rPr>
        <w:t xml:space="preserve">сведения об устранении недостатков, </w:t>
      </w:r>
      <w:r w:rsidR="00385A10" w:rsidRPr="00FD7AFA">
        <w:rPr>
          <w:rFonts w:ascii="Times New Roman" w:hAnsi="Times New Roman"/>
          <w:sz w:val="28"/>
          <w:szCs w:val="28"/>
        </w:rPr>
        <w:t>нарушений, выявленных в предыдущ</w:t>
      </w:r>
      <w:r w:rsidR="008018E3" w:rsidRPr="00FD7AFA">
        <w:rPr>
          <w:rFonts w:ascii="Times New Roman" w:hAnsi="Times New Roman"/>
          <w:sz w:val="28"/>
          <w:szCs w:val="28"/>
        </w:rPr>
        <w:t>их</w:t>
      </w:r>
      <w:r w:rsidR="00385A10" w:rsidRPr="00FD7AFA">
        <w:rPr>
          <w:rFonts w:ascii="Times New Roman" w:hAnsi="Times New Roman"/>
          <w:sz w:val="28"/>
          <w:szCs w:val="28"/>
        </w:rPr>
        <w:t xml:space="preserve"> период</w:t>
      </w:r>
      <w:r w:rsidR="008018E3" w:rsidRPr="00FD7AFA">
        <w:rPr>
          <w:rFonts w:ascii="Times New Roman" w:hAnsi="Times New Roman"/>
          <w:sz w:val="28"/>
          <w:szCs w:val="28"/>
        </w:rPr>
        <w:t>ах</w:t>
      </w:r>
      <w:r w:rsidR="00FD7AFA" w:rsidRPr="00FD7AFA">
        <w:rPr>
          <w:rFonts w:ascii="Times New Roman" w:hAnsi="Times New Roman"/>
          <w:sz w:val="28"/>
          <w:szCs w:val="28"/>
        </w:rPr>
        <w:t xml:space="preserve">, а также сведения о </w:t>
      </w:r>
      <w:proofErr w:type="spellStart"/>
      <w:r w:rsidR="00FD7AFA" w:rsidRPr="00FD7AFA">
        <w:rPr>
          <w:rFonts w:ascii="Times New Roman" w:hAnsi="Times New Roman"/>
          <w:sz w:val="28"/>
          <w:szCs w:val="28"/>
        </w:rPr>
        <w:t>неустраненных</w:t>
      </w:r>
      <w:proofErr w:type="spellEnd"/>
      <w:r w:rsidR="00FD7AFA" w:rsidRPr="00FD7AFA">
        <w:rPr>
          <w:rFonts w:ascii="Times New Roman" w:hAnsi="Times New Roman"/>
          <w:sz w:val="28"/>
          <w:szCs w:val="28"/>
        </w:rPr>
        <w:t xml:space="preserve"> недостатках, нарушениях с истекшим сроком исполнения</w:t>
      </w:r>
      <w:r w:rsidR="00385A10" w:rsidRPr="00FD7AFA">
        <w:rPr>
          <w:rFonts w:ascii="Times New Roman" w:hAnsi="Times New Roman"/>
          <w:sz w:val="28"/>
          <w:szCs w:val="28"/>
        </w:rPr>
        <w:t>.</w:t>
      </w:r>
    </w:p>
    <w:p w:rsidR="00FD7AFA" w:rsidRPr="00FD7AFA" w:rsidRDefault="008903F8" w:rsidP="008903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AFA">
        <w:rPr>
          <w:rFonts w:ascii="Times New Roman" w:hAnsi="Times New Roman"/>
          <w:sz w:val="28"/>
          <w:szCs w:val="28"/>
        </w:rPr>
        <w:t>6. </w:t>
      </w:r>
      <w:r w:rsidR="007D3B79">
        <w:rPr>
          <w:rFonts w:ascii="Times New Roman" w:hAnsi="Times New Roman"/>
          <w:sz w:val="28"/>
          <w:szCs w:val="28"/>
        </w:rPr>
        <w:t>К</w:t>
      </w:r>
      <w:r w:rsidR="00FD7AFA" w:rsidRPr="00FD7AFA">
        <w:rPr>
          <w:rFonts w:ascii="Times New Roman" w:hAnsi="Times New Roman"/>
          <w:sz w:val="28"/>
          <w:szCs w:val="28"/>
        </w:rPr>
        <w:t xml:space="preserve">опия </w:t>
      </w:r>
      <w:r w:rsidR="007D3B79">
        <w:rPr>
          <w:rFonts w:ascii="Times New Roman" w:hAnsi="Times New Roman"/>
          <w:sz w:val="28"/>
          <w:szCs w:val="28"/>
        </w:rPr>
        <w:t>Информации</w:t>
      </w:r>
      <w:r w:rsidR="00FD7AFA" w:rsidRPr="00FD7AFA">
        <w:rPr>
          <w:rFonts w:ascii="Times New Roman" w:hAnsi="Times New Roman"/>
          <w:sz w:val="28"/>
          <w:szCs w:val="28"/>
        </w:rPr>
        <w:t xml:space="preserve"> предоставляется в управление учета и внутриведомственного контроля министерства</w:t>
      </w:r>
      <w:r w:rsidR="007D3B79">
        <w:rPr>
          <w:rFonts w:ascii="Times New Roman" w:hAnsi="Times New Roman"/>
          <w:sz w:val="28"/>
          <w:szCs w:val="28"/>
        </w:rPr>
        <w:t xml:space="preserve"> п</w:t>
      </w:r>
      <w:r w:rsidR="007D3B79" w:rsidRPr="00FD7AFA">
        <w:rPr>
          <w:rFonts w:ascii="Times New Roman" w:hAnsi="Times New Roman"/>
          <w:sz w:val="28"/>
          <w:szCs w:val="28"/>
        </w:rPr>
        <w:t>осле ознакомления министра со сведениями, указанными в Информаци</w:t>
      </w:r>
      <w:r w:rsidR="007D3B79">
        <w:rPr>
          <w:rFonts w:ascii="Times New Roman" w:hAnsi="Times New Roman"/>
          <w:sz w:val="28"/>
          <w:szCs w:val="28"/>
        </w:rPr>
        <w:t>и.</w:t>
      </w:r>
    </w:p>
    <w:sectPr w:rsidR="00FD7AFA" w:rsidRPr="00FD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4A66"/>
    <w:multiLevelType w:val="hybridMultilevel"/>
    <w:tmpl w:val="D93A3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581C1F"/>
    <w:multiLevelType w:val="hybridMultilevel"/>
    <w:tmpl w:val="3778584A"/>
    <w:lvl w:ilvl="0" w:tplc="B74A04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887C50"/>
    <w:multiLevelType w:val="hybridMultilevel"/>
    <w:tmpl w:val="8028FDDC"/>
    <w:lvl w:ilvl="0" w:tplc="93685FB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B1978"/>
    <w:multiLevelType w:val="hybridMultilevel"/>
    <w:tmpl w:val="6CF0B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762616"/>
    <w:multiLevelType w:val="hybridMultilevel"/>
    <w:tmpl w:val="B546E6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4E"/>
    <w:rsid w:val="00100069"/>
    <w:rsid w:val="00170149"/>
    <w:rsid w:val="001F0447"/>
    <w:rsid w:val="001F404E"/>
    <w:rsid w:val="002621AC"/>
    <w:rsid w:val="002B01ED"/>
    <w:rsid w:val="00385A10"/>
    <w:rsid w:val="00506CD1"/>
    <w:rsid w:val="006B697C"/>
    <w:rsid w:val="007D3B79"/>
    <w:rsid w:val="008018E3"/>
    <w:rsid w:val="008903F8"/>
    <w:rsid w:val="009E19F2"/>
    <w:rsid w:val="00B57F41"/>
    <w:rsid w:val="00B9360A"/>
    <w:rsid w:val="00C63620"/>
    <w:rsid w:val="00D40EA8"/>
    <w:rsid w:val="00D46A9F"/>
    <w:rsid w:val="00D56A42"/>
    <w:rsid w:val="00E06112"/>
    <w:rsid w:val="00EA3676"/>
    <w:rsid w:val="00FD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0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4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F404E"/>
    <w:pPr>
      <w:ind w:left="720"/>
      <w:contextualSpacing/>
    </w:pPr>
  </w:style>
  <w:style w:type="table" w:styleId="a4">
    <w:name w:val="Table Grid"/>
    <w:basedOn w:val="a1"/>
    <w:uiPriority w:val="59"/>
    <w:rsid w:val="0017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0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4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F404E"/>
    <w:pPr>
      <w:ind w:left="720"/>
      <w:contextualSpacing/>
    </w:pPr>
  </w:style>
  <w:style w:type="table" w:styleId="a4">
    <w:name w:val="Table Grid"/>
    <w:basedOn w:val="a1"/>
    <w:uiPriority w:val="59"/>
    <w:rsid w:val="0017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pki</dc:creator>
  <cp:lastModifiedBy>mal</cp:lastModifiedBy>
  <cp:revision>9</cp:revision>
  <cp:lastPrinted>2017-02-27T10:08:00Z</cp:lastPrinted>
  <dcterms:created xsi:type="dcterms:W3CDTF">2017-02-21T04:45:00Z</dcterms:created>
  <dcterms:modified xsi:type="dcterms:W3CDTF">2017-03-10T01:57:00Z</dcterms:modified>
</cp:coreProperties>
</file>