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37C2" w14:textId="64E54126" w:rsidR="009F48BF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A6EB869" w14:textId="4A013322" w:rsidR="00FE1CE3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4A5710E" w14:textId="2B138182" w:rsidR="0010661D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9EF08EB" w14:textId="77777777"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5E94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4219D5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5FB9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F0A578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8C47B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6A55C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28BDE" w14:textId="6F05DD33" w:rsidR="00765091" w:rsidRPr="00A24E49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0550B0">
        <w:rPr>
          <w:rFonts w:ascii="Times New Roman" w:hAnsi="Times New Roman" w:cs="Times New Roman"/>
          <w:sz w:val="28"/>
          <w:szCs w:val="28"/>
        </w:rPr>
        <w:t>и</w:t>
      </w:r>
      <w:r w:rsidR="0090231A">
        <w:rPr>
          <w:rFonts w:ascii="Times New Roman" w:hAnsi="Times New Roman" w:cs="Times New Roman"/>
          <w:sz w:val="28"/>
          <w:szCs w:val="28"/>
        </w:rPr>
        <w:t>й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D80E6D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 13.10.2015 № 228</w:t>
      </w:r>
    </w:p>
    <w:p w14:paraId="701CAE7E" w14:textId="3F1B8BE1" w:rsidR="001906C8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D1FF7F" w14:textId="77777777" w:rsidR="00125A51" w:rsidRPr="006559D1" w:rsidRDefault="00125A51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F18BA" w14:textId="77777777"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14:paraId="3B58766A" w14:textId="5B96388A" w:rsidR="00093910" w:rsidRDefault="00A24E49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93910">
        <w:rPr>
          <w:rFonts w:ascii="Times New Roman" w:hAnsi="Times New Roman" w:cs="Times New Roman"/>
          <w:sz w:val="28"/>
          <w:szCs w:val="28"/>
        </w:rPr>
        <w:t>в постановление Губер</w:t>
      </w:r>
      <w:r w:rsidR="006F1BE3">
        <w:rPr>
          <w:rFonts w:ascii="Times New Roman" w:hAnsi="Times New Roman" w:cs="Times New Roman"/>
          <w:sz w:val="28"/>
          <w:szCs w:val="28"/>
        </w:rPr>
        <w:t xml:space="preserve">натора Новосибирской области </w:t>
      </w:r>
      <w:r w:rsidR="00093910">
        <w:rPr>
          <w:rFonts w:ascii="Times New Roman" w:hAnsi="Times New Roman" w:cs="Times New Roman"/>
          <w:sz w:val="28"/>
          <w:szCs w:val="28"/>
        </w:rPr>
        <w:t>от 13.10.2015 № 228</w:t>
      </w:r>
      <w:r w:rsidR="00093910" w:rsidRPr="000E3602">
        <w:rPr>
          <w:rFonts w:ascii="Times New Roman" w:hAnsi="Times New Roman" w:cs="Times New Roman"/>
          <w:sz w:val="28"/>
          <w:szCs w:val="28"/>
        </w:rPr>
        <w:t xml:space="preserve"> «</w:t>
      </w:r>
      <w:r w:rsidR="00093910">
        <w:rPr>
          <w:rFonts w:ascii="Times New Roman" w:hAnsi="Times New Roman" w:cs="Times New Roman"/>
          <w:sz w:val="28"/>
          <w:szCs w:val="28"/>
        </w:rPr>
        <w:t xml:space="preserve">Об образовании комиссии по координации работы по противодействию коррупции в </w:t>
      </w:r>
      <w:r w:rsidR="006F1BE3">
        <w:rPr>
          <w:rFonts w:ascii="Times New Roman" w:hAnsi="Times New Roman" w:cs="Times New Roman"/>
          <w:sz w:val="28"/>
          <w:szCs w:val="28"/>
        </w:rPr>
        <w:t>Н</w:t>
      </w:r>
      <w:r w:rsidR="008C1A15">
        <w:rPr>
          <w:rFonts w:ascii="Times New Roman" w:hAnsi="Times New Roman" w:cs="Times New Roman"/>
          <w:sz w:val="28"/>
          <w:szCs w:val="28"/>
        </w:rPr>
        <w:t>овосибирской области» следующ</w:t>
      </w:r>
      <w:r w:rsidR="002315EA">
        <w:rPr>
          <w:rFonts w:ascii="Times New Roman" w:hAnsi="Times New Roman" w:cs="Times New Roman"/>
          <w:sz w:val="28"/>
          <w:szCs w:val="28"/>
        </w:rPr>
        <w:t>ие</w:t>
      </w:r>
      <w:r w:rsidR="008C1A1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315EA">
        <w:rPr>
          <w:rFonts w:ascii="Times New Roman" w:hAnsi="Times New Roman" w:cs="Times New Roman"/>
          <w:sz w:val="28"/>
          <w:szCs w:val="28"/>
        </w:rPr>
        <w:t>я</w:t>
      </w:r>
      <w:r w:rsidR="0009391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446246" w14:textId="15017051" w:rsidR="005841C1" w:rsidRDefault="006371F1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4E49">
        <w:rPr>
          <w:rFonts w:ascii="Times New Roman" w:hAnsi="Times New Roman" w:cs="Times New Roman"/>
          <w:sz w:val="28"/>
          <w:szCs w:val="28"/>
        </w:rPr>
        <w:t xml:space="preserve"> </w:t>
      </w:r>
      <w:r w:rsidR="00A24E49" w:rsidRPr="00CD28C6">
        <w:rPr>
          <w:rFonts w:ascii="Times New Roman" w:hAnsi="Times New Roman" w:cs="Times New Roman"/>
          <w:sz w:val="28"/>
          <w:szCs w:val="28"/>
        </w:rPr>
        <w:t>соста</w:t>
      </w:r>
      <w:r w:rsidR="00A24E49">
        <w:rPr>
          <w:rFonts w:ascii="Times New Roman" w:hAnsi="Times New Roman" w:cs="Times New Roman"/>
          <w:sz w:val="28"/>
          <w:szCs w:val="28"/>
        </w:rPr>
        <w:t>в</w:t>
      </w:r>
      <w:r w:rsidR="00536D4E">
        <w:rPr>
          <w:rFonts w:ascii="Times New Roman" w:hAnsi="Times New Roman" w:cs="Times New Roman"/>
          <w:sz w:val="28"/>
          <w:szCs w:val="28"/>
        </w:rPr>
        <w:t>е</w:t>
      </w:r>
      <w:r w:rsidR="00A24E49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</w:t>
      </w:r>
      <w:r w:rsidR="00720F23">
        <w:rPr>
          <w:rFonts w:ascii="Times New Roman" w:hAnsi="Times New Roman" w:cs="Times New Roman"/>
          <w:sz w:val="28"/>
          <w:szCs w:val="28"/>
        </w:rPr>
        <w:t xml:space="preserve"> в Новосибирской области (далее </w:t>
      </w:r>
      <w:r w:rsidR="00ED7E90">
        <w:rPr>
          <w:rFonts w:ascii="Times New Roman" w:hAnsi="Times New Roman" w:cs="Times New Roman"/>
          <w:sz w:val="28"/>
          <w:szCs w:val="28"/>
        </w:rPr>
        <w:t>–</w:t>
      </w:r>
      <w:r w:rsidR="00720F23">
        <w:rPr>
          <w:rFonts w:ascii="Times New Roman" w:hAnsi="Times New Roman" w:cs="Times New Roman"/>
          <w:sz w:val="28"/>
          <w:szCs w:val="28"/>
        </w:rPr>
        <w:t> </w:t>
      </w:r>
      <w:r w:rsidR="00093910">
        <w:rPr>
          <w:rFonts w:ascii="Times New Roman" w:hAnsi="Times New Roman" w:cs="Times New Roman"/>
          <w:sz w:val="28"/>
          <w:szCs w:val="28"/>
        </w:rPr>
        <w:t>состав комиссии):</w:t>
      </w:r>
    </w:p>
    <w:p w14:paraId="62D6B87F" w14:textId="7908CA7D" w:rsidR="006371F1" w:rsidRDefault="002315EA" w:rsidP="00720F2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</w:t>
      </w:r>
      <w:r w:rsidR="009A3A3B">
        <w:rPr>
          <w:rFonts w:ascii="Times New Roman" w:hAnsi="Times New Roman" w:cs="Times New Roman"/>
          <w:sz w:val="28"/>
          <w:szCs w:val="28"/>
        </w:rPr>
        <w:t>вести в состав ко</w:t>
      </w:r>
      <w:r w:rsidR="006371F1">
        <w:rPr>
          <w:rFonts w:ascii="Times New Roman" w:hAnsi="Times New Roman" w:cs="Times New Roman"/>
          <w:sz w:val="28"/>
          <w:szCs w:val="28"/>
        </w:rPr>
        <w:t>миссии:</w:t>
      </w:r>
    </w:p>
    <w:p w14:paraId="14F2B754" w14:textId="25AB6A7B" w:rsidR="002315EA" w:rsidRDefault="008C1A15" w:rsidP="00055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550B0">
        <w:rPr>
          <w:rFonts w:ascii="Times New Roman" w:hAnsi="Times New Roman" w:cs="Times New Roman"/>
          <w:sz w:val="28"/>
          <w:szCs w:val="28"/>
        </w:rPr>
        <w:t>олгалева Евгения Геннадьевича</w:t>
      </w:r>
      <w:r w:rsidR="00F1289F">
        <w:rPr>
          <w:rFonts w:ascii="Times New Roman" w:hAnsi="Times New Roman" w:cs="Times New Roman"/>
          <w:sz w:val="28"/>
          <w:szCs w:val="28"/>
        </w:rPr>
        <w:t> </w:t>
      </w:r>
      <w:r w:rsidR="00720F23">
        <w:rPr>
          <w:rFonts w:ascii="Times New Roman" w:hAnsi="Times New Roman" w:cs="Times New Roman"/>
          <w:sz w:val="28"/>
          <w:szCs w:val="28"/>
        </w:rPr>
        <w:t>–</w:t>
      </w:r>
      <w:r w:rsidR="000550B0">
        <w:rPr>
          <w:rFonts w:ascii="Times New Roman" w:hAnsi="Times New Roman" w:cs="Times New Roman"/>
          <w:sz w:val="28"/>
          <w:szCs w:val="28"/>
        </w:rPr>
        <w:t> руководителя следственного управления Следственного комитета Российской Федерации по</w:t>
      </w:r>
      <w:r w:rsidR="000A096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315E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05EF647A" w14:textId="4CCD3F78" w:rsidR="005E50BD" w:rsidRDefault="002315EA" w:rsidP="00231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Шотта Дмитрия Евгеньевича – руководителя Межрегионального управления Федеральной службы по финансовому мониторингу по Сибирскому федеральному округу (по согласованию).</w:t>
      </w:r>
    </w:p>
    <w:p w14:paraId="1A9391B8" w14:textId="64B34DDB" w:rsidR="002315EA" w:rsidRPr="000550B0" w:rsidRDefault="002315EA" w:rsidP="00231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Вывести из состава комиссии Локтя А</w:t>
      </w:r>
      <w:r w:rsidR="00A31CDD">
        <w:rPr>
          <w:rFonts w:ascii="Times New Roman" w:hAnsi="Times New Roman" w:cs="Times New Roman"/>
          <w:sz w:val="28"/>
          <w:szCs w:val="28"/>
        </w:rPr>
        <w:t>.Е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5226CB" w14:textId="77777777" w:rsidR="001E5FB5" w:rsidRDefault="001E5FB5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C7C15" w14:textId="77777777" w:rsidR="00E413FD" w:rsidRDefault="00E413FD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70918" w14:textId="39FB3E0A" w:rsidR="001C496F" w:rsidRPr="00BD46FD" w:rsidRDefault="00BE043B" w:rsidP="00741C52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7360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17360">
        <w:rPr>
          <w:rFonts w:ascii="Times New Roman" w:hAnsi="Times New Roman" w:cs="Times New Roman"/>
          <w:sz w:val="28"/>
          <w:szCs w:val="28"/>
        </w:rPr>
        <w:t>Травников</w:t>
      </w:r>
    </w:p>
    <w:p w14:paraId="5314C545" w14:textId="77777777" w:rsidR="00101D57" w:rsidRDefault="00101D5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0C31A" w14:textId="77777777" w:rsidR="00276409" w:rsidRDefault="0027640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A9B0E2" w14:textId="3EF9B405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7C0AEC" w14:textId="0DBBB0D1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7AF46D" w14:textId="2BFFE3C6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D1E53F" w14:textId="19544BD9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EE92E1" w14:textId="4885B3C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4EC4AA" w14:textId="04DB92C4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9A16FB" w14:textId="10709AB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EC17F3" w14:textId="5E5FAB54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C9E7E" w14:textId="0B990D9C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ABD83E" w14:textId="2093695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3CE587" w14:textId="053E4B5B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DD9755" w14:textId="7777777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B7356E" w14:textId="77777777" w:rsidR="000A096F" w:rsidRDefault="000A096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7A8390" w14:textId="77777777" w:rsidR="000A096F" w:rsidRDefault="000A096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F86A3" w14:textId="1C767DC0" w:rsidR="00A24E49" w:rsidRDefault="000550B0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</w:t>
      </w:r>
      <w:r w:rsidR="00171E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="00171E57">
        <w:rPr>
          <w:rFonts w:ascii="Times New Roman" w:hAnsi="Times New Roman" w:cs="Times New Roman"/>
          <w:sz w:val="20"/>
          <w:szCs w:val="20"/>
        </w:rPr>
        <w:t>. </w:t>
      </w:r>
      <w:r>
        <w:rPr>
          <w:rFonts w:ascii="Times New Roman" w:hAnsi="Times New Roman" w:cs="Times New Roman"/>
          <w:sz w:val="20"/>
          <w:szCs w:val="20"/>
        </w:rPr>
        <w:t>Варфоломеева</w:t>
      </w:r>
    </w:p>
    <w:p w14:paraId="7F103F77" w14:textId="77C63F0D" w:rsidR="00AF3935" w:rsidRDefault="00A24E49" w:rsidP="00E90A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F3935">
        <w:rPr>
          <w:rFonts w:ascii="Times New Roman" w:hAnsi="Times New Roman" w:cs="Times New Roman"/>
          <w:sz w:val="20"/>
          <w:szCs w:val="20"/>
        </w:rPr>
        <w:t xml:space="preserve">38 64 </w:t>
      </w:r>
      <w:r w:rsidR="00171E57">
        <w:rPr>
          <w:rFonts w:ascii="Times New Roman" w:hAnsi="Times New Roman" w:cs="Times New Roman"/>
          <w:sz w:val="20"/>
          <w:szCs w:val="20"/>
        </w:rPr>
        <w:t>83</w:t>
      </w:r>
      <w:r w:rsidR="00AF39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D67843" w14:textId="77777777" w:rsidR="000D0FCF" w:rsidRPr="000D0FCF" w:rsidRDefault="000D0FCF" w:rsidP="00263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0FCF" w:rsidRPr="000D0FCF" w:rsidSect="001E39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C695" w14:textId="77777777" w:rsidR="00FF29D2" w:rsidRDefault="00FF29D2" w:rsidP="00FA2511">
      <w:pPr>
        <w:spacing w:after="0" w:line="240" w:lineRule="auto"/>
      </w:pPr>
      <w:r>
        <w:separator/>
      </w:r>
    </w:p>
  </w:endnote>
  <w:endnote w:type="continuationSeparator" w:id="0">
    <w:p w14:paraId="01F79E2B" w14:textId="77777777" w:rsidR="00FF29D2" w:rsidRDefault="00FF29D2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BA0D9" w14:textId="77777777" w:rsidR="00FF29D2" w:rsidRDefault="00FF29D2" w:rsidP="00FA2511">
      <w:pPr>
        <w:spacing w:after="0" w:line="240" w:lineRule="auto"/>
      </w:pPr>
      <w:r>
        <w:separator/>
      </w:r>
    </w:p>
  </w:footnote>
  <w:footnote w:type="continuationSeparator" w:id="0">
    <w:p w14:paraId="34C3E5DC" w14:textId="77777777" w:rsidR="00FF29D2" w:rsidRDefault="00FF29D2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1E0"/>
    <w:multiLevelType w:val="hybridMultilevel"/>
    <w:tmpl w:val="395289A0"/>
    <w:lvl w:ilvl="0" w:tplc="52A0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D7D0855"/>
    <w:multiLevelType w:val="hybridMultilevel"/>
    <w:tmpl w:val="61849EA4"/>
    <w:lvl w:ilvl="0" w:tplc="08DC21B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0D56A4"/>
    <w:multiLevelType w:val="hybridMultilevel"/>
    <w:tmpl w:val="5DE80B94"/>
    <w:lvl w:ilvl="0" w:tplc="5C5E01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3BD9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50B0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3910"/>
    <w:rsid w:val="00094F7C"/>
    <w:rsid w:val="00095533"/>
    <w:rsid w:val="00096858"/>
    <w:rsid w:val="000A096F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0FCF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4BAE"/>
    <w:rsid w:val="00115666"/>
    <w:rsid w:val="00116E0B"/>
    <w:rsid w:val="00117AC8"/>
    <w:rsid w:val="00120287"/>
    <w:rsid w:val="00120D79"/>
    <w:rsid w:val="00121FEE"/>
    <w:rsid w:val="0012331A"/>
    <w:rsid w:val="001237BA"/>
    <w:rsid w:val="00123828"/>
    <w:rsid w:val="001249A6"/>
    <w:rsid w:val="00125071"/>
    <w:rsid w:val="00125A5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E57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7781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621B"/>
    <w:rsid w:val="002263CB"/>
    <w:rsid w:val="0022683F"/>
    <w:rsid w:val="00227411"/>
    <w:rsid w:val="00230365"/>
    <w:rsid w:val="00230A70"/>
    <w:rsid w:val="002315EA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1D1C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3B27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76314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257B"/>
    <w:rsid w:val="003C33D0"/>
    <w:rsid w:val="003C34C1"/>
    <w:rsid w:val="003C36E9"/>
    <w:rsid w:val="003C46A8"/>
    <w:rsid w:val="003C588B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D78"/>
    <w:rsid w:val="0048155D"/>
    <w:rsid w:val="004815B3"/>
    <w:rsid w:val="00483837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D61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6558"/>
    <w:rsid w:val="00507404"/>
    <w:rsid w:val="005078C8"/>
    <w:rsid w:val="00510B68"/>
    <w:rsid w:val="005114EC"/>
    <w:rsid w:val="005118ED"/>
    <w:rsid w:val="005119E0"/>
    <w:rsid w:val="00511A5C"/>
    <w:rsid w:val="00512306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6D4E"/>
    <w:rsid w:val="00537536"/>
    <w:rsid w:val="00540600"/>
    <w:rsid w:val="00540DBA"/>
    <w:rsid w:val="00541408"/>
    <w:rsid w:val="00546292"/>
    <w:rsid w:val="00546980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1EA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2C07"/>
    <w:rsid w:val="00583346"/>
    <w:rsid w:val="00583CEA"/>
    <w:rsid w:val="005841C1"/>
    <w:rsid w:val="00584BAB"/>
    <w:rsid w:val="00584BED"/>
    <w:rsid w:val="00586A74"/>
    <w:rsid w:val="0058741D"/>
    <w:rsid w:val="005875B7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35DA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BD"/>
    <w:rsid w:val="005E764D"/>
    <w:rsid w:val="005E79D6"/>
    <w:rsid w:val="005E7C48"/>
    <w:rsid w:val="005E7EBD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1F1"/>
    <w:rsid w:val="00637BDE"/>
    <w:rsid w:val="006403C0"/>
    <w:rsid w:val="006409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3CAA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4F51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905"/>
    <w:rsid w:val="006E53B6"/>
    <w:rsid w:val="006E55E1"/>
    <w:rsid w:val="006E5F2C"/>
    <w:rsid w:val="006E6C20"/>
    <w:rsid w:val="006E6F7B"/>
    <w:rsid w:val="006E73E6"/>
    <w:rsid w:val="006E742C"/>
    <w:rsid w:val="006F06C7"/>
    <w:rsid w:val="006F12AF"/>
    <w:rsid w:val="006F1A5C"/>
    <w:rsid w:val="006F1BE3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0F23"/>
    <w:rsid w:val="007210C9"/>
    <w:rsid w:val="00721FEA"/>
    <w:rsid w:val="0072288A"/>
    <w:rsid w:val="00723BFD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1C52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0C"/>
    <w:rsid w:val="00770FF1"/>
    <w:rsid w:val="007713C3"/>
    <w:rsid w:val="00771A88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8A4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2738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694D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56CA"/>
    <w:rsid w:val="008B61BB"/>
    <w:rsid w:val="008B67A1"/>
    <w:rsid w:val="008B68B1"/>
    <w:rsid w:val="008B6F85"/>
    <w:rsid w:val="008B777C"/>
    <w:rsid w:val="008B7975"/>
    <w:rsid w:val="008B7C47"/>
    <w:rsid w:val="008C0C04"/>
    <w:rsid w:val="008C0E34"/>
    <w:rsid w:val="008C19C8"/>
    <w:rsid w:val="008C1A15"/>
    <w:rsid w:val="008C1F05"/>
    <w:rsid w:val="008C2708"/>
    <w:rsid w:val="008C4BE4"/>
    <w:rsid w:val="008C5AD1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D7A26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231A"/>
    <w:rsid w:val="00904006"/>
    <w:rsid w:val="009054F4"/>
    <w:rsid w:val="00907EA2"/>
    <w:rsid w:val="00910CE6"/>
    <w:rsid w:val="00911908"/>
    <w:rsid w:val="00911DA4"/>
    <w:rsid w:val="009121CF"/>
    <w:rsid w:val="00914422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BC4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A3B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276F5"/>
    <w:rsid w:val="00A316C3"/>
    <w:rsid w:val="00A317D4"/>
    <w:rsid w:val="00A31CDD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71D"/>
    <w:rsid w:val="00A51856"/>
    <w:rsid w:val="00A52AF0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2788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3935"/>
    <w:rsid w:val="00AF63C8"/>
    <w:rsid w:val="00AF6629"/>
    <w:rsid w:val="00AF7B1E"/>
    <w:rsid w:val="00B008F3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0AE0"/>
    <w:rsid w:val="00B21084"/>
    <w:rsid w:val="00B227B9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4FE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EDB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2FD3"/>
    <w:rsid w:val="00BD3C5C"/>
    <w:rsid w:val="00BD3D54"/>
    <w:rsid w:val="00BD46FD"/>
    <w:rsid w:val="00BD47B5"/>
    <w:rsid w:val="00BD5801"/>
    <w:rsid w:val="00BD77E5"/>
    <w:rsid w:val="00BD7F44"/>
    <w:rsid w:val="00BE043B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48FE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0CBC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8C6"/>
    <w:rsid w:val="00CD2D44"/>
    <w:rsid w:val="00CD2DA9"/>
    <w:rsid w:val="00CD3572"/>
    <w:rsid w:val="00CD5723"/>
    <w:rsid w:val="00CD5FCD"/>
    <w:rsid w:val="00CD6154"/>
    <w:rsid w:val="00CD64B9"/>
    <w:rsid w:val="00CD6886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2964"/>
    <w:rsid w:val="00D04100"/>
    <w:rsid w:val="00D05621"/>
    <w:rsid w:val="00D06341"/>
    <w:rsid w:val="00D07F35"/>
    <w:rsid w:val="00D103CF"/>
    <w:rsid w:val="00D11260"/>
    <w:rsid w:val="00D1186C"/>
    <w:rsid w:val="00D12444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DB2"/>
    <w:rsid w:val="00D26DBD"/>
    <w:rsid w:val="00D3031D"/>
    <w:rsid w:val="00D34C5F"/>
    <w:rsid w:val="00D34E60"/>
    <w:rsid w:val="00D3565E"/>
    <w:rsid w:val="00D408B6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5AA5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6D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1E3F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054"/>
    <w:rsid w:val="00DD1CDD"/>
    <w:rsid w:val="00DD4405"/>
    <w:rsid w:val="00DD5E56"/>
    <w:rsid w:val="00DD7C58"/>
    <w:rsid w:val="00DE249D"/>
    <w:rsid w:val="00DE383B"/>
    <w:rsid w:val="00DE4964"/>
    <w:rsid w:val="00DE4B43"/>
    <w:rsid w:val="00DE5B97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3FD"/>
    <w:rsid w:val="00E43D89"/>
    <w:rsid w:val="00E4413A"/>
    <w:rsid w:val="00E44B0A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A6C"/>
    <w:rsid w:val="00E912CB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289F"/>
    <w:rsid w:val="00F13AD9"/>
    <w:rsid w:val="00F13CB4"/>
    <w:rsid w:val="00F159C9"/>
    <w:rsid w:val="00F16C0D"/>
    <w:rsid w:val="00F16F56"/>
    <w:rsid w:val="00F2065E"/>
    <w:rsid w:val="00F21AAD"/>
    <w:rsid w:val="00F22D24"/>
    <w:rsid w:val="00F240B2"/>
    <w:rsid w:val="00F26FB0"/>
    <w:rsid w:val="00F27E89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6EC5"/>
    <w:rsid w:val="00FA7BC3"/>
    <w:rsid w:val="00FB042A"/>
    <w:rsid w:val="00FB0F0E"/>
    <w:rsid w:val="00FB2CB9"/>
    <w:rsid w:val="00FB3D2F"/>
    <w:rsid w:val="00FB5F08"/>
    <w:rsid w:val="00FB6494"/>
    <w:rsid w:val="00FB6A24"/>
    <w:rsid w:val="00FB7F00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171A"/>
    <w:rsid w:val="00FE1CE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9D2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F2229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CD3690-0991-4C42-B9FE-09021AE6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Ревуцкая Вероника Андреевна</cp:lastModifiedBy>
  <cp:revision>2</cp:revision>
  <cp:lastPrinted>2024-03-11T08:38:00Z</cp:lastPrinted>
  <dcterms:created xsi:type="dcterms:W3CDTF">2024-03-11T08:48:00Z</dcterms:created>
  <dcterms:modified xsi:type="dcterms:W3CDTF">2024-03-11T08:48:00Z</dcterms:modified>
</cp:coreProperties>
</file>