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F048A" w14:textId="77777777" w:rsidR="00A35DFA" w:rsidRDefault="00F06D43" w:rsidP="00791E57">
      <w:pPr>
        <w:widowControl w:val="0"/>
        <w:spacing w:line="240" w:lineRule="auto"/>
        <w:ind w:left="5954"/>
        <w:jc w:val="center"/>
        <w:rPr>
          <w:rFonts w:ascii="Times New Roman" w:hAnsi="Times New Roman" w:cs="Times New Roman"/>
          <w:sz w:val="28"/>
          <w:szCs w:val="28"/>
        </w:rPr>
      </w:pPr>
      <w:r>
        <w:rPr>
          <w:rFonts w:ascii="Times New Roman" w:hAnsi="Times New Roman" w:cs="Times New Roman"/>
          <w:sz w:val="28"/>
          <w:szCs w:val="28"/>
        </w:rPr>
        <w:t>ПРИЛОЖЕНИЕ</w:t>
      </w:r>
    </w:p>
    <w:p w14:paraId="6AFDEC62" w14:textId="77777777" w:rsidR="00F06D43" w:rsidRDefault="00F06D43" w:rsidP="00791E57">
      <w:pPr>
        <w:widowControl w:val="0"/>
        <w:spacing w:line="240" w:lineRule="auto"/>
        <w:ind w:left="5954"/>
        <w:jc w:val="center"/>
        <w:rPr>
          <w:rFonts w:ascii="Times New Roman" w:hAnsi="Times New Roman" w:cs="Times New Roman"/>
          <w:sz w:val="28"/>
          <w:szCs w:val="28"/>
        </w:rPr>
      </w:pPr>
      <w:r>
        <w:rPr>
          <w:rFonts w:ascii="Times New Roman" w:hAnsi="Times New Roman" w:cs="Times New Roman"/>
          <w:sz w:val="28"/>
          <w:szCs w:val="28"/>
        </w:rPr>
        <w:t>к постановлению Правительства Новосибирской области</w:t>
      </w:r>
    </w:p>
    <w:p w14:paraId="2A626C08" w14:textId="77777777" w:rsidR="00F06D43" w:rsidRDefault="00F06D43" w:rsidP="00791E57">
      <w:pPr>
        <w:widowControl w:val="0"/>
        <w:spacing w:line="240" w:lineRule="auto"/>
        <w:ind w:left="5954"/>
        <w:jc w:val="center"/>
        <w:rPr>
          <w:rFonts w:ascii="Times New Roman" w:hAnsi="Times New Roman" w:cs="Times New Roman"/>
          <w:sz w:val="28"/>
          <w:szCs w:val="28"/>
        </w:rPr>
      </w:pPr>
      <w:r>
        <w:rPr>
          <w:rFonts w:ascii="Times New Roman" w:hAnsi="Times New Roman" w:cs="Times New Roman"/>
          <w:sz w:val="28"/>
          <w:szCs w:val="28"/>
        </w:rPr>
        <w:t>от_________№__________</w:t>
      </w:r>
    </w:p>
    <w:p w14:paraId="1CD72F46" w14:textId="77777777" w:rsidR="00F06D43" w:rsidRDefault="00F06D43" w:rsidP="00791E57">
      <w:pPr>
        <w:widowControl w:val="0"/>
        <w:spacing w:line="240" w:lineRule="auto"/>
        <w:ind w:left="5954"/>
        <w:jc w:val="center"/>
        <w:rPr>
          <w:rFonts w:ascii="Times New Roman" w:hAnsi="Times New Roman" w:cs="Times New Roman"/>
          <w:sz w:val="28"/>
          <w:szCs w:val="28"/>
        </w:rPr>
      </w:pPr>
    </w:p>
    <w:p w14:paraId="063D4509" w14:textId="77777777" w:rsidR="00D0043B" w:rsidRPr="00972B27" w:rsidRDefault="00F06D43" w:rsidP="00D0043B">
      <w:pPr>
        <w:ind w:left="5954"/>
        <w:jc w:val="center"/>
        <w:rPr>
          <w:rFonts w:ascii="Times New Roman" w:eastAsiaTheme="minorHAnsi" w:hAnsi="Times New Roman" w:cs="Times New Roman"/>
          <w:sz w:val="28"/>
          <w:szCs w:val="28"/>
        </w:rPr>
      </w:pPr>
      <w:r>
        <w:rPr>
          <w:rFonts w:ascii="Times New Roman" w:hAnsi="Times New Roman" w:cs="Times New Roman"/>
          <w:sz w:val="28"/>
          <w:szCs w:val="28"/>
        </w:rPr>
        <w:t>«</w:t>
      </w:r>
      <w:r w:rsidR="00D0043B" w:rsidRPr="00972B27">
        <w:rPr>
          <w:rFonts w:ascii="Times New Roman" w:hAnsi="Times New Roman" w:cs="Times New Roman"/>
          <w:sz w:val="28"/>
          <w:szCs w:val="28"/>
        </w:rPr>
        <w:t>УТВЕРЖДЕНА</w:t>
      </w:r>
    </w:p>
    <w:p w14:paraId="778E0B03" w14:textId="77777777" w:rsidR="00D0043B" w:rsidRPr="00972B27" w:rsidRDefault="00D0043B" w:rsidP="00D0043B">
      <w:pPr>
        <w:ind w:left="5954"/>
        <w:jc w:val="center"/>
        <w:rPr>
          <w:rFonts w:ascii="Times New Roman" w:hAnsi="Times New Roman" w:cs="Times New Roman"/>
          <w:sz w:val="28"/>
          <w:szCs w:val="28"/>
        </w:rPr>
      </w:pPr>
      <w:r w:rsidRPr="00972B27">
        <w:rPr>
          <w:rFonts w:ascii="Times New Roman" w:hAnsi="Times New Roman" w:cs="Times New Roman"/>
          <w:sz w:val="28"/>
          <w:szCs w:val="28"/>
        </w:rPr>
        <w:t>постановлением Правительства</w:t>
      </w:r>
    </w:p>
    <w:p w14:paraId="1F495A64" w14:textId="77777777" w:rsidR="00D0043B" w:rsidRPr="00972B27" w:rsidRDefault="00D0043B" w:rsidP="00D0043B">
      <w:pPr>
        <w:ind w:left="5954"/>
        <w:jc w:val="center"/>
        <w:rPr>
          <w:rFonts w:ascii="Times New Roman" w:hAnsi="Times New Roman" w:cs="Times New Roman"/>
          <w:sz w:val="28"/>
          <w:szCs w:val="28"/>
        </w:rPr>
      </w:pPr>
      <w:r w:rsidRPr="00972B27">
        <w:rPr>
          <w:rFonts w:ascii="Times New Roman" w:hAnsi="Times New Roman" w:cs="Times New Roman"/>
          <w:sz w:val="28"/>
          <w:szCs w:val="28"/>
        </w:rPr>
        <w:t>Новосибирской области</w:t>
      </w:r>
    </w:p>
    <w:p w14:paraId="5C1D822C" w14:textId="77777777" w:rsidR="0014504F" w:rsidRPr="0014504F" w:rsidRDefault="0014504F" w:rsidP="0014504F">
      <w:pPr>
        <w:widowControl w:val="0"/>
        <w:spacing w:line="240" w:lineRule="auto"/>
        <w:ind w:left="5954"/>
        <w:jc w:val="center"/>
        <w:rPr>
          <w:rFonts w:ascii="Times New Roman" w:hAnsi="Times New Roman" w:cs="Times New Roman"/>
          <w:sz w:val="28"/>
          <w:szCs w:val="28"/>
        </w:rPr>
      </w:pPr>
      <w:r w:rsidRPr="0014504F">
        <w:rPr>
          <w:rFonts w:ascii="Times New Roman" w:hAnsi="Times New Roman" w:cs="Times New Roman"/>
          <w:sz w:val="28"/>
          <w:szCs w:val="28"/>
        </w:rPr>
        <w:t>от 18.08.2020 № 343-п</w:t>
      </w:r>
    </w:p>
    <w:p w14:paraId="7317B5A3" w14:textId="77777777" w:rsidR="00D0043B" w:rsidRPr="00972B27" w:rsidRDefault="00D0043B" w:rsidP="00D0043B">
      <w:pPr>
        <w:rPr>
          <w:rFonts w:ascii="Calibri" w:hAnsi="Calibri" w:cs="Calibri"/>
        </w:rPr>
      </w:pPr>
    </w:p>
    <w:p w14:paraId="6FA01E61" w14:textId="77777777" w:rsidR="009D6FFC" w:rsidRPr="00972B27" w:rsidRDefault="009D6FFC" w:rsidP="00791E57">
      <w:pPr>
        <w:widowControl w:val="0"/>
        <w:spacing w:line="240" w:lineRule="auto"/>
        <w:ind w:left="5954"/>
        <w:jc w:val="center"/>
        <w:rPr>
          <w:rFonts w:ascii="Times New Roman" w:hAnsi="Times New Roman" w:cs="Times New Roman"/>
          <w:sz w:val="28"/>
          <w:szCs w:val="28"/>
        </w:rPr>
      </w:pPr>
    </w:p>
    <w:p w14:paraId="6CBA6C4B" w14:textId="77777777" w:rsidR="009D6FFC" w:rsidRPr="00972B27" w:rsidRDefault="009D6FFC" w:rsidP="00791E57">
      <w:pPr>
        <w:widowControl w:val="0"/>
        <w:spacing w:line="240" w:lineRule="auto"/>
        <w:ind w:left="5954"/>
        <w:jc w:val="center"/>
        <w:rPr>
          <w:rFonts w:ascii="Times New Roman" w:hAnsi="Times New Roman" w:cs="Times New Roman"/>
          <w:sz w:val="28"/>
          <w:szCs w:val="28"/>
        </w:rPr>
      </w:pPr>
    </w:p>
    <w:p w14:paraId="46D9593B" w14:textId="77777777" w:rsidR="009D6FFC" w:rsidRPr="00972B27" w:rsidRDefault="009D6FFC" w:rsidP="00791E57">
      <w:pPr>
        <w:pStyle w:val="aff0"/>
        <w:widowControl w:val="0"/>
        <w:jc w:val="center"/>
        <w:rPr>
          <w:rFonts w:cs="Times New Roman"/>
          <w:b/>
          <w:sz w:val="28"/>
          <w:szCs w:val="28"/>
        </w:rPr>
      </w:pPr>
      <w:r w:rsidRPr="00972B27">
        <w:rPr>
          <w:rFonts w:cs="Times New Roman"/>
          <w:b/>
          <w:sz w:val="28"/>
          <w:szCs w:val="28"/>
        </w:rPr>
        <w:t>РЕГИОНАЛЬНАЯ ПРОГРАММА</w:t>
      </w:r>
    </w:p>
    <w:p w14:paraId="1B40FA23" w14:textId="77777777" w:rsidR="009479D7" w:rsidRPr="00972B27" w:rsidRDefault="009479D7" w:rsidP="00791E57">
      <w:pPr>
        <w:pStyle w:val="aff0"/>
        <w:widowControl w:val="0"/>
        <w:jc w:val="center"/>
        <w:rPr>
          <w:rFonts w:cs="Times New Roman"/>
          <w:sz w:val="28"/>
          <w:szCs w:val="28"/>
        </w:rPr>
      </w:pPr>
      <w:r w:rsidRPr="00972B27">
        <w:rPr>
          <w:rFonts w:cs="Times New Roman"/>
          <w:b/>
          <w:sz w:val="28"/>
          <w:szCs w:val="28"/>
        </w:rPr>
        <w:t>«</w:t>
      </w:r>
      <w:r w:rsidR="000323A5" w:rsidRPr="00972B27">
        <w:rPr>
          <w:rFonts w:cs="Times New Roman"/>
          <w:b/>
          <w:sz w:val="28"/>
          <w:szCs w:val="28"/>
        </w:rPr>
        <w:t>Развитие системы оказания</w:t>
      </w:r>
      <w:r w:rsidR="009D6FFC" w:rsidRPr="00972B27">
        <w:rPr>
          <w:rFonts w:cs="Times New Roman"/>
          <w:b/>
          <w:sz w:val="28"/>
          <w:szCs w:val="28"/>
        </w:rPr>
        <w:t xml:space="preserve"> </w:t>
      </w:r>
      <w:r w:rsidR="000323A5" w:rsidRPr="00972B27">
        <w:rPr>
          <w:rFonts w:cs="Times New Roman"/>
          <w:b/>
          <w:sz w:val="28"/>
          <w:szCs w:val="28"/>
        </w:rPr>
        <w:t>паллиативной медицинской помощи</w:t>
      </w:r>
      <w:r w:rsidR="00746564" w:rsidRPr="00972B27">
        <w:rPr>
          <w:rFonts w:cs="Times New Roman"/>
          <w:b/>
          <w:sz w:val="28"/>
          <w:szCs w:val="28"/>
        </w:rPr>
        <w:t xml:space="preserve"> в</w:t>
      </w:r>
      <w:r w:rsidR="009D6FFC" w:rsidRPr="00972B27">
        <w:rPr>
          <w:rFonts w:cs="Times New Roman"/>
          <w:b/>
          <w:sz w:val="28"/>
          <w:szCs w:val="28"/>
        </w:rPr>
        <w:t> </w:t>
      </w:r>
      <w:r w:rsidR="00D74B40">
        <w:rPr>
          <w:rFonts w:cs="Times New Roman"/>
          <w:b/>
          <w:sz w:val="28"/>
          <w:szCs w:val="28"/>
        </w:rPr>
        <w:t>Новосибирской области на 202</w:t>
      </w:r>
      <w:r w:rsidR="00D74B40" w:rsidRPr="002805E0">
        <w:rPr>
          <w:rFonts w:cs="Times New Roman"/>
          <w:b/>
          <w:sz w:val="28"/>
          <w:szCs w:val="28"/>
        </w:rPr>
        <w:t>0</w:t>
      </w:r>
      <w:r w:rsidR="00606E5C">
        <w:rPr>
          <w:rFonts w:cs="Times New Roman"/>
          <w:b/>
          <w:sz w:val="28"/>
          <w:szCs w:val="28"/>
        </w:rPr>
        <w:t>-2025</w:t>
      </w:r>
      <w:r w:rsidR="00746564" w:rsidRPr="00972B27">
        <w:rPr>
          <w:rFonts w:cs="Times New Roman"/>
          <w:b/>
          <w:sz w:val="28"/>
          <w:szCs w:val="28"/>
        </w:rPr>
        <w:t xml:space="preserve"> годы</w:t>
      </w:r>
      <w:r w:rsidRPr="00972B27">
        <w:rPr>
          <w:rFonts w:cs="Times New Roman"/>
          <w:b/>
          <w:sz w:val="28"/>
          <w:szCs w:val="28"/>
        </w:rPr>
        <w:t>»</w:t>
      </w:r>
    </w:p>
    <w:p w14:paraId="26C8D20E" w14:textId="77777777" w:rsidR="009479D7" w:rsidRPr="00972B27" w:rsidRDefault="009479D7" w:rsidP="00791E57">
      <w:pPr>
        <w:pStyle w:val="aff0"/>
        <w:widowControl w:val="0"/>
        <w:jc w:val="center"/>
        <w:rPr>
          <w:rFonts w:cs="Times New Roman"/>
          <w:sz w:val="28"/>
          <w:szCs w:val="28"/>
        </w:rPr>
      </w:pPr>
    </w:p>
    <w:p w14:paraId="012F258D" w14:textId="77777777" w:rsidR="009479D7" w:rsidRPr="00972B27" w:rsidRDefault="009479D7" w:rsidP="00791E57">
      <w:pPr>
        <w:pStyle w:val="aff0"/>
        <w:widowControl w:val="0"/>
        <w:jc w:val="center"/>
        <w:rPr>
          <w:rFonts w:cs="Times New Roman"/>
          <w:sz w:val="28"/>
          <w:szCs w:val="28"/>
        </w:rPr>
      </w:pPr>
    </w:p>
    <w:p w14:paraId="08C04A1F" w14:textId="0FB5D284" w:rsidR="00706618" w:rsidRPr="00972B27" w:rsidRDefault="005A3596" w:rsidP="00791E57">
      <w:pPr>
        <w:pStyle w:val="aff0"/>
        <w:widowControl w:val="0"/>
        <w:jc w:val="center"/>
        <w:rPr>
          <w:rFonts w:cs="Times New Roman"/>
          <w:b/>
          <w:sz w:val="28"/>
          <w:szCs w:val="28"/>
        </w:rPr>
      </w:pPr>
      <w:r>
        <w:rPr>
          <w:rFonts w:cs="Times New Roman"/>
          <w:b/>
          <w:sz w:val="28"/>
          <w:szCs w:val="28"/>
          <w:lang w:val="en-US"/>
        </w:rPr>
        <w:t>I</w:t>
      </w:r>
      <w:r w:rsidR="006F080A" w:rsidRPr="00972B27">
        <w:rPr>
          <w:rFonts w:cs="Times New Roman"/>
          <w:b/>
          <w:sz w:val="28"/>
          <w:szCs w:val="28"/>
        </w:rPr>
        <w:t>.</w:t>
      </w:r>
      <w:r w:rsidR="006F080A" w:rsidRPr="00972B27">
        <w:rPr>
          <w:rFonts w:cs="Times New Roman"/>
          <w:b/>
          <w:sz w:val="28"/>
          <w:szCs w:val="28"/>
          <w:lang w:val="en-US"/>
        </w:rPr>
        <w:t> </w:t>
      </w:r>
      <w:r w:rsidR="00706618" w:rsidRPr="00972B27">
        <w:rPr>
          <w:rFonts w:cs="Times New Roman"/>
          <w:b/>
          <w:sz w:val="28"/>
          <w:szCs w:val="28"/>
        </w:rPr>
        <w:t>Вводная часть</w:t>
      </w:r>
    </w:p>
    <w:p w14:paraId="53E84E12" w14:textId="77777777" w:rsidR="00706618" w:rsidRPr="00972B27" w:rsidRDefault="00706618" w:rsidP="00791E57">
      <w:pPr>
        <w:pStyle w:val="aff0"/>
        <w:widowControl w:val="0"/>
        <w:rPr>
          <w:rFonts w:cs="Times New Roman"/>
          <w:sz w:val="28"/>
          <w:szCs w:val="28"/>
        </w:rPr>
      </w:pPr>
    </w:p>
    <w:p w14:paraId="1207E078" w14:textId="77777777" w:rsidR="00706618" w:rsidRPr="00972B27" w:rsidRDefault="00706618" w:rsidP="00791E57">
      <w:pPr>
        <w:pStyle w:val="aff0"/>
        <w:widowControl w:val="0"/>
        <w:jc w:val="center"/>
        <w:rPr>
          <w:rFonts w:cs="Times New Roman"/>
          <w:sz w:val="28"/>
          <w:szCs w:val="28"/>
        </w:rPr>
      </w:pPr>
      <w:r w:rsidRPr="00972B27">
        <w:rPr>
          <w:rFonts w:cs="Times New Roman"/>
          <w:sz w:val="28"/>
          <w:szCs w:val="28"/>
        </w:rPr>
        <w:t>1.1. Цели и задачи региональной программы «Развитие системы оказания п</w:t>
      </w:r>
      <w:r w:rsidR="00D9640F" w:rsidRPr="00972B27">
        <w:rPr>
          <w:rFonts w:cs="Times New Roman"/>
          <w:sz w:val="28"/>
          <w:szCs w:val="28"/>
        </w:rPr>
        <w:t>аллиативной медицинской помощи»</w:t>
      </w:r>
    </w:p>
    <w:p w14:paraId="533B282B" w14:textId="77777777" w:rsidR="00D9640F" w:rsidRPr="00972B27" w:rsidRDefault="00D9640F" w:rsidP="00791E57">
      <w:pPr>
        <w:pStyle w:val="aff0"/>
        <w:widowControl w:val="0"/>
        <w:jc w:val="center"/>
        <w:rPr>
          <w:rFonts w:cs="Times New Roman"/>
          <w:sz w:val="28"/>
          <w:szCs w:val="28"/>
        </w:rPr>
      </w:pPr>
    </w:p>
    <w:p w14:paraId="1F80EBE4" w14:textId="77777777" w:rsidR="00706618" w:rsidRPr="00972B27" w:rsidRDefault="00706618" w:rsidP="00791E57">
      <w:pPr>
        <w:pStyle w:val="aff0"/>
        <w:widowControl w:val="0"/>
        <w:ind w:firstLine="709"/>
        <w:jc w:val="both"/>
        <w:rPr>
          <w:rFonts w:cs="Times New Roman"/>
          <w:sz w:val="28"/>
          <w:szCs w:val="28"/>
        </w:rPr>
      </w:pPr>
      <w:r w:rsidRPr="00972B27">
        <w:rPr>
          <w:rFonts w:cs="Times New Roman"/>
          <w:sz w:val="28"/>
          <w:szCs w:val="28"/>
        </w:rPr>
        <w:t>Цель региональной программы «Развитие системы оказания паллиативной медицинской помощи» (далее – Программа):</w:t>
      </w:r>
    </w:p>
    <w:p w14:paraId="2FE63D61" w14:textId="77777777" w:rsidR="00706618" w:rsidRPr="00972B27" w:rsidRDefault="00706618" w:rsidP="00791E57">
      <w:pPr>
        <w:pStyle w:val="aff0"/>
        <w:widowControl w:val="0"/>
        <w:ind w:firstLine="709"/>
        <w:jc w:val="both"/>
        <w:rPr>
          <w:rFonts w:cs="Times New Roman"/>
          <w:sz w:val="28"/>
          <w:szCs w:val="28"/>
        </w:rPr>
      </w:pPr>
      <w:r w:rsidRPr="00972B27">
        <w:rPr>
          <w:rFonts w:cs="Times New Roman"/>
          <w:sz w:val="28"/>
          <w:szCs w:val="28"/>
        </w:rPr>
        <w:t>повышение доступности и качества оказания паллиативной медицинской помощи (далее</w:t>
      </w:r>
      <w:r w:rsidR="0060668C" w:rsidRPr="00972B27">
        <w:rPr>
          <w:rFonts w:cs="Times New Roman"/>
          <w:sz w:val="28"/>
          <w:szCs w:val="28"/>
        </w:rPr>
        <w:t xml:space="preserve"> </w:t>
      </w:r>
      <w:r w:rsidRPr="00972B27">
        <w:rPr>
          <w:rFonts w:cs="Times New Roman"/>
          <w:sz w:val="28"/>
          <w:szCs w:val="28"/>
        </w:rPr>
        <w:t>– ПМП) в Новосибирской области, в том числе</w:t>
      </w:r>
      <w:r w:rsidR="009D6FFC" w:rsidRPr="00972B27">
        <w:rPr>
          <w:rFonts w:cs="Times New Roman"/>
          <w:sz w:val="28"/>
          <w:szCs w:val="28"/>
        </w:rPr>
        <w:t xml:space="preserve"> при лечении болевого синдрома.</w:t>
      </w:r>
    </w:p>
    <w:p w14:paraId="2ECD8AE1" w14:textId="77777777" w:rsidR="00706618" w:rsidRPr="00972B27" w:rsidRDefault="00706618" w:rsidP="00791E57">
      <w:pPr>
        <w:pStyle w:val="aff0"/>
        <w:widowControl w:val="0"/>
        <w:ind w:firstLine="709"/>
        <w:jc w:val="both"/>
        <w:rPr>
          <w:rFonts w:cs="Times New Roman"/>
          <w:sz w:val="28"/>
          <w:szCs w:val="28"/>
        </w:rPr>
      </w:pPr>
      <w:r w:rsidRPr="00972B27">
        <w:rPr>
          <w:rFonts w:cs="Times New Roman"/>
          <w:sz w:val="28"/>
          <w:szCs w:val="28"/>
        </w:rPr>
        <w:t>Задачи:</w:t>
      </w:r>
    </w:p>
    <w:p w14:paraId="1E55AF02" w14:textId="77777777"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1. </w:t>
      </w:r>
      <w:r w:rsidR="00706618" w:rsidRPr="00972B27">
        <w:rPr>
          <w:rFonts w:cs="Times New Roman"/>
          <w:sz w:val="28"/>
          <w:szCs w:val="28"/>
        </w:rPr>
        <w:t>Разработка и утверждение региональных нормативных правовых актов, направленных на повышение доступности ПМП, в соответствии с требованиями действующего законодательства.</w:t>
      </w:r>
    </w:p>
    <w:p w14:paraId="5827AE53" w14:textId="77777777"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2. </w:t>
      </w:r>
      <w:r w:rsidR="00706618" w:rsidRPr="00972B27">
        <w:rPr>
          <w:rFonts w:cs="Times New Roman"/>
          <w:sz w:val="28"/>
          <w:szCs w:val="28"/>
        </w:rPr>
        <w:t>Развитие и совершенствование всех форм оказания ПМП в амбулаторных условиях, в том числе на дому, в стационарных условиях и условиях дневного стационара, направленных на повышение качества жизни пациентов, нуждающихся в ПМП.</w:t>
      </w:r>
    </w:p>
    <w:p w14:paraId="055794C0" w14:textId="77777777"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3. </w:t>
      </w:r>
      <w:r w:rsidR="00706618" w:rsidRPr="00972B27">
        <w:rPr>
          <w:rFonts w:cs="Times New Roman"/>
          <w:sz w:val="28"/>
          <w:szCs w:val="28"/>
        </w:rPr>
        <w:t>Создание в Новосибирской области эффективной инфраструктуры для</w:t>
      </w:r>
      <w:r w:rsidR="00543779" w:rsidRPr="00972B27">
        <w:rPr>
          <w:rFonts w:cs="Times New Roman"/>
          <w:sz w:val="28"/>
          <w:szCs w:val="28"/>
        </w:rPr>
        <w:t> </w:t>
      </w:r>
      <w:r w:rsidR="00706618" w:rsidRPr="00972B27">
        <w:rPr>
          <w:rFonts w:cs="Times New Roman"/>
          <w:sz w:val="28"/>
          <w:szCs w:val="28"/>
        </w:rPr>
        <w:t>оказания ПМП с учетом эффективного использования субсидии, предоставленной из федерального бюджета.</w:t>
      </w:r>
    </w:p>
    <w:p w14:paraId="0BF24120" w14:textId="77777777"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4. </w:t>
      </w:r>
      <w:r w:rsidR="00706618" w:rsidRPr="00972B27">
        <w:rPr>
          <w:rFonts w:cs="Times New Roman"/>
          <w:sz w:val="28"/>
          <w:szCs w:val="28"/>
        </w:rPr>
        <w:t>Повышение доступности лекарственного обеспечения пациент</w:t>
      </w:r>
      <w:r w:rsidRPr="00972B27">
        <w:rPr>
          <w:rFonts w:cs="Times New Roman"/>
          <w:sz w:val="28"/>
          <w:szCs w:val="28"/>
        </w:rPr>
        <w:t>ов</w:t>
      </w:r>
      <w:r w:rsidR="00706618" w:rsidRPr="00972B27">
        <w:rPr>
          <w:rFonts w:cs="Times New Roman"/>
          <w:sz w:val="28"/>
          <w:szCs w:val="28"/>
        </w:rPr>
        <w:t xml:space="preserve">, нуждающихся в оказании ПМП, в том числе </w:t>
      </w:r>
      <w:r w:rsidR="00706618" w:rsidRPr="00972B27">
        <w:rPr>
          <w:rFonts w:eastAsia="Segoe UI" w:cs="Times New Roman"/>
          <w:sz w:val="28"/>
          <w:szCs w:val="28"/>
          <w:lang w:eastAsia="en-US" w:bidi="en-US"/>
        </w:rPr>
        <w:t>лекарственными препаратами, содержащими наркотические средства и психотропные вещества</w:t>
      </w:r>
      <w:r w:rsidRPr="00972B27">
        <w:rPr>
          <w:rFonts w:cs="Times New Roman"/>
          <w:sz w:val="28"/>
          <w:szCs w:val="28"/>
        </w:rPr>
        <w:t>.</w:t>
      </w:r>
    </w:p>
    <w:p w14:paraId="67B92504" w14:textId="507CD6A0"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5. </w:t>
      </w:r>
      <w:r w:rsidR="00706618" w:rsidRPr="00972B27">
        <w:rPr>
          <w:rFonts w:cs="Times New Roman"/>
          <w:sz w:val="28"/>
          <w:szCs w:val="28"/>
        </w:rPr>
        <w:t>Обеспечение укомплектованности врачами, средним и младшим медицинским персоналом, прошедшим обучение по ПМП, государственных медицинских организаций, оказывающих ПМП.</w:t>
      </w:r>
    </w:p>
    <w:p w14:paraId="44CDF3BA" w14:textId="77777777"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6. </w:t>
      </w:r>
      <w:r w:rsidR="00706618" w:rsidRPr="00972B27">
        <w:rPr>
          <w:rFonts w:cs="Times New Roman"/>
          <w:sz w:val="28"/>
          <w:szCs w:val="28"/>
        </w:rPr>
        <w:t>Создание базы данных пациентов, нуждающихся в ПМП.</w:t>
      </w:r>
    </w:p>
    <w:p w14:paraId="2C0C0847" w14:textId="77777777" w:rsidR="00706618" w:rsidRPr="0028148F" w:rsidRDefault="009D6FFC" w:rsidP="00791E57">
      <w:pPr>
        <w:pStyle w:val="aff0"/>
        <w:widowControl w:val="0"/>
        <w:ind w:firstLine="709"/>
        <w:jc w:val="both"/>
        <w:rPr>
          <w:rFonts w:cs="Times New Roman"/>
          <w:sz w:val="28"/>
          <w:szCs w:val="28"/>
        </w:rPr>
      </w:pPr>
      <w:r w:rsidRPr="00972B27">
        <w:rPr>
          <w:rFonts w:cs="Times New Roman"/>
          <w:sz w:val="28"/>
          <w:szCs w:val="28"/>
        </w:rPr>
        <w:lastRenderedPageBreak/>
        <w:t>7. </w:t>
      </w:r>
      <w:r w:rsidR="00706618" w:rsidRPr="00972B27">
        <w:rPr>
          <w:rFonts w:cs="Times New Roman"/>
          <w:sz w:val="28"/>
          <w:szCs w:val="28"/>
        </w:rPr>
        <w:t>Внед</w:t>
      </w:r>
      <w:r w:rsidR="00706618" w:rsidRPr="0028148F">
        <w:rPr>
          <w:rFonts w:cs="Times New Roman"/>
          <w:sz w:val="28"/>
          <w:szCs w:val="28"/>
        </w:rPr>
        <w:t xml:space="preserve">рение в практику медицинских организаций Новосибирской области </w:t>
      </w:r>
      <w:proofErr w:type="spellStart"/>
      <w:r w:rsidR="00706618" w:rsidRPr="0028148F">
        <w:rPr>
          <w:rFonts w:cs="Times New Roman"/>
          <w:sz w:val="28"/>
          <w:szCs w:val="28"/>
        </w:rPr>
        <w:t>мультидисциплинарного</w:t>
      </w:r>
      <w:proofErr w:type="spellEnd"/>
      <w:r w:rsidR="00706618" w:rsidRPr="0028148F">
        <w:rPr>
          <w:rFonts w:cs="Times New Roman"/>
          <w:sz w:val="28"/>
          <w:szCs w:val="28"/>
        </w:rPr>
        <w:t xml:space="preserve"> подхода при оказании ПМП.</w:t>
      </w:r>
    </w:p>
    <w:p w14:paraId="64A6603C" w14:textId="77777777" w:rsidR="00706618" w:rsidRPr="0028148F" w:rsidRDefault="009D6FFC" w:rsidP="00791E57">
      <w:pPr>
        <w:pStyle w:val="aff0"/>
        <w:widowControl w:val="0"/>
        <w:ind w:firstLine="709"/>
        <w:jc w:val="both"/>
        <w:rPr>
          <w:rFonts w:cs="Times New Roman"/>
          <w:sz w:val="28"/>
          <w:szCs w:val="28"/>
        </w:rPr>
      </w:pPr>
      <w:r w:rsidRPr="0028148F">
        <w:rPr>
          <w:rFonts w:cs="Times New Roman"/>
          <w:sz w:val="28"/>
          <w:szCs w:val="28"/>
        </w:rPr>
        <w:t>8. </w:t>
      </w:r>
      <w:r w:rsidR="00706618" w:rsidRPr="0028148F">
        <w:rPr>
          <w:rFonts w:cs="Times New Roman"/>
          <w:sz w:val="28"/>
          <w:szCs w:val="28"/>
        </w:rPr>
        <w:t>Совершенствование взаимодействия медицинских организаций, организаций социального обслуживания, общественных организаций и иных некоммерческих организаций, осуществляющих свою деятельность в сфере охраны здоровья граждан, при оказании гражданам ПМП.</w:t>
      </w:r>
    </w:p>
    <w:p w14:paraId="5DC6D2D5" w14:textId="77777777" w:rsidR="00706618" w:rsidRPr="0028148F" w:rsidRDefault="009D6FFC" w:rsidP="00791E57">
      <w:pPr>
        <w:pStyle w:val="aff0"/>
        <w:widowControl w:val="0"/>
        <w:ind w:firstLine="709"/>
        <w:jc w:val="both"/>
        <w:rPr>
          <w:rFonts w:cs="Times New Roman"/>
          <w:sz w:val="28"/>
          <w:szCs w:val="28"/>
        </w:rPr>
      </w:pPr>
      <w:r w:rsidRPr="0028148F">
        <w:rPr>
          <w:rFonts w:cs="Times New Roman"/>
          <w:sz w:val="28"/>
          <w:szCs w:val="28"/>
        </w:rPr>
        <w:t>9. </w:t>
      </w:r>
      <w:r w:rsidR="00706618" w:rsidRPr="0028148F">
        <w:rPr>
          <w:rFonts w:cs="Times New Roman"/>
          <w:sz w:val="28"/>
          <w:szCs w:val="28"/>
        </w:rPr>
        <w:t>Формирование системы внутреннего контроля качества оказания ПМП, в</w:t>
      </w:r>
      <w:r w:rsidRPr="0028148F">
        <w:rPr>
          <w:rFonts w:cs="Times New Roman"/>
          <w:sz w:val="28"/>
          <w:szCs w:val="28"/>
        </w:rPr>
        <w:t> </w:t>
      </w:r>
      <w:r w:rsidR="00706618" w:rsidRPr="0028148F">
        <w:rPr>
          <w:rFonts w:cs="Times New Roman"/>
          <w:sz w:val="28"/>
          <w:szCs w:val="28"/>
        </w:rPr>
        <w:t>том числе с применением медицинских информационных систем.</w:t>
      </w:r>
    </w:p>
    <w:p w14:paraId="2F932AF1" w14:textId="77777777" w:rsidR="00706618" w:rsidRPr="0028148F" w:rsidRDefault="009D6FFC" w:rsidP="00791E57">
      <w:pPr>
        <w:pStyle w:val="aff0"/>
        <w:widowControl w:val="0"/>
        <w:ind w:firstLine="709"/>
        <w:jc w:val="both"/>
        <w:rPr>
          <w:rFonts w:cs="Times New Roman"/>
          <w:sz w:val="28"/>
          <w:szCs w:val="28"/>
        </w:rPr>
      </w:pPr>
      <w:r w:rsidRPr="0028148F">
        <w:rPr>
          <w:rFonts w:cs="Times New Roman"/>
          <w:sz w:val="28"/>
          <w:szCs w:val="28"/>
        </w:rPr>
        <w:t>10. </w:t>
      </w:r>
      <w:r w:rsidR="00706618" w:rsidRPr="0028148F">
        <w:rPr>
          <w:rFonts w:cs="Times New Roman"/>
          <w:sz w:val="28"/>
          <w:szCs w:val="28"/>
        </w:rPr>
        <w:t>Развитие и внедрение практики применения телемедицинских технологий, разработка алгоритма дистанционного консультирования «врач-врач», «врач-пациент» на всех этапах оказания медицинской помощи, включая оказание ПМП на дому.</w:t>
      </w:r>
    </w:p>
    <w:p w14:paraId="3BE3392A" w14:textId="77777777" w:rsidR="00B56353" w:rsidRPr="0028148F" w:rsidRDefault="009D6FFC" w:rsidP="00791E57">
      <w:pPr>
        <w:pStyle w:val="aff0"/>
        <w:widowControl w:val="0"/>
        <w:ind w:firstLine="709"/>
        <w:jc w:val="both"/>
        <w:rPr>
          <w:rFonts w:cs="Times New Roman"/>
          <w:sz w:val="28"/>
          <w:szCs w:val="28"/>
        </w:rPr>
      </w:pPr>
      <w:r w:rsidRPr="0028148F">
        <w:rPr>
          <w:rFonts w:cs="Times New Roman"/>
          <w:sz w:val="28"/>
          <w:szCs w:val="28"/>
        </w:rPr>
        <w:t>11. </w:t>
      </w:r>
      <w:r w:rsidR="00706618" w:rsidRPr="0028148F">
        <w:rPr>
          <w:rFonts w:cs="Times New Roman"/>
          <w:sz w:val="28"/>
          <w:szCs w:val="28"/>
        </w:rPr>
        <w:t xml:space="preserve">Повышение уровня информированности населения о принципах оказания ПМП, ее целях и задачах, медицинских организациях, оказывающих различные виды ПМП (кабинеты ПМП, отделения ПМП, хоспис, отделения сестринского ухода). </w:t>
      </w:r>
    </w:p>
    <w:p w14:paraId="1714E364" w14:textId="77777777" w:rsidR="00D9640F" w:rsidRPr="0028148F" w:rsidRDefault="00FF3DA4" w:rsidP="00FF3DA4">
      <w:pPr>
        <w:pStyle w:val="aff0"/>
        <w:widowControl w:val="0"/>
        <w:jc w:val="right"/>
        <w:rPr>
          <w:rFonts w:cs="Times New Roman"/>
          <w:sz w:val="28"/>
          <w:szCs w:val="28"/>
        </w:rPr>
      </w:pPr>
      <w:r w:rsidRPr="0028148F">
        <w:rPr>
          <w:rFonts w:cs="Times New Roman"/>
          <w:sz w:val="28"/>
          <w:szCs w:val="28"/>
        </w:rPr>
        <w:t xml:space="preserve">Таблица </w:t>
      </w:r>
      <w:r w:rsidR="007146DC" w:rsidRPr="0028148F">
        <w:rPr>
          <w:rFonts w:cs="Times New Roman"/>
          <w:sz w:val="28"/>
          <w:szCs w:val="28"/>
        </w:rPr>
        <w:t>№</w:t>
      </w:r>
      <w:r w:rsidR="007146DC">
        <w:rPr>
          <w:rFonts w:cs="Times New Roman"/>
          <w:sz w:val="28"/>
          <w:szCs w:val="28"/>
        </w:rPr>
        <w:t> </w:t>
      </w:r>
      <w:r w:rsidRPr="0028148F">
        <w:rPr>
          <w:rFonts w:cs="Times New Roman"/>
          <w:sz w:val="28"/>
          <w:szCs w:val="28"/>
        </w:rPr>
        <w:t>1</w:t>
      </w:r>
    </w:p>
    <w:p w14:paraId="176432B8" w14:textId="77777777" w:rsidR="00FF3DA4" w:rsidRPr="0028148F" w:rsidRDefault="00FF3DA4" w:rsidP="00FF3DA4">
      <w:pPr>
        <w:pStyle w:val="aff0"/>
        <w:widowControl w:val="0"/>
        <w:jc w:val="right"/>
        <w:rPr>
          <w:rFonts w:cs="Times New Roman"/>
          <w:sz w:val="28"/>
          <w:szCs w:val="28"/>
        </w:rPr>
      </w:pPr>
    </w:p>
    <w:p w14:paraId="79FA89F1" w14:textId="0770CF6B" w:rsidR="007654BC" w:rsidRPr="0028148F" w:rsidRDefault="00EE7A41" w:rsidP="00FF3DA4">
      <w:pPr>
        <w:pStyle w:val="aff0"/>
        <w:widowControl w:val="0"/>
        <w:jc w:val="center"/>
        <w:rPr>
          <w:rFonts w:cs="Times New Roman"/>
          <w:sz w:val="28"/>
          <w:szCs w:val="28"/>
        </w:rPr>
      </w:pPr>
      <w:r>
        <w:rPr>
          <w:rFonts w:cs="Times New Roman"/>
          <w:sz w:val="28"/>
          <w:szCs w:val="28"/>
        </w:rPr>
        <w:t>1.2. </w:t>
      </w:r>
      <w:r w:rsidR="00EF6C36" w:rsidRPr="0028148F">
        <w:rPr>
          <w:rFonts w:cs="Times New Roman"/>
          <w:sz w:val="28"/>
          <w:szCs w:val="28"/>
        </w:rPr>
        <w:t>Основные целевые показатели эффективности реализации Программы</w:t>
      </w:r>
    </w:p>
    <w:p w14:paraId="1B8ADF3C" w14:textId="77777777" w:rsidR="00D9640F" w:rsidRPr="0028148F" w:rsidRDefault="00D9640F" w:rsidP="00DB196B">
      <w:pPr>
        <w:pStyle w:val="aff0"/>
        <w:widowControl w:val="0"/>
        <w:rPr>
          <w:rFonts w:cs="Times New Roman"/>
          <w:sz w:val="28"/>
          <w:szCs w:val="28"/>
        </w:rPr>
      </w:pPr>
    </w:p>
    <w:tbl>
      <w:tblPr>
        <w:tblStyle w:val="a7"/>
        <w:tblW w:w="9810" w:type="dxa"/>
        <w:tblInd w:w="108" w:type="dxa"/>
        <w:tblLayout w:type="fixed"/>
        <w:tblLook w:val="04A0" w:firstRow="1" w:lastRow="0" w:firstColumn="1" w:lastColumn="0" w:noHBand="0" w:noVBand="1"/>
      </w:tblPr>
      <w:tblGrid>
        <w:gridCol w:w="559"/>
        <w:gridCol w:w="3430"/>
        <w:gridCol w:w="1077"/>
        <w:gridCol w:w="1484"/>
        <w:gridCol w:w="850"/>
        <w:gridCol w:w="851"/>
        <w:gridCol w:w="850"/>
        <w:gridCol w:w="709"/>
      </w:tblGrid>
      <w:tr w:rsidR="00A2338A" w:rsidRPr="0028148F" w14:paraId="79ED96D9" w14:textId="77777777" w:rsidTr="007556CD">
        <w:trPr>
          <w:trHeight w:val="474"/>
        </w:trPr>
        <w:tc>
          <w:tcPr>
            <w:tcW w:w="559" w:type="dxa"/>
            <w:vMerge w:val="restart"/>
          </w:tcPr>
          <w:p w14:paraId="39A2BDDD" w14:textId="77777777"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 п/п</w:t>
            </w:r>
          </w:p>
        </w:tc>
        <w:tc>
          <w:tcPr>
            <w:tcW w:w="3430" w:type="dxa"/>
            <w:vMerge w:val="restart"/>
          </w:tcPr>
          <w:p w14:paraId="335AA28D" w14:textId="77777777"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Наименование основного целевого показателя</w:t>
            </w:r>
          </w:p>
        </w:tc>
        <w:tc>
          <w:tcPr>
            <w:tcW w:w="1077" w:type="dxa"/>
            <w:vMerge w:val="restart"/>
          </w:tcPr>
          <w:p w14:paraId="371AB7D7" w14:textId="77777777" w:rsidR="00332935"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Базовое значение (на 31.12.</w:t>
            </w:r>
          </w:p>
          <w:p w14:paraId="170B8AED" w14:textId="77777777"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2021)</w:t>
            </w:r>
          </w:p>
        </w:tc>
        <w:tc>
          <w:tcPr>
            <w:tcW w:w="1484" w:type="dxa"/>
            <w:vMerge w:val="restart"/>
          </w:tcPr>
          <w:p w14:paraId="30DD5514" w14:textId="77777777"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Единица измерения</w:t>
            </w:r>
          </w:p>
        </w:tc>
        <w:tc>
          <w:tcPr>
            <w:tcW w:w="3260" w:type="dxa"/>
            <w:gridSpan w:val="4"/>
          </w:tcPr>
          <w:p w14:paraId="3615B5D6" w14:textId="77777777"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Период, год</w:t>
            </w:r>
          </w:p>
        </w:tc>
      </w:tr>
      <w:tr w:rsidR="00A2338A" w:rsidRPr="0028148F" w14:paraId="3DCD6F90" w14:textId="77777777" w:rsidTr="007556CD">
        <w:trPr>
          <w:trHeight w:val="615"/>
        </w:trPr>
        <w:tc>
          <w:tcPr>
            <w:tcW w:w="559" w:type="dxa"/>
            <w:vMerge/>
          </w:tcPr>
          <w:p w14:paraId="2AC1074F" w14:textId="77777777" w:rsidR="00A2338A" w:rsidRPr="0028148F" w:rsidRDefault="00A2338A" w:rsidP="00791E57">
            <w:pPr>
              <w:pStyle w:val="aff0"/>
              <w:widowControl w:val="0"/>
              <w:ind w:left="-57" w:right="-57"/>
              <w:jc w:val="center"/>
              <w:rPr>
                <w:rFonts w:cs="Times New Roman"/>
                <w:sz w:val="24"/>
                <w:szCs w:val="24"/>
              </w:rPr>
            </w:pPr>
          </w:p>
        </w:tc>
        <w:tc>
          <w:tcPr>
            <w:tcW w:w="3430" w:type="dxa"/>
            <w:vMerge/>
          </w:tcPr>
          <w:p w14:paraId="4A421A92" w14:textId="77777777" w:rsidR="00A2338A" w:rsidRPr="0028148F" w:rsidRDefault="00A2338A" w:rsidP="00791E57">
            <w:pPr>
              <w:pStyle w:val="aff0"/>
              <w:widowControl w:val="0"/>
              <w:ind w:left="-57" w:right="-57"/>
              <w:jc w:val="center"/>
              <w:rPr>
                <w:rFonts w:cs="Times New Roman"/>
                <w:sz w:val="24"/>
                <w:szCs w:val="24"/>
              </w:rPr>
            </w:pPr>
          </w:p>
        </w:tc>
        <w:tc>
          <w:tcPr>
            <w:tcW w:w="1077" w:type="dxa"/>
            <w:vMerge/>
          </w:tcPr>
          <w:p w14:paraId="650227B5" w14:textId="77777777" w:rsidR="00A2338A" w:rsidRPr="0028148F" w:rsidRDefault="00A2338A" w:rsidP="00791E57">
            <w:pPr>
              <w:pStyle w:val="aff0"/>
              <w:widowControl w:val="0"/>
              <w:ind w:left="-57" w:right="-57"/>
              <w:jc w:val="center"/>
              <w:rPr>
                <w:rFonts w:cs="Times New Roman"/>
                <w:sz w:val="24"/>
                <w:szCs w:val="24"/>
              </w:rPr>
            </w:pPr>
          </w:p>
        </w:tc>
        <w:tc>
          <w:tcPr>
            <w:tcW w:w="1484" w:type="dxa"/>
            <w:vMerge/>
          </w:tcPr>
          <w:p w14:paraId="1EBA2E56" w14:textId="77777777" w:rsidR="00A2338A" w:rsidRPr="0028148F" w:rsidRDefault="00A2338A" w:rsidP="00791E57">
            <w:pPr>
              <w:pStyle w:val="aff0"/>
              <w:widowControl w:val="0"/>
              <w:ind w:left="-57" w:right="-57"/>
              <w:jc w:val="center"/>
              <w:rPr>
                <w:rFonts w:cs="Times New Roman"/>
                <w:sz w:val="24"/>
                <w:szCs w:val="24"/>
              </w:rPr>
            </w:pPr>
          </w:p>
        </w:tc>
        <w:tc>
          <w:tcPr>
            <w:tcW w:w="850" w:type="dxa"/>
          </w:tcPr>
          <w:p w14:paraId="67905C13" w14:textId="77777777"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2022</w:t>
            </w:r>
          </w:p>
        </w:tc>
        <w:tc>
          <w:tcPr>
            <w:tcW w:w="851" w:type="dxa"/>
          </w:tcPr>
          <w:p w14:paraId="28294601" w14:textId="77777777"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2023</w:t>
            </w:r>
          </w:p>
        </w:tc>
        <w:tc>
          <w:tcPr>
            <w:tcW w:w="850" w:type="dxa"/>
          </w:tcPr>
          <w:p w14:paraId="526F6CED" w14:textId="77777777"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2024</w:t>
            </w:r>
          </w:p>
        </w:tc>
        <w:tc>
          <w:tcPr>
            <w:tcW w:w="709" w:type="dxa"/>
          </w:tcPr>
          <w:p w14:paraId="17B2B4C4" w14:textId="77777777"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2025</w:t>
            </w:r>
          </w:p>
        </w:tc>
      </w:tr>
      <w:tr w:rsidR="004A32C4" w:rsidRPr="0028148F" w14:paraId="41DE8A41" w14:textId="77777777" w:rsidTr="007556CD">
        <w:trPr>
          <w:trHeight w:val="20"/>
        </w:trPr>
        <w:tc>
          <w:tcPr>
            <w:tcW w:w="559" w:type="dxa"/>
          </w:tcPr>
          <w:p w14:paraId="0D3DAF2C" w14:textId="77777777" w:rsidR="004A32C4" w:rsidRPr="0028148F" w:rsidRDefault="004A32C4" w:rsidP="00791E57">
            <w:pPr>
              <w:pStyle w:val="aff0"/>
              <w:widowControl w:val="0"/>
              <w:ind w:left="-57" w:right="-57"/>
              <w:jc w:val="center"/>
              <w:rPr>
                <w:rFonts w:cs="Times New Roman"/>
                <w:sz w:val="24"/>
                <w:szCs w:val="24"/>
              </w:rPr>
            </w:pPr>
            <w:r w:rsidRPr="0028148F">
              <w:rPr>
                <w:rFonts w:cs="Times New Roman"/>
                <w:sz w:val="24"/>
                <w:szCs w:val="24"/>
              </w:rPr>
              <w:t>1</w:t>
            </w:r>
          </w:p>
        </w:tc>
        <w:tc>
          <w:tcPr>
            <w:tcW w:w="3430" w:type="dxa"/>
          </w:tcPr>
          <w:p w14:paraId="1275E5E2" w14:textId="77777777" w:rsidR="004A32C4" w:rsidRPr="0028148F" w:rsidRDefault="004A32C4" w:rsidP="00791E57">
            <w:pPr>
              <w:pStyle w:val="aff0"/>
              <w:widowControl w:val="0"/>
              <w:ind w:left="-57" w:right="-57"/>
              <w:rPr>
                <w:rFonts w:cs="Times New Roman"/>
                <w:sz w:val="24"/>
                <w:szCs w:val="24"/>
              </w:rPr>
            </w:pPr>
            <w:r w:rsidRPr="0028148F">
              <w:rPr>
                <w:rFonts w:cs="Times New Roman"/>
                <w:sz w:val="24"/>
                <w:szCs w:val="24"/>
              </w:rPr>
              <w:t>Доля пациентов, получивших паллиативную медицинскую помощь, в общем количестве пациентов, нуждающихся в </w:t>
            </w:r>
            <w:r w:rsidR="002E49CC" w:rsidRPr="0028148F">
              <w:rPr>
                <w:rFonts w:cs="Times New Roman"/>
                <w:sz w:val="24"/>
                <w:szCs w:val="24"/>
              </w:rPr>
              <w:t>п</w:t>
            </w:r>
            <w:r w:rsidR="00FF07BD">
              <w:rPr>
                <w:rFonts w:cs="Times New Roman"/>
                <w:sz w:val="24"/>
                <w:szCs w:val="24"/>
              </w:rPr>
              <w:t>аллиативной медицинской помощи, </w:t>
            </w:r>
            <w:r w:rsidRPr="0028148F">
              <w:rPr>
                <w:rFonts w:cs="Times New Roman"/>
                <w:sz w:val="24"/>
                <w:szCs w:val="24"/>
              </w:rPr>
              <w:t>(%)</w:t>
            </w:r>
          </w:p>
        </w:tc>
        <w:tc>
          <w:tcPr>
            <w:tcW w:w="1077" w:type="dxa"/>
          </w:tcPr>
          <w:p w14:paraId="5000B9BC" w14:textId="77777777" w:rsidR="004A32C4" w:rsidRPr="0028148F" w:rsidRDefault="00C02E74" w:rsidP="005F18C3">
            <w:pPr>
              <w:pStyle w:val="aff0"/>
              <w:widowControl w:val="0"/>
              <w:ind w:left="-57" w:right="-57"/>
              <w:jc w:val="center"/>
              <w:rPr>
                <w:rFonts w:cs="Times New Roman"/>
                <w:sz w:val="24"/>
                <w:szCs w:val="24"/>
              </w:rPr>
            </w:pPr>
            <w:r w:rsidRPr="0028148F">
              <w:rPr>
                <w:rFonts w:cs="Times New Roman"/>
                <w:sz w:val="24"/>
                <w:szCs w:val="24"/>
              </w:rPr>
              <w:t>31,15</w:t>
            </w:r>
          </w:p>
        </w:tc>
        <w:tc>
          <w:tcPr>
            <w:tcW w:w="1484" w:type="dxa"/>
          </w:tcPr>
          <w:p w14:paraId="46E248B3" w14:textId="77777777" w:rsidR="004A32C4" w:rsidRPr="0028148F" w:rsidRDefault="00773B73" w:rsidP="005F18C3">
            <w:pPr>
              <w:pStyle w:val="aff0"/>
              <w:widowControl w:val="0"/>
              <w:ind w:left="-57" w:right="-57"/>
              <w:jc w:val="center"/>
              <w:rPr>
                <w:rFonts w:cs="Times New Roman"/>
                <w:sz w:val="24"/>
                <w:szCs w:val="24"/>
              </w:rPr>
            </w:pPr>
            <w:r w:rsidRPr="0028148F">
              <w:rPr>
                <w:rFonts w:cs="Times New Roman"/>
                <w:sz w:val="24"/>
                <w:szCs w:val="24"/>
              </w:rPr>
              <w:t>процент</w:t>
            </w:r>
          </w:p>
        </w:tc>
        <w:tc>
          <w:tcPr>
            <w:tcW w:w="850" w:type="dxa"/>
          </w:tcPr>
          <w:p w14:paraId="720BC7FA" w14:textId="77777777" w:rsidR="004A32C4" w:rsidRPr="0028148F" w:rsidRDefault="00D947F8" w:rsidP="005F18C3">
            <w:pPr>
              <w:pStyle w:val="aff0"/>
              <w:widowControl w:val="0"/>
              <w:ind w:left="-57" w:right="-57"/>
              <w:jc w:val="center"/>
              <w:rPr>
                <w:rFonts w:cs="Times New Roman"/>
                <w:sz w:val="24"/>
                <w:szCs w:val="24"/>
              </w:rPr>
            </w:pPr>
            <w:r>
              <w:rPr>
                <w:rFonts w:cs="Times New Roman"/>
                <w:sz w:val="24"/>
                <w:szCs w:val="24"/>
              </w:rPr>
              <w:t>50</w:t>
            </w:r>
          </w:p>
        </w:tc>
        <w:tc>
          <w:tcPr>
            <w:tcW w:w="851" w:type="dxa"/>
          </w:tcPr>
          <w:p w14:paraId="4903B090" w14:textId="77777777" w:rsidR="004A32C4" w:rsidRPr="0028148F" w:rsidRDefault="00BB6B1C" w:rsidP="005F18C3">
            <w:pPr>
              <w:pStyle w:val="aff0"/>
              <w:widowControl w:val="0"/>
              <w:ind w:left="-57" w:right="-57"/>
              <w:jc w:val="center"/>
              <w:rPr>
                <w:rFonts w:cs="Times New Roman"/>
                <w:sz w:val="24"/>
                <w:szCs w:val="24"/>
              </w:rPr>
            </w:pPr>
            <w:r>
              <w:rPr>
                <w:rFonts w:cs="Times New Roman"/>
                <w:sz w:val="24"/>
                <w:szCs w:val="24"/>
              </w:rPr>
              <w:t>75</w:t>
            </w:r>
          </w:p>
        </w:tc>
        <w:tc>
          <w:tcPr>
            <w:tcW w:w="850" w:type="dxa"/>
          </w:tcPr>
          <w:p w14:paraId="2D997023" w14:textId="77777777" w:rsidR="004A32C4" w:rsidRPr="0028148F" w:rsidRDefault="00BB6B1C" w:rsidP="005F18C3">
            <w:pPr>
              <w:pStyle w:val="aff0"/>
              <w:widowControl w:val="0"/>
              <w:ind w:left="-57" w:right="-57"/>
              <w:jc w:val="center"/>
              <w:rPr>
                <w:rFonts w:cs="Times New Roman"/>
                <w:sz w:val="24"/>
                <w:szCs w:val="24"/>
              </w:rPr>
            </w:pPr>
            <w:r>
              <w:rPr>
                <w:rFonts w:cs="Times New Roman"/>
                <w:sz w:val="24"/>
                <w:szCs w:val="24"/>
              </w:rPr>
              <w:t>90</w:t>
            </w:r>
          </w:p>
        </w:tc>
        <w:tc>
          <w:tcPr>
            <w:tcW w:w="709" w:type="dxa"/>
          </w:tcPr>
          <w:p w14:paraId="726FB0CD" w14:textId="77777777" w:rsidR="004A32C4" w:rsidRPr="0028148F" w:rsidRDefault="00E36C01" w:rsidP="005F18C3">
            <w:pPr>
              <w:pStyle w:val="aff0"/>
              <w:widowControl w:val="0"/>
              <w:ind w:left="-57" w:right="-57"/>
              <w:jc w:val="center"/>
              <w:rPr>
                <w:rFonts w:cs="Times New Roman"/>
                <w:sz w:val="24"/>
                <w:szCs w:val="24"/>
              </w:rPr>
            </w:pPr>
            <w:r w:rsidRPr="0028148F">
              <w:rPr>
                <w:rFonts w:cs="Times New Roman"/>
                <w:sz w:val="24"/>
                <w:szCs w:val="24"/>
              </w:rPr>
              <w:t>90</w:t>
            </w:r>
          </w:p>
        </w:tc>
      </w:tr>
      <w:tr w:rsidR="00C02E74" w:rsidRPr="0028148F" w14:paraId="053D1498" w14:textId="77777777" w:rsidTr="007556CD">
        <w:trPr>
          <w:trHeight w:val="20"/>
        </w:trPr>
        <w:tc>
          <w:tcPr>
            <w:tcW w:w="559" w:type="dxa"/>
            <w:vMerge w:val="restart"/>
          </w:tcPr>
          <w:p w14:paraId="116ABB1B" w14:textId="77777777"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2</w:t>
            </w:r>
          </w:p>
        </w:tc>
        <w:tc>
          <w:tcPr>
            <w:tcW w:w="3430" w:type="dxa"/>
          </w:tcPr>
          <w:p w14:paraId="4698A5F8" w14:textId="77777777" w:rsidR="00C02E74" w:rsidRPr="0028148F" w:rsidRDefault="00C02E74" w:rsidP="00791E57">
            <w:pPr>
              <w:pStyle w:val="aff0"/>
              <w:widowControl w:val="0"/>
              <w:ind w:left="-57" w:right="-57"/>
              <w:rPr>
                <w:rFonts w:cs="Times New Roman"/>
                <w:sz w:val="24"/>
                <w:szCs w:val="24"/>
              </w:rPr>
            </w:pPr>
            <w:r w:rsidRPr="0028148F">
              <w:rPr>
                <w:rFonts w:cs="Times New Roman"/>
                <w:sz w:val="24"/>
                <w:szCs w:val="24"/>
              </w:rPr>
              <w:t>Обеспеченность паллиативными койками на 10 000 населения, из них:</w:t>
            </w:r>
          </w:p>
        </w:tc>
        <w:tc>
          <w:tcPr>
            <w:tcW w:w="1077" w:type="dxa"/>
            <w:shd w:val="clear" w:color="000000" w:fill="FFFFFF"/>
          </w:tcPr>
          <w:p w14:paraId="6923E68B" w14:textId="77777777"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0,36</w:t>
            </w:r>
          </w:p>
          <w:p w14:paraId="21505F54" w14:textId="77777777" w:rsidR="00C02E74" w:rsidRPr="0028148F" w:rsidRDefault="00C02E74" w:rsidP="00791E57">
            <w:pPr>
              <w:pStyle w:val="aff0"/>
              <w:widowControl w:val="0"/>
              <w:ind w:left="-57" w:right="-57"/>
              <w:jc w:val="center"/>
              <w:rPr>
                <w:rFonts w:cs="Times New Roman"/>
                <w:sz w:val="24"/>
                <w:szCs w:val="24"/>
              </w:rPr>
            </w:pPr>
          </w:p>
        </w:tc>
        <w:tc>
          <w:tcPr>
            <w:tcW w:w="1484" w:type="dxa"/>
            <w:shd w:val="clear" w:color="000000" w:fill="FFFFFF"/>
          </w:tcPr>
          <w:p w14:paraId="2365E485" w14:textId="77777777" w:rsidR="00C02E74" w:rsidRPr="0028148F" w:rsidRDefault="00C02E74" w:rsidP="005F18C3">
            <w:pPr>
              <w:pStyle w:val="aff0"/>
              <w:widowControl w:val="0"/>
              <w:ind w:left="-57" w:right="-57"/>
              <w:jc w:val="center"/>
              <w:rPr>
                <w:rFonts w:cs="Times New Roman"/>
                <w:sz w:val="24"/>
                <w:szCs w:val="24"/>
              </w:rPr>
            </w:pPr>
            <w:r w:rsidRPr="0028148F">
              <w:rPr>
                <w:rFonts w:cs="Times New Roman"/>
                <w:sz w:val="24"/>
                <w:szCs w:val="24"/>
              </w:rPr>
              <w:t>чел</w:t>
            </w:r>
          </w:p>
        </w:tc>
        <w:tc>
          <w:tcPr>
            <w:tcW w:w="850" w:type="dxa"/>
            <w:shd w:val="clear" w:color="000000" w:fill="FFFFFF"/>
          </w:tcPr>
          <w:p w14:paraId="16FC9557" w14:textId="77777777" w:rsidR="00C02E74" w:rsidRPr="0028148F" w:rsidRDefault="00C02E74" w:rsidP="005F18C3">
            <w:pPr>
              <w:pStyle w:val="aff0"/>
              <w:widowControl w:val="0"/>
              <w:ind w:left="-57" w:right="-57"/>
              <w:jc w:val="center"/>
              <w:rPr>
                <w:rFonts w:cs="Times New Roman"/>
                <w:sz w:val="24"/>
                <w:szCs w:val="24"/>
              </w:rPr>
            </w:pPr>
            <w:r w:rsidRPr="0028148F">
              <w:rPr>
                <w:rFonts w:cs="Times New Roman"/>
                <w:sz w:val="24"/>
                <w:szCs w:val="24"/>
              </w:rPr>
              <w:t>0,4</w:t>
            </w:r>
          </w:p>
        </w:tc>
        <w:tc>
          <w:tcPr>
            <w:tcW w:w="851" w:type="dxa"/>
            <w:shd w:val="clear" w:color="000000" w:fill="FFFFFF"/>
          </w:tcPr>
          <w:p w14:paraId="72F9E7F8" w14:textId="77777777" w:rsidR="00C02E74" w:rsidRPr="0028148F" w:rsidRDefault="00C02E74" w:rsidP="006B0C3A">
            <w:pPr>
              <w:pStyle w:val="aff0"/>
              <w:widowControl w:val="0"/>
              <w:ind w:left="-57" w:right="-57"/>
              <w:jc w:val="center"/>
              <w:rPr>
                <w:rFonts w:cs="Times New Roman"/>
                <w:sz w:val="24"/>
                <w:szCs w:val="24"/>
              </w:rPr>
            </w:pPr>
            <w:r w:rsidRPr="0028148F">
              <w:rPr>
                <w:rFonts w:cs="Times New Roman"/>
                <w:sz w:val="24"/>
                <w:szCs w:val="24"/>
              </w:rPr>
              <w:t>0,41</w:t>
            </w:r>
          </w:p>
        </w:tc>
        <w:tc>
          <w:tcPr>
            <w:tcW w:w="850" w:type="dxa"/>
            <w:shd w:val="clear" w:color="000000" w:fill="FFFFFF"/>
          </w:tcPr>
          <w:p w14:paraId="78450C3A" w14:textId="77777777" w:rsidR="00C02E74" w:rsidRPr="0028148F" w:rsidRDefault="00C02E74" w:rsidP="005F18C3">
            <w:pPr>
              <w:pStyle w:val="aff0"/>
              <w:widowControl w:val="0"/>
              <w:ind w:left="-57" w:right="-57"/>
              <w:jc w:val="center"/>
              <w:rPr>
                <w:rFonts w:cs="Times New Roman"/>
                <w:sz w:val="24"/>
                <w:szCs w:val="24"/>
              </w:rPr>
            </w:pPr>
            <w:r w:rsidRPr="0028148F">
              <w:rPr>
                <w:rFonts w:cs="Times New Roman"/>
                <w:sz w:val="24"/>
                <w:szCs w:val="24"/>
              </w:rPr>
              <w:t>0,47</w:t>
            </w:r>
          </w:p>
        </w:tc>
        <w:tc>
          <w:tcPr>
            <w:tcW w:w="709" w:type="dxa"/>
            <w:shd w:val="clear" w:color="000000" w:fill="FFFFFF"/>
          </w:tcPr>
          <w:p w14:paraId="0BF30615" w14:textId="77777777" w:rsidR="00C02E74" w:rsidRPr="0028148F" w:rsidRDefault="00C02E74" w:rsidP="005F18C3">
            <w:pPr>
              <w:pStyle w:val="aff0"/>
              <w:widowControl w:val="0"/>
              <w:ind w:left="-57" w:right="-57"/>
              <w:jc w:val="center"/>
              <w:rPr>
                <w:rFonts w:cs="Times New Roman"/>
                <w:sz w:val="24"/>
                <w:szCs w:val="24"/>
                <w:lang w:val="en-US"/>
              </w:rPr>
            </w:pPr>
            <w:r w:rsidRPr="0028148F">
              <w:rPr>
                <w:rFonts w:cs="Times New Roman"/>
                <w:sz w:val="24"/>
                <w:szCs w:val="24"/>
              </w:rPr>
              <w:t>0,47</w:t>
            </w:r>
          </w:p>
        </w:tc>
      </w:tr>
      <w:tr w:rsidR="00C02E74" w:rsidRPr="0028148F" w14:paraId="55179A6F" w14:textId="77777777" w:rsidTr="007556CD">
        <w:trPr>
          <w:trHeight w:val="661"/>
        </w:trPr>
        <w:tc>
          <w:tcPr>
            <w:tcW w:w="559" w:type="dxa"/>
            <w:vMerge/>
          </w:tcPr>
          <w:p w14:paraId="134BD134" w14:textId="77777777" w:rsidR="00C02E74" w:rsidRPr="0028148F" w:rsidRDefault="00C02E74" w:rsidP="005C5ED5">
            <w:pPr>
              <w:pStyle w:val="aff0"/>
              <w:widowControl w:val="0"/>
              <w:ind w:left="-57" w:right="-57"/>
              <w:jc w:val="center"/>
              <w:rPr>
                <w:rFonts w:cs="Times New Roman"/>
                <w:sz w:val="24"/>
                <w:szCs w:val="24"/>
              </w:rPr>
            </w:pPr>
          </w:p>
        </w:tc>
        <w:tc>
          <w:tcPr>
            <w:tcW w:w="3430" w:type="dxa"/>
          </w:tcPr>
          <w:p w14:paraId="5EA58464" w14:textId="77777777" w:rsidR="00C02E74" w:rsidRPr="0028148F" w:rsidRDefault="00C02E74" w:rsidP="005C5ED5">
            <w:pPr>
              <w:pStyle w:val="aff0"/>
              <w:widowControl w:val="0"/>
              <w:ind w:left="-57" w:right="-57"/>
              <w:rPr>
                <w:rFonts w:cs="Times New Roman"/>
                <w:sz w:val="24"/>
                <w:szCs w:val="24"/>
              </w:rPr>
            </w:pPr>
            <w:r w:rsidRPr="0028148F">
              <w:rPr>
                <w:rFonts w:cs="Times New Roman"/>
                <w:sz w:val="24"/>
                <w:szCs w:val="24"/>
              </w:rPr>
              <w:t>число коек на 10 000 детей</w:t>
            </w:r>
          </w:p>
        </w:tc>
        <w:tc>
          <w:tcPr>
            <w:tcW w:w="1077" w:type="dxa"/>
            <w:shd w:val="clear" w:color="000000" w:fill="FFFFFF"/>
            <w:vAlign w:val="center"/>
          </w:tcPr>
          <w:p w14:paraId="0ED4DBA1" w14:textId="77777777" w:rsidR="00C02E74" w:rsidRPr="0028148F" w:rsidRDefault="00E36C01" w:rsidP="00791E57">
            <w:pPr>
              <w:pStyle w:val="aff0"/>
              <w:widowControl w:val="0"/>
              <w:ind w:left="-57" w:right="-57"/>
              <w:jc w:val="center"/>
              <w:rPr>
                <w:rFonts w:cs="Times New Roman"/>
                <w:sz w:val="24"/>
                <w:szCs w:val="24"/>
              </w:rPr>
            </w:pPr>
            <w:r w:rsidRPr="0028148F">
              <w:rPr>
                <w:rFonts w:cs="Times New Roman"/>
                <w:sz w:val="24"/>
                <w:szCs w:val="24"/>
              </w:rPr>
              <w:t>0,32</w:t>
            </w:r>
          </w:p>
        </w:tc>
        <w:tc>
          <w:tcPr>
            <w:tcW w:w="1484" w:type="dxa"/>
            <w:shd w:val="clear" w:color="000000" w:fill="FFFFFF"/>
            <w:vAlign w:val="center"/>
          </w:tcPr>
          <w:p w14:paraId="16FA672A" w14:textId="77777777" w:rsidR="00C02E74" w:rsidRPr="0028148F" w:rsidRDefault="00C02E74" w:rsidP="005C5ED5">
            <w:pPr>
              <w:pStyle w:val="aff0"/>
              <w:widowControl w:val="0"/>
              <w:ind w:left="-57" w:right="-57"/>
              <w:jc w:val="center"/>
              <w:rPr>
                <w:rFonts w:cs="Times New Roman"/>
                <w:sz w:val="24"/>
                <w:szCs w:val="24"/>
              </w:rPr>
            </w:pPr>
            <w:r w:rsidRPr="0028148F">
              <w:rPr>
                <w:rFonts w:cs="Times New Roman"/>
                <w:sz w:val="24"/>
                <w:szCs w:val="24"/>
              </w:rPr>
              <w:t>чел</w:t>
            </w:r>
          </w:p>
        </w:tc>
        <w:tc>
          <w:tcPr>
            <w:tcW w:w="850" w:type="dxa"/>
            <w:tcBorders>
              <w:top w:val="single" w:sz="4" w:space="0" w:color="auto"/>
              <w:left w:val="single" w:sz="4" w:space="0" w:color="auto"/>
              <w:right w:val="single" w:sz="4" w:space="0" w:color="auto"/>
            </w:tcBorders>
            <w:shd w:val="clear" w:color="auto" w:fill="FFFFFF"/>
            <w:vAlign w:val="center"/>
          </w:tcPr>
          <w:p w14:paraId="1F54682A" w14:textId="77777777" w:rsidR="00C02E74" w:rsidRPr="0028148F" w:rsidRDefault="00C02E74" w:rsidP="005C5ED5">
            <w:pPr>
              <w:pStyle w:val="aff0"/>
              <w:widowControl w:val="0"/>
              <w:ind w:left="-57" w:right="-57"/>
              <w:jc w:val="center"/>
              <w:rPr>
                <w:rFonts w:cs="Times New Roman"/>
                <w:sz w:val="24"/>
                <w:szCs w:val="24"/>
                <w:lang w:eastAsia="en-US"/>
              </w:rPr>
            </w:pPr>
            <w:r w:rsidRPr="0028148F">
              <w:rPr>
                <w:rFonts w:cs="Times New Roman"/>
                <w:sz w:val="24"/>
                <w:szCs w:val="24"/>
                <w:lang w:eastAsia="en-US"/>
              </w:rPr>
              <w:t>0,4</w:t>
            </w:r>
          </w:p>
        </w:tc>
        <w:tc>
          <w:tcPr>
            <w:tcW w:w="851" w:type="dxa"/>
            <w:tcBorders>
              <w:top w:val="single" w:sz="4" w:space="0" w:color="auto"/>
              <w:left w:val="single" w:sz="4" w:space="0" w:color="auto"/>
              <w:right w:val="single" w:sz="4" w:space="0" w:color="auto"/>
            </w:tcBorders>
            <w:shd w:val="clear" w:color="auto" w:fill="FFFFFF"/>
            <w:vAlign w:val="center"/>
          </w:tcPr>
          <w:p w14:paraId="042CC5B0" w14:textId="77777777" w:rsidR="00C02E74" w:rsidRPr="0028148F" w:rsidRDefault="00C02E74" w:rsidP="005C5ED5">
            <w:pPr>
              <w:pStyle w:val="aff0"/>
              <w:widowControl w:val="0"/>
              <w:ind w:left="-57" w:right="-57"/>
              <w:jc w:val="center"/>
              <w:rPr>
                <w:rFonts w:cs="Times New Roman"/>
                <w:sz w:val="24"/>
                <w:szCs w:val="24"/>
                <w:lang w:eastAsia="en-US"/>
              </w:rPr>
            </w:pPr>
            <w:r w:rsidRPr="0028148F">
              <w:rPr>
                <w:rFonts w:cs="Times New Roman"/>
                <w:sz w:val="24"/>
                <w:szCs w:val="24"/>
                <w:lang w:eastAsia="en-US"/>
              </w:rPr>
              <w:t>0,4</w:t>
            </w:r>
          </w:p>
        </w:tc>
        <w:tc>
          <w:tcPr>
            <w:tcW w:w="850" w:type="dxa"/>
            <w:tcBorders>
              <w:top w:val="single" w:sz="4" w:space="0" w:color="auto"/>
              <w:left w:val="single" w:sz="4" w:space="0" w:color="auto"/>
              <w:right w:val="single" w:sz="4" w:space="0" w:color="auto"/>
            </w:tcBorders>
            <w:shd w:val="clear" w:color="auto" w:fill="FFFFFF"/>
            <w:vAlign w:val="center"/>
          </w:tcPr>
          <w:p w14:paraId="44A8ADC8" w14:textId="77777777" w:rsidR="00C02E74" w:rsidRPr="0028148F" w:rsidRDefault="00C02E74" w:rsidP="005C5ED5">
            <w:pPr>
              <w:pStyle w:val="aff0"/>
              <w:widowControl w:val="0"/>
              <w:ind w:left="-57" w:right="-57"/>
              <w:jc w:val="center"/>
              <w:rPr>
                <w:rFonts w:cs="Times New Roman"/>
                <w:sz w:val="24"/>
                <w:szCs w:val="24"/>
                <w:lang w:eastAsia="en-US"/>
              </w:rPr>
            </w:pPr>
            <w:r w:rsidRPr="0028148F">
              <w:rPr>
                <w:rFonts w:cs="Times New Roman"/>
                <w:sz w:val="24"/>
                <w:szCs w:val="24"/>
                <w:lang w:eastAsia="en-US"/>
              </w:rPr>
              <w:t>0,45</w:t>
            </w:r>
          </w:p>
        </w:tc>
        <w:tc>
          <w:tcPr>
            <w:tcW w:w="709" w:type="dxa"/>
            <w:tcBorders>
              <w:top w:val="single" w:sz="4" w:space="0" w:color="auto"/>
              <w:left w:val="single" w:sz="4" w:space="0" w:color="auto"/>
              <w:right w:val="single" w:sz="4" w:space="0" w:color="auto"/>
            </w:tcBorders>
            <w:shd w:val="clear" w:color="auto" w:fill="FFFFFF"/>
            <w:vAlign w:val="center"/>
          </w:tcPr>
          <w:p w14:paraId="161F9804" w14:textId="77777777" w:rsidR="00C02E74" w:rsidRPr="0028148F" w:rsidRDefault="00C02E74" w:rsidP="005C5ED5">
            <w:pPr>
              <w:pStyle w:val="aff0"/>
              <w:widowControl w:val="0"/>
              <w:ind w:left="-57" w:right="-57"/>
              <w:jc w:val="center"/>
              <w:rPr>
                <w:rFonts w:cs="Times New Roman"/>
                <w:sz w:val="24"/>
                <w:szCs w:val="24"/>
                <w:lang w:eastAsia="en-US"/>
              </w:rPr>
            </w:pPr>
            <w:r w:rsidRPr="0028148F">
              <w:rPr>
                <w:rFonts w:cs="Times New Roman"/>
                <w:sz w:val="24"/>
                <w:szCs w:val="24"/>
                <w:lang w:eastAsia="en-US"/>
              </w:rPr>
              <w:t>0,45</w:t>
            </w:r>
          </w:p>
        </w:tc>
      </w:tr>
      <w:tr w:rsidR="00C02E74" w:rsidRPr="0028148F" w14:paraId="14120C3D" w14:textId="77777777" w:rsidTr="007556CD">
        <w:trPr>
          <w:trHeight w:val="20"/>
        </w:trPr>
        <w:tc>
          <w:tcPr>
            <w:tcW w:w="559" w:type="dxa"/>
            <w:vMerge/>
          </w:tcPr>
          <w:p w14:paraId="058C6B05" w14:textId="77777777" w:rsidR="00C02E74" w:rsidRPr="0028148F" w:rsidRDefault="00C02E74" w:rsidP="00791E57">
            <w:pPr>
              <w:pStyle w:val="aff0"/>
              <w:widowControl w:val="0"/>
              <w:ind w:left="-57" w:right="-57"/>
              <w:jc w:val="center"/>
              <w:rPr>
                <w:rFonts w:cs="Times New Roman"/>
                <w:sz w:val="24"/>
                <w:szCs w:val="24"/>
              </w:rPr>
            </w:pPr>
          </w:p>
        </w:tc>
        <w:tc>
          <w:tcPr>
            <w:tcW w:w="3430" w:type="dxa"/>
          </w:tcPr>
          <w:p w14:paraId="76F2585C" w14:textId="77777777" w:rsidR="00C02E74" w:rsidRPr="0028148F" w:rsidRDefault="00C02E74" w:rsidP="00791E57">
            <w:pPr>
              <w:pStyle w:val="aff0"/>
              <w:widowControl w:val="0"/>
              <w:ind w:left="-57" w:right="-57"/>
              <w:rPr>
                <w:rFonts w:cs="Times New Roman"/>
                <w:sz w:val="24"/>
                <w:szCs w:val="24"/>
              </w:rPr>
            </w:pPr>
            <w:r w:rsidRPr="0028148F">
              <w:rPr>
                <w:rFonts w:cs="Times New Roman"/>
                <w:sz w:val="24"/>
                <w:szCs w:val="24"/>
              </w:rPr>
              <w:t>число коек на 10 000 взрослых, в том числе:</w:t>
            </w:r>
          </w:p>
        </w:tc>
        <w:tc>
          <w:tcPr>
            <w:tcW w:w="1077" w:type="dxa"/>
            <w:shd w:val="clear" w:color="000000" w:fill="FFFFFF"/>
            <w:vAlign w:val="center"/>
          </w:tcPr>
          <w:p w14:paraId="4A34AE71" w14:textId="77777777" w:rsidR="00C02E74" w:rsidRPr="0028148F" w:rsidRDefault="00613BF1" w:rsidP="00791E57">
            <w:pPr>
              <w:pStyle w:val="aff0"/>
              <w:widowControl w:val="0"/>
              <w:ind w:left="-57" w:right="-57"/>
              <w:jc w:val="center"/>
              <w:rPr>
                <w:rFonts w:cs="Times New Roman"/>
                <w:sz w:val="24"/>
                <w:szCs w:val="24"/>
              </w:rPr>
            </w:pPr>
            <w:r w:rsidRPr="0028148F">
              <w:rPr>
                <w:rFonts w:cs="Times New Roman"/>
                <w:sz w:val="24"/>
                <w:szCs w:val="24"/>
              </w:rPr>
              <w:t>0,37</w:t>
            </w:r>
          </w:p>
        </w:tc>
        <w:tc>
          <w:tcPr>
            <w:tcW w:w="1484" w:type="dxa"/>
            <w:shd w:val="clear" w:color="000000" w:fill="FFFFFF"/>
            <w:vAlign w:val="center"/>
          </w:tcPr>
          <w:p w14:paraId="621509FA" w14:textId="77777777"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чел</w:t>
            </w:r>
          </w:p>
        </w:tc>
        <w:tc>
          <w:tcPr>
            <w:tcW w:w="850" w:type="dxa"/>
            <w:shd w:val="clear" w:color="000000" w:fill="FFFFFF"/>
            <w:vAlign w:val="center"/>
          </w:tcPr>
          <w:p w14:paraId="5C2CAF5C" w14:textId="77777777"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lang w:eastAsia="en-US"/>
              </w:rPr>
              <w:t>0,4</w:t>
            </w:r>
          </w:p>
        </w:tc>
        <w:tc>
          <w:tcPr>
            <w:tcW w:w="851" w:type="dxa"/>
            <w:shd w:val="clear" w:color="000000" w:fill="FFFFFF"/>
            <w:vAlign w:val="center"/>
          </w:tcPr>
          <w:p w14:paraId="395039B5" w14:textId="77777777" w:rsidR="00C02E74" w:rsidRPr="0028148F" w:rsidRDefault="00826C13" w:rsidP="006B0C3A">
            <w:pPr>
              <w:pStyle w:val="aff0"/>
              <w:widowControl w:val="0"/>
              <w:ind w:left="-57" w:right="-57"/>
              <w:jc w:val="center"/>
              <w:rPr>
                <w:rFonts w:cs="Times New Roman"/>
                <w:sz w:val="24"/>
                <w:szCs w:val="24"/>
              </w:rPr>
            </w:pPr>
            <w:r w:rsidRPr="0028148F">
              <w:rPr>
                <w:rFonts w:cs="Times New Roman"/>
                <w:sz w:val="24"/>
                <w:szCs w:val="24"/>
              </w:rPr>
              <w:t>0,4</w:t>
            </w:r>
            <w:r w:rsidR="00E2729E" w:rsidRPr="0028148F">
              <w:rPr>
                <w:rFonts w:cs="Times New Roman"/>
                <w:sz w:val="24"/>
                <w:szCs w:val="24"/>
              </w:rPr>
              <w:t>2</w:t>
            </w:r>
          </w:p>
        </w:tc>
        <w:tc>
          <w:tcPr>
            <w:tcW w:w="850" w:type="dxa"/>
            <w:shd w:val="clear" w:color="000000" w:fill="FFFFFF"/>
            <w:vAlign w:val="center"/>
          </w:tcPr>
          <w:p w14:paraId="55C2B410" w14:textId="77777777" w:rsidR="00C02E74" w:rsidRPr="0028148F" w:rsidRDefault="00C02E74" w:rsidP="00C34024">
            <w:pPr>
              <w:pStyle w:val="aff0"/>
              <w:widowControl w:val="0"/>
              <w:ind w:left="-57" w:right="-57"/>
              <w:jc w:val="center"/>
              <w:rPr>
                <w:rFonts w:cs="Times New Roman"/>
                <w:sz w:val="24"/>
                <w:szCs w:val="24"/>
              </w:rPr>
            </w:pPr>
            <w:r w:rsidRPr="0028148F">
              <w:rPr>
                <w:rFonts w:cs="Times New Roman"/>
                <w:sz w:val="24"/>
                <w:szCs w:val="24"/>
              </w:rPr>
              <w:t>0,5</w:t>
            </w:r>
          </w:p>
        </w:tc>
        <w:tc>
          <w:tcPr>
            <w:tcW w:w="709" w:type="dxa"/>
            <w:shd w:val="clear" w:color="000000" w:fill="FFFFFF"/>
            <w:vAlign w:val="center"/>
          </w:tcPr>
          <w:p w14:paraId="2982A574" w14:textId="77777777" w:rsidR="00C02E74" w:rsidRPr="0028148F" w:rsidRDefault="00C02E74" w:rsidP="00C34024">
            <w:pPr>
              <w:pStyle w:val="aff0"/>
              <w:widowControl w:val="0"/>
              <w:ind w:left="-57" w:right="-57"/>
              <w:jc w:val="center"/>
              <w:rPr>
                <w:rFonts w:cs="Times New Roman"/>
                <w:sz w:val="24"/>
                <w:szCs w:val="24"/>
              </w:rPr>
            </w:pPr>
            <w:r w:rsidRPr="0028148F">
              <w:rPr>
                <w:rFonts w:cs="Times New Roman"/>
                <w:sz w:val="24"/>
                <w:szCs w:val="24"/>
              </w:rPr>
              <w:t>0,5</w:t>
            </w:r>
          </w:p>
        </w:tc>
      </w:tr>
      <w:tr w:rsidR="00C02E74" w:rsidRPr="0028148F" w14:paraId="20FABFC7" w14:textId="77777777" w:rsidTr="007556CD">
        <w:trPr>
          <w:trHeight w:val="811"/>
        </w:trPr>
        <w:tc>
          <w:tcPr>
            <w:tcW w:w="559" w:type="dxa"/>
            <w:vMerge/>
          </w:tcPr>
          <w:p w14:paraId="136C4360" w14:textId="77777777" w:rsidR="00C02E74" w:rsidRPr="0028148F" w:rsidRDefault="00C02E74" w:rsidP="00791E57">
            <w:pPr>
              <w:pStyle w:val="aff0"/>
              <w:widowControl w:val="0"/>
              <w:ind w:left="-57" w:right="-57"/>
              <w:jc w:val="center"/>
              <w:rPr>
                <w:rFonts w:cs="Times New Roman"/>
                <w:sz w:val="24"/>
                <w:szCs w:val="24"/>
              </w:rPr>
            </w:pPr>
          </w:p>
        </w:tc>
        <w:tc>
          <w:tcPr>
            <w:tcW w:w="3430" w:type="dxa"/>
          </w:tcPr>
          <w:p w14:paraId="3B616ABB" w14:textId="77777777" w:rsidR="00C02E74" w:rsidRPr="0028148F" w:rsidRDefault="00C02E74" w:rsidP="00791E57">
            <w:pPr>
              <w:pStyle w:val="aff0"/>
              <w:widowControl w:val="0"/>
              <w:ind w:left="-57" w:right="-57"/>
              <w:rPr>
                <w:rFonts w:cs="Times New Roman"/>
                <w:sz w:val="24"/>
                <w:szCs w:val="24"/>
              </w:rPr>
            </w:pPr>
            <w:r w:rsidRPr="0028148F">
              <w:rPr>
                <w:rFonts w:cs="Times New Roman"/>
                <w:sz w:val="24"/>
                <w:szCs w:val="24"/>
              </w:rPr>
              <w:t>число коек сестринского ухода на 100 000 взрослых</w:t>
            </w:r>
          </w:p>
        </w:tc>
        <w:tc>
          <w:tcPr>
            <w:tcW w:w="1077" w:type="dxa"/>
            <w:shd w:val="clear" w:color="auto" w:fill="FFFFFF" w:themeFill="background1"/>
          </w:tcPr>
          <w:p w14:paraId="23484BE5" w14:textId="77777777" w:rsidR="00C02E74" w:rsidRPr="0028148F" w:rsidRDefault="00E557F2" w:rsidP="00791E57">
            <w:pPr>
              <w:pStyle w:val="aff0"/>
              <w:widowControl w:val="0"/>
              <w:ind w:left="-57" w:right="-57"/>
              <w:jc w:val="center"/>
              <w:rPr>
                <w:rFonts w:cs="Times New Roman"/>
                <w:sz w:val="24"/>
                <w:szCs w:val="24"/>
              </w:rPr>
            </w:pPr>
            <w:r w:rsidRPr="0028148F">
              <w:rPr>
                <w:rFonts w:cs="Times New Roman"/>
                <w:sz w:val="24"/>
                <w:szCs w:val="24"/>
              </w:rPr>
              <w:t>0</w:t>
            </w:r>
          </w:p>
        </w:tc>
        <w:tc>
          <w:tcPr>
            <w:tcW w:w="1484" w:type="dxa"/>
            <w:shd w:val="clear" w:color="auto" w:fill="FFFFFF" w:themeFill="background1"/>
          </w:tcPr>
          <w:p w14:paraId="2794605E" w14:textId="77777777"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чел</w:t>
            </w:r>
          </w:p>
        </w:tc>
        <w:tc>
          <w:tcPr>
            <w:tcW w:w="850" w:type="dxa"/>
            <w:shd w:val="clear" w:color="auto" w:fill="FFFFFF" w:themeFill="background1"/>
          </w:tcPr>
          <w:p w14:paraId="0241B744" w14:textId="77777777"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0</w:t>
            </w:r>
          </w:p>
        </w:tc>
        <w:tc>
          <w:tcPr>
            <w:tcW w:w="851" w:type="dxa"/>
            <w:shd w:val="clear" w:color="auto" w:fill="FFFFFF" w:themeFill="background1"/>
          </w:tcPr>
          <w:p w14:paraId="2E205943" w14:textId="77777777"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0</w:t>
            </w:r>
          </w:p>
        </w:tc>
        <w:tc>
          <w:tcPr>
            <w:tcW w:w="850" w:type="dxa"/>
            <w:shd w:val="clear" w:color="auto" w:fill="FFFFFF" w:themeFill="background1"/>
          </w:tcPr>
          <w:p w14:paraId="2A0D239B" w14:textId="77777777"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1,8</w:t>
            </w:r>
          </w:p>
        </w:tc>
        <w:tc>
          <w:tcPr>
            <w:tcW w:w="709" w:type="dxa"/>
            <w:shd w:val="clear" w:color="auto" w:fill="FFFFFF" w:themeFill="background1"/>
          </w:tcPr>
          <w:p w14:paraId="551BA7A1" w14:textId="77777777" w:rsidR="00C02E74" w:rsidRPr="0028148F" w:rsidRDefault="00C02E74" w:rsidP="00C34024">
            <w:pPr>
              <w:pStyle w:val="aff0"/>
              <w:widowControl w:val="0"/>
              <w:ind w:left="-57" w:right="-57"/>
              <w:jc w:val="center"/>
              <w:rPr>
                <w:rFonts w:cs="Times New Roman"/>
                <w:sz w:val="24"/>
                <w:szCs w:val="24"/>
              </w:rPr>
            </w:pPr>
            <w:r w:rsidRPr="0028148F">
              <w:rPr>
                <w:rFonts w:cs="Times New Roman"/>
                <w:sz w:val="24"/>
                <w:szCs w:val="24"/>
              </w:rPr>
              <w:t>2,2</w:t>
            </w:r>
          </w:p>
        </w:tc>
      </w:tr>
      <w:tr w:rsidR="00C867C1" w:rsidRPr="0028148F" w14:paraId="36E8B64B" w14:textId="77777777" w:rsidTr="00C867C1">
        <w:trPr>
          <w:trHeight w:val="20"/>
        </w:trPr>
        <w:tc>
          <w:tcPr>
            <w:tcW w:w="559" w:type="dxa"/>
            <w:vMerge w:val="restart"/>
          </w:tcPr>
          <w:p w14:paraId="4E9C0B89" w14:textId="77777777" w:rsidR="00C867C1" w:rsidRPr="0028148F" w:rsidRDefault="00C867C1" w:rsidP="00C867C1">
            <w:pPr>
              <w:pStyle w:val="aff0"/>
              <w:widowControl w:val="0"/>
              <w:ind w:left="-57" w:right="-57"/>
              <w:jc w:val="center"/>
              <w:rPr>
                <w:rFonts w:cs="Times New Roman"/>
                <w:sz w:val="24"/>
                <w:szCs w:val="24"/>
              </w:rPr>
            </w:pPr>
            <w:r w:rsidRPr="0028148F">
              <w:rPr>
                <w:rFonts w:cs="Times New Roman"/>
                <w:sz w:val="24"/>
                <w:szCs w:val="24"/>
              </w:rPr>
              <w:t>3</w:t>
            </w:r>
          </w:p>
        </w:tc>
        <w:tc>
          <w:tcPr>
            <w:tcW w:w="3430" w:type="dxa"/>
          </w:tcPr>
          <w:p w14:paraId="5373633B" w14:textId="77777777" w:rsidR="00C867C1" w:rsidRPr="005E498D" w:rsidRDefault="00C867C1" w:rsidP="00C867C1">
            <w:pPr>
              <w:pStyle w:val="aff0"/>
              <w:widowControl w:val="0"/>
              <w:ind w:left="-57" w:right="-57"/>
              <w:rPr>
                <w:rFonts w:cs="Times New Roman"/>
                <w:sz w:val="24"/>
                <w:szCs w:val="24"/>
              </w:rPr>
            </w:pPr>
            <w:r w:rsidRPr="005E498D">
              <w:rPr>
                <w:rFonts w:cs="Times New Roman"/>
                <w:sz w:val="24"/>
                <w:szCs w:val="24"/>
              </w:rPr>
              <w:t>Обеспеченность выездными патронажными бригадами паллиативной медицинской помощи:</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2ADD2" w14:textId="77777777" w:rsidR="00C867C1" w:rsidRPr="005E498D" w:rsidRDefault="00E37D6F" w:rsidP="00C867C1">
            <w:pPr>
              <w:pStyle w:val="aff0"/>
              <w:widowControl w:val="0"/>
              <w:ind w:left="-57" w:right="-57"/>
              <w:jc w:val="center"/>
              <w:rPr>
                <w:rFonts w:cs="Times New Roman"/>
                <w:sz w:val="24"/>
                <w:szCs w:val="24"/>
                <w:lang w:eastAsia="en-US"/>
              </w:rPr>
            </w:pPr>
            <w:r w:rsidRPr="005E498D">
              <w:rPr>
                <w:rFonts w:cs="Times New Roman"/>
                <w:color w:val="000000" w:themeColor="text1"/>
                <w:sz w:val="24"/>
                <w:szCs w:val="24"/>
                <w:lang w:eastAsia="en-US"/>
              </w:rPr>
              <w:t>6</w:t>
            </w:r>
          </w:p>
        </w:tc>
        <w:tc>
          <w:tcPr>
            <w:tcW w:w="1484" w:type="dxa"/>
            <w:shd w:val="clear" w:color="auto" w:fill="FFFFFF" w:themeFill="background1"/>
          </w:tcPr>
          <w:p w14:paraId="3DC30D88" w14:textId="77777777" w:rsidR="00C867C1" w:rsidRPr="005E498D" w:rsidRDefault="00C867C1" w:rsidP="00C867C1">
            <w:pPr>
              <w:pStyle w:val="aff0"/>
              <w:widowControl w:val="0"/>
              <w:ind w:left="-57" w:right="-57"/>
              <w:jc w:val="center"/>
              <w:rPr>
                <w:rFonts w:cs="Times New Roman"/>
                <w:sz w:val="24"/>
                <w:szCs w:val="24"/>
              </w:rPr>
            </w:pPr>
            <w:r w:rsidRPr="005E498D">
              <w:rPr>
                <w:rFonts w:cs="Times New Roman"/>
                <w:sz w:val="24"/>
                <w:szCs w:val="24"/>
              </w:rPr>
              <w:t>единиц</w:t>
            </w:r>
          </w:p>
        </w:tc>
        <w:tc>
          <w:tcPr>
            <w:tcW w:w="850" w:type="dxa"/>
            <w:shd w:val="clear" w:color="auto" w:fill="FFFFFF" w:themeFill="background1"/>
          </w:tcPr>
          <w:p w14:paraId="7EEAF5BE" w14:textId="77777777" w:rsidR="00C867C1" w:rsidRPr="005E498D" w:rsidRDefault="0028148F" w:rsidP="00C867C1">
            <w:pPr>
              <w:pStyle w:val="aff0"/>
              <w:widowControl w:val="0"/>
              <w:ind w:left="-57" w:right="-57"/>
              <w:jc w:val="center"/>
              <w:rPr>
                <w:rFonts w:cs="Times New Roman"/>
                <w:sz w:val="24"/>
                <w:szCs w:val="24"/>
              </w:rPr>
            </w:pPr>
            <w:r w:rsidRPr="005E498D">
              <w:rPr>
                <w:rFonts w:cs="Times New Roman"/>
                <w:sz w:val="24"/>
                <w:szCs w:val="24"/>
              </w:rPr>
              <w:t>13</w:t>
            </w:r>
            <w:r w:rsidR="00566248" w:rsidRPr="005E498D">
              <w:rPr>
                <w:rFonts w:cs="Times New Roman"/>
                <w:sz w:val="24"/>
                <w:szCs w:val="24"/>
              </w:rPr>
              <w:t xml:space="preserve"> </w:t>
            </w:r>
          </w:p>
        </w:tc>
        <w:tc>
          <w:tcPr>
            <w:tcW w:w="851" w:type="dxa"/>
            <w:shd w:val="clear" w:color="auto" w:fill="FFFFFF" w:themeFill="background1"/>
          </w:tcPr>
          <w:p w14:paraId="16E263FA" w14:textId="77777777" w:rsidR="00C867C1" w:rsidRPr="0028148F" w:rsidRDefault="0028148F" w:rsidP="00C867C1">
            <w:pPr>
              <w:pStyle w:val="aff0"/>
              <w:widowControl w:val="0"/>
              <w:ind w:left="-57" w:right="-57"/>
              <w:jc w:val="center"/>
              <w:rPr>
                <w:rFonts w:cs="Times New Roman"/>
                <w:sz w:val="24"/>
                <w:szCs w:val="24"/>
              </w:rPr>
            </w:pPr>
            <w:r w:rsidRPr="0028148F">
              <w:rPr>
                <w:rFonts w:cs="Times New Roman"/>
                <w:sz w:val="24"/>
                <w:szCs w:val="24"/>
              </w:rPr>
              <w:t>19</w:t>
            </w:r>
          </w:p>
        </w:tc>
        <w:tc>
          <w:tcPr>
            <w:tcW w:w="850" w:type="dxa"/>
            <w:shd w:val="clear" w:color="auto" w:fill="FFFFFF" w:themeFill="background1"/>
          </w:tcPr>
          <w:p w14:paraId="06221B4E" w14:textId="77777777" w:rsidR="00C867C1" w:rsidRPr="0028148F" w:rsidRDefault="0028148F" w:rsidP="00C867C1">
            <w:pPr>
              <w:pStyle w:val="aff0"/>
              <w:widowControl w:val="0"/>
              <w:ind w:left="-57" w:right="-57"/>
              <w:jc w:val="center"/>
              <w:rPr>
                <w:rFonts w:cs="Times New Roman"/>
                <w:sz w:val="24"/>
                <w:szCs w:val="24"/>
              </w:rPr>
            </w:pPr>
            <w:r w:rsidRPr="0028148F">
              <w:rPr>
                <w:rFonts w:cs="Times New Roman"/>
                <w:sz w:val="24"/>
                <w:szCs w:val="24"/>
              </w:rPr>
              <w:t>24</w:t>
            </w:r>
          </w:p>
        </w:tc>
        <w:tc>
          <w:tcPr>
            <w:tcW w:w="709" w:type="dxa"/>
            <w:shd w:val="clear" w:color="auto" w:fill="FFFFFF" w:themeFill="background1"/>
          </w:tcPr>
          <w:p w14:paraId="657E3CA0" w14:textId="77777777" w:rsidR="00C867C1" w:rsidRPr="0028148F" w:rsidRDefault="0028148F" w:rsidP="00C867C1">
            <w:pPr>
              <w:pStyle w:val="aff0"/>
              <w:widowControl w:val="0"/>
              <w:ind w:left="-57" w:right="-57"/>
              <w:jc w:val="center"/>
              <w:rPr>
                <w:rFonts w:cs="Times New Roman"/>
                <w:sz w:val="24"/>
                <w:szCs w:val="24"/>
              </w:rPr>
            </w:pPr>
            <w:r w:rsidRPr="0028148F">
              <w:rPr>
                <w:rFonts w:cs="Times New Roman"/>
                <w:sz w:val="24"/>
                <w:szCs w:val="24"/>
              </w:rPr>
              <w:t>27</w:t>
            </w:r>
          </w:p>
        </w:tc>
      </w:tr>
      <w:tr w:rsidR="00E56CA0" w:rsidRPr="0028148F" w14:paraId="5F51F7F9" w14:textId="77777777" w:rsidTr="0029013F">
        <w:trPr>
          <w:trHeight w:val="20"/>
        </w:trPr>
        <w:tc>
          <w:tcPr>
            <w:tcW w:w="559" w:type="dxa"/>
            <w:vMerge/>
          </w:tcPr>
          <w:p w14:paraId="18A631DE" w14:textId="77777777" w:rsidR="00E56CA0" w:rsidRPr="0028148F" w:rsidRDefault="00E56CA0" w:rsidP="00E56CA0">
            <w:pPr>
              <w:pStyle w:val="aff0"/>
              <w:widowControl w:val="0"/>
              <w:ind w:left="-57" w:right="-57"/>
              <w:jc w:val="center"/>
              <w:rPr>
                <w:rFonts w:cs="Times New Roman"/>
                <w:sz w:val="24"/>
                <w:szCs w:val="24"/>
              </w:rPr>
            </w:pPr>
          </w:p>
        </w:tc>
        <w:tc>
          <w:tcPr>
            <w:tcW w:w="3430" w:type="dxa"/>
          </w:tcPr>
          <w:p w14:paraId="3AD3C43A" w14:textId="77777777" w:rsidR="00E56CA0" w:rsidRPr="005E498D" w:rsidRDefault="00E56CA0" w:rsidP="00E56CA0">
            <w:pPr>
              <w:pStyle w:val="aff0"/>
              <w:widowControl w:val="0"/>
              <w:ind w:left="-57" w:right="-57"/>
              <w:rPr>
                <w:rFonts w:cs="Times New Roman"/>
                <w:sz w:val="24"/>
                <w:szCs w:val="24"/>
              </w:rPr>
            </w:pPr>
            <w:r w:rsidRPr="005E498D">
              <w:rPr>
                <w:rFonts w:cs="Times New Roman"/>
                <w:sz w:val="24"/>
                <w:szCs w:val="24"/>
              </w:rPr>
              <w:t xml:space="preserve">к взрослым, на 100 000 взрослых </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14:paraId="691BAFD9" w14:textId="77777777" w:rsidR="00E56CA0" w:rsidRPr="005E498D" w:rsidRDefault="00E56CA0" w:rsidP="00E56CA0">
            <w:pPr>
              <w:pStyle w:val="aff0"/>
              <w:widowControl w:val="0"/>
              <w:ind w:right="-57"/>
              <w:jc w:val="center"/>
              <w:rPr>
                <w:rFonts w:cs="Times New Roman"/>
                <w:color w:val="000000" w:themeColor="text1"/>
                <w:sz w:val="24"/>
                <w:szCs w:val="24"/>
                <w:lang w:val="en-US" w:eastAsia="en-US"/>
              </w:rPr>
            </w:pPr>
            <w:r w:rsidRPr="005E498D">
              <w:rPr>
                <w:rFonts w:cs="Times New Roman"/>
                <w:color w:val="000000" w:themeColor="text1"/>
                <w:sz w:val="24"/>
                <w:szCs w:val="24"/>
                <w:lang w:eastAsia="en-US"/>
              </w:rPr>
              <w:t>0,1</w:t>
            </w:r>
          </w:p>
        </w:tc>
        <w:tc>
          <w:tcPr>
            <w:tcW w:w="1484" w:type="dxa"/>
            <w:shd w:val="clear" w:color="auto" w:fill="FFFFFF" w:themeFill="background1"/>
          </w:tcPr>
          <w:p w14:paraId="6635FC4F" w14:textId="77777777" w:rsidR="00E56CA0" w:rsidRPr="005E498D" w:rsidRDefault="00E56CA0" w:rsidP="00E56CA0">
            <w:pPr>
              <w:pStyle w:val="aff0"/>
              <w:widowControl w:val="0"/>
              <w:ind w:left="-57" w:right="-57"/>
              <w:jc w:val="center"/>
              <w:rPr>
                <w:rFonts w:cs="Times New Roman"/>
                <w:sz w:val="24"/>
                <w:szCs w:val="24"/>
              </w:rPr>
            </w:pPr>
            <w:r w:rsidRPr="005E498D">
              <w:rPr>
                <w:rFonts w:cs="Times New Roman"/>
                <w:sz w:val="24"/>
                <w:szCs w:val="24"/>
              </w:rPr>
              <w:t>единиц, на 100 000 взрослых</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1D52CB" w14:textId="77777777" w:rsidR="00E56CA0" w:rsidRPr="005E498D" w:rsidRDefault="00E56CA0" w:rsidP="00E56CA0">
            <w:pPr>
              <w:pStyle w:val="aff0"/>
              <w:widowControl w:val="0"/>
              <w:ind w:left="-57" w:right="-57"/>
              <w:jc w:val="center"/>
              <w:rPr>
                <w:rFonts w:cs="Times New Roman"/>
                <w:sz w:val="24"/>
                <w:szCs w:val="24"/>
                <w:lang w:eastAsia="en-US"/>
              </w:rPr>
            </w:pPr>
            <w:r w:rsidRPr="005E498D">
              <w:rPr>
                <w:rFonts w:cs="Times New Roman"/>
                <w:sz w:val="24"/>
                <w:szCs w:val="24"/>
                <w:lang w:eastAsia="en-US"/>
              </w:rPr>
              <w:t>0,</w:t>
            </w:r>
            <w:r w:rsidR="005E498D" w:rsidRPr="005E498D">
              <w:rPr>
                <w:rFonts w:cs="Times New Roman"/>
                <w:sz w:val="24"/>
                <w:szCs w:val="24"/>
                <w:lang w:eastAsia="en-US"/>
              </w:rPr>
              <w:t>3</w:t>
            </w:r>
          </w:p>
          <w:p w14:paraId="3FFE0565" w14:textId="77777777" w:rsidR="002B17BB" w:rsidRPr="005E498D" w:rsidRDefault="002B17BB" w:rsidP="00E56CA0">
            <w:pPr>
              <w:pStyle w:val="aff0"/>
              <w:widowControl w:val="0"/>
              <w:ind w:left="-57" w:right="-57"/>
              <w:jc w:val="center"/>
              <w:rPr>
                <w:rFonts w:cs="Times New Roman"/>
                <w:sz w:val="24"/>
                <w:szCs w:val="24"/>
                <w:lang w:eastAsia="en-US"/>
              </w:rPr>
            </w:pPr>
          </w:p>
        </w:tc>
        <w:tc>
          <w:tcPr>
            <w:tcW w:w="851" w:type="dxa"/>
            <w:shd w:val="clear" w:color="auto" w:fill="FFFFFF" w:themeFill="background1"/>
          </w:tcPr>
          <w:p w14:paraId="0F21D0C1" w14:textId="77777777" w:rsidR="00E56CA0" w:rsidRPr="0028148F" w:rsidRDefault="00E56CA0" w:rsidP="005E498D">
            <w:pPr>
              <w:pStyle w:val="aff0"/>
              <w:widowControl w:val="0"/>
              <w:ind w:left="-57" w:right="-57"/>
              <w:jc w:val="center"/>
              <w:rPr>
                <w:rFonts w:cs="Times New Roman"/>
                <w:sz w:val="24"/>
                <w:szCs w:val="24"/>
              </w:rPr>
            </w:pPr>
            <w:r w:rsidRPr="0028148F">
              <w:rPr>
                <w:rFonts w:cs="Times New Roman"/>
                <w:sz w:val="24"/>
                <w:szCs w:val="24"/>
              </w:rPr>
              <w:t>0,</w:t>
            </w:r>
            <w:r w:rsidR="005E498D">
              <w:rPr>
                <w:rFonts w:cs="Times New Roman"/>
                <w:sz w:val="24"/>
                <w:szCs w:val="24"/>
              </w:rPr>
              <w:t>5</w:t>
            </w:r>
          </w:p>
        </w:tc>
        <w:tc>
          <w:tcPr>
            <w:tcW w:w="850" w:type="dxa"/>
            <w:shd w:val="clear" w:color="auto" w:fill="FFFFFF" w:themeFill="background1"/>
          </w:tcPr>
          <w:p w14:paraId="1F524685" w14:textId="77777777" w:rsidR="00E56CA0" w:rsidRPr="0028148F" w:rsidRDefault="00E56CA0" w:rsidP="005E498D">
            <w:pPr>
              <w:pStyle w:val="aff0"/>
              <w:widowControl w:val="0"/>
              <w:ind w:left="-57" w:right="-57"/>
              <w:jc w:val="center"/>
              <w:rPr>
                <w:rFonts w:cs="Times New Roman"/>
                <w:sz w:val="24"/>
                <w:szCs w:val="24"/>
              </w:rPr>
            </w:pPr>
            <w:r w:rsidRPr="0028148F">
              <w:rPr>
                <w:rFonts w:cs="Times New Roman"/>
                <w:sz w:val="24"/>
                <w:szCs w:val="24"/>
              </w:rPr>
              <w:t>0,</w:t>
            </w:r>
            <w:r w:rsidR="005E498D">
              <w:rPr>
                <w:rFonts w:cs="Times New Roman"/>
                <w:sz w:val="24"/>
                <w:szCs w:val="24"/>
              </w:rPr>
              <w:t>6</w:t>
            </w:r>
          </w:p>
        </w:tc>
        <w:tc>
          <w:tcPr>
            <w:tcW w:w="709" w:type="dxa"/>
            <w:shd w:val="clear" w:color="auto" w:fill="FFFFFF" w:themeFill="background1"/>
          </w:tcPr>
          <w:p w14:paraId="32681DF4" w14:textId="77777777" w:rsidR="00E56CA0" w:rsidRPr="0028148F" w:rsidRDefault="00E56CA0" w:rsidP="00E56CA0">
            <w:pPr>
              <w:pStyle w:val="aff0"/>
              <w:widowControl w:val="0"/>
              <w:ind w:left="-57" w:right="-57"/>
              <w:jc w:val="center"/>
              <w:rPr>
                <w:rFonts w:cs="Times New Roman"/>
                <w:sz w:val="24"/>
                <w:szCs w:val="24"/>
              </w:rPr>
            </w:pPr>
            <w:r w:rsidRPr="0028148F">
              <w:rPr>
                <w:rFonts w:cs="Times New Roman"/>
                <w:sz w:val="24"/>
                <w:szCs w:val="24"/>
              </w:rPr>
              <w:t>0</w:t>
            </w:r>
            <w:r w:rsidR="005E498D">
              <w:rPr>
                <w:rFonts w:cs="Times New Roman"/>
                <w:sz w:val="24"/>
                <w:szCs w:val="24"/>
              </w:rPr>
              <w:t>,8</w:t>
            </w:r>
          </w:p>
        </w:tc>
      </w:tr>
      <w:tr w:rsidR="00E56CA0" w:rsidRPr="0028148F" w14:paraId="21F0B75B" w14:textId="77777777" w:rsidTr="00C867C1">
        <w:trPr>
          <w:trHeight w:val="20"/>
        </w:trPr>
        <w:tc>
          <w:tcPr>
            <w:tcW w:w="559" w:type="dxa"/>
            <w:vMerge/>
          </w:tcPr>
          <w:p w14:paraId="66A2FF98" w14:textId="77777777" w:rsidR="00E56CA0" w:rsidRPr="0028148F" w:rsidRDefault="00E56CA0" w:rsidP="00E56CA0">
            <w:pPr>
              <w:pStyle w:val="aff0"/>
              <w:widowControl w:val="0"/>
              <w:ind w:left="-57" w:right="-57"/>
              <w:jc w:val="center"/>
              <w:rPr>
                <w:rFonts w:cs="Times New Roman"/>
                <w:sz w:val="24"/>
                <w:szCs w:val="24"/>
              </w:rPr>
            </w:pPr>
          </w:p>
        </w:tc>
        <w:tc>
          <w:tcPr>
            <w:tcW w:w="3430" w:type="dxa"/>
          </w:tcPr>
          <w:p w14:paraId="163458E4" w14:textId="77777777" w:rsidR="00E56CA0" w:rsidRPr="005E498D" w:rsidRDefault="00E56CA0" w:rsidP="00E56CA0">
            <w:pPr>
              <w:pStyle w:val="aff0"/>
              <w:widowControl w:val="0"/>
              <w:ind w:left="-57" w:right="-57"/>
              <w:rPr>
                <w:rFonts w:cs="Times New Roman"/>
                <w:sz w:val="24"/>
                <w:szCs w:val="24"/>
              </w:rPr>
            </w:pPr>
            <w:r w:rsidRPr="005E498D">
              <w:rPr>
                <w:rFonts w:cs="Times New Roman"/>
                <w:sz w:val="24"/>
                <w:szCs w:val="24"/>
              </w:rPr>
              <w:t>к детям, на 50 000 детей</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14:paraId="7142E12A" w14:textId="77777777" w:rsidR="00E56CA0" w:rsidRPr="005E498D" w:rsidRDefault="00E56CA0" w:rsidP="00E56CA0">
            <w:pPr>
              <w:pStyle w:val="aff0"/>
              <w:widowControl w:val="0"/>
              <w:ind w:left="-57" w:right="-57"/>
              <w:jc w:val="center"/>
              <w:rPr>
                <w:rFonts w:cs="Times New Roman"/>
                <w:color w:val="000000" w:themeColor="text1"/>
                <w:sz w:val="24"/>
                <w:szCs w:val="24"/>
                <w:lang w:eastAsia="en-US"/>
              </w:rPr>
            </w:pPr>
            <w:r w:rsidRPr="005E498D">
              <w:rPr>
                <w:rFonts w:cs="Times New Roman"/>
                <w:color w:val="000000" w:themeColor="text1"/>
                <w:sz w:val="24"/>
                <w:szCs w:val="24"/>
                <w:lang w:eastAsia="en-US"/>
              </w:rPr>
              <w:t>0,2</w:t>
            </w:r>
          </w:p>
        </w:tc>
        <w:tc>
          <w:tcPr>
            <w:tcW w:w="1484" w:type="dxa"/>
            <w:shd w:val="clear" w:color="auto" w:fill="FFFFFF" w:themeFill="background1"/>
          </w:tcPr>
          <w:p w14:paraId="2DC50D42" w14:textId="77777777" w:rsidR="00E56CA0" w:rsidRPr="005E498D" w:rsidRDefault="00E56CA0" w:rsidP="00E56CA0">
            <w:pPr>
              <w:pStyle w:val="aff0"/>
              <w:widowControl w:val="0"/>
              <w:ind w:left="-57" w:right="-57"/>
              <w:jc w:val="center"/>
              <w:rPr>
                <w:rFonts w:cs="Times New Roman"/>
                <w:sz w:val="24"/>
                <w:szCs w:val="24"/>
              </w:rPr>
            </w:pPr>
            <w:r w:rsidRPr="005E498D">
              <w:rPr>
                <w:rFonts w:cs="Times New Roman"/>
                <w:sz w:val="24"/>
                <w:szCs w:val="24"/>
              </w:rPr>
              <w:t>единиц, на 50 000 детей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9A6055" w14:textId="77777777" w:rsidR="00E56CA0" w:rsidRPr="005E498D" w:rsidRDefault="005E498D" w:rsidP="005E498D">
            <w:pPr>
              <w:pStyle w:val="aff0"/>
              <w:widowControl w:val="0"/>
              <w:ind w:left="-57" w:right="-57"/>
              <w:jc w:val="center"/>
              <w:rPr>
                <w:rFonts w:cs="Times New Roman"/>
                <w:sz w:val="24"/>
                <w:szCs w:val="24"/>
                <w:lang w:eastAsia="en-US"/>
              </w:rPr>
            </w:pPr>
            <w:r w:rsidRPr="005E498D">
              <w:rPr>
                <w:rFonts w:cs="Times New Roman"/>
                <w:sz w:val="24"/>
                <w:szCs w:val="24"/>
                <w:lang w:eastAsia="en-US"/>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6EA865" w14:textId="77777777" w:rsidR="00E56CA0" w:rsidRPr="0028148F" w:rsidRDefault="00E56CA0" w:rsidP="00E56CA0">
            <w:pPr>
              <w:pStyle w:val="aff0"/>
              <w:widowControl w:val="0"/>
              <w:ind w:left="-57" w:right="-57"/>
              <w:jc w:val="center"/>
              <w:rPr>
                <w:rFonts w:cs="Times New Roman"/>
                <w:sz w:val="24"/>
                <w:szCs w:val="24"/>
                <w:lang w:eastAsia="en-US"/>
              </w:rPr>
            </w:pPr>
            <w:r w:rsidRPr="0028148F">
              <w:rPr>
                <w:rFonts w:cs="Times New Roman"/>
                <w:sz w:val="24"/>
                <w:szCs w:val="24"/>
                <w:lang w:eastAsia="en-US"/>
              </w:rPr>
              <w:t>0,7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3F0CEC" w14:textId="77777777" w:rsidR="00E56CA0" w:rsidRPr="0028148F" w:rsidRDefault="00E56CA0" w:rsidP="00E56CA0">
            <w:pPr>
              <w:pStyle w:val="aff0"/>
              <w:widowControl w:val="0"/>
              <w:ind w:left="-57" w:right="-57"/>
              <w:jc w:val="center"/>
              <w:rPr>
                <w:rFonts w:cs="Times New Roman"/>
                <w:sz w:val="24"/>
                <w:szCs w:val="24"/>
                <w:lang w:eastAsia="en-US"/>
              </w:rPr>
            </w:pPr>
            <w:r w:rsidRPr="0028148F">
              <w:rPr>
                <w:rFonts w:cs="Times New Roman"/>
                <w:sz w:val="24"/>
                <w:szCs w:val="24"/>
                <w:lang w:eastAsia="en-US"/>
              </w:rPr>
              <w:t>0,8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DF98AB" w14:textId="77777777" w:rsidR="00E56CA0" w:rsidRPr="0028148F" w:rsidRDefault="00E56CA0" w:rsidP="00E56CA0">
            <w:pPr>
              <w:pStyle w:val="aff0"/>
              <w:widowControl w:val="0"/>
              <w:ind w:left="-57" w:right="-57"/>
              <w:jc w:val="center"/>
              <w:rPr>
                <w:rFonts w:cs="Times New Roman"/>
                <w:sz w:val="24"/>
                <w:szCs w:val="24"/>
                <w:lang w:val="en-US" w:eastAsia="en-US"/>
              </w:rPr>
            </w:pPr>
            <w:r w:rsidRPr="0028148F">
              <w:rPr>
                <w:rFonts w:cs="Times New Roman"/>
                <w:sz w:val="24"/>
                <w:szCs w:val="24"/>
                <w:lang w:eastAsia="en-US"/>
              </w:rPr>
              <w:t>0,8</w:t>
            </w:r>
          </w:p>
        </w:tc>
      </w:tr>
      <w:tr w:rsidR="00D9503E" w:rsidRPr="0028148F" w14:paraId="2432CC06" w14:textId="77777777" w:rsidTr="007556CD">
        <w:trPr>
          <w:trHeight w:val="2020"/>
        </w:trPr>
        <w:tc>
          <w:tcPr>
            <w:tcW w:w="559" w:type="dxa"/>
            <w:vMerge w:val="restart"/>
          </w:tcPr>
          <w:p w14:paraId="2AB6F2BB" w14:textId="77777777" w:rsidR="00D9503E" w:rsidRPr="0028148F" w:rsidRDefault="00D9503E" w:rsidP="00791E57">
            <w:pPr>
              <w:pStyle w:val="aff0"/>
              <w:widowControl w:val="0"/>
              <w:ind w:left="-57" w:right="-57"/>
              <w:jc w:val="center"/>
              <w:rPr>
                <w:rFonts w:cs="Times New Roman"/>
                <w:sz w:val="24"/>
                <w:szCs w:val="24"/>
              </w:rPr>
            </w:pPr>
            <w:r w:rsidRPr="0028148F">
              <w:rPr>
                <w:rFonts w:cs="Times New Roman"/>
                <w:sz w:val="24"/>
                <w:szCs w:val="24"/>
              </w:rPr>
              <w:lastRenderedPageBreak/>
              <w:t>4</w:t>
            </w:r>
          </w:p>
        </w:tc>
        <w:tc>
          <w:tcPr>
            <w:tcW w:w="3430" w:type="dxa"/>
          </w:tcPr>
          <w:p w14:paraId="478AAD26" w14:textId="77777777" w:rsidR="00D9503E" w:rsidRPr="0028148F" w:rsidRDefault="00D9503E" w:rsidP="00791E57">
            <w:pPr>
              <w:pStyle w:val="aff0"/>
              <w:widowControl w:val="0"/>
              <w:ind w:left="-57" w:right="-57"/>
              <w:rPr>
                <w:rFonts w:cs="Times New Roman"/>
                <w:sz w:val="24"/>
                <w:szCs w:val="24"/>
              </w:rPr>
            </w:pPr>
            <w:r w:rsidRPr="0028148F">
              <w:rPr>
                <w:rFonts w:cs="Times New Roman"/>
                <w:sz w:val="24"/>
                <w:szCs w:val="24"/>
              </w:rPr>
              <w:t>Объем заявленной потребности в лекарственных препаратах, содержащих наркотические средства и психотропные вещества, рассчитанной в соответствии с методическим рекомендациями (60-дневный курс обезболивания):</w:t>
            </w:r>
          </w:p>
        </w:tc>
        <w:tc>
          <w:tcPr>
            <w:tcW w:w="1077" w:type="dxa"/>
            <w:shd w:val="clear" w:color="auto" w:fill="FFFFFF" w:themeFill="background1"/>
          </w:tcPr>
          <w:p w14:paraId="2E217401" w14:textId="77777777" w:rsidR="00D9503E" w:rsidRPr="0028148F" w:rsidRDefault="00D9503E" w:rsidP="00EE7D1F">
            <w:pPr>
              <w:pStyle w:val="aff0"/>
              <w:widowControl w:val="0"/>
              <w:ind w:left="-57" w:right="-57"/>
              <w:jc w:val="center"/>
              <w:rPr>
                <w:rFonts w:cs="Times New Roman"/>
                <w:sz w:val="24"/>
                <w:szCs w:val="24"/>
              </w:rPr>
            </w:pPr>
          </w:p>
        </w:tc>
        <w:tc>
          <w:tcPr>
            <w:tcW w:w="1484" w:type="dxa"/>
            <w:shd w:val="clear" w:color="auto" w:fill="FFFFFF" w:themeFill="background1"/>
          </w:tcPr>
          <w:p w14:paraId="546C251A" w14:textId="77777777" w:rsidR="00D9503E" w:rsidRPr="0028148F" w:rsidRDefault="00D9503E" w:rsidP="00791E57">
            <w:pPr>
              <w:pStyle w:val="aff0"/>
              <w:widowControl w:val="0"/>
              <w:ind w:left="-57" w:right="-57"/>
              <w:jc w:val="center"/>
              <w:rPr>
                <w:rFonts w:cs="Times New Roman"/>
                <w:sz w:val="24"/>
                <w:szCs w:val="24"/>
              </w:rPr>
            </w:pPr>
            <w:r w:rsidRPr="0028148F">
              <w:rPr>
                <w:rFonts w:cs="Times New Roman"/>
                <w:sz w:val="24"/>
                <w:szCs w:val="24"/>
              </w:rPr>
              <w:t>процент</w:t>
            </w:r>
          </w:p>
        </w:tc>
        <w:tc>
          <w:tcPr>
            <w:tcW w:w="850" w:type="dxa"/>
            <w:shd w:val="clear" w:color="auto" w:fill="FFFFFF" w:themeFill="background1"/>
          </w:tcPr>
          <w:p w14:paraId="53D82F02" w14:textId="77777777" w:rsidR="00D9503E" w:rsidRPr="0028148F" w:rsidRDefault="00D9503E" w:rsidP="003E18CC">
            <w:pPr>
              <w:pStyle w:val="aff0"/>
              <w:widowControl w:val="0"/>
              <w:ind w:left="-57" w:right="-57"/>
              <w:jc w:val="center"/>
              <w:rPr>
                <w:rFonts w:cs="Times New Roman"/>
                <w:sz w:val="24"/>
                <w:szCs w:val="24"/>
              </w:rPr>
            </w:pPr>
          </w:p>
        </w:tc>
        <w:tc>
          <w:tcPr>
            <w:tcW w:w="851" w:type="dxa"/>
            <w:shd w:val="clear" w:color="auto" w:fill="FFFFFF" w:themeFill="background1"/>
          </w:tcPr>
          <w:p w14:paraId="27905464" w14:textId="77777777" w:rsidR="00D9503E" w:rsidRPr="0028148F" w:rsidRDefault="00D9503E" w:rsidP="00791E57">
            <w:pPr>
              <w:pStyle w:val="aff0"/>
              <w:widowControl w:val="0"/>
              <w:ind w:left="-57" w:right="-57"/>
              <w:jc w:val="center"/>
              <w:rPr>
                <w:rFonts w:cs="Times New Roman"/>
                <w:sz w:val="24"/>
                <w:szCs w:val="24"/>
              </w:rPr>
            </w:pPr>
          </w:p>
        </w:tc>
        <w:tc>
          <w:tcPr>
            <w:tcW w:w="850" w:type="dxa"/>
            <w:shd w:val="clear" w:color="auto" w:fill="FFFFFF" w:themeFill="background1"/>
          </w:tcPr>
          <w:p w14:paraId="6702530C" w14:textId="77777777" w:rsidR="00D9503E" w:rsidRPr="0028148F" w:rsidRDefault="00D9503E" w:rsidP="00791E57">
            <w:pPr>
              <w:pStyle w:val="aff0"/>
              <w:widowControl w:val="0"/>
              <w:ind w:left="-57" w:right="-57"/>
              <w:jc w:val="center"/>
              <w:rPr>
                <w:rFonts w:cs="Times New Roman"/>
                <w:sz w:val="24"/>
                <w:szCs w:val="24"/>
              </w:rPr>
            </w:pPr>
          </w:p>
        </w:tc>
        <w:tc>
          <w:tcPr>
            <w:tcW w:w="709" w:type="dxa"/>
            <w:shd w:val="clear" w:color="auto" w:fill="FFFFFF" w:themeFill="background1"/>
          </w:tcPr>
          <w:p w14:paraId="5F38E194" w14:textId="77777777" w:rsidR="00D9503E" w:rsidRPr="0028148F" w:rsidRDefault="00D9503E" w:rsidP="00791E57">
            <w:pPr>
              <w:pStyle w:val="aff0"/>
              <w:widowControl w:val="0"/>
              <w:ind w:left="-57" w:right="-57"/>
              <w:jc w:val="center"/>
              <w:rPr>
                <w:rFonts w:cs="Times New Roman"/>
                <w:sz w:val="24"/>
                <w:szCs w:val="24"/>
              </w:rPr>
            </w:pPr>
          </w:p>
        </w:tc>
      </w:tr>
      <w:tr w:rsidR="00D9503E" w:rsidRPr="0028148F" w14:paraId="478D6F6D" w14:textId="77777777" w:rsidTr="007556CD">
        <w:trPr>
          <w:trHeight w:val="20"/>
        </w:trPr>
        <w:tc>
          <w:tcPr>
            <w:tcW w:w="559" w:type="dxa"/>
            <w:vMerge/>
          </w:tcPr>
          <w:p w14:paraId="4BC9D32D" w14:textId="77777777" w:rsidR="00D9503E" w:rsidRPr="0028148F" w:rsidRDefault="00D9503E" w:rsidP="00791E57">
            <w:pPr>
              <w:pStyle w:val="aff0"/>
              <w:widowControl w:val="0"/>
              <w:ind w:left="-57" w:right="-57"/>
              <w:jc w:val="center"/>
              <w:rPr>
                <w:rFonts w:cs="Times New Roman"/>
                <w:sz w:val="24"/>
                <w:szCs w:val="24"/>
              </w:rPr>
            </w:pPr>
          </w:p>
        </w:tc>
        <w:tc>
          <w:tcPr>
            <w:tcW w:w="3430" w:type="dxa"/>
          </w:tcPr>
          <w:p w14:paraId="18B74CC0" w14:textId="77777777" w:rsidR="00D9503E" w:rsidRPr="0028148F" w:rsidRDefault="00D9503E" w:rsidP="00791E57">
            <w:pPr>
              <w:pStyle w:val="aff0"/>
              <w:widowControl w:val="0"/>
              <w:ind w:left="-57" w:right="-57"/>
              <w:rPr>
                <w:rFonts w:cs="Times New Roman"/>
                <w:sz w:val="24"/>
                <w:szCs w:val="24"/>
              </w:rPr>
            </w:pPr>
            <w:r w:rsidRPr="0028148F">
              <w:rPr>
                <w:rFonts w:cs="Times New Roman"/>
                <w:sz w:val="24"/>
                <w:szCs w:val="24"/>
              </w:rPr>
              <w:t>в инвазивных лекарственных формах</w:t>
            </w:r>
          </w:p>
        </w:tc>
        <w:tc>
          <w:tcPr>
            <w:tcW w:w="1077" w:type="dxa"/>
            <w:shd w:val="clear" w:color="auto" w:fill="FFFFFF" w:themeFill="background1"/>
          </w:tcPr>
          <w:p w14:paraId="4B082EB3" w14:textId="77777777" w:rsidR="00D9503E" w:rsidRPr="0028148F" w:rsidRDefault="00A41C68" w:rsidP="00791E57">
            <w:pPr>
              <w:pStyle w:val="aff0"/>
              <w:widowControl w:val="0"/>
              <w:ind w:left="-57" w:right="-57"/>
              <w:jc w:val="center"/>
              <w:rPr>
                <w:rFonts w:cs="Times New Roman"/>
                <w:sz w:val="24"/>
                <w:szCs w:val="24"/>
              </w:rPr>
            </w:pPr>
            <w:r>
              <w:rPr>
                <w:rFonts w:cs="Times New Roman"/>
                <w:sz w:val="24"/>
                <w:szCs w:val="24"/>
              </w:rPr>
              <w:t>90</w:t>
            </w:r>
          </w:p>
        </w:tc>
        <w:tc>
          <w:tcPr>
            <w:tcW w:w="1484" w:type="dxa"/>
            <w:shd w:val="clear" w:color="auto" w:fill="FFFFFF" w:themeFill="background1"/>
          </w:tcPr>
          <w:p w14:paraId="13F477C6" w14:textId="77777777" w:rsidR="00D9503E" w:rsidRPr="0028148F" w:rsidRDefault="00D9503E" w:rsidP="00791E57">
            <w:pPr>
              <w:pStyle w:val="aff0"/>
              <w:widowControl w:val="0"/>
              <w:ind w:left="-57" w:right="-57"/>
              <w:jc w:val="center"/>
              <w:rPr>
                <w:rFonts w:cs="Times New Roman"/>
                <w:sz w:val="24"/>
                <w:szCs w:val="24"/>
              </w:rPr>
            </w:pPr>
            <w:r w:rsidRPr="0028148F">
              <w:rPr>
                <w:rFonts w:cs="Times New Roman"/>
                <w:sz w:val="24"/>
                <w:szCs w:val="24"/>
              </w:rPr>
              <w:t>процент</w:t>
            </w:r>
          </w:p>
        </w:tc>
        <w:tc>
          <w:tcPr>
            <w:tcW w:w="850" w:type="dxa"/>
            <w:shd w:val="clear" w:color="auto" w:fill="FFFFFF" w:themeFill="background1"/>
          </w:tcPr>
          <w:p w14:paraId="24A3AC3E" w14:textId="77777777" w:rsidR="00D9503E" w:rsidRPr="0028148F" w:rsidRDefault="00A41C68" w:rsidP="00C47416">
            <w:pPr>
              <w:pStyle w:val="aff0"/>
              <w:widowControl w:val="0"/>
              <w:ind w:left="-57" w:right="-57"/>
              <w:jc w:val="center"/>
              <w:rPr>
                <w:rFonts w:cs="Times New Roman"/>
                <w:sz w:val="24"/>
                <w:szCs w:val="24"/>
              </w:rPr>
            </w:pPr>
            <w:r>
              <w:rPr>
                <w:rFonts w:cs="Times New Roman"/>
                <w:sz w:val="24"/>
                <w:szCs w:val="24"/>
              </w:rPr>
              <w:t>95</w:t>
            </w:r>
          </w:p>
        </w:tc>
        <w:tc>
          <w:tcPr>
            <w:tcW w:w="851" w:type="dxa"/>
            <w:shd w:val="clear" w:color="auto" w:fill="FFFFFF" w:themeFill="background1"/>
          </w:tcPr>
          <w:p w14:paraId="36137AAD" w14:textId="77777777" w:rsidR="00D9503E" w:rsidRPr="0028148F" w:rsidRDefault="00AF449C" w:rsidP="00A41C68">
            <w:pPr>
              <w:pStyle w:val="aff0"/>
              <w:widowControl w:val="0"/>
              <w:ind w:left="-57" w:right="-57"/>
              <w:jc w:val="center"/>
              <w:rPr>
                <w:rFonts w:cs="Times New Roman"/>
                <w:sz w:val="24"/>
                <w:szCs w:val="24"/>
              </w:rPr>
            </w:pPr>
            <w:r w:rsidRPr="0028148F">
              <w:rPr>
                <w:rFonts w:cs="Times New Roman"/>
                <w:sz w:val="24"/>
                <w:szCs w:val="24"/>
              </w:rPr>
              <w:t>9</w:t>
            </w:r>
            <w:r w:rsidR="00A41C68">
              <w:rPr>
                <w:rFonts w:cs="Times New Roman"/>
                <w:sz w:val="24"/>
                <w:szCs w:val="24"/>
              </w:rPr>
              <w:t>5</w:t>
            </w:r>
          </w:p>
        </w:tc>
        <w:tc>
          <w:tcPr>
            <w:tcW w:w="850" w:type="dxa"/>
            <w:shd w:val="clear" w:color="auto" w:fill="FFFFFF" w:themeFill="background1"/>
          </w:tcPr>
          <w:p w14:paraId="24560283" w14:textId="77777777" w:rsidR="00D9503E" w:rsidRPr="0028148F" w:rsidRDefault="00AF449C" w:rsidP="00A41C68">
            <w:pPr>
              <w:pStyle w:val="aff0"/>
              <w:widowControl w:val="0"/>
              <w:ind w:left="-57" w:right="-57"/>
              <w:jc w:val="center"/>
              <w:rPr>
                <w:rFonts w:cs="Times New Roman"/>
                <w:sz w:val="24"/>
                <w:szCs w:val="24"/>
              </w:rPr>
            </w:pPr>
            <w:r w:rsidRPr="0028148F">
              <w:rPr>
                <w:rFonts w:cs="Times New Roman"/>
                <w:sz w:val="24"/>
                <w:szCs w:val="24"/>
              </w:rPr>
              <w:t>9</w:t>
            </w:r>
            <w:r w:rsidR="00A41C68">
              <w:rPr>
                <w:rFonts w:cs="Times New Roman"/>
                <w:sz w:val="24"/>
                <w:szCs w:val="24"/>
              </w:rPr>
              <w:t>5</w:t>
            </w:r>
          </w:p>
        </w:tc>
        <w:tc>
          <w:tcPr>
            <w:tcW w:w="709" w:type="dxa"/>
            <w:shd w:val="clear" w:color="auto" w:fill="FFFFFF" w:themeFill="background1"/>
          </w:tcPr>
          <w:p w14:paraId="12AB0FE5" w14:textId="77777777" w:rsidR="00D9503E" w:rsidRPr="0028148F" w:rsidRDefault="00AF449C" w:rsidP="00C47416">
            <w:pPr>
              <w:pStyle w:val="aff0"/>
              <w:widowControl w:val="0"/>
              <w:ind w:left="-57" w:right="-57"/>
              <w:jc w:val="center"/>
              <w:rPr>
                <w:rFonts w:cs="Times New Roman"/>
                <w:sz w:val="24"/>
                <w:szCs w:val="24"/>
              </w:rPr>
            </w:pPr>
            <w:r w:rsidRPr="0028148F">
              <w:rPr>
                <w:rFonts w:cs="Times New Roman"/>
                <w:sz w:val="24"/>
                <w:szCs w:val="24"/>
              </w:rPr>
              <w:t>95</w:t>
            </w:r>
          </w:p>
        </w:tc>
      </w:tr>
      <w:tr w:rsidR="00D9503E" w:rsidRPr="0028148F" w14:paraId="3280B23A" w14:textId="77777777" w:rsidTr="007556CD">
        <w:trPr>
          <w:trHeight w:val="300"/>
        </w:trPr>
        <w:tc>
          <w:tcPr>
            <w:tcW w:w="559" w:type="dxa"/>
            <w:vMerge/>
          </w:tcPr>
          <w:p w14:paraId="17F87B06" w14:textId="77777777" w:rsidR="00D9503E" w:rsidRPr="0028148F" w:rsidRDefault="00D9503E" w:rsidP="00791E57">
            <w:pPr>
              <w:pStyle w:val="aff0"/>
              <w:widowControl w:val="0"/>
              <w:ind w:left="-57" w:right="-57"/>
              <w:jc w:val="center"/>
              <w:rPr>
                <w:rFonts w:cs="Times New Roman"/>
                <w:sz w:val="24"/>
                <w:szCs w:val="24"/>
              </w:rPr>
            </w:pPr>
          </w:p>
        </w:tc>
        <w:tc>
          <w:tcPr>
            <w:tcW w:w="3430" w:type="dxa"/>
          </w:tcPr>
          <w:p w14:paraId="3294412A" w14:textId="77777777" w:rsidR="00D9503E" w:rsidRPr="00F273D6" w:rsidRDefault="00D9503E" w:rsidP="00791E57">
            <w:pPr>
              <w:pStyle w:val="aff0"/>
              <w:widowControl w:val="0"/>
              <w:ind w:left="-57" w:right="-57"/>
              <w:rPr>
                <w:rFonts w:cs="Times New Roman"/>
                <w:sz w:val="24"/>
                <w:szCs w:val="24"/>
              </w:rPr>
            </w:pPr>
            <w:r w:rsidRPr="00F273D6">
              <w:rPr>
                <w:rFonts w:cs="Times New Roman"/>
                <w:sz w:val="24"/>
                <w:szCs w:val="24"/>
              </w:rPr>
              <w:t xml:space="preserve">в </w:t>
            </w:r>
            <w:proofErr w:type="spellStart"/>
            <w:r w:rsidRPr="00F273D6">
              <w:rPr>
                <w:rFonts w:cs="Times New Roman"/>
                <w:sz w:val="24"/>
                <w:szCs w:val="24"/>
              </w:rPr>
              <w:t>неинвазивных</w:t>
            </w:r>
            <w:proofErr w:type="spellEnd"/>
            <w:r w:rsidRPr="00F273D6">
              <w:rPr>
                <w:rFonts w:cs="Times New Roman"/>
                <w:sz w:val="24"/>
                <w:szCs w:val="24"/>
              </w:rPr>
              <w:t xml:space="preserve"> лекарственных формах короткого действия </w:t>
            </w:r>
          </w:p>
        </w:tc>
        <w:tc>
          <w:tcPr>
            <w:tcW w:w="1077" w:type="dxa"/>
            <w:shd w:val="clear" w:color="auto" w:fill="FFFFFF" w:themeFill="background1"/>
          </w:tcPr>
          <w:p w14:paraId="7C94B3A2" w14:textId="77777777" w:rsidR="00DA1F09" w:rsidRPr="00F273D6" w:rsidRDefault="00D947F8" w:rsidP="00C47416">
            <w:pPr>
              <w:pStyle w:val="aff0"/>
              <w:widowControl w:val="0"/>
              <w:ind w:left="-57" w:right="-57"/>
              <w:jc w:val="center"/>
              <w:rPr>
                <w:rFonts w:cs="Times New Roman"/>
                <w:sz w:val="24"/>
                <w:szCs w:val="24"/>
              </w:rPr>
            </w:pPr>
            <w:r>
              <w:rPr>
                <w:rFonts w:cs="Times New Roman"/>
                <w:sz w:val="24"/>
                <w:szCs w:val="24"/>
              </w:rPr>
              <w:t>9,0</w:t>
            </w:r>
          </w:p>
        </w:tc>
        <w:tc>
          <w:tcPr>
            <w:tcW w:w="1484" w:type="dxa"/>
            <w:shd w:val="clear" w:color="auto" w:fill="FFFFFF" w:themeFill="background1"/>
          </w:tcPr>
          <w:p w14:paraId="6FBC43B6" w14:textId="77777777" w:rsidR="00D9503E" w:rsidRPr="00F273D6" w:rsidRDefault="00DA1F09" w:rsidP="00DA1F09">
            <w:pPr>
              <w:pStyle w:val="aff0"/>
              <w:widowControl w:val="0"/>
              <w:ind w:left="-57" w:right="-57"/>
              <w:jc w:val="center"/>
              <w:rPr>
                <w:rFonts w:cs="Times New Roman"/>
                <w:sz w:val="24"/>
                <w:szCs w:val="24"/>
              </w:rPr>
            </w:pPr>
            <w:r w:rsidRPr="00F273D6">
              <w:rPr>
                <w:rFonts w:cs="Times New Roman"/>
                <w:sz w:val="24"/>
                <w:szCs w:val="24"/>
              </w:rPr>
              <w:t>П</w:t>
            </w:r>
            <w:r w:rsidR="00D9503E" w:rsidRPr="00F273D6">
              <w:rPr>
                <w:rFonts w:cs="Times New Roman"/>
                <w:sz w:val="24"/>
                <w:szCs w:val="24"/>
              </w:rPr>
              <w:t>роцент</w:t>
            </w:r>
          </w:p>
        </w:tc>
        <w:tc>
          <w:tcPr>
            <w:tcW w:w="850" w:type="dxa"/>
            <w:shd w:val="clear" w:color="auto" w:fill="FFFFFF" w:themeFill="background1"/>
          </w:tcPr>
          <w:p w14:paraId="247E92AF" w14:textId="77777777" w:rsidR="00D9503E" w:rsidRPr="00F273D6" w:rsidRDefault="00A41C68" w:rsidP="00C47416">
            <w:pPr>
              <w:pStyle w:val="aff0"/>
              <w:widowControl w:val="0"/>
              <w:ind w:left="-57" w:right="-57"/>
              <w:jc w:val="center"/>
              <w:rPr>
                <w:rFonts w:cs="Times New Roman"/>
                <w:sz w:val="24"/>
                <w:szCs w:val="24"/>
              </w:rPr>
            </w:pPr>
            <w:r w:rsidRPr="00F273D6">
              <w:rPr>
                <w:rFonts w:cs="Times New Roman"/>
                <w:sz w:val="24"/>
                <w:szCs w:val="24"/>
              </w:rPr>
              <w:t>60</w:t>
            </w:r>
          </w:p>
        </w:tc>
        <w:tc>
          <w:tcPr>
            <w:tcW w:w="851" w:type="dxa"/>
            <w:shd w:val="clear" w:color="auto" w:fill="FFFFFF" w:themeFill="background1"/>
          </w:tcPr>
          <w:p w14:paraId="26CDF6E7" w14:textId="77777777" w:rsidR="00D9503E" w:rsidRPr="00F273D6" w:rsidRDefault="00A41C68" w:rsidP="00C47416">
            <w:pPr>
              <w:pStyle w:val="aff0"/>
              <w:widowControl w:val="0"/>
              <w:ind w:left="-57" w:right="-57"/>
              <w:jc w:val="center"/>
              <w:rPr>
                <w:rFonts w:cs="Times New Roman"/>
                <w:sz w:val="24"/>
                <w:szCs w:val="24"/>
              </w:rPr>
            </w:pPr>
            <w:r w:rsidRPr="00F273D6">
              <w:rPr>
                <w:rFonts w:cs="Times New Roman"/>
                <w:sz w:val="24"/>
                <w:szCs w:val="24"/>
              </w:rPr>
              <w:t>70</w:t>
            </w:r>
          </w:p>
        </w:tc>
        <w:tc>
          <w:tcPr>
            <w:tcW w:w="850" w:type="dxa"/>
            <w:shd w:val="clear" w:color="auto" w:fill="FFFFFF" w:themeFill="background1"/>
          </w:tcPr>
          <w:p w14:paraId="4685BFA7" w14:textId="77777777" w:rsidR="00D9503E" w:rsidRPr="0028148F" w:rsidRDefault="00A41C68" w:rsidP="00C47416">
            <w:pPr>
              <w:pStyle w:val="aff0"/>
              <w:widowControl w:val="0"/>
              <w:ind w:left="-57" w:right="-57"/>
              <w:jc w:val="center"/>
              <w:rPr>
                <w:rFonts w:cs="Times New Roman"/>
                <w:sz w:val="24"/>
                <w:szCs w:val="24"/>
              </w:rPr>
            </w:pPr>
            <w:r>
              <w:rPr>
                <w:rFonts w:cs="Times New Roman"/>
                <w:sz w:val="24"/>
                <w:szCs w:val="24"/>
              </w:rPr>
              <w:t>90</w:t>
            </w:r>
          </w:p>
        </w:tc>
        <w:tc>
          <w:tcPr>
            <w:tcW w:w="709" w:type="dxa"/>
            <w:shd w:val="clear" w:color="auto" w:fill="FFFFFF" w:themeFill="background1"/>
          </w:tcPr>
          <w:p w14:paraId="14164B4D" w14:textId="77777777" w:rsidR="00D9503E" w:rsidRPr="0028148F" w:rsidRDefault="00B67D5B" w:rsidP="00C47416">
            <w:pPr>
              <w:pStyle w:val="aff0"/>
              <w:widowControl w:val="0"/>
              <w:ind w:left="-57" w:right="-57"/>
              <w:jc w:val="center"/>
              <w:rPr>
                <w:rFonts w:cs="Times New Roman"/>
                <w:sz w:val="24"/>
                <w:szCs w:val="24"/>
              </w:rPr>
            </w:pPr>
            <w:r w:rsidRPr="0028148F">
              <w:rPr>
                <w:rFonts w:cs="Times New Roman"/>
                <w:sz w:val="24"/>
                <w:szCs w:val="24"/>
              </w:rPr>
              <w:t>9</w:t>
            </w:r>
            <w:r w:rsidR="00D947F8">
              <w:rPr>
                <w:rFonts w:cs="Times New Roman"/>
                <w:sz w:val="24"/>
                <w:szCs w:val="24"/>
              </w:rPr>
              <w:t>0</w:t>
            </w:r>
          </w:p>
          <w:p w14:paraId="36539673" w14:textId="77777777" w:rsidR="00D56CF6" w:rsidRPr="0028148F" w:rsidRDefault="00D56CF6" w:rsidP="00C47416">
            <w:pPr>
              <w:pStyle w:val="aff0"/>
              <w:widowControl w:val="0"/>
              <w:ind w:left="-57" w:right="-57"/>
              <w:jc w:val="center"/>
              <w:rPr>
                <w:rFonts w:cs="Times New Roman"/>
                <w:sz w:val="24"/>
                <w:szCs w:val="24"/>
              </w:rPr>
            </w:pPr>
          </w:p>
          <w:p w14:paraId="3FBF8C93" w14:textId="77777777" w:rsidR="00D56CF6" w:rsidRPr="0028148F" w:rsidRDefault="00D56CF6" w:rsidP="00C47416">
            <w:pPr>
              <w:pStyle w:val="aff0"/>
              <w:widowControl w:val="0"/>
              <w:ind w:left="-57" w:right="-57"/>
              <w:jc w:val="center"/>
              <w:rPr>
                <w:rFonts w:cs="Times New Roman"/>
                <w:sz w:val="24"/>
                <w:szCs w:val="24"/>
              </w:rPr>
            </w:pPr>
          </w:p>
        </w:tc>
      </w:tr>
      <w:tr w:rsidR="00D9503E" w:rsidRPr="0028148F" w14:paraId="7FDDDC27" w14:textId="77777777" w:rsidTr="007556CD">
        <w:trPr>
          <w:trHeight w:val="21"/>
        </w:trPr>
        <w:tc>
          <w:tcPr>
            <w:tcW w:w="559" w:type="dxa"/>
            <w:vMerge/>
          </w:tcPr>
          <w:p w14:paraId="0E423836" w14:textId="77777777" w:rsidR="00D9503E" w:rsidRPr="0028148F" w:rsidRDefault="00D9503E" w:rsidP="00791E57">
            <w:pPr>
              <w:pStyle w:val="aff0"/>
              <w:widowControl w:val="0"/>
              <w:ind w:left="-57" w:right="-57"/>
              <w:jc w:val="center"/>
              <w:rPr>
                <w:rFonts w:cs="Times New Roman"/>
                <w:sz w:val="24"/>
                <w:szCs w:val="24"/>
              </w:rPr>
            </w:pPr>
          </w:p>
        </w:tc>
        <w:tc>
          <w:tcPr>
            <w:tcW w:w="3430" w:type="dxa"/>
          </w:tcPr>
          <w:p w14:paraId="1D731AA1" w14:textId="77777777" w:rsidR="00D9503E" w:rsidRPr="00F273D6" w:rsidRDefault="00D9503E" w:rsidP="00791E57">
            <w:pPr>
              <w:pStyle w:val="aff0"/>
              <w:widowControl w:val="0"/>
              <w:ind w:left="-57" w:right="-57"/>
              <w:rPr>
                <w:rFonts w:cs="Times New Roman"/>
                <w:sz w:val="24"/>
                <w:szCs w:val="24"/>
              </w:rPr>
            </w:pPr>
            <w:r w:rsidRPr="00F273D6">
              <w:rPr>
                <w:rFonts w:cs="Times New Roman"/>
                <w:sz w:val="24"/>
                <w:szCs w:val="24"/>
              </w:rPr>
              <w:t xml:space="preserve">в </w:t>
            </w:r>
            <w:proofErr w:type="spellStart"/>
            <w:r w:rsidRPr="00F273D6">
              <w:rPr>
                <w:rFonts w:cs="Times New Roman"/>
                <w:sz w:val="24"/>
                <w:szCs w:val="24"/>
              </w:rPr>
              <w:t>неинвазивных</w:t>
            </w:r>
            <w:proofErr w:type="spellEnd"/>
            <w:r w:rsidRPr="00F273D6">
              <w:rPr>
                <w:rFonts w:cs="Times New Roman"/>
                <w:sz w:val="24"/>
                <w:szCs w:val="24"/>
              </w:rPr>
              <w:t xml:space="preserve"> лекарственных формах пролонгированного действия </w:t>
            </w:r>
          </w:p>
        </w:tc>
        <w:tc>
          <w:tcPr>
            <w:tcW w:w="1077" w:type="dxa"/>
            <w:shd w:val="clear" w:color="auto" w:fill="FFFFFF" w:themeFill="background1"/>
          </w:tcPr>
          <w:p w14:paraId="63D15001" w14:textId="77777777" w:rsidR="00D9503E" w:rsidRPr="00F273D6" w:rsidRDefault="0000519B" w:rsidP="0000519B">
            <w:pPr>
              <w:pStyle w:val="aff0"/>
              <w:widowControl w:val="0"/>
              <w:ind w:left="-57" w:right="-57"/>
              <w:jc w:val="center"/>
              <w:rPr>
                <w:rFonts w:cs="Times New Roman"/>
                <w:sz w:val="24"/>
                <w:szCs w:val="24"/>
              </w:rPr>
            </w:pPr>
            <w:r>
              <w:rPr>
                <w:rFonts w:cs="Times New Roman"/>
                <w:sz w:val="24"/>
                <w:szCs w:val="24"/>
              </w:rPr>
              <w:t>84</w:t>
            </w:r>
          </w:p>
        </w:tc>
        <w:tc>
          <w:tcPr>
            <w:tcW w:w="1484" w:type="dxa"/>
            <w:shd w:val="clear" w:color="auto" w:fill="FFFFFF" w:themeFill="background1"/>
          </w:tcPr>
          <w:p w14:paraId="6FF71512" w14:textId="77777777" w:rsidR="00D9503E" w:rsidRPr="00F273D6" w:rsidRDefault="00D9503E" w:rsidP="00791E57">
            <w:pPr>
              <w:pStyle w:val="aff0"/>
              <w:widowControl w:val="0"/>
              <w:ind w:left="-57" w:right="-57"/>
              <w:jc w:val="center"/>
              <w:rPr>
                <w:rFonts w:cs="Times New Roman"/>
                <w:sz w:val="24"/>
                <w:szCs w:val="24"/>
              </w:rPr>
            </w:pPr>
            <w:r w:rsidRPr="00F273D6">
              <w:rPr>
                <w:rFonts w:cs="Times New Roman"/>
                <w:sz w:val="24"/>
                <w:szCs w:val="24"/>
              </w:rPr>
              <w:t>процент</w:t>
            </w:r>
          </w:p>
        </w:tc>
        <w:tc>
          <w:tcPr>
            <w:tcW w:w="850" w:type="dxa"/>
            <w:shd w:val="clear" w:color="auto" w:fill="FFFFFF" w:themeFill="background1"/>
          </w:tcPr>
          <w:p w14:paraId="74F04427" w14:textId="77777777" w:rsidR="00D9503E" w:rsidRPr="00F273D6" w:rsidRDefault="00C56C0A" w:rsidP="00791E57">
            <w:pPr>
              <w:pStyle w:val="aff0"/>
              <w:widowControl w:val="0"/>
              <w:ind w:left="-57" w:right="-57"/>
              <w:jc w:val="center"/>
              <w:rPr>
                <w:rFonts w:cs="Times New Roman"/>
                <w:sz w:val="24"/>
                <w:szCs w:val="24"/>
              </w:rPr>
            </w:pPr>
            <w:r w:rsidRPr="00F273D6">
              <w:rPr>
                <w:rFonts w:cs="Times New Roman"/>
                <w:sz w:val="24"/>
                <w:szCs w:val="24"/>
              </w:rPr>
              <w:t>80</w:t>
            </w:r>
          </w:p>
        </w:tc>
        <w:tc>
          <w:tcPr>
            <w:tcW w:w="851" w:type="dxa"/>
            <w:shd w:val="clear" w:color="auto" w:fill="FFFFFF" w:themeFill="background1"/>
          </w:tcPr>
          <w:p w14:paraId="40738CAC" w14:textId="77777777" w:rsidR="00D9503E" w:rsidRPr="00F273D6" w:rsidRDefault="00C56C0A" w:rsidP="00791E57">
            <w:pPr>
              <w:pStyle w:val="aff0"/>
              <w:widowControl w:val="0"/>
              <w:ind w:left="-57" w:right="-57"/>
              <w:jc w:val="center"/>
              <w:rPr>
                <w:rFonts w:cs="Times New Roman"/>
                <w:sz w:val="24"/>
                <w:szCs w:val="24"/>
              </w:rPr>
            </w:pPr>
            <w:r w:rsidRPr="00F273D6">
              <w:rPr>
                <w:rFonts w:cs="Times New Roman"/>
                <w:sz w:val="24"/>
                <w:szCs w:val="24"/>
              </w:rPr>
              <w:t>90</w:t>
            </w:r>
          </w:p>
        </w:tc>
        <w:tc>
          <w:tcPr>
            <w:tcW w:w="850" w:type="dxa"/>
            <w:shd w:val="clear" w:color="auto" w:fill="FFFFFF" w:themeFill="background1"/>
          </w:tcPr>
          <w:p w14:paraId="2BE869BE" w14:textId="77777777" w:rsidR="00D9503E" w:rsidRPr="0028148F" w:rsidRDefault="00C56C0A" w:rsidP="00791E57">
            <w:pPr>
              <w:pStyle w:val="aff0"/>
              <w:widowControl w:val="0"/>
              <w:ind w:left="-57" w:right="-57"/>
              <w:jc w:val="center"/>
              <w:rPr>
                <w:rFonts w:cs="Times New Roman"/>
                <w:sz w:val="24"/>
                <w:szCs w:val="24"/>
              </w:rPr>
            </w:pPr>
            <w:r>
              <w:rPr>
                <w:rFonts w:cs="Times New Roman"/>
                <w:sz w:val="24"/>
                <w:szCs w:val="24"/>
              </w:rPr>
              <w:t>95</w:t>
            </w:r>
          </w:p>
        </w:tc>
        <w:tc>
          <w:tcPr>
            <w:tcW w:w="709" w:type="dxa"/>
            <w:shd w:val="clear" w:color="auto" w:fill="FFFFFF" w:themeFill="background1"/>
          </w:tcPr>
          <w:p w14:paraId="0E2D6DE6" w14:textId="77777777" w:rsidR="00D9503E" w:rsidRPr="0028148F" w:rsidRDefault="00C47416" w:rsidP="00C56C0A">
            <w:pPr>
              <w:pStyle w:val="aff0"/>
              <w:widowControl w:val="0"/>
              <w:ind w:left="-57" w:right="-57"/>
              <w:jc w:val="center"/>
              <w:rPr>
                <w:rFonts w:cs="Times New Roman"/>
                <w:sz w:val="24"/>
                <w:szCs w:val="24"/>
              </w:rPr>
            </w:pPr>
            <w:r w:rsidRPr="0028148F">
              <w:rPr>
                <w:rFonts w:cs="Times New Roman"/>
                <w:sz w:val="24"/>
                <w:szCs w:val="24"/>
              </w:rPr>
              <w:t>9</w:t>
            </w:r>
            <w:r w:rsidR="0000519B">
              <w:rPr>
                <w:rFonts w:cs="Times New Roman"/>
                <w:sz w:val="24"/>
                <w:szCs w:val="24"/>
              </w:rPr>
              <w:t>5</w:t>
            </w:r>
          </w:p>
        </w:tc>
      </w:tr>
      <w:tr w:rsidR="00705F0A" w:rsidRPr="0028148F" w14:paraId="19AFBDD3" w14:textId="77777777" w:rsidTr="007556CD">
        <w:trPr>
          <w:trHeight w:val="20"/>
        </w:trPr>
        <w:tc>
          <w:tcPr>
            <w:tcW w:w="559" w:type="dxa"/>
            <w:vMerge w:val="restart"/>
          </w:tcPr>
          <w:p w14:paraId="7D53CEEF" w14:textId="77777777" w:rsidR="00705F0A" w:rsidRPr="0028148F" w:rsidRDefault="00705F0A" w:rsidP="00791E57">
            <w:pPr>
              <w:pStyle w:val="aff0"/>
              <w:widowControl w:val="0"/>
              <w:ind w:left="-57" w:right="-57"/>
              <w:jc w:val="center"/>
              <w:rPr>
                <w:rFonts w:cs="Times New Roman"/>
                <w:sz w:val="24"/>
                <w:szCs w:val="24"/>
              </w:rPr>
            </w:pPr>
            <w:r w:rsidRPr="0028148F">
              <w:rPr>
                <w:rFonts w:cs="Times New Roman"/>
                <w:sz w:val="24"/>
                <w:szCs w:val="24"/>
              </w:rPr>
              <w:t>5</w:t>
            </w:r>
          </w:p>
        </w:tc>
        <w:tc>
          <w:tcPr>
            <w:tcW w:w="3430" w:type="dxa"/>
          </w:tcPr>
          <w:p w14:paraId="13368FF4" w14:textId="77777777" w:rsidR="00705F0A" w:rsidRPr="00F273D6" w:rsidRDefault="00705F0A" w:rsidP="00791E57">
            <w:pPr>
              <w:pStyle w:val="aff0"/>
              <w:widowControl w:val="0"/>
              <w:ind w:left="-57" w:right="-57"/>
              <w:rPr>
                <w:rFonts w:cs="Times New Roman"/>
                <w:sz w:val="24"/>
                <w:szCs w:val="24"/>
              </w:rPr>
            </w:pPr>
            <w:r w:rsidRPr="00F273D6">
              <w:rPr>
                <w:rFonts w:cs="Times New Roman"/>
                <w:sz w:val="24"/>
                <w:szCs w:val="24"/>
              </w:rPr>
              <w:t>Полнота выборки лекарственных препаратов, содержащих наркотические средства и психотропные вещества, в рамках заявленных потребностей в соответствии с планом распределения наркотических средств и психотропных веществ:</w:t>
            </w:r>
          </w:p>
        </w:tc>
        <w:tc>
          <w:tcPr>
            <w:tcW w:w="1077" w:type="dxa"/>
            <w:shd w:val="clear" w:color="auto" w:fill="FFFFFF" w:themeFill="background1"/>
          </w:tcPr>
          <w:p w14:paraId="2F3D3120" w14:textId="77777777" w:rsidR="00705F0A" w:rsidRPr="00F273D6" w:rsidRDefault="00705F0A" w:rsidP="00791E57">
            <w:pPr>
              <w:pStyle w:val="aff0"/>
              <w:widowControl w:val="0"/>
              <w:ind w:left="-57" w:right="-57"/>
              <w:jc w:val="center"/>
              <w:rPr>
                <w:rFonts w:cs="Times New Roman"/>
                <w:sz w:val="24"/>
                <w:szCs w:val="24"/>
              </w:rPr>
            </w:pPr>
          </w:p>
        </w:tc>
        <w:tc>
          <w:tcPr>
            <w:tcW w:w="1484" w:type="dxa"/>
            <w:shd w:val="clear" w:color="auto" w:fill="FFFFFF" w:themeFill="background1"/>
          </w:tcPr>
          <w:p w14:paraId="599255EA" w14:textId="77777777" w:rsidR="00705F0A" w:rsidRPr="00F273D6" w:rsidRDefault="00705F0A" w:rsidP="00791E57">
            <w:pPr>
              <w:pStyle w:val="aff0"/>
              <w:widowControl w:val="0"/>
              <w:ind w:left="-57" w:right="-57"/>
              <w:jc w:val="center"/>
              <w:rPr>
                <w:rFonts w:cs="Times New Roman"/>
                <w:sz w:val="24"/>
                <w:szCs w:val="24"/>
              </w:rPr>
            </w:pPr>
            <w:r w:rsidRPr="00F273D6">
              <w:rPr>
                <w:rFonts w:cs="Times New Roman"/>
                <w:sz w:val="24"/>
                <w:szCs w:val="24"/>
              </w:rPr>
              <w:t>процент</w:t>
            </w:r>
          </w:p>
        </w:tc>
        <w:tc>
          <w:tcPr>
            <w:tcW w:w="850" w:type="dxa"/>
            <w:shd w:val="clear" w:color="auto" w:fill="FFFFFF" w:themeFill="background1"/>
          </w:tcPr>
          <w:p w14:paraId="5DF6E22D" w14:textId="77777777" w:rsidR="00705F0A" w:rsidRPr="00F273D6" w:rsidRDefault="00705F0A" w:rsidP="00791E57">
            <w:pPr>
              <w:pStyle w:val="aff0"/>
              <w:widowControl w:val="0"/>
              <w:ind w:left="-57" w:right="-57"/>
              <w:jc w:val="center"/>
              <w:rPr>
                <w:rFonts w:cs="Times New Roman"/>
                <w:sz w:val="24"/>
                <w:szCs w:val="24"/>
              </w:rPr>
            </w:pPr>
          </w:p>
        </w:tc>
        <w:tc>
          <w:tcPr>
            <w:tcW w:w="851" w:type="dxa"/>
            <w:shd w:val="clear" w:color="auto" w:fill="FFFFFF" w:themeFill="background1"/>
          </w:tcPr>
          <w:p w14:paraId="634FAEF7" w14:textId="77777777" w:rsidR="00705F0A" w:rsidRPr="00F273D6" w:rsidRDefault="00705F0A" w:rsidP="00787445">
            <w:pPr>
              <w:pStyle w:val="aff0"/>
              <w:widowControl w:val="0"/>
              <w:ind w:left="-57" w:right="-57"/>
              <w:jc w:val="center"/>
              <w:rPr>
                <w:rFonts w:cs="Times New Roman"/>
                <w:sz w:val="24"/>
                <w:szCs w:val="24"/>
              </w:rPr>
            </w:pPr>
          </w:p>
        </w:tc>
        <w:tc>
          <w:tcPr>
            <w:tcW w:w="850" w:type="dxa"/>
            <w:shd w:val="clear" w:color="auto" w:fill="FFFFFF" w:themeFill="background1"/>
          </w:tcPr>
          <w:p w14:paraId="02F812AD" w14:textId="77777777" w:rsidR="00705F0A" w:rsidRPr="0028148F" w:rsidRDefault="00705F0A" w:rsidP="00791E57">
            <w:pPr>
              <w:pStyle w:val="aff0"/>
              <w:widowControl w:val="0"/>
              <w:ind w:left="-57" w:right="-57"/>
              <w:jc w:val="center"/>
              <w:rPr>
                <w:rFonts w:cs="Times New Roman"/>
                <w:sz w:val="24"/>
                <w:szCs w:val="24"/>
              </w:rPr>
            </w:pPr>
          </w:p>
        </w:tc>
        <w:tc>
          <w:tcPr>
            <w:tcW w:w="709" w:type="dxa"/>
            <w:shd w:val="clear" w:color="auto" w:fill="FFFFFF" w:themeFill="background1"/>
          </w:tcPr>
          <w:p w14:paraId="01F11B44" w14:textId="77777777" w:rsidR="00705F0A" w:rsidRPr="0028148F" w:rsidRDefault="00705F0A" w:rsidP="007B46EB">
            <w:pPr>
              <w:pStyle w:val="aff0"/>
              <w:widowControl w:val="0"/>
              <w:ind w:left="-57" w:right="-57"/>
              <w:jc w:val="center"/>
              <w:rPr>
                <w:rFonts w:cs="Times New Roman"/>
                <w:sz w:val="24"/>
                <w:szCs w:val="24"/>
              </w:rPr>
            </w:pPr>
          </w:p>
        </w:tc>
      </w:tr>
      <w:tr w:rsidR="00705F0A" w:rsidRPr="0028148F" w14:paraId="6234B771" w14:textId="77777777" w:rsidTr="007556CD">
        <w:trPr>
          <w:trHeight w:val="20"/>
        </w:trPr>
        <w:tc>
          <w:tcPr>
            <w:tcW w:w="559" w:type="dxa"/>
            <w:vMerge/>
          </w:tcPr>
          <w:p w14:paraId="06120205" w14:textId="77777777" w:rsidR="00705F0A" w:rsidRPr="0028148F" w:rsidRDefault="00705F0A" w:rsidP="00791E57">
            <w:pPr>
              <w:pStyle w:val="aff0"/>
              <w:widowControl w:val="0"/>
              <w:ind w:left="-57" w:right="-57"/>
              <w:jc w:val="center"/>
              <w:rPr>
                <w:rFonts w:cs="Times New Roman"/>
                <w:sz w:val="24"/>
                <w:szCs w:val="24"/>
              </w:rPr>
            </w:pPr>
          </w:p>
        </w:tc>
        <w:tc>
          <w:tcPr>
            <w:tcW w:w="3430" w:type="dxa"/>
          </w:tcPr>
          <w:p w14:paraId="7BE438C6" w14:textId="77777777" w:rsidR="00705F0A" w:rsidRPr="00F273D6" w:rsidRDefault="00705F0A" w:rsidP="00791E57">
            <w:pPr>
              <w:pStyle w:val="aff0"/>
              <w:widowControl w:val="0"/>
              <w:ind w:left="-57" w:right="-57"/>
              <w:rPr>
                <w:rFonts w:cs="Times New Roman"/>
                <w:sz w:val="24"/>
                <w:szCs w:val="24"/>
              </w:rPr>
            </w:pPr>
            <w:r w:rsidRPr="00F273D6">
              <w:rPr>
                <w:rFonts w:cs="Times New Roman"/>
                <w:sz w:val="24"/>
                <w:szCs w:val="24"/>
              </w:rPr>
              <w:t>в инвазивных лекарственных формах</w:t>
            </w:r>
          </w:p>
        </w:tc>
        <w:tc>
          <w:tcPr>
            <w:tcW w:w="1077" w:type="dxa"/>
          </w:tcPr>
          <w:p w14:paraId="7D62EC18" w14:textId="77777777" w:rsidR="00705F0A" w:rsidRPr="00F273D6" w:rsidRDefault="00B700AD" w:rsidP="00791E57">
            <w:pPr>
              <w:pStyle w:val="aff0"/>
              <w:widowControl w:val="0"/>
              <w:ind w:left="-57" w:right="-57"/>
              <w:jc w:val="center"/>
              <w:rPr>
                <w:rFonts w:cs="Times New Roman"/>
                <w:sz w:val="24"/>
                <w:szCs w:val="24"/>
              </w:rPr>
            </w:pPr>
            <w:r w:rsidRPr="00F273D6">
              <w:rPr>
                <w:rFonts w:cs="Times New Roman"/>
                <w:sz w:val="24"/>
                <w:szCs w:val="24"/>
              </w:rPr>
              <w:t>70</w:t>
            </w:r>
            <w:r w:rsidR="00230132" w:rsidRPr="00F273D6">
              <w:rPr>
                <w:rFonts w:cs="Times New Roman"/>
                <w:sz w:val="24"/>
                <w:szCs w:val="24"/>
              </w:rPr>
              <w:t>,0</w:t>
            </w:r>
          </w:p>
        </w:tc>
        <w:tc>
          <w:tcPr>
            <w:tcW w:w="1484" w:type="dxa"/>
          </w:tcPr>
          <w:p w14:paraId="57085F8F" w14:textId="77777777" w:rsidR="00705F0A" w:rsidRPr="00F273D6" w:rsidRDefault="00705F0A" w:rsidP="00791E57">
            <w:pPr>
              <w:pStyle w:val="aff0"/>
              <w:widowControl w:val="0"/>
              <w:ind w:left="-57" w:right="-57"/>
              <w:jc w:val="center"/>
              <w:rPr>
                <w:rFonts w:cs="Times New Roman"/>
                <w:sz w:val="24"/>
                <w:szCs w:val="24"/>
              </w:rPr>
            </w:pPr>
            <w:r w:rsidRPr="00F273D6">
              <w:rPr>
                <w:rFonts w:cs="Times New Roman"/>
                <w:sz w:val="24"/>
                <w:szCs w:val="24"/>
              </w:rPr>
              <w:t>процент</w:t>
            </w:r>
          </w:p>
        </w:tc>
        <w:tc>
          <w:tcPr>
            <w:tcW w:w="850" w:type="dxa"/>
          </w:tcPr>
          <w:p w14:paraId="7746E11D" w14:textId="77777777" w:rsidR="00705F0A" w:rsidRPr="00F273D6" w:rsidRDefault="0000519B" w:rsidP="00791E57">
            <w:pPr>
              <w:pStyle w:val="aff0"/>
              <w:widowControl w:val="0"/>
              <w:ind w:left="-57" w:right="-57"/>
              <w:jc w:val="center"/>
              <w:rPr>
                <w:rFonts w:cs="Times New Roman"/>
                <w:sz w:val="24"/>
                <w:szCs w:val="24"/>
              </w:rPr>
            </w:pPr>
            <w:r>
              <w:rPr>
                <w:rFonts w:cs="Times New Roman"/>
                <w:sz w:val="24"/>
                <w:szCs w:val="24"/>
              </w:rPr>
              <w:t>95</w:t>
            </w:r>
          </w:p>
        </w:tc>
        <w:tc>
          <w:tcPr>
            <w:tcW w:w="851" w:type="dxa"/>
          </w:tcPr>
          <w:p w14:paraId="75371283" w14:textId="77777777" w:rsidR="00705F0A" w:rsidRPr="00F273D6" w:rsidRDefault="00E831B6" w:rsidP="00787445">
            <w:pPr>
              <w:pStyle w:val="aff0"/>
              <w:widowControl w:val="0"/>
              <w:ind w:left="-57" w:right="-57"/>
              <w:jc w:val="center"/>
              <w:rPr>
                <w:rFonts w:cs="Times New Roman"/>
                <w:sz w:val="24"/>
                <w:szCs w:val="24"/>
              </w:rPr>
            </w:pPr>
            <w:r w:rsidRPr="00F273D6">
              <w:rPr>
                <w:rFonts w:cs="Times New Roman"/>
                <w:sz w:val="24"/>
                <w:szCs w:val="24"/>
              </w:rPr>
              <w:t>95</w:t>
            </w:r>
          </w:p>
        </w:tc>
        <w:tc>
          <w:tcPr>
            <w:tcW w:w="850" w:type="dxa"/>
          </w:tcPr>
          <w:p w14:paraId="5CCE2AE4" w14:textId="77777777" w:rsidR="00705F0A" w:rsidRPr="0028148F" w:rsidRDefault="0033411B" w:rsidP="00787445">
            <w:pPr>
              <w:pStyle w:val="aff0"/>
              <w:widowControl w:val="0"/>
              <w:ind w:left="-57" w:right="-57"/>
              <w:jc w:val="center"/>
              <w:rPr>
                <w:rFonts w:cs="Times New Roman"/>
                <w:sz w:val="24"/>
                <w:szCs w:val="24"/>
              </w:rPr>
            </w:pPr>
            <w:r w:rsidRPr="0028148F">
              <w:rPr>
                <w:rFonts w:cs="Times New Roman"/>
                <w:sz w:val="24"/>
                <w:szCs w:val="24"/>
              </w:rPr>
              <w:t>95</w:t>
            </w:r>
          </w:p>
        </w:tc>
        <w:tc>
          <w:tcPr>
            <w:tcW w:w="709" w:type="dxa"/>
          </w:tcPr>
          <w:p w14:paraId="6C505E0B" w14:textId="77777777" w:rsidR="00705F0A" w:rsidRPr="0028148F" w:rsidRDefault="00E831B6" w:rsidP="0000519B">
            <w:pPr>
              <w:pStyle w:val="aff0"/>
              <w:widowControl w:val="0"/>
              <w:ind w:left="-57" w:right="-57"/>
              <w:jc w:val="center"/>
              <w:rPr>
                <w:rFonts w:cs="Times New Roman"/>
                <w:sz w:val="24"/>
                <w:szCs w:val="24"/>
              </w:rPr>
            </w:pPr>
            <w:r>
              <w:rPr>
                <w:rFonts w:cs="Times New Roman"/>
                <w:sz w:val="24"/>
                <w:szCs w:val="24"/>
              </w:rPr>
              <w:t>9</w:t>
            </w:r>
            <w:r w:rsidR="0000519B">
              <w:rPr>
                <w:rFonts w:cs="Times New Roman"/>
                <w:sz w:val="24"/>
                <w:szCs w:val="24"/>
              </w:rPr>
              <w:t>5</w:t>
            </w:r>
          </w:p>
        </w:tc>
      </w:tr>
      <w:tr w:rsidR="00705F0A" w:rsidRPr="0028148F" w14:paraId="78F4700E" w14:textId="77777777" w:rsidTr="007556CD">
        <w:trPr>
          <w:trHeight w:val="585"/>
        </w:trPr>
        <w:tc>
          <w:tcPr>
            <w:tcW w:w="559" w:type="dxa"/>
            <w:vMerge/>
          </w:tcPr>
          <w:p w14:paraId="1B6E562D" w14:textId="77777777" w:rsidR="00705F0A" w:rsidRPr="0028148F" w:rsidRDefault="00705F0A" w:rsidP="00791E57">
            <w:pPr>
              <w:pStyle w:val="aff0"/>
              <w:widowControl w:val="0"/>
              <w:ind w:left="-57" w:right="-57"/>
              <w:jc w:val="center"/>
              <w:rPr>
                <w:rFonts w:cs="Times New Roman"/>
                <w:sz w:val="24"/>
                <w:szCs w:val="24"/>
              </w:rPr>
            </w:pPr>
          </w:p>
        </w:tc>
        <w:tc>
          <w:tcPr>
            <w:tcW w:w="3430" w:type="dxa"/>
          </w:tcPr>
          <w:p w14:paraId="72ECB3F1" w14:textId="77777777" w:rsidR="00705F0A" w:rsidRPr="00F273D6" w:rsidRDefault="00705F0A" w:rsidP="00791E57">
            <w:pPr>
              <w:pStyle w:val="aff0"/>
              <w:widowControl w:val="0"/>
              <w:ind w:left="-57" w:right="-57"/>
              <w:rPr>
                <w:rFonts w:cs="Times New Roman"/>
                <w:sz w:val="24"/>
                <w:szCs w:val="24"/>
              </w:rPr>
            </w:pPr>
            <w:r w:rsidRPr="00F273D6">
              <w:rPr>
                <w:rFonts w:cs="Times New Roman"/>
                <w:sz w:val="24"/>
                <w:szCs w:val="24"/>
              </w:rPr>
              <w:t xml:space="preserve">в </w:t>
            </w:r>
            <w:proofErr w:type="spellStart"/>
            <w:r w:rsidRPr="00F273D6">
              <w:rPr>
                <w:rFonts w:cs="Times New Roman"/>
                <w:sz w:val="24"/>
                <w:szCs w:val="24"/>
              </w:rPr>
              <w:t>неинвазивных</w:t>
            </w:r>
            <w:proofErr w:type="spellEnd"/>
            <w:r w:rsidRPr="00F273D6">
              <w:rPr>
                <w:rFonts w:cs="Times New Roman"/>
                <w:sz w:val="24"/>
                <w:szCs w:val="24"/>
              </w:rPr>
              <w:t xml:space="preserve"> лекарственных формах короткого действия</w:t>
            </w:r>
          </w:p>
        </w:tc>
        <w:tc>
          <w:tcPr>
            <w:tcW w:w="1077" w:type="dxa"/>
          </w:tcPr>
          <w:p w14:paraId="7DC01C35" w14:textId="77777777" w:rsidR="00705F0A" w:rsidRPr="00F273D6" w:rsidRDefault="00B700AD" w:rsidP="00791E57">
            <w:pPr>
              <w:pStyle w:val="aff0"/>
              <w:widowControl w:val="0"/>
              <w:ind w:left="-57" w:right="-57"/>
              <w:jc w:val="center"/>
              <w:rPr>
                <w:rFonts w:cs="Times New Roman"/>
                <w:sz w:val="24"/>
                <w:szCs w:val="24"/>
              </w:rPr>
            </w:pPr>
            <w:r w:rsidRPr="00F273D6">
              <w:rPr>
                <w:rFonts w:cs="Times New Roman"/>
                <w:sz w:val="24"/>
                <w:szCs w:val="24"/>
              </w:rPr>
              <w:t>6</w:t>
            </w:r>
            <w:r w:rsidR="00F6527B" w:rsidRPr="00F273D6">
              <w:rPr>
                <w:rFonts w:cs="Times New Roman"/>
                <w:sz w:val="24"/>
                <w:szCs w:val="24"/>
              </w:rPr>
              <w:t>,</w:t>
            </w:r>
            <w:r w:rsidR="00230132" w:rsidRPr="00F273D6">
              <w:rPr>
                <w:rFonts w:cs="Times New Roman"/>
                <w:sz w:val="24"/>
                <w:szCs w:val="24"/>
              </w:rPr>
              <w:t>0</w:t>
            </w:r>
          </w:p>
        </w:tc>
        <w:tc>
          <w:tcPr>
            <w:tcW w:w="1484" w:type="dxa"/>
          </w:tcPr>
          <w:p w14:paraId="4E07209A" w14:textId="77777777" w:rsidR="00705F0A" w:rsidRPr="00F273D6" w:rsidRDefault="00705F0A" w:rsidP="00791E57">
            <w:pPr>
              <w:pStyle w:val="aff0"/>
              <w:widowControl w:val="0"/>
              <w:ind w:left="-57" w:right="-57"/>
              <w:jc w:val="center"/>
              <w:rPr>
                <w:rFonts w:cs="Times New Roman"/>
                <w:sz w:val="24"/>
                <w:szCs w:val="24"/>
              </w:rPr>
            </w:pPr>
            <w:r w:rsidRPr="00F273D6">
              <w:rPr>
                <w:rFonts w:cs="Times New Roman"/>
                <w:sz w:val="24"/>
                <w:szCs w:val="24"/>
              </w:rPr>
              <w:t>процент</w:t>
            </w:r>
          </w:p>
        </w:tc>
        <w:tc>
          <w:tcPr>
            <w:tcW w:w="850" w:type="dxa"/>
          </w:tcPr>
          <w:p w14:paraId="027A9DD3" w14:textId="77777777" w:rsidR="00705F0A" w:rsidRPr="00F273D6" w:rsidRDefault="00F6527B" w:rsidP="00791E57">
            <w:pPr>
              <w:pStyle w:val="aff0"/>
              <w:widowControl w:val="0"/>
              <w:ind w:left="-57" w:right="-57"/>
              <w:jc w:val="center"/>
              <w:rPr>
                <w:rFonts w:cs="Times New Roman"/>
                <w:sz w:val="24"/>
                <w:szCs w:val="24"/>
              </w:rPr>
            </w:pPr>
            <w:r w:rsidRPr="00F273D6">
              <w:rPr>
                <w:rFonts w:cs="Times New Roman"/>
                <w:sz w:val="24"/>
                <w:szCs w:val="24"/>
              </w:rPr>
              <w:t>60</w:t>
            </w:r>
          </w:p>
        </w:tc>
        <w:tc>
          <w:tcPr>
            <w:tcW w:w="851" w:type="dxa"/>
          </w:tcPr>
          <w:p w14:paraId="35054E04" w14:textId="77777777" w:rsidR="00705F0A" w:rsidRPr="00F273D6" w:rsidRDefault="00831306" w:rsidP="00791E57">
            <w:pPr>
              <w:pStyle w:val="aff0"/>
              <w:widowControl w:val="0"/>
              <w:ind w:left="-57" w:right="-57"/>
              <w:jc w:val="center"/>
              <w:rPr>
                <w:rFonts w:cs="Times New Roman"/>
                <w:sz w:val="24"/>
                <w:szCs w:val="24"/>
              </w:rPr>
            </w:pPr>
            <w:r w:rsidRPr="00F273D6">
              <w:rPr>
                <w:rFonts w:cs="Times New Roman"/>
                <w:sz w:val="24"/>
                <w:szCs w:val="24"/>
              </w:rPr>
              <w:t>70</w:t>
            </w:r>
          </w:p>
        </w:tc>
        <w:tc>
          <w:tcPr>
            <w:tcW w:w="850" w:type="dxa"/>
          </w:tcPr>
          <w:p w14:paraId="278EC94C" w14:textId="77777777" w:rsidR="00705F0A" w:rsidRPr="0028148F" w:rsidRDefault="00831306" w:rsidP="00791E57">
            <w:pPr>
              <w:pStyle w:val="aff0"/>
              <w:widowControl w:val="0"/>
              <w:ind w:left="-57" w:right="-57"/>
              <w:jc w:val="center"/>
              <w:rPr>
                <w:rFonts w:cs="Times New Roman"/>
                <w:sz w:val="24"/>
                <w:szCs w:val="24"/>
              </w:rPr>
            </w:pPr>
            <w:r w:rsidRPr="0028148F">
              <w:rPr>
                <w:rFonts w:cs="Times New Roman"/>
                <w:sz w:val="24"/>
                <w:szCs w:val="24"/>
              </w:rPr>
              <w:t>80</w:t>
            </w:r>
          </w:p>
        </w:tc>
        <w:tc>
          <w:tcPr>
            <w:tcW w:w="709" w:type="dxa"/>
          </w:tcPr>
          <w:p w14:paraId="2BCD2AEC" w14:textId="77777777" w:rsidR="00705F0A" w:rsidRPr="0028148F" w:rsidRDefault="00E22D22" w:rsidP="00791E57">
            <w:pPr>
              <w:pStyle w:val="aff0"/>
              <w:widowControl w:val="0"/>
              <w:ind w:left="-57" w:right="-57"/>
              <w:jc w:val="center"/>
              <w:rPr>
                <w:rFonts w:cs="Times New Roman"/>
                <w:sz w:val="24"/>
                <w:szCs w:val="24"/>
              </w:rPr>
            </w:pPr>
            <w:r>
              <w:rPr>
                <w:rFonts w:cs="Times New Roman"/>
                <w:sz w:val="24"/>
                <w:szCs w:val="24"/>
              </w:rPr>
              <w:t>80</w:t>
            </w:r>
          </w:p>
        </w:tc>
      </w:tr>
      <w:tr w:rsidR="00705F0A" w:rsidRPr="0028148F" w14:paraId="77899FE3" w14:textId="77777777" w:rsidTr="007556CD">
        <w:trPr>
          <w:trHeight w:val="504"/>
        </w:trPr>
        <w:tc>
          <w:tcPr>
            <w:tcW w:w="559" w:type="dxa"/>
            <w:vMerge/>
          </w:tcPr>
          <w:p w14:paraId="547BBE7F" w14:textId="77777777" w:rsidR="00705F0A" w:rsidRPr="0028148F" w:rsidRDefault="00705F0A" w:rsidP="00791E57">
            <w:pPr>
              <w:pStyle w:val="aff0"/>
              <w:widowControl w:val="0"/>
              <w:ind w:left="-57" w:right="-57"/>
              <w:jc w:val="center"/>
              <w:rPr>
                <w:rFonts w:cs="Times New Roman"/>
                <w:sz w:val="24"/>
                <w:szCs w:val="24"/>
              </w:rPr>
            </w:pPr>
          </w:p>
        </w:tc>
        <w:tc>
          <w:tcPr>
            <w:tcW w:w="3430" w:type="dxa"/>
          </w:tcPr>
          <w:p w14:paraId="2A480041" w14:textId="77777777" w:rsidR="00705F0A" w:rsidRPr="00F273D6" w:rsidRDefault="00705F0A" w:rsidP="00791E57">
            <w:pPr>
              <w:pStyle w:val="aff0"/>
              <w:widowControl w:val="0"/>
              <w:ind w:left="-57" w:right="-57"/>
              <w:rPr>
                <w:rFonts w:cs="Times New Roman"/>
                <w:sz w:val="24"/>
                <w:szCs w:val="24"/>
              </w:rPr>
            </w:pPr>
            <w:r w:rsidRPr="00F273D6">
              <w:rPr>
                <w:rFonts w:cs="Times New Roman"/>
                <w:sz w:val="24"/>
                <w:szCs w:val="24"/>
              </w:rPr>
              <w:t xml:space="preserve">в </w:t>
            </w:r>
            <w:proofErr w:type="spellStart"/>
            <w:r w:rsidRPr="00F273D6">
              <w:rPr>
                <w:rFonts w:cs="Times New Roman"/>
                <w:sz w:val="24"/>
                <w:szCs w:val="24"/>
              </w:rPr>
              <w:t>неинвазивных</w:t>
            </w:r>
            <w:proofErr w:type="spellEnd"/>
            <w:r w:rsidRPr="00F273D6">
              <w:rPr>
                <w:rFonts w:cs="Times New Roman"/>
                <w:sz w:val="24"/>
                <w:szCs w:val="24"/>
              </w:rPr>
              <w:t xml:space="preserve"> лекар</w:t>
            </w:r>
            <w:r w:rsidR="00D83C22" w:rsidRPr="00F273D6">
              <w:rPr>
                <w:rFonts w:cs="Times New Roman"/>
                <w:sz w:val="24"/>
                <w:szCs w:val="24"/>
              </w:rPr>
              <w:t>с</w:t>
            </w:r>
            <w:r w:rsidRPr="00F273D6">
              <w:rPr>
                <w:rFonts w:cs="Times New Roman"/>
                <w:sz w:val="24"/>
                <w:szCs w:val="24"/>
              </w:rPr>
              <w:t>твенных формах пролонгированного действия</w:t>
            </w:r>
          </w:p>
        </w:tc>
        <w:tc>
          <w:tcPr>
            <w:tcW w:w="1077" w:type="dxa"/>
          </w:tcPr>
          <w:p w14:paraId="273E8998" w14:textId="77777777" w:rsidR="00705F0A" w:rsidRPr="00F273D6" w:rsidRDefault="00B700AD" w:rsidP="00791E57">
            <w:pPr>
              <w:pStyle w:val="aff0"/>
              <w:widowControl w:val="0"/>
              <w:ind w:left="-57" w:right="-57"/>
              <w:jc w:val="center"/>
              <w:rPr>
                <w:rFonts w:cs="Times New Roman"/>
                <w:sz w:val="24"/>
                <w:szCs w:val="24"/>
              </w:rPr>
            </w:pPr>
            <w:r w:rsidRPr="00F273D6">
              <w:rPr>
                <w:rFonts w:cs="Times New Roman"/>
                <w:sz w:val="24"/>
                <w:szCs w:val="24"/>
              </w:rPr>
              <w:t>84,0</w:t>
            </w:r>
          </w:p>
        </w:tc>
        <w:tc>
          <w:tcPr>
            <w:tcW w:w="1484" w:type="dxa"/>
          </w:tcPr>
          <w:p w14:paraId="253146BD" w14:textId="77777777" w:rsidR="00705F0A" w:rsidRPr="00F273D6" w:rsidRDefault="00705F0A" w:rsidP="00791E57">
            <w:pPr>
              <w:pStyle w:val="aff0"/>
              <w:widowControl w:val="0"/>
              <w:ind w:left="-57" w:right="-57"/>
              <w:jc w:val="center"/>
              <w:rPr>
                <w:rFonts w:cs="Times New Roman"/>
                <w:sz w:val="24"/>
                <w:szCs w:val="24"/>
              </w:rPr>
            </w:pPr>
            <w:r w:rsidRPr="00F273D6">
              <w:rPr>
                <w:rFonts w:cs="Times New Roman"/>
                <w:sz w:val="24"/>
                <w:szCs w:val="24"/>
              </w:rPr>
              <w:t>процент</w:t>
            </w:r>
          </w:p>
        </w:tc>
        <w:tc>
          <w:tcPr>
            <w:tcW w:w="850" w:type="dxa"/>
          </w:tcPr>
          <w:p w14:paraId="6E73952D" w14:textId="77777777" w:rsidR="00705F0A" w:rsidRPr="00F273D6" w:rsidRDefault="00F6527B" w:rsidP="00791E57">
            <w:pPr>
              <w:pStyle w:val="aff0"/>
              <w:widowControl w:val="0"/>
              <w:ind w:left="-57" w:right="-57"/>
              <w:jc w:val="center"/>
              <w:rPr>
                <w:rFonts w:cs="Times New Roman"/>
                <w:sz w:val="24"/>
                <w:szCs w:val="24"/>
              </w:rPr>
            </w:pPr>
            <w:r w:rsidRPr="00F273D6">
              <w:rPr>
                <w:rFonts w:cs="Times New Roman"/>
                <w:sz w:val="24"/>
                <w:szCs w:val="24"/>
              </w:rPr>
              <w:t>84</w:t>
            </w:r>
          </w:p>
        </w:tc>
        <w:tc>
          <w:tcPr>
            <w:tcW w:w="851" w:type="dxa"/>
          </w:tcPr>
          <w:p w14:paraId="632EDB5A" w14:textId="77777777" w:rsidR="00705F0A" w:rsidRPr="00F273D6" w:rsidRDefault="00F6527B" w:rsidP="00E22D22">
            <w:pPr>
              <w:pStyle w:val="aff0"/>
              <w:widowControl w:val="0"/>
              <w:ind w:left="-57" w:right="-57"/>
              <w:jc w:val="center"/>
              <w:rPr>
                <w:rFonts w:cs="Times New Roman"/>
                <w:sz w:val="24"/>
                <w:szCs w:val="24"/>
              </w:rPr>
            </w:pPr>
            <w:r w:rsidRPr="00F273D6">
              <w:rPr>
                <w:rFonts w:cs="Times New Roman"/>
                <w:sz w:val="24"/>
                <w:szCs w:val="24"/>
              </w:rPr>
              <w:t>8</w:t>
            </w:r>
            <w:r w:rsidR="00E22D22">
              <w:rPr>
                <w:rFonts w:cs="Times New Roman"/>
                <w:sz w:val="24"/>
                <w:szCs w:val="24"/>
              </w:rPr>
              <w:t>4</w:t>
            </w:r>
          </w:p>
        </w:tc>
        <w:tc>
          <w:tcPr>
            <w:tcW w:w="850" w:type="dxa"/>
          </w:tcPr>
          <w:p w14:paraId="17A1FD37" w14:textId="77777777" w:rsidR="00705F0A" w:rsidRPr="0028148F" w:rsidRDefault="00F6527B" w:rsidP="00E22D22">
            <w:pPr>
              <w:pStyle w:val="aff0"/>
              <w:widowControl w:val="0"/>
              <w:ind w:left="-57" w:right="-57"/>
              <w:jc w:val="center"/>
              <w:rPr>
                <w:rFonts w:cs="Times New Roman"/>
                <w:sz w:val="24"/>
                <w:szCs w:val="24"/>
              </w:rPr>
            </w:pPr>
            <w:r>
              <w:rPr>
                <w:rFonts w:cs="Times New Roman"/>
                <w:sz w:val="24"/>
                <w:szCs w:val="24"/>
              </w:rPr>
              <w:t>8</w:t>
            </w:r>
            <w:r w:rsidR="00E22D22">
              <w:rPr>
                <w:rFonts w:cs="Times New Roman"/>
                <w:sz w:val="24"/>
                <w:szCs w:val="24"/>
              </w:rPr>
              <w:t>4</w:t>
            </w:r>
          </w:p>
        </w:tc>
        <w:tc>
          <w:tcPr>
            <w:tcW w:w="709" w:type="dxa"/>
          </w:tcPr>
          <w:p w14:paraId="3C7BE193" w14:textId="77777777" w:rsidR="00705F0A" w:rsidRPr="0028148F" w:rsidRDefault="00F6527B" w:rsidP="00E22D22">
            <w:pPr>
              <w:pStyle w:val="aff0"/>
              <w:widowControl w:val="0"/>
              <w:ind w:left="-57" w:right="-57"/>
              <w:jc w:val="center"/>
              <w:rPr>
                <w:rFonts w:cs="Times New Roman"/>
                <w:sz w:val="24"/>
                <w:szCs w:val="24"/>
              </w:rPr>
            </w:pPr>
            <w:r>
              <w:rPr>
                <w:rFonts w:cs="Times New Roman"/>
                <w:sz w:val="24"/>
                <w:szCs w:val="24"/>
              </w:rPr>
              <w:t>8</w:t>
            </w:r>
            <w:r w:rsidR="00E22D22">
              <w:rPr>
                <w:rFonts w:cs="Times New Roman"/>
                <w:sz w:val="24"/>
                <w:szCs w:val="24"/>
              </w:rPr>
              <w:t>4</w:t>
            </w:r>
          </w:p>
        </w:tc>
      </w:tr>
      <w:tr w:rsidR="00494B81" w:rsidRPr="0028148F" w14:paraId="1B67BB91" w14:textId="77777777" w:rsidTr="007556CD">
        <w:trPr>
          <w:trHeight w:val="2034"/>
        </w:trPr>
        <w:tc>
          <w:tcPr>
            <w:tcW w:w="559" w:type="dxa"/>
          </w:tcPr>
          <w:p w14:paraId="75C7BF59" w14:textId="77777777" w:rsidR="00494B81" w:rsidRPr="0028148F" w:rsidRDefault="00494B81" w:rsidP="00791E57">
            <w:pPr>
              <w:pStyle w:val="aff0"/>
              <w:widowControl w:val="0"/>
              <w:ind w:left="-57" w:right="-57"/>
              <w:jc w:val="center"/>
              <w:rPr>
                <w:rFonts w:cs="Times New Roman"/>
                <w:sz w:val="24"/>
                <w:szCs w:val="24"/>
              </w:rPr>
            </w:pPr>
            <w:r w:rsidRPr="0028148F">
              <w:rPr>
                <w:rFonts w:cs="Times New Roman"/>
                <w:sz w:val="24"/>
                <w:szCs w:val="24"/>
              </w:rPr>
              <w:t>6</w:t>
            </w:r>
          </w:p>
        </w:tc>
        <w:tc>
          <w:tcPr>
            <w:tcW w:w="3430" w:type="dxa"/>
          </w:tcPr>
          <w:p w14:paraId="0B04AB27" w14:textId="77777777" w:rsidR="00494B81" w:rsidRPr="0028148F" w:rsidRDefault="00494B81" w:rsidP="00807835">
            <w:pPr>
              <w:pStyle w:val="aff0"/>
              <w:widowControl w:val="0"/>
              <w:ind w:left="-57" w:right="-57"/>
              <w:rPr>
                <w:rFonts w:cs="Times New Roman"/>
                <w:sz w:val="24"/>
                <w:szCs w:val="24"/>
              </w:rPr>
            </w:pPr>
            <w:r w:rsidRPr="0028148F">
              <w:rPr>
                <w:rFonts w:cs="Times New Roman"/>
                <w:sz w:val="24"/>
                <w:szCs w:val="24"/>
              </w:rPr>
              <w:t>Число врачей (физических лиц на занятых должностях) в медицинских организациях и структурных подразделениях, оказывающих паллиативную специализированную медицинскую помощь</w:t>
            </w:r>
          </w:p>
        </w:tc>
        <w:tc>
          <w:tcPr>
            <w:tcW w:w="1077" w:type="dxa"/>
          </w:tcPr>
          <w:p w14:paraId="4D26A759" w14:textId="77777777" w:rsidR="00494B81" w:rsidRPr="0028148F" w:rsidRDefault="00EA7BC5" w:rsidP="00791E57">
            <w:pPr>
              <w:pStyle w:val="aff0"/>
              <w:widowControl w:val="0"/>
              <w:ind w:left="-57" w:right="-57"/>
              <w:jc w:val="center"/>
              <w:rPr>
                <w:rFonts w:cs="Times New Roman"/>
                <w:sz w:val="24"/>
                <w:szCs w:val="24"/>
              </w:rPr>
            </w:pPr>
            <w:r w:rsidRPr="0028148F">
              <w:rPr>
                <w:rFonts w:cs="Times New Roman"/>
                <w:sz w:val="24"/>
                <w:szCs w:val="24"/>
              </w:rPr>
              <w:t>11</w:t>
            </w:r>
          </w:p>
        </w:tc>
        <w:tc>
          <w:tcPr>
            <w:tcW w:w="1484" w:type="dxa"/>
          </w:tcPr>
          <w:p w14:paraId="5EEED34D" w14:textId="77777777" w:rsidR="00494B81" w:rsidRPr="0028148F" w:rsidRDefault="00705F0A" w:rsidP="00791E57">
            <w:pPr>
              <w:pStyle w:val="aff0"/>
              <w:widowControl w:val="0"/>
              <w:ind w:left="-57" w:right="-57"/>
              <w:jc w:val="center"/>
              <w:rPr>
                <w:rFonts w:cs="Times New Roman"/>
                <w:sz w:val="24"/>
                <w:szCs w:val="24"/>
              </w:rPr>
            </w:pPr>
            <w:r w:rsidRPr="0028148F">
              <w:rPr>
                <w:rFonts w:cs="Times New Roman"/>
                <w:sz w:val="24"/>
                <w:szCs w:val="24"/>
              </w:rPr>
              <w:t>Число врачей</w:t>
            </w:r>
          </w:p>
        </w:tc>
        <w:tc>
          <w:tcPr>
            <w:tcW w:w="850" w:type="dxa"/>
          </w:tcPr>
          <w:p w14:paraId="0B2D263D" w14:textId="77777777" w:rsidR="00494B81" w:rsidRPr="0028148F" w:rsidRDefault="00EA7BC5" w:rsidP="00494B81">
            <w:pPr>
              <w:pStyle w:val="aff0"/>
              <w:widowControl w:val="0"/>
              <w:ind w:right="-57"/>
              <w:rPr>
                <w:rFonts w:cs="Times New Roman"/>
                <w:sz w:val="24"/>
                <w:szCs w:val="24"/>
              </w:rPr>
            </w:pPr>
            <w:r w:rsidRPr="0028148F">
              <w:rPr>
                <w:rFonts w:cs="Times New Roman"/>
                <w:sz w:val="24"/>
                <w:szCs w:val="24"/>
              </w:rPr>
              <w:t>11</w:t>
            </w:r>
          </w:p>
        </w:tc>
        <w:tc>
          <w:tcPr>
            <w:tcW w:w="851" w:type="dxa"/>
          </w:tcPr>
          <w:p w14:paraId="5E20AFE6" w14:textId="77777777" w:rsidR="00494B81" w:rsidRPr="0028148F" w:rsidRDefault="00EA7BC5" w:rsidP="00791E57">
            <w:pPr>
              <w:pStyle w:val="aff0"/>
              <w:widowControl w:val="0"/>
              <w:ind w:left="-57" w:right="-57"/>
              <w:jc w:val="center"/>
              <w:rPr>
                <w:rFonts w:cs="Times New Roman"/>
                <w:sz w:val="24"/>
                <w:szCs w:val="24"/>
              </w:rPr>
            </w:pPr>
            <w:r w:rsidRPr="0028148F">
              <w:rPr>
                <w:rFonts w:cs="Times New Roman"/>
                <w:sz w:val="24"/>
                <w:szCs w:val="24"/>
              </w:rPr>
              <w:t>11</w:t>
            </w:r>
          </w:p>
        </w:tc>
        <w:tc>
          <w:tcPr>
            <w:tcW w:w="850" w:type="dxa"/>
          </w:tcPr>
          <w:p w14:paraId="2708FE2C" w14:textId="77777777" w:rsidR="00494B81" w:rsidRPr="0028148F" w:rsidRDefault="00EA7BC5" w:rsidP="00791E57">
            <w:pPr>
              <w:pStyle w:val="aff0"/>
              <w:widowControl w:val="0"/>
              <w:ind w:left="-57" w:right="-57"/>
              <w:jc w:val="center"/>
              <w:rPr>
                <w:rFonts w:cs="Times New Roman"/>
                <w:sz w:val="24"/>
                <w:szCs w:val="24"/>
              </w:rPr>
            </w:pPr>
            <w:r w:rsidRPr="0028148F">
              <w:rPr>
                <w:rFonts w:cs="Times New Roman"/>
                <w:sz w:val="24"/>
                <w:szCs w:val="24"/>
              </w:rPr>
              <w:t>13</w:t>
            </w:r>
          </w:p>
        </w:tc>
        <w:tc>
          <w:tcPr>
            <w:tcW w:w="709" w:type="dxa"/>
          </w:tcPr>
          <w:p w14:paraId="1F0B9BE1" w14:textId="77777777" w:rsidR="00494B81" w:rsidRPr="0028148F" w:rsidRDefault="00EA7BC5" w:rsidP="00791E57">
            <w:pPr>
              <w:pStyle w:val="aff0"/>
              <w:widowControl w:val="0"/>
              <w:ind w:left="-57" w:right="-57"/>
              <w:jc w:val="center"/>
              <w:rPr>
                <w:rFonts w:cs="Times New Roman"/>
                <w:sz w:val="24"/>
                <w:szCs w:val="24"/>
              </w:rPr>
            </w:pPr>
            <w:r w:rsidRPr="0028148F">
              <w:rPr>
                <w:rFonts w:cs="Times New Roman"/>
                <w:sz w:val="24"/>
                <w:szCs w:val="24"/>
              </w:rPr>
              <w:t>15</w:t>
            </w:r>
          </w:p>
        </w:tc>
      </w:tr>
      <w:tr w:rsidR="00923DF0" w:rsidRPr="00972B27" w14:paraId="0F7B0A3F" w14:textId="77777777" w:rsidTr="007556CD">
        <w:trPr>
          <w:trHeight w:val="20"/>
        </w:trPr>
        <w:tc>
          <w:tcPr>
            <w:tcW w:w="559" w:type="dxa"/>
          </w:tcPr>
          <w:p w14:paraId="75935F52" w14:textId="77777777" w:rsidR="00923DF0" w:rsidRPr="0028148F" w:rsidRDefault="00923DF0" w:rsidP="00791E57">
            <w:pPr>
              <w:pStyle w:val="aff0"/>
              <w:widowControl w:val="0"/>
              <w:ind w:left="-57" w:right="-57"/>
              <w:jc w:val="center"/>
              <w:rPr>
                <w:rFonts w:cs="Times New Roman"/>
                <w:sz w:val="24"/>
                <w:szCs w:val="24"/>
              </w:rPr>
            </w:pPr>
            <w:r w:rsidRPr="0028148F">
              <w:rPr>
                <w:rFonts w:cs="Times New Roman"/>
                <w:sz w:val="24"/>
                <w:szCs w:val="24"/>
              </w:rPr>
              <w:t>7</w:t>
            </w:r>
          </w:p>
        </w:tc>
        <w:tc>
          <w:tcPr>
            <w:tcW w:w="3430" w:type="dxa"/>
          </w:tcPr>
          <w:p w14:paraId="31BCCF17" w14:textId="77777777" w:rsidR="00923DF0" w:rsidRPr="0028148F" w:rsidRDefault="00923DF0" w:rsidP="00791E57">
            <w:pPr>
              <w:pStyle w:val="aff0"/>
              <w:widowControl w:val="0"/>
              <w:ind w:left="-57" w:right="-57"/>
              <w:rPr>
                <w:rFonts w:cs="Times New Roman"/>
                <w:sz w:val="24"/>
                <w:szCs w:val="24"/>
              </w:rPr>
            </w:pPr>
            <w:r w:rsidRPr="0028148F">
              <w:rPr>
                <w:rFonts w:cs="Times New Roman"/>
                <w:sz w:val="24"/>
                <w:szCs w:val="24"/>
              </w:rPr>
              <w:t>Доля пациентов, переведенных из структурных подразделений медици</w:t>
            </w:r>
            <w:r w:rsidR="00F55223" w:rsidRPr="0028148F">
              <w:rPr>
                <w:rFonts w:cs="Times New Roman"/>
                <w:sz w:val="24"/>
                <w:szCs w:val="24"/>
              </w:rPr>
              <w:t xml:space="preserve">нских организаций, оказывающих </w:t>
            </w:r>
            <w:r w:rsidRPr="0028148F">
              <w:rPr>
                <w:rFonts w:cs="Times New Roman"/>
                <w:sz w:val="24"/>
                <w:szCs w:val="24"/>
              </w:rPr>
              <w:t>паллиативную медицинскую помощь в стационарных условиях, в организации социального обслуживания от общего числа пролеченных пациентов по паллиативной медицинской помощи</w:t>
            </w:r>
          </w:p>
        </w:tc>
        <w:tc>
          <w:tcPr>
            <w:tcW w:w="1077" w:type="dxa"/>
          </w:tcPr>
          <w:p w14:paraId="33617A66" w14:textId="77777777" w:rsidR="00923DF0" w:rsidRPr="0028148F" w:rsidRDefault="006D7C80" w:rsidP="00791E57">
            <w:pPr>
              <w:pStyle w:val="aff0"/>
              <w:widowControl w:val="0"/>
              <w:ind w:left="-57" w:right="-57"/>
              <w:jc w:val="center"/>
              <w:rPr>
                <w:rFonts w:cs="Times New Roman"/>
                <w:sz w:val="24"/>
                <w:szCs w:val="24"/>
              </w:rPr>
            </w:pPr>
            <w:r w:rsidRPr="0028148F">
              <w:rPr>
                <w:rFonts w:cs="Times New Roman"/>
                <w:sz w:val="24"/>
                <w:szCs w:val="24"/>
              </w:rPr>
              <w:t>0,09</w:t>
            </w:r>
          </w:p>
        </w:tc>
        <w:tc>
          <w:tcPr>
            <w:tcW w:w="1484" w:type="dxa"/>
          </w:tcPr>
          <w:p w14:paraId="3DA17B1D" w14:textId="77777777" w:rsidR="00923DF0" w:rsidRPr="0028148F" w:rsidRDefault="00705F0A" w:rsidP="00791E57">
            <w:pPr>
              <w:pStyle w:val="aff0"/>
              <w:widowControl w:val="0"/>
              <w:ind w:left="-57" w:right="-57"/>
              <w:jc w:val="center"/>
              <w:rPr>
                <w:rFonts w:cs="Times New Roman"/>
                <w:sz w:val="24"/>
                <w:szCs w:val="24"/>
              </w:rPr>
            </w:pPr>
            <w:r w:rsidRPr="0028148F">
              <w:rPr>
                <w:rFonts w:cs="Times New Roman"/>
                <w:sz w:val="24"/>
                <w:szCs w:val="24"/>
              </w:rPr>
              <w:t>процент</w:t>
            </w:r>
          </w:p>
        </w:tc>
        <w:tc>
          <w:tcPr>
            <w:tcW w:w="850" w:type="dxa"/>
          </w:tcPr>
          <w:p w14:paraId="76FCDC20" w14:textId="77777777" w:rsidR="00923DF0" w:rsidRPr="0028148F" w:rsidRDefault="005B2BE2" w:rsidP="003C5577">
            <w:pPr>
              <w:pStyle w:val="aff0"/>
              <w:widowControl w:val="0"/>
              <w:ind w:left="-57" w:right="-57"/>
              <w:rPr>
                <w:rFonts w:cs="Times New Roman"/>
                <w:sz w:val="24"/>
                <w:szCs w:val="24"/>
              </w:rPr>
            </w:pPr>
            <w:r w:rsidRPr="0028148F">
              <w:rPr>
                <w:rFonts w:cs="Times New Roman"/>
                <w:sz w:val="24"/>
                <w:szCs w:val="24"/>
              </w:rPr>
              <w:t>0,09</w:t>
            </w:r>
          </w:p>
        </w:tc>
        <w:tc>
          <w:tcPr>
            <w:tcW w:w="851" w:type="dxa"/>
          </w:tcPr>
          <w:p w14:paraId="5D95BA99" w14:textId="77777777" w:rsidR="00923DF0" w:rsidRPr="0028148F" w:rsidRDefault="005B2BE2" w:rsidP="006D4462">
            <w:pPr>
              <w:pStyle w:val="aff0"/>
              <w:widowControl w:val="0"/>
              <w:ind w:left="-57" w:right="-57"/>
              <w:jc w:val="center"/>
              <w:rPr>
                <w:rFonts w:cs="Times New Roman"/>
                <w:sz w:val="24"/>
                <w:szCs w:val="24"/>
              </w:rPr>
            </w:pPr>
            <w:r w:rsidRPr="0028148F">
              <w:rPr>
                <w:rFonts w:cs="Times New Roman"/>
                <w:sz w:val="24"/>
                <w:szCs w:val="24"/>
              </w:rPr>
              <w:t>0,09</w:t>
            </w:r>
          </w:p>
        </w:tc>
        <w:tc>
          <w:tcPr>
            <w:tcW w:w="850" w:type="dxa"/>
          </w:tcPr>
          <w:p w14:paraId="54246CE7" w14:textId="77777777" w:rsidR="00923DF0" w:rsidRPr="0028148F" w:rsidRDefault="005B2BE2" w:rsidP="00D71585">
            <w:pPr>
              <w:pStyle w:val="aff0"/>
              <w:widowControl w:val="0"/>
              <w:ind w:left="-57" w:right="-57"/>
              <w:jc w:val="center"/>
              <w:rPr>
                <w:rFonts w:cs="Times New Roman"/>
                <w:sz w:val="24"/>
                <w:szCs w:val="24"/>
              </w:rPr>
            </w:pPr>
            <w:r w:rsidRPr="0028148F">
              <w:rPr>
                <w:rFonts w:cs="Times New Roman"/>
                <w:sz w:val="24"/>
                <w:szCs w:val="24"/>
              </w:rPr>
              <w:t>0,09</w:t>
            </w:r>
          </w:p>
        </w:tc>
        <w:tc>
          <w:tcPr>
            <w:tcW w:w="709" w:type="dxa"/>
          </w:tcPr>
          <w:p w14:paraId="1472B449" w14:textId="77777777" w:rsidR="00923DF0" w:rsidRPr="0028148F" w:rsidRDefault="005B2BE2" w:rsidP="00D71585">
            <w:pPr>
              <w:pStyle w:val="aff0"/>
              <w:widowControl w:val="0"/>
              <w:ind w:left="-57" w:right="-57"/>
              <w:jc w:val="center"/>
              <w:rPr>
                <w:rFonts w:cs="Times New Roman"/>
                <w:sz w:val="24"/>
                <w:szCs w:val="24"/>
              </w:rPr>
            </w:pPr>
            <w:r w:rsidRPr="0028148F">
              <w:rPr>
                <w:rFonts w:cs="Times New Roman"/>
                <w:sz w:val="24"/>
                <w:szCs w:val="24"/>
              </w:rPr>
              <w:t>0,09</w:t>
            </w:r>
          </w:p>
        </w:tc>
      </w:tr>
      <w:tr w:rsidR="002464D6" w:rsidRPr="00972B27" w14:paraId="1A48AACF" w14:textId="77777777" w:rsidTr="007556CD">
        <w:trPr>
          <w:trHeight w:val="20"/>
        </w:trPr>
        <w:tc>
          <w:tcPr>
            <w:tcW w:w="559" w:type="dxa"/>
          </w:tcPr>
          <w:p w14:paraId="7E44CF6D" w14:textId="77777777" w:rsidR="002464D6" w:rsidRPr="00972B27" w:rsidRDefault="002464D6" w:rsidP="00791E57">
            <w:pPr>
              <w:pStyle w:val="aff0"/>
              <w:widowControl w:val="0"/>
              <w:ind w:left="-57" w:right="-57"/>
              <w:jc w:val="center"/>
              <w:rPr>
                <w:rFonts w:cs="Times New Roman"/>
                <w:sz w:val="24"/>
                <w:szCs w:val="24"/>
              </w:rPr>
            </w:pPr>
            <w:r w:rsidRPr="00972B27">
              <w:rPr>
                <w:rFonts w:cs="Times New Roman"/>
                <w:sz w:val="24"/>
                <w:szCs w:val="24"/>
              </w:rPr>
              <w:t>8</w:t>
            </w:r>
          </w:p>
        </w:tc>
        <w:tc>
          <w:tcPr>
            <w:tcW w:w="3430" w:type="dxa"/>
          </w:tcPr>
          <w:p w14:paraId="30D67FCF" w14:textId="77777777" w:rsidR="002464D6" w:rsidRPr="00972B27" w:rsidRDefault="002464D6" w:rsidP="002464D6">
            <w:pPr>
              <w:pStyle w:val="aff0"/>
              <w:widowControl w:val="0"/>
              <w:ind w:left="-57" w:right="-57"/>
              <w:rPr>
                <w:rFonts w:cs="Times New Roman"/>
                <w:sz w:val="24"/>
                <w:szCs w:val="24"/>
              </w:rPr>
            </w:pPr>
            <w:r w:rsidRPr="00972B27">
              <w:rPr>
                <w:rFonts w:cs="Times New Roman"/>
                <w:sz w:val="24"/>
                <w:szCs w:val="24"/>
              </w:rPr>
              <w:t xml:space="preserve">Число некоммерческих организаций, осуществляющих </w:t>
            </w:r>
            <w:r w:rsidRPr="00972B27">
              <w:rPr>
                <w:rFonts w:cs="Times New Roman"/>
                <w:sz w:val="24"/>
                <w:szCs w:val="24"/>
              </w:rPr>
              <w:lastRenderedPageBreak/>
              <w:t>свою деятельность в сфере охраны здоровья, которые получили меры государственной поддержки, в том числе в форме субсидии из бюджетов субъе</w:t>
            </w:r>
            <w:r w:rsidR="009453DF" w:rsidRPr="00972B27">
              <w:rPr>
                <w:rFonts w:cs="Times New Roman"/>
                <w:sz w:val="24"/>
                <w:szCs w:val="24"/>
              </w:rPr>
              <w:t>ктов Российс</w:t>
            </w:r>
            <w:r w:rsidRPr="00972B27">
              <w:rPr>
                <w:rFonts w:cs="Times New Roman"/>
                <w:sz w:val="24"/>
                <w:szCs w:val="24"/>
              </w:rPr>
              <w:t>кой Федерации, на оказание услуг, предусматривающих медико-социальное сопровождение лиц, нуждающихся в паллиативной медицинской помощи, включая организацию оказания паллиативной медицинской помощи и содействие в ее получении</w:t>
            </w:r>
          </w:p>
        </w:tc>
        <w:tc>
          <w:tcPr>
            <w:tcW w:w="1077" w:type="dxa"/>
          </w:tcPr>
          <w:p w14:paraId="2FF201BD" w14:textId="77777777" w:rsidR="002464D6" w:rsidRPr="00950E5C" w:rsidRDefault="003D45D6" w:rsidP="00791E57">
            <w:pPr>
              <w:pStyle w:val="aff0"/>
              <w:widowControl w:val="0"/>
              <w:ind w:left="-57" w:right="-57"/>
              <w:jc w:val="center"/>
              <w:rPr>
                <w:rFonts w:cs="Times New Roman"/>
                <w:sz w:val="24"/>
                <w:szCs w:val="24"/>
              </w:rPr>
            </w:pPr>
            <w:r w:rsidRPr="00950E5C">
              <w:rPr>
                <w:rFonts w:cs="Times New Roman"/>
                <w:sz w:val="24"/>
                <w:szCs w:val="24"/>
              </w:rPr>
              <w:lastRenderedPageBreak/>
              <w:t>0</w:t>
            </w:r>
          </w:p>
        </w:tc>
        <w:tc>
          <w:tcPr>
            <w:tcW w:w="1484" w:type="dxa"/>
          </w:tcPr>
          <w:p w14:paraId="72398BD2" w14:textId="77777777" w:rsidR="002464D6" w:rsidRPr="00950E5C" w:rsidRDefault="00705F0A" w:rsidP="00791E57">
            <w:pPr>
              <w:pStyle w:val="aff0"/>
              <w:widowControl w:val="0"/>
              <w:ind w:left="-57" w:right="-57"/>
              <w:jc w:val="center"/>
              <w:rPr>
                <w:rFonts w:cs="Times New Roman"/>
                <w:sz w:val="24"/>
                <w:szCs w:val="24"/>
              </w:rPr>
            </w:pPr>
            <w:r w:rsidRPr="00950E5C">
              <w:rPr>
                <w:rFonts w:cs="Times New Roman"/>
                <w:sz w:val="24"/>
                <w:szCs w:val="24"/>
              </w:rPr>
              <w:t xml:space="preserve">Число социально </w:t>
            </w:r>
            <w:r w:rsidRPr="00950E5C">
              <w:rPr>
                <w:rFonts w:cs="Times New Roman"/>
                <w:sz w:val="24"/>
                <w:szCs w:val="24"/>
              </w:rPr>
              <w:lastRenderedPageBreak/>
              <w:t>ориентированных некоммерческих организаций</w:t>
            </w:r>
          </w:p>
        </w:tc>
        <w:tc>
          <w:tcPr>
            <w:tcW w:w="850" w:type="dxa"/>
          </w:tcPr>
          <w:p w14:paraId="24B5E12A" w14:textId="77777777" w:rsidR="002464D6" w:rsidRPr="00950E5C" w:rsidRDefault="008B19EB" w:rsidP="00791E57">
            <w:pPr>
              <w:pStyle w:val="aff0"/>
              <w:widowControl w:val="0"/>
              <w:ind w:left="-57" w:right="-57"/>
              <w:jc w:val="center"/>
              <w:rPr>
                <w:rFonts w:cs="Times New Roman"/>
                <w:sz w:val="24"/>
                <w:szCs w:val="24"/>
              </w:rPr>
            </w:pPr>
            <w:r w:rsidRPr="00950E5C">
              <w:rPr>
                <w:rFonts w:cs="Times New Roman"/>
                <w:sz w:val="24"/>
                <w:szCs w:val="24"/>
              </w:rPr>
              <w:lastRenderedPageBreak/>
              <w:t>0</w:t>
            </w:r>
          </w:p>
        </w:tc>
        <w:tc>
          <w:tcPr>
            <w:tcW w:w="851" w:type="dxa"/>
          </w:tcPr>
          <w:p w14:paraId="708BD50F" w14:textId="77777777" w:rsidR="002464D6" w:rsidRPr="00950E5C" w:rsidRDefault="008B19EB" w:rsidP="00791E57">
            <w:pPr>
              <w:pStyle w:val="aff0"/>
              <w:widowControl w:val="0"/>
              <w:ind w:left="-57" w:right="-57"/>
              <w:jc w:val="center"/>
              <w:rPr>
                <w:rFonts w:cs="Times New Roman"/>
                <w:sz w:val="24"/>
                <w:szCs w:val="24"/>
              </w:rPr>
            </w:pPr>
            <w:r w:rsidRPr="00950E5C">
              <w:rPr>
                <w:rFonts w:cs="Times New Roman"/>
                <w:sz w:val="24"/>
                <w:szCs w:val="24"/>
              </w:rPr>
              <w:t>0</w:t>
            </w:r>
          </w:p>
        </w:tc>
        <w:tc>
          <w:tcPr>
            <w:tcW w:w="850" w:type="dxa"/>
          </w:tcPr>
          <w:p w14:paraId="3F798142" w14:textId="77777777" w:rsidR="002464D6" w:rsidRPr="00950E5C" w:rsidRDefault="008B19EB" w:rsidP="00791E57">
            <w:pPr>
              <w:pStyle w:val="aff0"/>
              <w:widowControl w:val="0"/>
              <w:ind w:left="-57" w:right="-57"/>
              <w:jc w:val="center"/>
              <w:rPr>
                <w:rFonts w:cs="Times New Roman"/>
                <w:sz w:val="24"/>
                <w:szCs w:val="24"/>
              </w:rPr>
            </w:pPr>
            <w:r w:rsidRPr="00950E5C">
              <w:rPr>
                <w:rFonts w:cs="Times New Roman"/>
                <w:sz w:val="24"/>
                <w:szCs w:val="24"/>
              </w:rPr>
              <w:t>0</w:t>
            </w:r>
          </w:p>
        </w:tc>
        <w:tc>
          <w:tcPr>
            <w:tcW w:w="709" w:type="dxa"/>
          </w:tcPr>
          <w:p w14:paraId="33608E87" w14:textId="77777777" w:rsidR="002464D6" w:rsidRPr="00950E5C" w:rsidRDefault="008B19EB" w:rsidP="00791E57">
            <w:pPr>
              <w:pStyle w:val="aff0"/>
              <w:widowControl w:val="0"/>
              <w:ind w:left="-57" w:right="-57"/>
              <w:jc w:val="center"/>
              <w:rPr>
                <w:rFonts w:cs="Times New Roman"/>
                <w:sz w:val="24"/>
                <w:szCs w:val="24"/>
              </w:rPr>
            </w:pPr>
            <w:r w:rsidRPr="00950E5C">
              <w:rPr>
                <w:rFonts w:cs="Times New Roman"/>
                <w:sz w:val="24"/>
                <w:szCs w:val="24"/>
              </w:rPr>
              <w:t>1</w:t>
            </w:r>
          </w:p>
        </w:tc>
      </w:tr>
    </w:tbl>
    <w:p w14:paraId="70CD91E6" w14:textId="77777777" w:rsidR="002670BC" w:rsidRPr="00972B27" w:rsidRDefault="002670BC" w:rsidP="00791E57">
      <w:pPr>
        <w:pStyle w:val="aff0"/>
        <w:widowControl w:val="0"/>
        <w:rPr>
          <w:rFonts w:cs="Times New Roman"/>
          <w:sz w:val="28"/>
          <w:szCs w:val="28"/>
        </w:rPr>
      </w:pPr>
    </w:p>
    <w:p w14:paraId="1963286E" w14:textId="4154105A" w:rsidR="009373BF" w:rsidRPr="00972B27" w:rsidRDefault="00DC26FA" w:rsidP="009373BF">
      <w:pPr>
        <w:widowControl w:val="0"/>
        <w:autoSpaceDE w:val="0"/>
        <w:autoSpaceDN w:val="0"/>
        <w:adjustRightInd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 xml:space="preserve">Средний норматив объема медицинской помощи для </w:t>
      </w:r>
      <w:r w:rsidR="00233D67" w:rsidRPr="00972B27">
        <w:rPr>
          <w:rFonts w:ascii="Times New Roman" w:hAnsi="Times New Roman" w:cs="Times New Roman"/>
          <w:sz w:val="28"/>
          <w:szCs w:val="28"/>
        </w:rPr>
        <w:t>ПМП</w:t>
      </w:r>
      <w:r w:rsidRPr="00972B27">
        <w:rPr>
          <w:rFonts w:ascii="Times New Roman" w:hAnsi="Times New Roman" w:cs="Times New Roman"/>
          <w:sz w:val="28"/>
          <w:szCs w:val="28"/>
        </w:rPr>
        <w:t xml:space="preserve"> в стационарных условиях (включая хосписы и больницы сестринского ухода) за счет бюджетных ассигнований соо</w:t>
      </w:r>
      <w:r w:rsidR="003A7C26" w:rsidRPr="00972B27">
        <w:rPr>
          <w:rFonts w:ascii="Times New Roman" w:hAnsi="Times New Roman" w:cs="Times New Roman"/>
          <w:sz w:val="28"/>
          <w:szCs w:val="28"/>
        </w:rPr>
        <w:t>тветствующих бюджетов на 202</w:t>
      </w:r>
      <w:r w:rsidR="00F25589">
        <w:rPr>
          <w:rFonts w:ascii="Times New Roman" w:hAnsi="Times New Roman" w:cs="Times New Roman"/>
          <w:sz w:val="28"/>
          <w:szCs w:val="28"/>
        </w:rPr>
        <w:t>3</w:t>
      </w:r>
      <w:r w:rsidR="005D5F04">
        <w:rPr>
          <w:rFonts w:ascii="Times New Roman" w:hAnsi="Times New Roman" w:cs="Times New Roman"/>
          <w:sz w:val="28"/>
          <w:szCs w:val="28"/>
        </w:rPr>
        <w:t xml:space="preserve"> </w:t>
      </w:r>
      <w:r w:rsidR="00F25589">
        <w:rPr>
          <w:rFonts w:ascii="Times New Roman" w:hAnsi="Times New Roman" w:cs="Times New Roman"/>
          <w:sz w:val="28"/>
          <w:szCs w:val="28"/>
        </w:rPr>
        <w:t>год и плановые периоды 2024</w:t>
      </w:r>
      <w:r w:rsidR="003A7C26" w:rsidRPr="00972B27">
        <w:rPr>
          <w:rFonts w:ascii="Times New Roman" w:hAnsi="Times New Roman" w:cs="Times New Roman"/>
          <w:sz w:val="28"/>
          <w:szCs w:val="28"/>
        </w:rPr>
        <w:t>-202</w:t>
      </w:r>
      <w:r w:rsidR="00485641">
        <w:rPr>
          <w:rFonts w:ascii="Times New Roman" w:hAnsi="Times New Roman" w:cs="Times New Roman"/>
          <w:sz w:val="28"/>
          <w:szCs w:val="28"/>
        </w:rPr>
        <w:t>5</w:t>
      </w:r>
      <w:r w:rsidR="00D72831" w:rsidRPr="00972B27">
        <w:rPr>
          <w:rFonts w:ascii="Times New Roman" w:hAnsi="Times New Roman" w:cs="Times New Roman"/>
          <w:sz w:val="28"/>
          <w:szCs w:val="28"/>
        </w:rPr>
        <w:t xml:space="preserve"> ежегодно утверждаются постановлением</w:t>
      </w:r>
      <w:r w:rsidRPr="00972B27">
        <w:rPr>
          <w:rFonts w:ascii="Times New Roman" w:hAnsi="Times New Roman" w:cs="Times New Roman"/>
          <w:sz w:val="28"/>
          <w:szCs w:val="28"/>
        </w:rPr>
        <w:t xml:space="preserve"> Правител</w:t>
      </w:r>
      <w:r w:rsidR="00D72831" w:rsidRPr="00972B27">
        <w:rPr>
          <w:rFonts w:ascii="Times New Roman" w:hAnsi="Times New Roman" w:cs="Times New Roman"/>
          <w:sz w:val="28"/>
          <w:szCs w:val="28"/>
        </w:rPr>
        <w:t>ьства</w:t>
      </w:r>
      <w:r w:rsidR="004A1B49" w:rsidRPr="00972B27">
        <w:rPr>
          <w:rFonts w:ascii="Times New Roman" w:hAnsi="Times New Roman" w:cs="Times New Roman"/>
          <w:sz w:val="28"/>
          <w:szCs w:val="28"/>
        </w:rPr>
        <w:t xml:space="preserve"> Российской Федерации </w:t>
      </w:r>
      <w:r w:rsidRPr="00972B27">
        <w:rPr>
          <w:rFonts w:ascii="Times New Roman" w:hAnsi="Times New Roman" w:cs="Times New Roman"/>
          <w:sz w:val="28"/>
          <w:szCs w:val="28"/>
        </w:rPr>
        <w:t>«О</w:t>
      </w:r>
      <w:r w:rsidR="00791E57" w:rsidRPr="00972B27">
        <w:rPr>
          <w:rFonts w:ascii="Times New Roman" w:hAnsi="Times New Roman" w:cs="Times New Roman"/>
          <w:sz w:val="28"/>
          <w:szCs w:val="28"/>
        </w:rPr>
        <w:t> </w:t>
      </w:r>
      <w:r w:rsidRPr="00972B27">
        <w:rPr>
          <w:rFonts w:ascii="Times New Roman" w:hAnsi="Times New Roman" w:cs="Times New Roman"/>
          <w:sz w:val="28"/>
          <w:szCs w:val="28"/>
        </w:rPr>
        <w:t xml:space="preserve">Программе государственных гарантий бесплатного оказания гражданам медицинской помощи на </w:t>
      </w:r>
      <w:r w:rsidR="00B97E8B" w:rsidRPr="00972B27">
        <w:rPr>
          <w:rFonts w:ascii="Times New Roman" w:hAnsi="Times New Roman" w:cs="Times New Roman"/>
          <w:sz w:val="28"/>
          <w:szCs w:val="28"/>
        </w:rPr>
        <w:t>202</w:t>
      </w:r>
      <w:r w:rsidR="00B97E8B">
        <w:rPr>
          <w:rFonts w:ascii="Times New Roman" w:hAnsi="Times New Roman" w:cs="Times New Roman"/>
          <w:sz w:val="28"/>
          <w:szCs w:val="28"/>
        </w:rPr>
        <w:t>3</w:t>
      </w:r>
      <w:r w:rsidR="00B97E8B" w:rsidRPr="00972B27">
        <w:rPr>
          <w:rFonts w:ascii="Times New Roman" w:hAnsi="Times New Roman" w:cs="Times New Roman"/>
          <w:sz w:val="28"/>
          <w:szCs w:val="28"/>
        </w:rPr>
        <w:t xml:space="preserve"> </w:t>
      </w:r>
      <w:r w:rsidR="003A7C26" w:rsidRPr="00972B27">
        <w:rPr>
          <w:rFonts w:ascii="Times New Roman" w:hAnsi="Times New Roman" w:cs="Times New Roman"/>
          <w:sz w:val="28"/>
          <w:szCs w:val="28"/>
        </w:rPr>
        <w:t>год и на плановые</w:t>
      </w:r>
      <w:r w:rsidRPr="00972B27">
        <w:rPr>
          <w:rFonts w:ascii="Times New Roman" w:hAnsi="Times New Roman" w:cs="Times New Roman"/>
          <w:sz w:val="28"/>
          <w:szCs w:val="28"/>
        </w:rPr>
        <w:t xml:space="preserve"> период</w:t>
      </w:r>
      <w:r w:rsidR="003A7C26" w:rsidRPr="00972B27">
        <w:rPr>
          <w:rFonts w:ascii="Times New Roman" w:hAnsi="Times New Roman" w:cs="Times New Roman"/>
          <w:sz w:val="28"/>
          <w:szCs w:val="28"/>
        </w:rPr>
        <w:t xml:space="preserve">ы </w:t>
      </w:r>
      <w:r w:rsidR="00B97E8B" w:rsidRPr="00972B27">
        <w:rPr>
          <w:rFonts w:ascii="Times New Roman" w:hAnsi="Times New Roman" w:cs="Times New Roman"/>
          <w:sz w:val="28"/>
          <w:szCs w:val="28"/>
        </w:rPr>
        <w:t>202</w:t>
      </w:r>
      <w:r w:rsidR="00B97E8B">
        <w:rPr>
          <w:rFonts w:ascii="Times New Roman" w:hAnsi="Times New Roman" w:cs="Times New Roman"/>
          <w:sz w:val="28"/>
          <w:szCs w:val="28"/>
        </w:rPr>
        <w:t>4</w:t>
      </w:r>
      <w:r w:rsidR="003A7C26" w:rsidRPr="00972B27">
        <w:rPr>
          <w:rFonts w:ascii="Times New Roman" w:hAnsi="Times New Roman" w:cs="Times New Roman"/>
          <w:sz w:val="28"/>
          <w:szCs w:val="28"/>
        </w:rPr>
        <w:t xml:space="preserve"> </w:t>
      </w:r>
      <w:r w:rsidR="00B97E8B">
        <w:rPr>
          <w:rFonts w:ascii="Times New Roman" w:hAnsi="Times New Roman" w:cs="Times New Roman"/>
          <w:sz w:val="28"/>
          <w:szCs w:val="28"/>
        </w:rPr>
        <w:t>и</w:t>
      </w:r>
      <w:r w:rsidR="00B97E8B" w:rsidRPr="00972B27">
        <w:rPr>
          <w:rFonts w:ascii="Times New Roman" w:hAnsi="Times New Roman" w:cs="Times New Roman"/>
          <w:sz w:val="28"/>
          <w:szCs w:val="28"/>
        </w:rPr>
        <w:t xml:space="preserve"> </w:t>
      </w:r>
      <w:r w:rsidR="00B97E8B">
        <w:rPr>
          <w:rFonts w:ascii="Times New Roman" w:hAnsi="Times New Roman" w:cs="Times New Roman"/>
          <w:sz w:val="28"/>
          <w:szCs w:val="28"/>
        </w:rPr>
        <w:t xml:space="preserve">2025 </w:t>
      </w:r>
      <w:r w:rsidR="00AE2E94" w:rsidRPr="00972B27">
        <w:rPr>
          <w:rFonts w:ascii="Times New Roman" w:hAnsi="Times New Roman" w:cs="Times New Roman"/>
          <w:sz w:val="28"/>
          <w:szCs w:val="28"/>
        </w:rPr>
        <w:t>годов», составляет</w:t>
      </w:r>
      <w:r w:rsidR="00FF07BD">
        <w:rPr>
          <w:rFonts w:ascii="Times New Roman" w:hAnsi="Times New Roman" w:cs="Times New Roman"/>
          <w:sz w:val="28"/>
          <w:szCs w:val="28"/>
        </w:rPr>
        <w:t> </w:t>
      </w:r>
      <w:r w:rsidRPr="00972B27">
        <w:rPr>
          <w:rFonts w:ascii="Times New Roman" w:hAnsi="Times New Roman" w:cs="Times New Roman"/>
          <w:sz w:val="28"/>
          <w:szCs w:val="28"/>
        </w:rPr>
        <w:t>0,092 койко-дня на 1 жителя.</w:t>
      </w:r>
      <w:r w:rsidR="00C425B3">
        <w:rPr>
          <w:rFonts w:ascii="Times New Roman" w:hAnsi="Times New Roman" w:cs="Times New Roman"/>
          <w:sz w:val="28"/>
          <w:szCs w:val="28"/>
        </w:rPr>
        <w:t xml:space="preserve"> </w:t>
      </w:r>
    </w:p>
    <w:p w14:paraId="0C12D1D1" w14:textId="77777777" w:rsidR="00DC26FA" w:rsidRPr="00972B27" w:rsidRDefault="0091279A" w:rsidP="009373BF">
      <w:pPr>
        <w:widowControl w:val="0"/>
        <w:autoSpaceDE w:val="0"/>
        <w:autoSpaceDN w:val="0"/>
        <w:adjustRightInd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При использовании методики определения</w:t>
      </w:r>
      <w:r w:rsidR="002D29A8" w:rsidRPr="00972B27">
        <w:rPr>
          <w:rFonts w:ascii="Times New Roman" w:hAnsi="Times New Roman" w:cs="Times New Roman"/>
          <w:sz w:val="28"/>
          <w:szCs w:val="28"/>
        </w:rPr>
        <w:t>, изложенной в письме</w:t>
      </w:r>
      <w:r w:rsidRPr="00972B27">
        <w:rPr>
          <w:rFonts w:ascii="Times New Roman" w:hAnsi="Times New Roman" w:cs="Times New Roman"/>
          <w:sz w:val="28"/>
          <w:szCs w:val="28"/>
        </w:rPr>
        <w:t xml:space="preserve"> Министерства здрав</w:t>
      </w:r>
      <w:r w:rsidR="004A1B49" w:rsidRPr="00972B27">
        <w:rPr>
          <w:rFonts w:ascii="Times New Roman" w:hAnsi="Times New Roman" w:cs="Times New Roman"/>
          <w:sz w:val="28"/>
          <w:szCs w:val="28"/>
        </w:rPr>
        <w:t>оохранения Российской Федерации</w:t>
      </w:r>
      <w:r w:rsidRPr="00972B27">
        <w:rPr>
          <w:rFonts w:ascii="Times New Roman" w:hAnsi="Times New Roman" w:cs="Times New Roman"/>
          <w:sz w:val="28"/>
          <w:szCs w:val="28"/>
        </w:rPr>
        <w:t xml:space="preserve"> </w:t>
      </w:r>
      <w:r w:rsidR="00FF07BD">
        <w:rPr>
          <w:rFonts w:ascii="Times New Roman" w:eastAsiaTheme="minorHAnsi" w:hAnsi="Times New Roman" w:cs="Times New Roman"/>
          <w:sz w:val="28"/>
          <w:szCs w:val="28"/>
          <w:lang w:eastAsia="en-US"/>
        </w:rPr>
        <w:t>от 13.01.2022 N 11-7/И/2-275 </w:t>
      </w:r>
      <w:r w:rsidR="004A1B49" w:rsidRPr="00972B27">
        <w:rPr>
          <w:rFonts w:ascii="Times New Roman" w:eastAsiaTheme="minorHAnsi" w:hAnsi="Times New Roman" w:cs="Times New Roman"/>
          <w:sz w:val="28"/>
          <w:szCs w:val="28"/>
          <w:lang w:eastAsia="en-US"/>
        </w:rPr>
        <w:t>«О формировании и экономическом обосновании территориальных программ государственных гарантий бесплатного оказания гражд</w:t>
      </w:r>
      <w:r w:rsidR="00FF07BD">
        <w:rPr>
          <w:rFonts w:ascii="Times New Roman" w:eastAsiaTheme="minorHAnsi" w:hAnsi="Times New Roman" w:cs="Times New Roman"/>
          <w:sz w:val="28"/>
          <w:szCs w:val="28"/>
          <w:lang w:eastAsia="en-US"/>
        </w:rPr>
        <w:t>анам медицинской помощи на 2022 - </w:t>
      </w:r>
      <w:r w:rsidR="004A1B49" w:rsidRPr="00972B27">
        <w:rPr>
          <w:rFonts w:ascii="Times New Roman" w:eastAsiaTheme="minorHAnsi" w:hAnsi="Times New Roman" w:cs="Times New Roman"/>
          <w:sz w:val="28"/>
          <w:szCs w:val="28"/>
          <w:lang w:eastAsia="en-US"/>
        </w:rPr>
        <w:t>2024 годы»</w:t>
      </w:r>
      <w:r w:rsidR="002D29A8" w:rsidRPr="00972B27">
        <w:rPr>
          <w:rFonts w:ascii="Times New Roman" w:hAnsi="Times New Roman" w:cs="Times New Roman"/>
          <w:sz w:val="28"/>
          <w:szCs w:val="28"/>
        </w:rPr>
        <w:t>, расчетная среднегодовая занятость паллиативной койки</w:t>
      </w:r>
      <w:r w:rsidRPr="00972B27">
        <w:rPr>
          <w:rFonts w:ascii="Times New Roman" w:hAnsi="Times New Roman" w:cs="Times New Roman"/>
          <w:sz w:val="28"/>
          <w:szCs w:val="28"/>
        </w:rPr>
        <w:t xml:space="preserve"> </w:t>
      </w:r>
      <w:r w:rsidR="00744AE3" w:rsidRPr="00972B27">
        <w:rPr>
          <w:rFonts w:ascii="Times New Roman" w:hAnsi="Times New Roman" w:cs="Times New Roman"/>
          <w:sz w:val="28"/>
          <w:szCs w:val="28"/>
        </w:rPr>
        <w:t>составляет 323 дня.</w:t>
      </w:r>
    </w:p>
    <w:p w14:paraId="4907E7D6" w14:textId="22395B74" w:rsidR="00DC26FA" w:rsidRPr="00972B27" w:rsidRDefault="00233D67" w:rsidP="00791E57">
      <w:pPr>
        <w:widowControl w:val="0"/>
        <w:autoSpaceDE w:val="0"/>
        <w:autoSpaceDN w:val="0"/>
        <w:adjustRightInd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Д</w:t>
      </w:r>
      <w:r w:rsidR="0091279A" w:rsidRPr="00972B27">
        <w:rPr>
          <w:rFonts w:ascii="Times New Roman" w:hAnsi="Times New Roman" w:cs="Times New Roman"/>
          <w:sz w:val="28"/>
          <w:szCs w:val="28"/>
        </w:rPr>
        <w:t xml:space="preserve">ля Новосибирской области </w:t>
      </w:r>
      <w:r w:rsidR="002D29A8" w:rsidRPr="00972B27">
        <w:rPr>
          <w:rFonts w:ascii="Times New Roman" w:hAnsi="Times New Roman" w:cs="Times New Roman"/>
          <w:sz w:val="28"/>
          <w:szCs w:val="28"/>
        </w:rPr>
        <w:t>расчетн</w:t>
      </w:r>
      <w:r w:rsidRPr="00972B27">
        <w:rPr>
          <w:rFonts w:ascii="Times New Roman" w:hAnsi="Times New Roman" w:cs="Times New Roman"/>
          <w:sz w:val="28"/>
          <w:szCs w:val="28"/>
        </w:rPr>
        <w:t>ая</w:t>
      </w:r>
      <w:r w:rsidR="002D29A8" w:rsidRPr="00972B27">
        <w:rPr>
          <w:rFonts w:ascii="Times New Roman" w:hAnsi="Times New Roman" w:cs="Times New Roman"/>
          <w:sz w:val="28"/>
          <w:szCs w:val="28"/>
        </w:rPr>
        <w:t xml:space="preserve"> потребност</w:t>
      </w:r>
      <w:r w:rsidRPr="00972B27">
        <w:rPr>
          <w:rFonts w:ascii="Times New Roman" w:hAnsi="Times New Roman" w:cs="Times New Roman"/>
          <w:sz w:val="28"/>
          <w:szCs w:val="28"/>
        </w:rPr>
        <w:t>ь</w:t>
      </w:r>
      <w:r w:rsidR="002D29A8" w:rsidRPr="00972B27">
        <w:rPr>
          <w:rFonts w:ascii="Times New Roman" w:hAnsi="Times New Roman" w:cs="Times New Roman"/>
          <w:sz w:val="28"/>
          <w:szCs w:val="28"/>
        </w:rPr>
        <w:t xml:space="preserve"> на всех жителей старше 18 лет, проживающих на территории</w:t>
      </w:r>
      <w:r w:rsidR="002323C1" w:rsidRPr="00972B27">
        <w:rPr>
          <w:rFonts w:ascii="Times New Roman" w:hAnsi="Times New Roman" w:cs="Times New Roman"/>
          <w:sz w:val="28"/>
          <w:szCs w:val="28"/>
        </w:rPr>
        <w:t>,</w:t>
      </w:r>
      <w:r w:rsidR="007A68A5" w:rsidRPr="00972B27">
        <w:rPr>
          <w:rFonts w:ascii="Times New Roman" w:hAnsi="Times New Roman" w:cs="Times New Roman"/>
          <w:sz w:val="28"/>
          <w:szCs w:val="28"/>
        </w:rPr>
        <w:t xml:space="preserve"> с</w:t>
      </w:r>
      <w:r w:rsidR="002D29A8" w:rsidRPr="00972B27">
        <w:rPr>
          <w:rFonts w:ascii="Times New Roman" w:hAnsi="Times New Roman" w:cs="Times New Roman"/>
          <w:sz w:val="28"/>
          <w:szCs w:val="28"/>
        </w:rPr>
        <w:t xml:space="preserve">оставляет </w:t>
      </w:r>
      <w:r w:rsidR="00465754" w:rsidRPr="00972B27">
        <w:rPr>
          <w:rFonts w:ascii="Times New Roman" w:hAnsi="Times New Roman" w:cs="Times New Roman"/>
          <w:sz w:val="28"/>
          <w:szCs w:val="28"/>
        </w:rPr>
        <w:t>2</w:t>
      </w:r>
      <w:r w:rsidR="00477B8A" w:rsidRPr="00972B27">
        <w:rPr>
          <w:rFonts w:ascii="Times New Roman" w:hAnsi="Times New Roman" w:cs="Times New Roman"/>
          <w:sz w:val="28"/>
          <w:szCs w:val="28"/>
        </w:rPr>
        <w:t>02</w:t>
      </w:r>
      <w:r w:rsidR="00465754" w:rsidRPr="00972B27">
        <w:rPr>
          <w:rFonts w:ascii="Times New Roman" w:hAnsi="Times New Roman" w:cs="Times New Roman"/>
          <w:sz w:val="28"/>
          <w:szCs w:val="28"/>
        </w:rPr>
        <w:t> 400 койко-дней</w:t>
      </w:r>
      <w:r w:rsidR="002D29A8" w:rsidRPr="00972B27">
        <w:rPr>
          <w:rFonts w:ascii="Times New Roman" w:hAnsi="Times New Roman" w:cs="Times New Roman"/>
          <w:sz w:val="28"/>
          <w:szCs w:val="28"/>
        </w:rPr>
        <w:t xml:space="preserve">. </w:t>
      </w:r>
      <w:r w:rsidR="00832C8C" w:rsidRPr="00972B27">
        <w:rPr>
          <w:rFonts w:ascii="Times New Roman" w:hAnsi="Times New Roman" w:cs="Times New Roman"/>
          <w:sz w:val="28"/>
          <w:szCs w:val="28"/>
        </w:rPr>
        <w:t>Расчетн</w:t>
      </w:r>
      <w:r w:rsidR="007A68A5" w:rsidRPr="00972B27">
        <w:rPr>
          <w:rFonts w:ascii="Times New Roman" w:hAnsi="Times New Roman" w:cs="Times New Roman"/>
          <w:sz w:val="28"/>
          <w:szCs w:val="28"/>
        </w:rPr>
        <w:t>ое</w:t>
      </w:r>
      <w:r w:rsidR="00832C8C" w:rsidRPr="00972B27">
        <w:rPr>
          <w:rFonts w:ascii="Times New Roman" w:hAnsi="Times New Roman" w:cs="Times New Roman"/>
          <w:sz w:val="28"/>
          <w:szCs w:val="28"/>
        </w:rPr>
        <w:t xml:space="preserve"> </w:t>
      </w:r>
      <w:r w:rsidR="00EC5D47" w:rsidRPr="00972B27">
        <w:rPr>
          <w:rFonts w:ascii="Times New Roman" w:hAnsi="Times New Roman" w:cs="Times New Roman"/>
          <w:sz w:val="28"/>
          <w:szCs w:val="28"/>
        </w:rPr>
        <w:t xml:space="preserve">количество </w:t>
      </w:r>
      <w:r w:rsidR="00465754" w:rsidRPr="00972B27">
        <w:rPr>
          <w:rFonts w:ascii="Times New Roman" w:hAnsi="Times New Roman" w:cs="Times New Roman"/>
          <w:sz w:val="28"/>
          <w:szCs w:val="28"/>
        </w:rPr>
        <w:t>коек</w:t>
      </w:r>
      <w:r w:rsidR="00245254">
        <w:rPr>
          <w:rFonts w:ascii="Times New Roman" w:hAnsi="Times New Roman" w:cs="Times New Roman"/>
          <w:sz w:val="28"/>
          <w:szCs w:val="28"/>
        </w:rPr>
        <w:t> </w:t>
      </w:r>
      <w:r w:rsidR="00477B8A" w:rsidRPr="00972B27">
        <w:rPr>
          <w:rFonts w:ascii="Times New Roman" w:hAnsi="Times New Roman" w:cs="Times New Roman"/>
          <w:sz w:val="28"/>
          <w:szCs w:val="28"/>
        </w:rPr>
        <w:t>626</w:t>
      </w:r>
      <w:r w:rsidR="00832C8C" w:rsidRPr="00972B27">
        <w:rPr>
          <w:rFonts w:ascii="Times New Roman" w:hAnsi="Times New Roman" w:cs="Times New Roman"/>
          <w:sz w:val="28"/>
          <w:szCs w:val="28"/>
        </w:rPr>
        <w:t xml:space="preserve">. </w:t>
      </w:r>
    </w:p>
    <w:p w14:paraId="4F55DD53" w14:textId="77777777" w:rsidR="0091279A" w:rsidRPr="00972B27" w:rsidRDefault="00832C8C" w:rsidP="00791E57">
      <w:pPr>
        <w:widowControl w:val="0"/>
        <w:autoSpaceDE w:val="0"/>
        <w:autoSpaceDN w:val="0"/>
        <w:adjustRightInd w:val="0"/>
        <w:spacing w:line="240" w:lineRule="auto"/>
        <w:ind w:firstLine="567"/>
        <w:jc w:val="both"/>
        <w:rPr>
          <w:rFonts w:ascii="Times New Roman" w:hAnsi="Times New Roman" w:cs="Times New Roman"/>
          <w:sz w:val="28"/>
          <w:szCs w:val="28"/>
        </w:rPr>
      </w:pPr>
      <w:r w:rsidRPr="00972B27">
        <w:rPr>
          <w:rFonts w:ascii="Times New Roman" w:hAnsi="Times New Roman" w:cs="Times New Roman"/>
          <w:sz w:val="28"/>
          <w:szCs w:val="28"/>
        </w:rPr>
        <w:t>Учитывая особенности инфраструктуры здравоохранения Новосибирской области, к 202</w:t>
      </w:r>
      <w:r w:rsidR="0001192E" w:rsidRPr="00972B27">
        <w:rPr>
          <w:rFonts w:ascii="Times New Roman" w:hAnsi="Times New Roman" w:cs="Times New Roman"/>
          <w:sz w:val="28"/>
          <w:szCs w:val="28"/>
        </w:rPr>
        <w:t>5</w:t>
      </w:r>
      <w:r w:rsidRPr="00972B27">
        <w:rPr>
          <w:rFonts w:ascii="Times New Roman" w:hAnsi="Times New Roman" w:cs="Times New Roman"/>
          <w:sz w:val="28"/>
          <w:szCs w:val="28"/>
        </w:rPr>
        <w:t xml:space="preserve"> году планируется достижение уровня обеспеченности взрослого на</w:t>
      </w:r>
      <w:r w:rsidR="00791E57" w:rsidRPr="00972B27">
        <w:rPr>
          <w:rFonts w:ascii="Times New Roman" w:hAnsi="Times New Roman" w:cs="Times New Roman"/>
          <w:sz w:val="28"/>
          <w:szCs w:val="28"/>
        </w:rPr>
        <w:t xml:space="preserve">селения паллиативными койками – </w:t>
      </w:r>
      <w:r w:rsidR="004C4F40" w:rsidRPr="00972B27">
        <w:rPr>
          <w:rFonts w:ascii="Times New Roman" w:hAnsi="Times New Roman" w:cs="Times New Roman"/>
          <w:sz w:val="28"/>
          <w:szCs w:val="28"/>
        </w:rPr>
        <w:t>8</w:t>
      </w:r>
      <w:r w:rsidR="007A68A5" w:rsidRPr="00972B27">
        <w:rPr>
          <w:rFonts w:ascii="Times New Roman" w:hAnsi="Times New Roman" w:cs="Times New Roman"/>
          <w:sz w:val="28"/>
          <w:szCs w:val="28"/>
        </w:rPr>
        <w:t>,</w:t>
      </w:r>
      <w:r w:rsidR="004C4F40" w:rsidRPr="00972B27">
        <w:rPr>
          <w:rFonts w:ascii="Times New Roman" w:hAnsi="Times New Roman" w:cs="Times New Roman"/>
          <w:sz w:val="28"/>
          <w:szCs w:val="28"/>
        </w:rPr>
        <w:t>0</w:t>
      </w:r>
      <w:r w:rsidR="00FF07BD">
        <w:rPr>
          <w:rFonts w:ascii="Times New Roman" w:hAnsi="Times New Roman" w:cs="Times New Roman"/>
          <w:sz w:val="28"/>
          <w:szCs w:val="28"/>
        </w:rPr>
        <w:t xml:space="preserve"> на </w:t>
      </w:r>
      <w:r w:rsidR="007A68A5" w:rsidRPr="00972B27">
        <w:rPr>
          <w:rFonts w:ascii="Times New Roman" w:hAnsi="Times New Roman" w:cs="Times New Roman"/>
          <w:sz w:val="28"/>
          <w:szCs w:val="28"/>
        </w:rPr>
        <w:t>10</w:t>
      </w:r>
      <w:r w:rsidR="00921D1A" w:rsidRPr="00972B27">
        <w:rPr>
          <w:rFonts w:ascii="Times New Roman" w:hAnsi="Times New Roman" w:cs="Times New Roman"/>
          <w:sz w:val="28"/>
          <w:szCs w:val="28"/>
        </w:rPr>
        <w:t>0,0</w:t>
      </w:r>
      <w:r w:rsidRPr="00972B27">
        <w:rPr>
          <w:rFonts w:ascii="Times New Roman" w:hAnsi="Times New Roman" w:cs="Times New Roman"/>
          <w:sz w:val="28"/>
          <w:szCs w:val="28"/>
        </w:rPr>
        <w:t xml:space="preserve"> тыс. в</w:t>
      </w:r>
      <w:r w:rsidR="008D1375" w:rsidRPr="00972B27">
        <w:rPr>
          <w:rFonts w:ascii="Times New Roman" w:hAnsi="Times New Roman" w:cs="Times New Roman"/>
          <w:sz w:val="28"/>
          <w:szCs w:val="28"/>
        </w:rPr>
        <w:t>зрослого населения.</w:t>
      </w:r>
    </w:p>
    <w:p w14:paraId="2C18982A" w14:textId="77777777" w:rsidR="00475CD5" w:rsidRPr="00972B27" w:rsidRDefault="00475CD5" w:rsidP="00791E57">
      <w:pPr>
        <w:widowControl w:val="0"/>
        <w:autoSpaceDE w:val="0"/>
        <w:autoSpaceDN w:val="0"/>
        <w:adjustRightInd w:val="0"/>
        <w:spacing w:line="240" w:lineRule="auto"/>
        <w:ind w:firstLine="567"/>
        <w:jc w:val="both"/>
        <w:rPr>
          <w:rFonts w:ascii="Times New Roman" w:hAnsi="Times New Roman" w:cs="Times New Roman"/>
          <w:sz w:val="28"/>
          <w:szCs w:val="28"/>
        </w:rPr>
      </w:pPr>
    </w:p>
    <w:p w14:paraId="46924306" w14:textId="77777777" w:rsidR="007526D8" w:rsidRPr="00972B27" w:rsidRDefault="00FF07BD" w:rsidP="00475CD5">
      <w:pPr>
        <w:widowControl w:val="0"/>
        <w:spacing w:line="240" w:lineRule="auto"/>
        <w:jc w:val="right"/>
        <w:rPr>
          <w:rFonts w:ascii="Times New Roman" w:hAnsi="Times New Roman" w:cs="Times New Roman"/>
          <w:sz w:val="28"/>
          <w:szCs w:val="28"/>
        </w:rPr>
      </w:pPr>
      <w:r>
        <w:rPr>
          <w:rFonts w:ascii="Times New Roman" w:hAnsi="Times New Roman" w:cs="Times New Roman"/>
          <w:sz w:val="28"/>
          <w:szCs w:val="28"/>
        </w:rPr>
        <w:t>Таблица № </w:t>
      </w:r>
      <w:r w:rsidR="00475CD5" w:rsidRPr="00972B27">
        <w:rPr>
          <w:rFonts w:ascii="Times New Roman" w:hAnsi="Times New Roman" w:cs="Times New Roman"/>
          <w:sz w:val="28"/>
          <w:szCs w:val="28"/>
        </w:rPr>
        <w:t>2</w:t>
      </w:r>
    </w:p>
    <w:p w14:paraId="742206C2" w14:textId="77777777" w:rsidR="00475CD5" w:rsidRPr="00972B27" w:rsidRDefault="00475CD5" w:rsidP="00475CD5">
      <w:pPr>
        <w:widowControl w:val="0"/>
        <w:spacing w:line="240" w:lineRule="auto"/>
        <w:jc w:val="right"/>
        <w:rPr>
          <w:rFonts w:ascii="Times New Roman" w:hAnsi="Times New Roman" w:cs="Times New Roman"/>
          <w:sz w:val="28"/>
          <w:szCs w:val="28"/>
        </w:rPr>
      </w:pPr>
    </w:p>
    <w:p w14:paraId="586A288D" w14:textId="77777777" w:rsidR="00272885" w:rsidRPr="00972B27" w:rsidRDefault="00791E57" w:rsidP="00791E57">
      <w:pPr>
        <w:pStyle w:val="aff0"/>
        <w:widowControl w:val="0"/>
        <w:jc w:val="center"/>
        <w:rPr>
          <w:rFonts w:cs="Times New Roman"/>
          <w:sz w:val="28"/>
          <w:szCs w:val="28"/>
        </w:rPr>
      </w:pPr>
      <w:r w:rsidRPr="00972B27">
        <w:rPr>
          <w:rFonts w:cs="Times New Roman"/>
          <w:sz w:val="28"/>
          <w:szCs w:val="28"/>
        </w:rPr>
        <w:t>1.3. </w:t>
      </w:r>
      <w:r w:rsidR="00272885" w:rsidRPr="00972B27">
        <w:rPr>
          <w:rFonts w:cs="Times New Roman"/>
          <w:sz w:val="28"/>
          <w:szCs w:val="28"/>
        </w:rPr>
        <w:t>Перечень региональных нормативных правовых актов, регламентирующих оказание паллиативной медицинской помощи в Новосибирской области</w:t>
      </w:r>
    </w:p>
    <w:p w14:paraId="7BA28E99" w14:textId="77777777" w:rsidR="00272885" w:rsidRPr="00972B27" w:rsidRDefault="00272885" w:rsidP="00791E57">
      <w:pPr>
        <w:widowControl w:val="0"/>
        <w:spacing w:line="240" w:lineRule="auto"/>
        <w:jc w:val="center"/>
        <w:rPr>
          <w:rFonts w:ascii="Times New Roman" w:hAnsi="Times New Roman" w:cs="Times New Roman"/>
          <w:sz w:val="28"/>
          <w:szCs w:val="28"/>
        </w:rPr>
      </w:pPr>
    </w:p>
    <w:tbl>
      <w:tblPr>
        <w:tblStyle w:val="a7"/>
        <w:tblW w:w="9887" w:type="dxa"/>
        <w:tblInd w:w="131" w:type="dxa"/>
        <w:tblLook w:val="04A0" w:firstRow="1" w:lastRow="0" w:firstColumn="1" w:lastColumn="0" w:noHBand="0" w:noVBand="1"/>
      </w:tblPr>
      <w:tblGrid>
        <w:gridCol w:w="857"/>
        <w:gridCol w:w="5499"/>
        <w:gridCol w:w="3531"/>
      </w:tblGrid>
      <w:tr w:rsidR="00272885" w:rsidRPr="00972B27" w14:paraId="597E4D96" w14:textId="77777777" w:rsidTr="00FC6DE3">
        <w:trPr>
          <w:trHeight w:val="20"/>
        </w:trPr>
        <w:tc>
          <w:tcPr>
            <w:tcW w:w="857" w:type="dxa"/>
            <w:shd w:val="clear" w:color="auto" w:fill="auto"/>
          </w:tcPr>
          <w:p w14:paraId="411D3B62" w14:textId="77777777" w:rsidR="00EC78D5" w:rsidRDefault="00272885" w:rsidP="005D2E3F">
            <w:pPr>
              <w:pStyle w:val="aff0"/>
              <w:widowControl w:val="0"/>
              <w:jc w:val="center"/>
              <w:rPr>
                <w:rFonts w:eastAsia="Cambria" w:cs="Times New Roman"/>
                <w:sz w:val="28"/>
                <w:szCs w:val="28"/>
              </w:rPr>
            </w:pPr>
            <w:r w:rsidRPr="00972B27">
              <w:rPr>
                <w:rFonts w:eastAsia="Cambria" w:cs="Times New Roman"/>
                <w:sz w:val="28"/>
                <w:szCs w:val="28"/>
              </w:rPr>
              <w:t>№</w:t>
            </w:r>
            <w:r w:rsidR="00EC78D5">
              <w:rPr>
                <w:rFonts w:eastAsia="Cambria" w:cs="Times New Roman"/>
                <w:sz w:val="28"/>
                <w:szCs w:val="28"/>
              </w:rPr>
              <w:t> </w:t>
            </w:r>
          </w:p>
          <w:p w14:paraId="26457A92" w14:textId="7E570713"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п/п</w:t>
            </w:r>
          </w:p>
        </w:tc>
        <w:tc>
          <w:tcPr>
            <w:tcW w:w="5499" w:type="dxa"/>
            <w:shd w:val="clear" w:color="auto" w:fill="auto"/>
          </w:tcPr>
          <w:p w14:paraId="527BF799"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Наименование</w:t>
            </w:r>
          </w:p>
        </w:tc>
        <w:tc>
          <w:tcPr>
            <w:tcW w:w="3531" w:type="dxa"/>
            <w:shd w:val="clear" w:color="auto" w:fill="auto"/>
          </w:tcPr>
          <w:p w14:paraId="78D68A23"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Краткие комментарии по</w:t>
            </w:r>
            <w:r w:rsidR="005D2E3F" w:rsidRPr="00972B27">
              <w:rPr>
                <w:rFonts w:eastAsia="Cambria" w:cs="Times New Roman"/>
                <w:sz w:val="28"/>
                <w:szCs w:val="28"/>
              </w:rPr>
              <w:t> </w:t>
            </w:r>
            <w:r w:rsidRPr="00972B27">
              <w:rPr>
                <w:rFonts w:eastAsia="Cambria" w:cs="Times New Roman"/>
                <w:sz w:val="28"/>
                <w:szCs w:val="28"/>
              </w:rPr>
              <w:t>содержанию регионального нормативного правового акта</w:t>
            </w:r>
          </w:p>
        </w:tc>
      </w:tr>
      <w:tr w:rsidR="00272885" w:rsidRPr="00972B27" w14:paraId="79933E8D" w14:textId="77777777" w:rsidTr="00FC6DE3">
        <w:trPr>
          <w:trHeight w:val="20"/>
        </w:trPr>
        <w:tc>
          <w:tcPr>
            <w:tcW w:w="857" w:type="dxa"/>
            <w:shd w:val="clear" w:color="auto" w:fill="auto"/>
          </w:tcPr>
          <w:p w14:paraId="5D734A7C"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1</w:t>
            </w:r>
          </w:p>
        </w:tc>
        <w:tc>
          <w:tcPr>
            <w:tcW w:w="5499" w:type="dxa"/>
            <w:shd w:val="clear" w:color="auto" w:fill="auto"/>
          </w:tcPr>
          <w:p w14:paraId="2AFD4C77" w14:textId="67EAE69B" w:rsidR="00272885" w:rsidRPr="00972B27" w:rsidRDefault="00272885" w:rsidP="001F666F">
            <w:pPr>
              <w:pStyle w:val="aff0"/>
              <w:widowControl w:val="0"/>
              <w:rPr>
                <w:rFonts w:cs="Times New Roman"/>
                <w:sz w:val="28"/>
                <w:szCs w:val="28"/>
              </w:rPr>
            </w:pPr>
            <w:r w:rsidRPr="00972B27">
              <w:rPr>
                <w:rFonts w:eastAsia="Cambria" w:cs="Times New Roman"/>
                <w:sz w:val="28"/>
                <w:szCs w:val="28"/>
              </w:rPr>
              <w:t xml:space="preserve">Приказ министерства здравоохранения </w:t>
            </w:r>
            <w:r w:rsidRPr="00972B27">
              <w:rPr>
                <w:rFonts w:eastAsia="Cambria" w:cs="Times New Roman"/>
                <w:sz w:val="28"/>
                <w:szCs w:val="28"/>
              </w:rPr>
              <w:lastRenderedPageBreak/>
              <w:t xml:space="preserve">Новосибирской области </w:t>
            </w:r>
            <w:r w:rsidR="001F666F" w:rsidRPr="00972B27">
              <w:rPr>
                <w:rFonts w:eastAsia="Cambria" w:cs="Times New Roman"/>
                <w:sz w:val="28"/>
                <w:szCs w:val="28"/>
              </w:rPr>
              <w:t>от</w:t>
            </w:r>
            <w:r w:rsidR="001F666F">
              <w:rPr>
                <w:rFonts w:eastAsia="Cambria" w:cs="Times New Roman"/>
                <w:sz w:val="28"/>
                <w:szCs w:val="28"/>
              </w:rPr>
              <w:t> </w:t>
            </w:r>
            <w:r w:rsidRPr="00972B27">
              <w:rPr>
                <w:rFonts w:eastAsia="Cambria" w:cs="Times New Roman"/>
                <w:sz w:val="28"/>
                <w:szCs w:val="28"/>
              </w:rPr>
              <w:t xml:space="preserve">23.10.2014 </w:t>
            </w:r>
            <w:r w:rsidR="001F666F" w:rsidRPr="00972B27">
              <w:rPr>
                <w:rFonts w:eastAsia="Cambria" w:cs="Times New Roman"/>
                <w:sz w:val="28"/>
                <w:szCs w:val="28"/>
              </w:rPr>
              <w:t>№</w:t>
            </w:r>
            <w:r w:rsidR="001F666F">
              <w:rPr>
                <w:rFonts w:eastAsia="Cambria" w:cs="Times New Roman"/>
                <w:sz w:val="28"/>
                <w:szCs w:val="28"/>
              </w:rPr>
              <w:t> </w:t>
            </w:r>
            <w:r w:rsidRPr="00972B27">
              <w:rPr>
                <w:rFonts w:eastAsia="Cambria" w:cs="Times New Roman"/>
                <w:sz w:val="28"/>
                <w:szCs w:val="28"/>
              </w:rPr>
              <w:t>3421 «</w:t>
            </w:r>
            <w:r w:rsidR="001F666F" w:rsidRPr="00972B27">
              <w:rPr>
                <w:rFonts w:eastAsia="Cambria" w:cs="Times New Roman"/>
                <w:sz w:val="28"/>
                <w:szCs w:val="28"/>
              </w:rPr>
              <w:t>Об</w:t>
            </w:r>
            <w:r w:rsidR="001F666F">
              <w:rPr>
                <w:rFonts w:eastAsia="Cambria" w:cs="Times New Roman"/>
                <w:sz w:val="28"/>
                <w:szCs w:val="28"/>
              </w:rPr>
              <w:t> </w:t>
            </w:r>
            <w:r w:rsidRPr="00972B27">
              <w:rPr>
                <w:rFonts w:eastAsia="Cambria" w:cs="Times New Roman"/>
                <w:sz w:val="28"/>
                <w:szCs w:val="28"/>
              </w:rPr>
              <w:t>организации оказания паллиативной медицинской помощи взрослому населению по профилю «онкология», проживающему на</w:t>
            </w:r>
            <w:r w:rsidR="005D2E3F" w:rsidRPr="00972B27">
              <w:rPr>
                <w:rFonts w:eastAsia="Cambria" w:cs="Times New Roman"/>
                <w:sz w:val="28"/>
                <w:szCs w:val="28"/>
              </w:rPr>
              <w:t> </w:t>
            </w:r>
            <w:r w:rsidRPr="00972B27">
              <w:rPr>
                <w:rFonts w:eastAsia="Cambria" w:cs="Times New Roman"/>
                <w:sz w:val="28"/>
                <w:szCs w:val="28"/>
              </w:rPr>
              <w:t>территории Новосибирской области, в</w:t>
            </w:r>
            <w:r w:rsidR="005D2E3F" w:rsidRPr="00972B27">
              <w:rPr>
                <w:rFonts w:eastAsia="Cambria" w:cs="Times New Roman"/>
                <w:sz w:val="28"/>
                <w:szCs w:val="28"/>
              </w:rPr>
              <w:t> </w:t>
            </w:r>
            <w:r w:rsidRPr="00972B27">
              <w:rPr>
                <w:rFonts w:eastAsia="Cambria" w:cs="Times New Roman"/>
                <w:sz w:val="28"/>
                <w:szCs w:val="28"/>
              </w:rPr>
              <w:t>государственном бюджетном учреждении здравоохранения Новосибирской области «Но</w:t>
            </w:r>
            <w:r w:rsidR="00725F6B">
              <w:rPr>
                <w:rFonts w:eastAsia="Cambria" w:cs="Times New Roman"/>
                <w:sz w:val="28"/>
                <w:szCs w:val="28"/>
              </w:rPr>
              <w:t>восибирская районная больница № </w:t>
            </w:r>
            <w:r w:rsidRPr="00972B27">
              <w:rPr>
                <w:rFonts w:eastAsia="Cambria" w:cs="Times New Roman"/>
                <w:sz w:val="28"/>
                <w:szCs w:val="28"/>
              </w:rPr>
              <w:t>1»</w:t>
            </w:r>
          </w:p>
        </w:tc>
        <w:tc>
          <w:tcPr>
            <w:tcW w:w="3531" w:type="dxa"/>
            <w:shd w:val="clear" w:color="auto" w:fill="auto"/>
          </w:tcPr>
          <w:p w14:paraId="526B4DC4" w14:textId="77777777" w:rsidR="00272885" w:rsidRPr="00972B27" w:rsidRDefault="00272885" w:rsidP="005D2E3F">
            <w:pPr>
              <w:pStyle w:val="aff0"/>
              <w:widowControl w:val="0"/>
              <w:rPr>
                <w:rFonts w:cs="Times New Roman"/>
                <w:sz w:val="28"/>
                <w:szCs w:val="28"/>
              </w:rPr>
            </w:pPr>
            <w:r w:rsidRPr="00972B27">
              <w:rPr>
                <w:rFonts w:eastAsia="Cambria" w:cs="Times New Roman"/>
                <w:sz w:val="28"/>
                <w:szCs w:val="28"/>
              </w:rPr>
              <w:lastRenderedPageBreak/>
              <w:t xml:space="preserve">Приказ по маршрутизации </w:t>
            </w:r>
            <w:r w:rsidRPr="00972B27">
              <w:rPr>
                <w:rFonts w:eastAsia="Cambria" w:cs="Times New Roman"/>
                <w:sz w:val="28"/>
                <w:szCs w:val="28"/>
              </w:rPr>
              <w:lastRenderedPageBreak/>
              <w:t>пациентов для оказания паллиативной медицинской помощи по</w:t>
            </w:r>
            <w:r w:rsidR="005D2E3F" w:rsidRPr="00972B27">
              <w:rPr>
                <w:rFonts w:eastAsia="Cambria" w:cs="Times New Roman"/>
                <w:sz w:val="28"/>
                <w:szCs w:val="28"/>
              </w:rPr>
              <w:t> </w:t>
            </w:r>
            <w:r w:rsidRPr="00972B27">
              <w:rPr>
                <w:rFonts w:eastAsia="Cambria" w:cs="Times New Roman"/>
                <w:sz w:val="28"/>
                <w:szCs w:val="28"/>
              </w:rPr>
              <w:t>профилю «онкология»</w:t>
            </w:r>
          </w:p>
        </w:tc>
      </w:tr>
      <w:tr w:rsidR="00272885" w:rsidRPr="00972B27" w14:paraId="2AB57F31" w14:textId="77777777" w:rsidTr="00FC6DE3">
        <w:trPr>
          <w:trHeight w:val="20"/>
        </w:trPr>
        <w:tc>
          <w:tcPr>
            <w:tcW w:w="857" w:type="dxa"/>
            <w:shd w:val="clear" w:color="auto" w:fill="auto"/>
          </w:tcPr>
          <w:p w14:paraId="20D3AC13"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lastRenderedPageBreak/>
              <w:t>2</w:t>
            </w:r>
          </w:p>
        </w:tc>
        <w:tc>
          <w:tcPr>
            <w:tcW w:w="5499" w:type="dxa"/>
            <w:shd w:val="clear" w:color="auto" w:fill="auto"/>
          </w:tcPr>
          <w:p w14:paraId="737D0A53" w14:textId="77777777" w:rsidR="00272885" w:rsidRPr="00972B27" w:rsidRDefault="00272885" w:rsidP="001F666F">
            <w:pPr>
              <w:pStyle w:val="aff0"/>
              <w:widowControl w:val="0"/>
              <w:rPr>
                <w:rFonts w:cs="Times New Roman"/>
                <w:sz w:val="28"/>
                <w:szCs w:val="28"/>
              </w:rPr>
            </w:pPr>
            <w:r w:rsidRPr="00972B27">
              <w:rPr>
                <w:rFonts w:eastAsia="Cambria" w:cs="Times New Roman"/>
                <w:sz w:val="28"/>
                <w:szCs w:val="28"/>
              </w:rPr>
              <w:t>Приказ министерства здравоохранения Новоси</w:t>
            </w:r>
            <w:r w:rsidR="00FF07BD">
              <w:rPr>
                <w:rFonts w:eastAsia="Cambria" w:cs="Times New Roman"/>
                <w:sz w:val="28"/>
                <w:szCs w:val="28"/>
              </w:rPr>
              <w:t xml:space="preserve">бирской области </w:t>
            </w:r>
            <w:r w:rsidR="001F666F">
              <w:rPr>
                <w:rFonts w:eastAsia="Cambria" w:cs="Times New Roman"/>
                <w:sz w:val="28"/>
                <w:szCs w:val="28"/>
              </w:rPr>
              <w:t>от </w:t>
            </w:r>
            <w:r w:rsidR="00FF07BD">
              <w:rPr>
                <w:rFonts w:eastAsia="Cambria" w:cs="Times New Roman"/>
                <w:sz w:val="28"/>
                <w:szCs w:val="28"/>
              </w:rPr>
              <w:t>30.12.2015 № </w:t>
            </w:r>
            <w:r w:rsidR="00EC2283" w:rsidRPr="00972B27">
              <w:rPr>
                <w:rFonts w:eastAsia="Cambria" w:cs="Times New Roman"/>
                <w:sz w:val="28"/>
                <w:szCs w:val="28"/>
              </w:rPr>
              <w:t>4106</w:t>
            </w:r>
            <w:r w:rsidRPr="00972B27">
              <w:rPr>
                <w:rFonts w:eastAsia="Cambria" w:cs="Times New Roman"/>
                <w:sz w:val="28"/>
                <w:szCs w:val="28"/>
              </w:rPr>
              <w:t xml:space="preserve"> «</w:t>
            </w:r>
            <w:r w:rsidR="001F666F" w:rsidRPr="00972B27">
              <w:rPr>
                <w:rFonts w:eastAsia="Cambria" w:cs="Times New Roman"/>
                <w:sz w:val="28"/>
                <w:szCs w:val="28"/>
              </w:rPr>
              <w:t>О</w:t>
            </w:r>
            <w:r w:rsidR="001F666F">
              <w:rPr>
                <w:rFonts w:eastAsia="Cambria" w:cs="Times New Roman"/>
                <w:sz w:val="28"/>
                <w:szCs w:val="28"/>
              </w:rPr>
              <w:t> </w:t>
            </w:r>
            <w:r w:rsidRPr="00972B27">
              <w:rPr>
                <w:rFonts w:eastAsia="Cambria" w:cs="Times New Roman"/>
                <w:sz w:val="28"/>
                <w:szCs w:val="28"/>
              </w:rPr>
              <w:t xml:space="preserve">деятельности выездной патронажной службы паллиативной медицинской помощи в составе государственного бюджетного учреждения здравоохранения Новосибирской области «Новосибирская районная больница </w:t>
            </w:r>
            <w:r w:rsidR="001F666F" w:rsidRPr="00972B27">
              <w:rPr>
                <w:rFonts w:eastAsia="Cambria" w:cs="Times New Roman"/>
                <w:sz w:val="28"/>
                <w:szCs w:val="28"/>
              </w:rPr>
              <w:t>№</w:t>
            </w:r>
            <w:r w:rsidR="001F666F">
              <w:rPr>
                <w:rFonts w:eastAsia="Cambria" w:cs="Times New Roman"/>
                <w:sz w:val="28"/>
                <w:szCs w:val="28"/>
              </w:rPr>
              <w:t> </w:t>
            </w:r>
            <w:r w:rsidRPr="00972B27">
              <w:rPr>
                <w:rFonts w:eastAsia="Cambria" w:cs="Times New Roman"/>
                <w:sz w:val="28"/>
                <w:szCs w:val="28"/>
              </w:rPr>
              <w:t>1»</w:t>
            </w:r>
          </w:p>
        </w:tc>
        <w:tc>
          <w:tcPr>
            <w:tcW w:w="3531" w:type="dxa"/>
            <w:shd w:val="clear" w:color="auto" w:fill="auto"/>
          </w:tcPr>
          <w:p w14:paraId="1F01FF8D" w14:textId="77777777"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об организации работы выездной патронажной службы паллиативной медицинской помощи для</w:t>
            </w:r>
            <w:r w:rsidR="005D2E3F" w:rsidRPr="00972B27">
              <w:rPr>
                <w:rFonts w:eastAsia="Cambria" w:cs="Times New Roman"/>
                <w:sz w:val="28"/>
                <w:szCs w:val="28"/>
              </w:rPr>
              <w:t> </w:t>
            </w:r>
            <w:r w:rsidRPr="00972B27">
              <w:rPr>
                <w:rFonts w:eastAsia="Cambria" w:cs="Times New Roman"/>
                <w:sz w:val="28"/>
                <w:szCs w:val="28"/>
              </w:rPr>
              <w:t>взрослого населения</w:t>
            </w:r>
          </w:p>
        </w:tc>
      </w:tr>
      <w:tr w:rsidR="00272885" w:rsidRPr="00972B27" w14:paraId="30582DBC" w14:textId="77777777" w:rsidTr="00FC6DE3">
        <w:trPr>
          <w:trHeight w:val="20"/>
        </w:trPr>
        <w:tc>
          <w:tcPr>
            <w:tcW w:w="857" w:type="dxa"/>
            <w:shd w:val="clear" w:color="auto" w:fill="auto"/>
          </w:tcPr>
          <w:p w14:paraId="0FDD52C5"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3</w:t>
            </w:r>
          </w:p>
        </w:tc>
        <w:tc>
          <w:tcPr>
            <w:tcW w:w="5499" w:type="dxa"/>
            <w:shd w:val="clear" w:color="auto" w:fill="auto"/>
          </w:tcPr>
          <w:p w14:paraId="38BD0C7C" w14:textId="4FF43A37" w:rsidR="00272885" w:rsidRPr="00972B27" w:rsidRDefault="00272885" w:rsidP="001F666F">
            <w:pPr>
              <w:pStyle w:val="aff0"/>
              <w:widowControl w:val="0"/>
              <w:rPr>
                <w:rFonts w:cs="Times New Roman"/>
                <w:sz w:val="28"/>
                <w:szCs w:val="28"/>
              </w:rPr>
            </w:pPr>
            <w:r w:rsidRPr="00972B27">
              <w:rPr>
                <w:rFonts w:eastAsia="Cambria" w:cs="Times New Roman"/>
                <w:sz w:val="28"/>
                <w:szCs w:val="28"/>
              </w:rPr>
              <w:t xml:space="preserve">Приказ министерства здравоохранения Новосибирской области </w:t>
            </w:r>
            <w:r w:rsidR="001F666F" w:rsidRPr="00972B27">
              <w:rPr>
                <w:rFonts w:eastAsia="Cambria" w:cs="Times New Roman"/>
                <w:sz w:val="28"/>
                <w:szCs w:val="28"/>
              </w:rPr>
              <w:t>от</w:t>
            </w:r>
            <w:r w:rsidR="001F666F">
              <w:rPr>
                <w:rFonts w:eastAsia="Cambria" w:cs="Times New Roman"/>
                <w:sz w:val="28"/>
                <w:szCs w:val="28"/>
              </w:rPr>
              <w:t> </w:t>
            </w:r>
            <w:r w:rsidRPr="00972B27">
              <w:rPr>
                <w:rFonts w:eastAsia="Cambria" w:cs="Times New Roman"/>
                <w:sz w:val="28"/>
                <w:szCs w:val="28"/>
              </w:rPr>
              <w:t xml:space="preserve">28.02.2018 </w:t>
            </w:r>
            <w:r w:rsidR="001F666F" w:rsidRPr="00972B27">
              <w:rPr>
                <w:rFonts w:eastAsia="Cambria" w:cs="Times New Roman"/>
                <w:sz w:val="28"/>
                <w:szCs w:val="28"/>
              </w:rPr>
              <w:t>№</w:t>
            </w:r>
            <w:r w:rsidR="001F666F">
              <w:rPr>
                <w:rFonts w:eastAsia="Cambria" w:cs="Times New Roman"/>
                <w:sz w:val="28"/>
                <w:szCs w:val="28"/>
              </w:rPr>
              <w:t> </w:t>
            </w:r>
            <w:r w:rsidR="00F10E08">
              <w:rPr>
                <w:rFonts w:eastAsia="Cambria" w:cs="Times New Roman"/>
                <w:sz w:val="28"/>
                <w:szCs w:val="28"/>
              </w:rPr>
              <w:t xml:space="preserve">561 </w:t>
            </w:r>
            <w:r w:rsidRPr="00972B27">
              <w:rPr>
                <w:rFonts w:eastAsia="Cambria" w:cs="Times New Roman"/>
                <w:sz w:val="28"/>
                <w:szCs w:val="28"/>
              </w:rPr>
              <w:t>«</w:t>
            </w:r>
            <w:r w:rsidR="001F666F" w:rsidRPr="00972B27">
              <w:rPr>
                <w:rFonts w:eastAsia="Cambria" w:cs="Times New Roman"/>
                <w:sz w:val="28"/>
                <w:szCs w:val="28"/>
              </w:rPr>
              <w:t>Об</w:t>
            </w:r>
            <w:r w:rsidR="001F666F">
              <w:rPr>
                <w:rFonts w:eastAsia="Cambria" w:cs="Times New Roman"/>
                <w:sz w:val="28"/>
                <w:szCs w:val="28"/>
              </w:rPr>
              <w:t> </w:t>
            </w:r>
            <w:r w:rsidRPr="00972B27">
              <w:rPr>
                <w:rFonts w:eastAsia="Cambria" w:cs="Times New Roman"/>
                <w:sz w:val="28"/>
                <w:szCs w:val="28"/>
              </w:rPr>
              <w:t>организации деятельности паллиативного отделения для взрослого населения Новосибирской области в</w:t>
            </w:r>
            <w:r w:rsidR="005D2E3F" w:rsidRPr="00972B27">
              <w:rPr>
                <w:rFonts w:eastAsia="Cambria" w:cs="Times New Roman"/>
                <w:sz w:val="28"/>
                <w:szCs w:val="28"/>
              </w:rPr>
              <w:t> </w:t>
            </w:r>
            <w:r w:rsidRPr="00972B27">
              <w:rPr>
                <w:rFonts w:eastAsia="Cambria" w:cs="Times New Roman"/>
                <w:sz w:val="28"/>
                <w:szCs w:val="28"/>
              </w:rPr>
              <w:t>государственном бюджетном учреждении здравоохранения Новосибирской области «Линевская районная больница»</w:t>
            </w:r>
          </w:p>
        </w:tc>
        <w:tc>
          <w:tcPr>
            <w:tcW w:w="3531" w:type="dxa"/>
            <w:shd w:val="clear" w:color="auto" w:fill="auto"/>
          </w:tcPr>
          <w:p w14:paraId="4794BE5F" w14:textId="77777777"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об открытии отделения паллиативной медицинской помощи взрослому населению с</w:t>
            </w:r>
            <w:r w:rsidR="005D2E3F" w:rsidRPr="00972B27">
              <w:rPr>
                <w:rFonts w:eastAsia="Cambria" w:cs="Times New Roman"/>
                <w:sz w:val="28"/>
                <w:szCs w:val="28"/>
              </w:rPr>
              <w:t> </w:t>
            </w:r>
            <w:r w:rsidRPr="00972B27">
              <w:rPr>
                <w:rFonts w:eastAsia="Cambria" w:cs="Times New Roman"/>
                <w:sz w:val="28"/>
                <w:szCs w:val="28"/>
              </w:rPr>
              <w:t>общесоматическими заболеваниями</w:t>
            </w:r>
          </w:p>
        </w:tc>
      </w:tr>
      <w:tr w:rsidR="00272885" w:rsidRPr="00972B27" w14:paraId="35AED7C8" w14:textId="77777777" w:rsidTr="00FC6DE3">
        <w:trPr>
          <w:trHeight w:val="20"/>
        </w:trPr>
        <w:tc>
          <w:tcPr>
            <w:tcW w:w="857" w:type="dxa"/>
            <w:shd w:val="clear" w:color="auto" w:fill="auto"/>
          </w:tcPr>
          <w:p w14:paraId="41DF5C5D"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4</w:t>
            </w:r>
          </w:p>
        </w:tc>
        <w:tc>
          <w:tcPr>
            <w:tcW w:w="5499" w:type="dxa"/>
            <w:shd w:val="clear" w:color="auto" w:fill="auto"/>
          </w:tcPr>
          <w:p w14:paraId="30E7382C" w14:textId="7D50F4AC" w:rsidR="00272885" w:rsidRPr="00972B27" w:rsidRDefault="00272885" w:rsidP="001F666F">
            <w:pPr>
              <w:pStyle w:val="aff0"/>
              <w:widowControl w:val="0"/>
              <w:rPr>
                <w:rFonts w:cs="Times New Roman"/>
                <w:sz w:val="28"/>
                <w:szCs w:val="28"/>
              </w:rPr>
            </w:pPr>
            <w:r w:rsidRPr="00972B27">
              <w:rPr>
                <w:rFonts w:eastAsia="Cambria" w:cs="Times New Roman"/>
                <w:sz w:val="28"/>
                <w:szCs w:val="28"/>
              </w:rPr>
              <w:t xml:space="preserve">Приказ министерства здравоохранения Новосибирской области </w:t>
            </w:r>
            <w:r w:rsidR="001F666F" w:rsidRPr="00972B27">
              <w:rPr>
                <w:rFonts w:eastAsia="Cambria" w:cs="Times New Roman"/>
                <w:sz w:val="28"/>
                <w:szCs w:val="28"/>
              </w:rPr>
              <w:t>от</w:t>
            </w:r>
            <w:r w:rsidR="001F666F">
              <w:rPr>
                <w:rFonts w:eastAsia="Cambria" w:cs="Times New Roman"/>
                <w:sz w:val="28"/>
                <w:szCs w:val="28"/>
              </w:rPr>
              <w:t> </w:t>
            </w:r>
            <w:r w:rsidRPr="00972B27">
              <w:rPr>
                <w:rFonts w:eastAsia="Cambria" w:cs="Times New Roman"/>
                <w:sz w:val="28"/>
                <w:szCs w:val="28"/>
              </w:rPr>
              <w:t xml:space="preserve">03.10.2018 </w:t>
            </w:r>
            <w:r w:rsidR="001F666F" w:rsidRPr="00972B27">
              <w:rPr>
                <w:rFonts w:eastAsia="Cambria" w:cs="Times New Roman"/>
                <w:sz w:val="28"/>
                <w:szCs w:val="28"/>
              </w:rPr>
              <w:t>№</w:t>
            </w:r>
            <w:r w:rsidR="001F666F">
              <w:rPr>
                <w:rFonts w:eastAsia="Cambria" w:cs="Times New Roman"/>
                <w:sz w:val="28"/>
                <w:szCs w:val="28"/>
              </w:rPr>
              <w:t> </w:t>
            </w:r>
            <w:r w:rsidRPr="00972B27">
              <w:rPr>
                <w:rFonts w:eastAsia="Cambria" w:cs="Times New Roman"/>
                <w:sz w:val="28"/>
                <w:szCs w:val="28"/>
              </w:rPr>
              <w:t>3081 «</w:t>
            </w:r>
            <w:r w:rsidR="001F666F" w:rsidRPr="00972B27">
              <w:rPr>
                <w:rFonts w:eastAsia="Cambria" w:cs="Times New Roman"/>
                <w:sz w:val="28"/>
                <w:szCs w:val="28"/>
              </w:rPr>
              <w:t>Об</w:t>
            </w:r>
            <w:r w:rsidR="001F666F">
              <w:rPr>
                <w:rFonts w:eastAsia="Cambria" w:cs="Times New Roman"/>
                <w:sz w:val="28"/>
                <w:szCs w:val="28"/>
              </w:rPr>
              <w:t> </w:t>
            </w:r>
            <w:r w:rsidRPr="00972B27">
              <w:rPr>
                <w:rFonts w:eastAsia="Cambria" w:cs="Times New Roman"/>
                <w:sz w:val="28"/>
                <w:szCs w:val="28"/>
              </w:rPr>
              <w:t>организации паллиативной медицинской помощи взрослому населению Новосибирской области в амбулаторных условиях, в том числе с применением телемедицинских технологий»</w:t>
            </w:r>
            <w:r w:rsidR="005D2E3F" w:rsidRPr="00972B27">
              <w:rPr>
                <w:rFonts w:eastAsia="Cambria" w:cs="Times New Roman"/>
                <w:sz w:val="28"/>
                <w:szCs w:val="28"/>
              </w:rPr>
              <w:t xml:space="preserve"> (</w:t>
            </w:r>
            <w:r w:rsidR="009C0715" w:rsidRPr="00972B27">
              <w:rPr>
                <w:rFonts w:eastAsia="Cambria" w:cs="Times New Roman"/>
                <w:sz w:val="28"/>
                <w:szCs w:val="28"/>
              </w:rPr>
              <w:t>с</w:t>
            </w:r>
            <w:r w:rsidR="005D2E3F" w:rsidRPr="00972B27">
              <w:rPr>
                <w:rFonts w:eastAsia="Cambria" w:cs="Times New Roman"/>
                <w:sz w:val="28"/>
                <w:szCs w:val="28"/>
              </w:rPr>
              <w:t> </w:t>
            </w:r>
            <w:r w:rsidR="00DF3F19">
              <w:rPr>
                <w:rFonts w:eastAsia="Cambria" w:cs="Times New Roman"/>
                <w:sz w:val="28"/>
                <w:szCs w:val="28"/>
              </w:rPr>
              <w:t>изменениями от 22.03.2019 № </w:t>
            </w:r>
            <w:r w:rsidR="009C0715" w:rsidRPr="00972B27">
              <w:rPr>
                <w:rFonts w:eastAsia="Cambria" w:cs="Times New Roman"/>
                <w:sz w:val="28"/>
                <w:szCs w:val="28"/>
              </w:rPr>
              <w:t>919)</w:t>
            </w:r>
          </w:p>
        </w:tc>
        <w:tc>
          <w:tcPr>
            <w:tcW w:w="3531" w:type="dxa"/>
            <w:shd w:val="clear" w:color="auto" w:fill="auto"/>
          </w:tcPr>
          <w:p w14:paraId="3162C867" w14:textId="77777777"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об открытии к</w:t>
            </w:r>
            <w:r w:rsidR="00564266" w:rsidRPr="00972B27">
              <w:rPr>
                <w:rFonts w:eastAsia="Cambria" w:cs="Times New Roman"/>
                <w:sz w:val="28"/>
                <w:szCs w:val="28"/>
              </w:rPr>
              <w:t>абинетов</w:t>
            </w:r>
            <w:r w:rsidRPr="00972B27">
              <w:rPr>
                <w:rFonts w:eastAsia="Cambria" w:cs="Times New Roman"/>
                <w:sz w:val="28"/>
                <w:szCs w:val="28"/>
              </w:rPr>
              <w:t xml:space="preserve"> паллиативной медицинской помощи для</w:t>
            </w:r>
            <w:r w:rsidR="005D2E3F" w:rsidRPr="00972B27">
              <w:rPr>
                <w:rFonts w:eastAsia="Cambria" w:cs="Times New Roman"/>
                <w:sz w:val="28"/>
                <w:szCs w:val="28"/>
              </w:rPr>
              <w:t> </w:t>
            </w:r>
            <w:r w:rsidRPr="00972B27">
              <w:rPr>
                <w:rFonts w:eastAsia="Cambria" w:cs="Times New Roman"/>
                <w:sz w:val="28"/>
                <w:szCs w:val="28"/>
              </w:rPr>
              <w:t xml:space="preserve">взрослого населения </w:t>
            </w:r>
          </w:p>
        </w:tc>
      </w:tr>
      <w:tr w:rsidR="00272885" w:rsidRPr="00972B27" w14:paraId="02DACA20" w14:textId="77777777" w:rsidTr="00FC6DE3">
        <w:trPr>
          <w:trHeight w:val="20"/>
        </w:trPr>
        <w:tc>
          <w:tcPr>
            <w:tcW w:w="857" w:type="dxa"/>
            <w:shd w:val="clear" w:color="auto" w:fill="auto"/>
          </w:tcPr>
          <w:p w14:paraId="0F98EE9F"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5</w:t>
            </w:r>
          </w:p>
        </w:tc>
        <w:tc>
          <w:tcPr>
            <w:tcW w:w="5499" w:type="dxa"/>
            <w:shd w:val="clear" w:color="auto" w:fill="auto"/>
          </w:tcPr>
          <w:p w14:paraId="790710DE" w14:textId="77777777" w:rsidR="00272885" w:rsidRPr="00972B27" w:rsidRDefault="00272885" w:rsidP="001F666F">
            <w:pPr>
              <w:pStyle w:val="aff0"/>
              <w:widowControl w:val="0"/>
              <w:rPr>
                <w:rFonts w:cs="Times New Roman"/>
                <w:sz w:val="28"/>
                <w:szCs w:val="28"/>
              </w:rPr>
            </w:pPr>
            <w:r w:rsidRPr="00972B27">
              <w:rPr>
                <w:rFonts w:eastAsia="Cambria" w:cs="Times New Roman"/>
                <w:sz w:val="28"/>
                <w:szCs w:val="28"/>
              </w:rPr>
              <w:t xml:space="preserve">Приказ министерства здравоохранения Новосибирской области </w:t>
            </w:r>
            <w:r w:rsidR="001F666F" w:rsidRPr="00972B27">
              <w:rPr>
                <w:rFonts w:eastAsia="Cambria" w:cs="Times New Roman"/>
                <w:sz w:val="28"/>
                <w:szCs w:val="28"/>
              </w:rPr>
              <w:t>от</w:t>
            </w:r>
            <w:r w:rsidR="001F666F">
              <w:rPr>
                <w:rFonts w:eastAsia="Cambria" w:cs="Times New Roman"/>
                <w:sz w:val="28"/>
                <w:szCs w:val="28"/>
              </w:rPr>
              <w:t> </w:t>
            </w:r>
            <w:r w:rsidRPr="00972B27">
              <w:rPr>
                <w:rFonts w:eastAsia="Cambria" w:cs="Times New Roman"/>
                <w:sz w:val="28"/>
                <w:szCs w:val="28"/>
              </w:rPr>
              <w:t xml:space="preserve">26.03.2019 </w:t>
            </w:r>
            <w:r w:rsidR="001F666F" w:rsidRPr="00972B27">
              <w:rPr>
                <w:rFonts w:eastAsia="Cambria" w:cs="Times New Roman"/>
                <w:sz w:val="28"/>
                <w:szCs w:val="28"/>
              </w:rPr>
              <w:t>№</w:t>
            </w:r>
            <w:r w:rsidR="001F666F">
              <w:rPr>
                <w:rFonts w:eastAsia="Cambria" w:cs="Times New Roman"/>
                <w:sz w:val="28"/>
                <w:szCs w:val="28"/>
              </w:rPr>
              <w:t> </w:t>
            </w:r>
            <w:r w:rsidRPr="00972B27">
              <w:rPr>
                <w:rFonts w:eastAsia="Cambria" w:cs="Times New Roman"/>
                <w:sz w:val="28"/>
                <w:szCs w:val="28"/>
              </w:rPr>
              <w:t>951 «</w:t>
            </w:r>
            <w:r w:rsidR="001F666F" w:rsidRPr="00972B27">
              <w:rPr>
                <w:rFonts w:eastAsia="Cambria" w:cs="Times New Roman"/>
                <w:sz w:val="28"/>
                <w:szCs w:val="28"/>
              </w:rPr>
              <w:t>Об</w:t>
            </w:r>
            <w:r w:rsidR="001F666F">
              <w:rPr>
                <w:rFonts w:eastAsia="Cambria" w:cs="Times New Roman"/>
                <w:sz w:val="28"/>
                <w:szCs w:val="28"/>
              </w:rPr>
              <w:t> </w:t>
            </w:r>
            <w:r w:rsidRPr="00972B27">
              <w:rPr>
                <w:rFonts w:eastAsia="Cambria" w:cs="Times New Roman"/>
                <w:sz w:val="28"/>
                <w:szCs w:val="28"/>
              </w:rPr>
              <w:t>организации оказания паллиативной медицинской помощи взрослому населению г. Новосибирска и Новосибирской области в</w:t>
            </w:r>
            <w:r w:rsidR="005D2E3F" w:rsidRPr="00972B27">
              <w:rPr>
                <w:rFonts w:eastAsia="Cambria" w:cs="Times New Roman"/>
                <w:sz w:val="28"/>
                <w:szCs w:val="28"/>
              </w:rPr>
              <w:t> </w:t>
            </w:r>
            <w:r w:rsidRPr="00972B27">
              <w:rPr>
                <w:rFonts w:eastAsia="Cambria" w:cs="Times New Roman"/>
                <w:sz w:val="28"/>
                <w:szCs w:val="28"/>
              </w:rPr>
              <w:t xml:space="preserve">государственном бюджетном учреждении здравоохранения Новосибирской области «Городская клиническая больница </w:t>
            </w:r>
            <w:r w:rsidR="001F666F" w:rsidRPr="00972B27">
              <w:rPr>
                <w:rFonts w:eastAsia="Cambria" w:cs="Times New Roman"/>
                <w:sz w:val="28"/>
                <w:szCs w:val="28"/>
              </w:rPr>
              <w:t>№</w:t>
            </w:r>
            <w:r w:rsidR="001F666F">
              <w:rPr>
                <w:rFonts w:eastAsia="Cambria" w:cs="Times New Roman"/>
                <w:sz w:val="28"/>
                <w:szCs w:val="28"/>
              </w:rPr>
              <w:t> </w:t>
            </w:r>
            <w:r w:rsidRPr="00972B27">
              <w:rPr>
                <w:rFonts w:eastAsia="Cambria" w:cs="Times New Roman"/>
                <w:sz w:val="28"/>
                <w:szCs w:val="28"/>
              </w:rPr>
              <w:t>12»</w:t>
            </w:r>
          </w:p>
        </w:tc>
        <w:tc>
          <w:tcPr>
            <w:tcW w:w="3531" w:type="dxa"/>
            <w:shd w:val="clear" w:color="auto" w:fill="auto"/>
          </w:tcPr>
          <w:p w14:paraId="1F1EFCF3" w14:textId="77777777"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об открытии отделения паллиативной медицинской помощи взрослому населению с</w:t>
            </w:r>
            <w:r w:rsidR="005D2E3F" w:rsidRPr="00972B27">
              <w:rPr>
                <w:rFonts w:eastAsia="Cambria" w:cs="Times New Roman"/>
                <w:sz w:val="28"/>
                <w:szCs w:val="28"/>
              </w:rPr>
              <w:t> </w:t>
            </w:r>
            <w:r w:rsidRPr="00972B27">
              <w:rPr>
                <w:rFonts w:eastAsia="Cambria" w:cs="Times New Roman"/>
                <w:sz w:val="28"/>
                <w:szCs w:val="28"/>
              </w:rPr>
              <w:t>общесоматическими заболеваниями</w:t>
            </w:r>
          </w:p>
        </w:tc>
      </w:tr>
      <w:tr w:rsidR="003C43FC" w:rsidRPr="00972B27" w14:paraId="52A373F7" w14:textId="77777777" w:rsidTr="00FC6DE3">
        <w:trPr>
          <w:trHeight w:val="20"/>
        </w:trPr>
        <w:tc>
          <w:tcPr>
            <w:tcW w:w="857" w:type="dxa"/>
            <w:shd w:val="clear" w:color="auto" w:fill="auto"/>
          </w:tcPr>
          <w:p w14:paraId="1E88EAEB" w14:textId="77777777" w:rsidR="003C43FC" w:rsidRPr="00972B27" w:rsidRDefault="005D2E3F" w:rsidP="005D2E3F">
            <w:pPr>
              <w:pStyle w:val="aff0"/>
              <w:widowControl w:val="0"/>
              <w:jc w:val="center"/>
              <w:rPr>
                <w:rFonts w:eastAsia="Cambria" w:cs="Times New Roman"/>
                <w:sz w:val="28"/>
                <w:szCs w:val="28"/>
              </w:rPr>
            </w:pPr>
            <w:r w:rsidRPr="00972B27">
              <w:rPr>
                <w:rFonts w:eastAsia="Cambria" w:cs="Times New Roman"/>
                <w:sz w:val="28"/>
                <w:szCs w:val="28"/>
              </w:rPr>
              <w:t>6</w:t>
            </w:r>
          </w:p>
        </w:tc>
        <w:tc>
          <w:tcPr>
            <w:tcW w:w="5499" w:type="dxa"/>
            <w:shd w:val="clear" w:color="auto" w:fill="auto"/>
          </w:tcPr>
          <w:p w14:paraId="05A9032F" w14:textId="5433FBB1" w:rsidR="003C43FC" w:rsidRPr="00972B27" w:rsidRDefault="003C43FC" w:rsidP="001F666F">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 xml:space="preserve">Приказ </w:t>
            </w:r>
            <w:r w:rsidR="00563A49" w:rsidRPr="00972B27">
              <w:rPr>
                <w:rFonts w:ascii="Times New Roman" w:eastAsia="Cambria" w:hAnsi="Times New Roman" w:cs="Times New Roman"/>
                <w:sz w:val="28"/>
                <w:szCs w:val="28"/>
              </w:rPr>
              <w:t>м</w:t>
            </w:r>
            <w:r w:rsidRPr="00972B27">
              <w:rPr>
                <w:rFonts w:ascii="Times New Roman" w:eastAsia="Cambria" w:hAnsi="Times New Roman" w:cs="Times New Roman"/>
                <w:sz w:val="28"/>
                <w:szCs w:val="28"/>
              </w:rPr>
              <w:t>инистерства труда и социального развития</w:t>
            </w:r>
            <w:r w:rsidR="00563A49" w:rsidRPr="00972B27">
              <w:rPr>
                <w:rFonts w:ascii="Times New Roman" w:eastAsia="Cambria" w:hAnsi="Times New Roman" w:cs="Times New Roman"/>
                <w:sz w:val="28"/>
                <w:szCs w:val="28"/>
              </w:rPr>
              <w:t xml:space="preserve"> Новосибирской области</w:t>
            </w:r>
            <w:r w:rsidRPr="00972B27">
              <w:rPr>
                <w:rFonts w:ascii="Times New Roman" w:eastAsia="Cambria" w:hAnsi="Times New Roman" w:cs="Times New Roman"/>
                <w:sz w:val="28"/>
                <w:szCs w:val="28"/>
              </w:rPr>
              <w:t xml:space="preserve"> </w:t>
            </w:r>
            <w:r w:rsidRPr="00972B27">
              <w:rPr>
                <w:rFonts w:ascii="Times New Roman" w:eastAsia="Cambria" w:hAnsi="Times New Roman" w:cs="Times New Roman"/>
                <w:sz w:val="28"/>
                <w:szCs w:val="28"/>
              </w:rPr>
              <w:lastRenderedPageBreak/>
              <w:t>и</w:t>
            </w:r>
            <w:r w:rsidR="005D2E3F" w:rsidRPr="00972B27">
              <w:rPr>
                <w:rFonts w:ascii="Times New Roman" w:eastAsia="Cambria" w:hAnsi="Times New Roman" w:cs="Times New Roman"/>
                <w:sz w:val="28"/>
                <w:szCs w:val="28"/>
              </w:rPr>
              <w:t> </w:t>
            </w:r>
            <w:r w:rsidRPr="00972B27">
              <w:rPr>
                <w:rFonts w:ascii="Times New Roman" w:eastAsia="Cambria" w:hAnsi="Times New Roman" w:cs="Times New Roman"/>
                <w:sz w:val="28"/>
                <w:szCs w:val="28"/>
              </w:rPr>
              <w:t xml:space="preserve">министерства здравоохранения Новосибирской области </w:t>
            </w:r>
            <w:r w:rsidR="001F666F" w:rsidRPr="00972B27">
              <w:rPr>
                <w:rFonts w:ascii="Times New Roman" w:eastAsia="Cambria" w:hAnsi="Times New Roman" w:cs="Times New Roman"/>
                <w:sz w:val="28"/>
                <w:szCs w:val="28"/>
              </w:rPr>
              <w:t>от</w:t>
            </w:r>
            <w:r w:rsidR="001F666F">
              <w:rPr>
                <w:rFonts w:ascii="Times New Roman" w:eastAsia="Cambria" w:hAnsi="Times New Roman" w:cs="Times New Roman"/>
                <w:sz w:val="28"/>
                <w:szCs w:val="28"/>
              </w:rPr>
              <w:t> </w:t>
            </w:r>
            <w:r w:rsidRPr="00972B27">
              <w:rPr>
                <w:rFonts w:ascii="Times New Roman" w:eastAsia="Cambria" w:hAnsi="Times New Roman" w:cs="Times New Roman"/>
                <w:sz w:val="28"/>
                <w:szCs w:val="28"/>
              </w:rPr>
              <w:t>28.03.2019 №</w:t>
            </w:r>
            <w:r w:rsidR="005D2E3F" w:rsidRPr="00972B27">
              <w:rPr>
                <w:rFonts w:ascii="Times New Roman" w:eastAsia="Cambria" w:hAnsi="Times New Roman" w:cs="Times New Roman"/>
                <w:sz w:val="28"/>
                <w:szCs w:val="28"/>
              </w:rPr>
              <w:t> </w:t>
            </w:r>
            <w:r w:rsidR="00FF07BD">
              <w:rPr>
                <w:rFonts w:ascii="Times New Roman" w:eastAsia="Cambria" w:hAnsi="Times New Roman" w:cs="Times New Roman"/>
                <w:sz w:val="28"/>
                <w:szCs w:val="28"/>
              </w:rPr>
              <w:t>354/976 </w:t>
            </w:r>
            <w:r w:rsidRPr="00972B27">
              <w:rPr>
                <w:rFonts w:ascii="Times New Roman" w:eastAsia="Cambria" w:hAnsi="Times New Roman" w:cs="Times New Roman"/>
                <w:sz w:val="28"/>
                <w:szCs w:val="28"/>
              </w:rPr>
              <w:t>«</w:t>
            </w:r>
            <w:r w:rsidR="001F666F" w:rsidRPr="00972B27">
              <w:rPr>
                <w:rFonts w:ascii="Times New Roman" w:eastAsia="Cambria" w:hAnsi="Times New Roman" w:cs="Times New Roman"/>
                <w:sz w:val="28"/>
                <w:szCs w:val="28"/>
              </w:rPr>
              <w:t>Об</w:t>
            </w:r>
            <w:r w:rsidR="001F666F">
              <w:rPr>
                <w:rFonts w:ascii="Times New Roman" w:eastAsia="Cambria" w:hAnsi="Times New Roman" w:cs="Times New Roman"/>
                <w:sz w:val="28"/>
                <w:szCs w:val="28"/>
              </w:rPr>
              <w:t> </w:t>
            </w:r>
            <w:r w:rsidRPr="00972B27">
              <w:rPr>
                <w:rFonts w:ascii="Times New Roman" w:eastAsia="Cambria" w:hAnsi="Times New Roman" w:cs="Times New Roman"/>
                <w:sz w:val="28"/>
                <w:szCs w:val="28"/>
              </w:rPr>
              <w:t>утверждении регламента межведомственного взаимодействия министерства труда и социального развития и</w:t>
            </w:r>
            <w:r w:rsidR="005D2E3F" w:rsidRPr="00972B27">
              <w:rPr>
                <w:rFonts w:ascii="Times New Roman" w:eastAsia="Cambria" w:hAnsi="Times New Roman" w:cs="Times New Roman"/>
                <w:sz w:val="28"/>
                <w:szCs w:val="28"/>
              </w:rPr>
              <w:t> </w:t>
            </w:r>
            <w:r w:rsidRPr="00972B27">
              <w:rPr>
                <w:rFonts w:ascii="Times New Roman" w:eastAsia="Cambria" w:hAnsi="Times New Roman" w:cs="Times New Roman"/>
                <w:sz w:val="28"/>
                <w:szCs w:val="28"/>
              </w:rPr>
              <w:t>министерства здравоохранения Новосибирской области по вопросам доставки лиц старше 65 лет, проживающих в</w:t>
            </w:r>
            <w:r w:rsidR="005D2E3F" w:rsidRPr="00972B27">
              <w:rPr>
                <w:rFonts w:ascii="Times New Roman" w:eastAsia="Cambria" w:hAnsi="Times New Roman" w:cs="Times New Roman"/>
                <w:sz w:val="28"/>
                <w:szCs w:val="28"/>
              </w:rPr>
              <w:t> </w:t>
            </w:r>
            <w:r w:rsidRPr="00972B27">
              <w:rPr>
                <w:rFonts w:ascii="Times New Roman" w:eastAsia="Cambria" w:hAnsi="Times New Roman" w:cs="Times New Roman"/>
                <w:sz w:val="28"/>
                <w:szCs w:val="28"/>
              </w:rPr>
              <w:t xml:space="preserve">сельской местности, подлежащих доставке в медицинские организации, в том числе для проведения дополнительных </w:t>
            </w:r>
            <w:proofErr w:type="spellStart"/>
            <w:r w:rsidRPr="00972B27">
              <w:rPr>
                <w:rFonts w:ascii="Times New Roman" w:eastAsia="Cambria" w:hAnsi="Times New Roman" w:cs="Times New Roman"/>
                <w:sz w:val="28"/>
                <w:szCs w:val="28"/>
              </w:rPr>
              <w:t>скринингов</w:t>
            </w:r>
            <w:proofErr w:type="spellEnd"/>
            <w:r w:rsidRPr="00972B27">
              <w:rPr>
                <w:rFonts w:ascii="Times New Roman" w:eastAsia="Cambria" w:hAnsi="Times New Roman" w:cs="Times New Roman"/>
                <w:sz w:val="28"/>
                <w:szCs w:val="28"/>
              </w:rPr>
              <w:t xml:space="preserve"> на выявление отдельных социально значи</w:t>
            </w:r>
            <w:r w:rsidR="005D2E3F" w:rsidRPr="00972B27">
              <w:rPr>
                <w:rFonts w:ascii="Times New Roman" w:eastAsia="Cambria" w:hAnsi="Times New Roman" w:cs="Times New Roman"/>
                <w:sz w:val="28"/>
                <w:szCs w:val="28"/>
              </w:rPr>
              <w:t>мых неинфекционных заболеваний»</w:t>
            </w:r>
          </w:p>
        </w:tc>
        <w:tc>
          <w:tcPr>
            <w:tcW w:w="3531" w:type="dxa"/>
            <w:shd w:val="clear" w:color="auto" w:fill="auto"/>
          </w:tcPr>
          <w:p w14:paraId="3FEBC2F8" w14:textId="77777777" w:rsidR="003C43FC" w:rsidRPr="00972B27" w:rsidRDefault="00FF07BD" w:rsidP="005D2E3F">
            <w:pPr>
              <w:pStyle w:val="aff0"/>
              <w:widowControl w:val="0"/>
              <w:rPr>
                <w:rFonts w:eastAsia="Cambria" w:cs="Times New Roman"/>
                <w:sz w:val="28"/>
                <w:szCs w:val="28"/>
              </w:rPr>
            </w:pPr>
            <w:r>
              <w:rPr>
                <w:rFonts w:eastAsia="Cambria" w:cs="Times New Roman"/>
                <w:sz w:val="28"/>
                <w:szCs w:val="28"/>
              </w:rPr>
              <w:lastRenderedPageBreak/>
              <w:t>Приказ о </w:t>
            </w:r>
            <w:r w:rsidR="00D16C19" w:rsidRPr="00972B27">
              <w:rPr>
                <w:rFonts w:eastAsia="Cambria" w:cs="Times New Roman"/>
                <w:sz w:val="28"/>
                <w:szCs w:val="28"/>
              </w:rPr>
              <w:t>доставке пациентов</w:t>
            </w:r>
          </w:p>
        </w:tc>
      </w:tr>
      <w:tr w:rsidR="003C43FC" w:rsidRPr="00972B27" w14:paraId="0B4963BF" w14:textId="77777777" w:rsidTr="00FC6DE3">
        <w:trPr>
          <w:trHeight w:val="20"/>
        </w:trPr>
        <w:tc>
          <w:tcPr>
            <w:tcW w:w="857" w:type="dxa"/>
            <w:shd w:val="clear" w:color="auto" w:fill="auto"/>
          </w:tcPr>
          <w:p w14:paraId="63A4BCB2" w14:textId="77777777" w:rsidR="003C43FC" w:rsidRPr="00972B27" w:rsidRDefault="005D2E3F" w:rsidP="005D2E3F">
            <w:pPr>
              <w:pStyle w:val="aff0"/>
              <w:widowControl w:val="0"/>
              <w:jc w:val="center"/>
              <w:rPr>
                <w:rFonts w:eastAsia="Cambria" w:cs="Times New Roman"/>
                <w:sz w:val="28"/>
                <w:szCs w:val="28"/>
              </w:rPr>
            </w:pPr>
            <w:r w:rsidRPr="00972B27">
              <w:rPr>
                <w:rFonts w:eastAsia="Cambria" w:cs="Times New Roman"/>
                <w:sz w:val="28"/>
                <w:szCs w:val="28"/>
              </w:rPr>
              <w:t>7</w:t>
            </w:r>
          </w:p>
        </w:tc>
        <w:tc>
          <w:tcPr>
            <w:tcW w:w="5499" w:type="dxa"/>
            <w:shd w:val="clear" w:color="auto" w:fill="auto"/>
          </w:tcPr>
          <w:p w14:paraId="41E7DD11" w14:textId="77777777" w:rsidR="003C43FC" w:rsidRPr="00972B27" w:rsidRDefault="003C43FC" w:rsidP="001F666F">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 xml:space="preserve">Приказ министерства здравоохранения Новосибирской области </w:t>
            </w:r>
            <w:r w:rsidR="001F666F" w:rsidRPr="00972B27">
              <w:rPr>
                <w:rFonts w:ascii="Times New Roman" w:eastAsia="Cambria" w:hAnsi="Times New Roman" w:cs="Times New Roman"/>
                <w:sz w:val="28"/>
                <w:szCs w:val="28"/>
              </w:rPr>
              <w:t>от</w:t>
            </w:r>
            <w:r w:rsidR="001F666F">
              <w:rPr>
                <w:rFonts w:ascii="Times New Roman" w:eastAsia="Cambria" w:hAnsi="Times New Roman" w:cs="Times New Roman"/>
                <w:sz w:val="28"/>
                <w:szCs w:val="28"/>
              </w:rPr>
              <w:t> </w:t>
            </w:r>
            <w:r w:rsidRPr="00972B27">
              <w:rPr>
                <w:rFonts w:ascii="Times New Roman" w:eastAsia="Cambria" w:hAnsi="Times New Roman" w:cs="Times New Roman"/>
                <w:sz w:val="28"/>
                <w:szCs w:val="28"/>
              </w:rPr>
              <w:t xml:space="preserve">01.02.2018 </w:t>
            </w:r>
            <w:r w:rsidR="001F666F" w:rsidRPr="00972B27">
              <w:rPr>
                <w:rFonts w:ascii="Times New Roman" w:eastAsia="Cambria" w:hAnsi="Times New Roman" w:cs="Times New Roman"/>
                <w:sz w:val="28"/>
                <w:szCs w:val="28"/>
              </w:rPr>
              <w:t>№</w:t>
            </w:r>
            <w:r w:rsidR="001F666F">
              <w:rPr>
                <w:rFonts w:ascii="Times New Roman" w:eastAsia="Cambria" w:hAnsi="Times New Roman" w:cs="Times New Roman"/>
                <w:sz w:val="28"/>
                <w:szCs w:val="28"/>
              </w:rPr>
              <w:t> </w:t>
            </w:r>
            <w:r w:rsidRPr="00972B27">
              <w:rPr>
                <w:rFonts w:ascii="Times New Roman" w:eastAsia="Cambria" w:hAnsi="Times New Roman" w:cs="Times New Roman"/>
                <w:sz w:val="28"/>
                <w:szCs w:val="28"/>
              </w:rPr>
              <w:t>290 «</w:t>
            </w:r>
            <w:r w:rsidR="001F666F" w:rsidRPr="00972B27">
              <w:rPr>
                <w:rFonts w:ascii="Times New Roman" w:eastAsia="Cambria" w:hAnsi="Times New Roman" w:cs="Times New Roman"/>
                <w:sz w:val="28"/>
                <w:szCs w:val="28"/>
              </w:rPr>
              <w:t>Об</w:t>
            </w:r>
            <w:r w:rsidR="001F666F">
              <w:rPr>
                <w:rFonts w:ascii="Times New Roman" w:eastAsia="Cambria" w:hAnsi="Times New Roman" w:cs="Times New Roman"/>
                <w:sz w:val="28"/>
                <w:szCs w:val="28"/>
              </w:rPr>
              <w:t> </w:t>
            </w:r>
            <w:r w:rsidRPr="00972B27">
              <w:rPr>
                <w:rFonts w:ascii="Times New Roman" w:eastAsia="Cambria" w:hAnsi="Times New Roman" w:cs="Times New Roman"/>
                <w:sz w:val="28"/>
                <w:szCs w:val="28"/>
              </w:rPr>
              <w:t>организации обеспечения граждан, проживающих на территории Новосибирской области, лекарственными препаратами для медицинского применения, медицинскими изделиями, специализированными продуктами лечебного питания за счет средств федерального бюджета и областного</w:t>
            </w:r>
            <w:r w:rsidR="005D2E3F" w:rsidRPr="00972B27">
              <w:rPr>
                <w:rFonts w:ascii="Times New Roman" w:eastAsia="Cambria" w:hAnsi="Times New Roman" w:cs="Times New Roman"/>
                <w:sz w:val="28"/>
                <w:szCs w:val="28"/>
              </w:rPr>
              <w:t xml:space="preserve"> бюджета Новосибирской области»</w:t>
            </w:r>
          </w:p>
        </w:tc>
        <w:tc>
          <w:tcPr>
            <w:tcW w:w="3531" w:type="dxa"/>
            <w:shd w:val="clear" w:color="auto" w:fill="auto"/>
          </w:tcPr>
          <w:p w14:paraId="7718BE4C" w14:textId="77777777" w:rsidR="003C43FC" w:rsidRPr="00972B27" w:rsidRDefault="00D16C19" w:rsidP="005D2E3F">
            <w:pPr>
              <w:pStyle w:val="aff0"/>
              <w:widowControl w:val="0"/>
              <w:rPr>
                <w:rFonts w:eastAsia="Cambria" w:cs="Times New Roman"/>
                <w:sz w:val="28"/>
                <w:szCs w:val="28"/>
              </w:rPr>
            </w:pPr>
            <w:r w:rsidRPr="00972B27">
              <w:rPr>
                <w:rFonts w:eastAsia="Cambria" w:cs="Times New Roman"/>
                <w:sz w:val="28"/>
                <w:szCs w:val="28"/>
              </w:rPr>
              <w:t>Приказ о лекарственном обеспечении</w:t>
            </w:r>
          </w:p>
        </w:tc>
      </w:tr>
      <w:tr w:rsidR="004A3ACF" w:rsidRPr="00972B27" w14:paraId="708ADD06" w14:textId="77777777" w:rsidTr="00FC6DE3">
        <w:trPr>
          <w:trHeight w:val="20"/>
        </w:trPr>
        <w:tc>
          <w:tcPr>
            <w:tcW w:w="857" w:type="dxa"/>
            <w:shd w:val="clear" w:color="auto" w:fill="auto"/>
          </w:tcPr>
          <w:p w14:paraId="19844CDD" w14:textId="77777777" w:rsidR="004A3ACF" w:rsidRPr="00972B27" w:rsidRDefault="00DB14AC" w:rsidP="00B37203">
            <w:pPr>
              <w:pStyle w:val="aff0"/>
              <w:widowControl w:val="0"/>
              <w:jc w:val="center"/>
              <w:rPr>
                <w:rFonts w:eastAsia="Cambria" w:cs="Times New Roman"/>
                <w:sz w:val="28"/>
                <w:szCs w:val="28"/>
              </w:rPr>
            </w:pPr>
            <w:r w:rsidRPr="00972B27">
              <w:rPr>
                <w:rFonts w:eastAsia="Cambria" w:cs="Times New Roman"/>
                <w:sz w:val="28"/>
                <w:szCs w:val="28"/>
              </w:rPr>
              <w:t>8</w:t>
            </w:r>
          </w:p>
        </w:tc>
        <w:tc>
          <w:tcPr>
            <w:tcW w:w="5499" w:type="dxa"/>
            <w:shd w:val="clear" w:color="auto" w:fill="auto"/>
          </w:tcPr>
          <w:p w14:paraId="03856FCA" w14:textId="77777777" w:rsidR="004A3ACF" w:rsidRPr="00972B27" w:rsidRDefault="004A3ACF" w:rsidP="001F666F">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Приказ министерства здравоохранения Новосибирской области</w:t>
            </w:r>
            <w:r w:rsidR="00FF07BD">
              <w:rPr>
                <w:rFonts w:ascii="Times New Roman" w:hAnsi="Times New Roman" w:cs="Times New Roman"/>
                <w:sz w:val="28"/>
                <w:szCs w:val="28"/>
              </w:rPr>
              <w:t xml:space="preserve"> </w:t>
            </w:r>
            <w:r w:rsidR="001F666F">
              <w:rPr>
                <w:rFonts w:ascii="Times New Roman" w:hAnsi="Times New Roman" w:cs="Times New Roman"/>
                <w:sz w:val="28"/>
                <w:szCs w:val="28"/>
              </w:rPr>
              <w:t>от </w:t>
            </w:r>
            <w:r w:rsidR="00FF07BD">
              <w:rPr>
                <w:rFonts w:ascii="Times New Roman" w:hAnsi="Times New Roman" w:cs="Times New Roman"/>
                <w:sz w:val="28"/>
                <w:szCs w:val="28"/>
              </w:rPr>
              <w:t>10.01.2022 № </w:t>
            </w:r>
            <w:r w:rsidRPr="00972B27">
              <w:rPr>
                <w:rFonts w:ascii="Times New Roman" w:hAnsi="Times New Roman" w:cs="Times New Roman"/>
                <w:sz w:val="28"/>
                <w:szCs w:val="28"/>
              </w:rPr>
              <w:t>3 «</w:t>
            </w:r>
            <w:r w:rsidR="006C38A0" w:rsidRPr="00972B27">
              <w:rPr>
                <w:rFonts w:ascii="Times New Roman" w:hAnsi="Times New Roman" w:cs="Times New Roman"/>
                <w:sz w:val="28"/>
                <w:szCs w:val="28"/>
              </w:rPr>
              <w:t>О</w:t>
            </w:r>
            <w:r w:rsidR="006C38A0">
              <w:rPr>
                <w:rFonts w:ascii="Times New Roman" w:hAnsi="Times New Roman" w:cs="Times New Roman"/>
                <w:sz w:val="28"/>
                <w:szCs w:val="28"/>
              </w:rPr>
              <w:t> </w:t>
            </w:r>
            <w:r w:rsidRPr="00972B27">
              <w:rPr>
                <w:rFonts w:ascii="Times New Roman" w:hAnsi="Times New Roman" w:cs="Times New Roman"/>
                <w:sz w:val="28"/>
                <w:szCs w:val="28"/>
              </w:rPr>
              <w:t>взаимодействии государственных медицинских организаций Новосибирской области в части оказания пациентам старше 18 лет паллиативной медицинской помощи, осуществляемой бригадой выездной патронажной паллиативной медицинской помощи</w:t>
            </w:r>
          </w:p>
        </w:tc>
        <w:tc>
          <w:tcPr>
            <w:tcW w:w="3531" w:type="dxa"/>
            <w:shd w:val="clear" w:color="auto" w:fill="auto"/>
          </w:tcPr>
          <w:p w14:paraId="311E4005" w14:textId="77777777" w:rsidR="004A3ACF" w:rsidRPr="00972B27" w:rsidRDefault="004A3ACF" w:rsidP="004A3ACF">
            <w:pPr>
              <w:pStyle w:val="aff0"/>
              <w:widowControl w:val="0"/>
              <w:rPr>
                <w:rFonts w:eastAsia="Cambria" w:cs="Times New Roman"/>
                <w:sz w:val="28"/>
                <w:szCs w:val="28"/>
              </w:rPr>
            </w:pPr>
            <w:r w:rsidRPr="00972B27">
              <w:rPr>
                <w:rFonts w:eastAsia="Cambria" w:cs="Times New Roman"/>
                <w:sz w:val="28"/>
                <w:szCs w:val="28"/>
              </w:rPr>
              <w:t xml:space="preserve">Приказ о </w:t>
            </w:r>
            <w:r w:rsidRPr="00972B27">
              <w:rPr>
                <w:rFonts w:cs="Times New Roman"/>
                <w:sz w:val="28"/>
                <w:szCs w:val="28"/>
              </w:rPr>
              <w:t>направлении пациентов старше 18 лет, нуждающихся в оказании паллиативной медицинской помощи</w:t>
            </w:r>
          </w:p>
        </w:tc>
      </w:tr>
      <w:tr w:rsidR="004A3ACF" w:rsidRPr="00972B27" w14:paraId="5B34E887" w14:textId="77777777" w:rsidTr="00FC6DE3">
        <w:trPr>
          <w:trHeight w:val="20"/>
        </w:trPr>
        <w:tc>
          <w:tcPr>
            <w:tcW w:w="857" w:type="dxa"/>
            <w:shd w:val="clear" w:color="auto" w:fill="auto"/>
          </w:tcPr>
          <w:p w14:paraId="1A4E2DE3" w14:textId="77777777" w:rsidR="004A3ACF" w:rsidRPr="00972B27" w:rsidRDefault="00DB14AC" w:rsidP="004A3ACF">
            <w:pPr>
              <w:pStyle w:val="aff0"/>
              <w:widowControl w:val="0"/>
              <w:jc w:val="center"/>
              <w:rPr>
                <w:rFonts w:eastAsia="Cambria" w:cs="Times New Roman"/>
                <w:sz w:val="28"/>
                <w:szCs w:val="28"/>
              </w:rPr>
            </w:pPr>
            <w:r w:rsidRPr="00972B27">
              <w:rPr>
                <w:rFonts w:eastAsia="Cambria" w:cs="Times New Roman"/>
                <w:sz w:val="28"/>
                <w:szCs w:val="28"/>
              </w:rPr>
              <w:t>9</w:t>
            </w:r>
          </w:p>
        </w:tc>
        <w:tc>
          <w:tcPr>
            <w:tcW w:w="5499" w:type="dxa"/>
            <w:shd w:val="clear" w:color="auto" w:fill="auto"/>
          </w:tcPr>
          <w:p w14:paraId="444316EF" w14:textId="77777777" w:rsidR="004A3ACF" w:rsidRPr="00972B27" w:rsidRDefault="004A3ACF" w:rsidP="004A3ACF">
            <w:pPr>
              <w:contextualSpacing/>
              <w:jc w:val="both"/>
              <w:rPr>
                <w:rFonts w:ascii="Times New Roman" w:eastAsia="Times New Roman" w:hAnsi="Times New Roman" w:cs="Times New Roman"/>
                <w:sz w:val="28"/>
                <w:szCs w:val="28"/>
              </w:rPr>
            </w:pPr>
            <w:r w:rsidRPr="00972B27">
              <w:rPr>
                <w:rFonts w:ascii="Times New Roman" w:eastAsia="Cambria" w:hAnsi="Times New Roman" w:cs="Times New Roman"/>
                <w:sz w:val="28"/>
                <w:szCs w:val="28"/>
              </w:rPr>
              <w:t>Приказ министерства здравоохранения Новосибирской области</w:t>
            </w:r>
            <w:r w:rsidR="00FF07BD">
              <w:rPr>
                <w:rFonts w:ascii="Times New Roman" w:hAnsi="Times New Roman" w:cs="Times New Roman"/>
                <w:sz w:val="28"/>
                <w:szCs w:val="28"/>
              </w:rPr>
              <w:t xml:space="preserve"> от 11.01.2022 № </w:t>
            </w:r>
            <w:r w:rsidRPr="00972B27">
              <w:rPr>
                <w:rFonts w:ascii="Times New Roman" w:hAnsi="Times New Roman" w:cs="Times New Roman"/>
                <w:sz w:val="28"/>
                <w:szCs w:val="28"/>
              </w:rPr>
              <w:t>13 «</w:t>
            </w:r>
            <w:r w:rsidR="001F666F" w:rsidRPr="00972B27">
              <w:rPr>
                <w:rFonts w:ascii="Times New Roman" w:eastAsia="Times New Roman" w:hAnsi="Times New Roman" w:cs="Times New Roman"/>
                <w:sz w:val="28"/>
                <w:szCs w:val="28"/>
              </w:rPr>
              <w:t>Об</w:t>
            </w:r>
            <w:r w:rsidR="001F666F">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организации оказания паллиативной медицинской помощи взрослому населению города Новосибирска в государственном</w:t>
            </w:r>
          </w:p>
          <w:p w14:paraId="5CD3B4E0" w14:textId="77777777" w:rsidR="004A3ACF" w:rsidRPr="00972B27" w:rsidRDefault="004A3ACF" w:rsidP="004A3ACF">
            <w:pPr>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бюджетном учреждении здравоохранения Новосибирской области «Горо</w:t>
            </w:r>
            <w:r w:rsidR="00FF07BD">
              <w:rPr>
                <w:rFonts w:ascii="Times New Roman" w:eastAsia="Times New Roman" w:hAnsi="Times New Roman" w:cs="Times New Roman"/>
                <w:sz w:val="28"/>
                <w:szCs w:val="28"/>
              </w:rPr>
              <w:t>дская клиническая поликлиника № </w:t>
            </w:r>
            <w:r w:rsidRPr="00972B27">
              <w:rPr>
                <w:rFonts w:ascii="Times New Roman" w:eastAsia="Times New Roman" w:hAnsi="Times New Roman" w:cs="Times New Roman"/>
                <w:sz w:val="28"/>
                <w:szCs w:val="28"/>
              </w:rPr>
              <w:t>2»</w:t>
            </w:r>
          </w:p>
        </w:tc>
        <w:tc>
          <w:tcPr>
            <w:tcW w:w="3531" w:type="dxa"/>
            <w:shd w:val="clear" w:color="auto" w:fill="auto"/>
          </w:tcPr>
          <w:p w14:paraId="40CEDE5A" w14:textId="77777777" w:rsidR="004A3ACF" w:rsidRPr="00972B27" w:rsidRDefault="004A3ACF" w:rsidP="004A3ACF">
            <w:pPr>
              <w:pStyle w:val="aff0"/>
              <w:widowControl w:val="0"/>
              <w:rPr>
                <w:rFonts w:eastAsia="Cambria" w:cs="Times New Roman"/>
                <w:sz w:val="28"/>
                <w:szCs w:val="28"/>
              </w:rPr>
            </w:pPr>
            <w:r w:rsidRPr="00972B27">
              <w:rPr>
                <w:rFonts w:eastAsia="Times New Roman" w:cs="Times New Roman"/>
                <w:sz w:val="28"/>
                <w:szCs w:val="28"/>
              </w:rPr>
              <w:t>Приказ об оказании оказания паллиативной медицинской помощи взрослому населению в условиях дневного стационара</w:t>
            </w:r>
          </w:p>
        </w:tc>
      </w:tr>
      <w:tr w:rsidR="00272885" w:rsidRPr="00972B27" w14:paraId="21B79863" w14:textId="77777777" w:rsidTr="005D2E3F">
        <w:trPr>
          <w:trHeight w:val="20"/>
        </w:trPr>
        <w:tc>
          <w:tcPr>
            <w:tcW w:w="9887" w:type="dxa"/>
            <w:gridSpan w:val="3"/>
            <w:shd w:val="clear" w:color="auto" w:fill="auto"/>
          </w:tcPr>
          <w:p w14:paraId="225493D2"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По организации медицинской помощи детям</w:t>
            </w:r>
          </w:p>
        </w:tc>
      </w:tr>
      <w:tr w:rsidR="00272885" w:rsidRPr="00972B27" w14:paraId="0EDF1577" w14:textId="77777777" w:rsidTr="00896667">
        <w:trPr>
          <w:trHeight w:val="20"/>
        </w:trPr>
        <w:tc>
          <w:tcPr>
            <w:tcW w:w="857" w:type="dxa"/>
            <w:shd w:val="clear" w:color="auto" w:fill="auto"/>
          </w:tcPr>
          <w:p w14:paraId="1B5DD12E"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1</w:t>
            </w:r>
          </w:p>
        </w:tc>
        <w:tc>
          <w:tcPr>
            <w:tcW w:w="5499" w:type="dxa"/>
            <w:shd w:val="clear" w:color="auto" w:fill="auto"/>
          </w:tcPr>
          <w:p w14:paraId="792E8290" w14:textId="77777777" w:rsidR="00272885" w:rsidRPr="00972B27" w:rsidRDefault="00272885" w:rsidP="00217B70">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Приказ министерства здравоохранения Новоси</w:t>
            </w:r>
            <w:r w:rsidR="00FF07BD">
              <w:rPr>
                <w:rFonts w:ascii="Times New Roman" w:eastAsia="Cambria" w:hAnsi="Times New Roman" w:cs="Times New Roman"/>
                <w:sz w:val="28"/>
                <w:szCs w:val="28"/>
              </w:rPr>
              <w:t xml:space="preserve">бирской области </w:t>
            </w:r>
            <w:r w:rsidR="00217B70">
              <w:rPr>
                <w:rFonts w:ascii="Times New Roman" w:eastAsia="Cambria" w:hAnsi="Times New Roman" w:cs="Times New Roman"/>
                <w:sz w:val="28"/>
                <w:szCs w:val="28"/>
              </w:rPr>
              <w:t>от</w:t>
            </w:r>
            <w:r w:rsidR="00217B70">
              <w:rPr>
                <w:rFonts w:ascii="Times New Roman" w:eastAsia="Cambria" w:hAnsi="Times New Roman" w:cs="Times New Roman"/>
                <w:sz w:val="28"/>
                <w:szCs w:val="28"/>
                <w:lang w:val="en-US"/>
              </w:rPr>
              <w:t> </w:t>
            </w:r>
            <w:r w:rsidR="00FF07BD">
              <w:rPr>
                <w:rFonts w:ascii="Times New Roman" w:eastAsia="Cambria" w:hAnsi="Times New Roman" w:cs="Times New Roman"/>
                <w:sz w:val="28"/>
                <w:szCs w:val="28"/>
              </w:rPr>
              <w:t xml:space="preserve">31.08.2016 </w:t>
            </w:r>
            <w:r w:rsidR="00FF07BD">
              <w:rPr>
                <w:rFonts w:ascii="Times New Roman" w:eastAsia="Cambria" w:hAnsi="Times New Roman" w:cs="Times New Roman"/>
                <w:sz w:val="28"/>
                <w:szCs w:val="28"/>
              </w:rPr>
              <w:lastRenderedPageBreak/>
              <w:t>№ </w:t>
            </w:r>
            <w:r w:rsidRPr="00972B27">
              <w:rPr>
                <w:rFonts w:ascii="Times New Roman" w:eastAsia="Cambria" w:hAnsi="Times New Roman" w:cs="Times New Roman"/>
                <w:sz w:val="28"/>
                <w:szCs w:val="28"/>
              </w:rPr>
              <w:t>2337 «</w:t>
            </w:r>
            <w:r w:rsidR="00217B70" w:rsidRPr="00972B27">
              <w:rPr>
                <w:rFonts w:ascii="Times New Roman" w:eastAsia="Cambria" w:hAnsi="Times New Roman" w:cs="Times New Roman"/>
                <w:sz w:val="28"/>
                <w:szCs w:val="28"/>
              </w:rPr>
              <w:t>Об</w:t>
            </w:r>
            <w:r w:rsidR="00217B70">
              <w:rPr>
                <w:rFonts w:ascii="Times New Roman" w:eastAsia="Cambria" w:hAnsi="Times New Roman" w:cs="Times New Roman"/>
                <w:sz w:val="28"/>
                <w:szCs w:val="28"/>
              </w:rPr>
              <w:t> </w:t>
            </w:r>
            <w:r w:rsidRPr="00972B27">
              <w:rPr>
                <w:rFonts w:ascii="Times New Roman" w:eastAsia="Cambria" w:hAnsi="Times New Roman" w:cs="Times New Roman"/>
                <w:sz w:val="28"/>
                <w:szCs w:val="28"/>
              </w:rPr>
              <w:t>организации паллиативной медицинской помощи детям на территории Новосибирской области»</w:t>
            </w:r>
          </w:p>
        </w:tc>
        <w:tc>
          <w:tcPr>
            <w:tcW w:w="3531" w:type="dxa"/>
            <w:shd w:val="clear" w:color="auto" w:fill="auto"/>
          </w:tcPr>
          <w:p w14:paraId="0853B8A4" w14:textId="77777777" w:rsidR="00272885" w:rsidRPr="00972B27" w:rsidRDefault="00272885" w:rsidP="005D2E3F">
            <w:pPr>
              <w:pStyle w:val="aff0"/>
              <w:widowControl w:val="0"/>
              <w:rPr>
                <w:rFonts w:cs="Times New Roman"/>
                <w:sz w:val="28"/>
                <w:szCs w:val="28"/>
              </w:rPr>
            </w:pPr>
            <w:r w:rsidRPr="00972B27">
              <w:rPr>
                <w:rFonts w:eastAsia="Cambria" w:cs="Times New Roman"/>
                <w:sz w:val="28"/>
                <w:szCs w:val="28"/>
              </w:rPr>
              <w:lastRenderedPageBreak/>
              <w:t xml:space="preserve">Приказ по маршрутизации детей, нуждающихся </w:t>
            </w:r>
            <w:r w:rsidRPr="00972B27">
              <w:rPr>
                <w:rFonts w:eastAsia="Cambria" w:cs="Times New Roman"/>
                <w:sz w:val="28"/>
                <w:szCs w:val="28"/>
              </w:rPr>
              <w:lastRenderedPageBreak/>
              <w:t>в</w:t>
            </w:r>
            <w:r w:rsidR="005D2E3F" w:rsidRPr="00972B27">
              <w:rPr>
                <w:rFonts w:eastAsia="Cambria" w:cs="Times New Roman"/>
                <w:sz w:val="28"/>
                <w:szCs w:val="28"/>
              </w:rPr>
              <w:t> </w:t>
            </w:r>
            <w:r w:rsidRPr="00972B27">
              <w:rPr>
                <w:rFonts w:eastAsia="Cambria" w:cs="Times New Roman"/>
                <w:sz w:val="28"/>
                <w:szCs w:val="28"/>
              </w:rPr>
              <w:t>оказании паллиативной медицинской помощи</w:t>
            </w:r>
          </w:p>
        </w:tc>
      </w:tr>
      <w:tr w:rsidR="00272885" w:rsidRPr="00972B27" w14:paraId="724F9BE5" w14:textId="77777777" w:rsidTr="00896667">
        <w:trPr>
          <w:trHeight w:val="20"/>
        </w:trPr>
        <w:tc>
          <w:tcPr>
            <w:tcW w:w="857" w:type="dxa"/>
            <w:shd w:val="clear" w:color="auto" w:fill="auto"/>
          </w:tcPr>
          <w:p w14:paraId="1F473E50"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lastRenderedPageBreak/>
              <w:t>2</w:t>
            </w:r>
          </w:p>
        </w:tc>
        <w:tc>
          <w:tcPr>
            <w:tcW w:w="5499" w:type="dxa"/>
            <w:shd w:val="clear" w:color="auto" w:fill="auto"/>
          </w:tcPr>
          <w:p w14:paraId="0B2E52DD" w14:textId="77777777" w:rsidR="00272885" w:rsidRPr="00972B27" w:rsidRDefault="00272885" w:rsidP="00217B70">
            <w:pPr>
              <w:pStyle w:val="aff0"/>
              <w:widowControl w:val="0"/>
              <w:rPr>
                <w:rFonts w:cs="Times New Roman"/>
                <w:sz w:val="28"/>
                <w:szCs w:val="28"/>
              </w:rPr>
            </w:pPr>
            <w:r w:rsidRPr="00972B27">
              <w:rPr>
                <w:rFonts w:eastAsia="Cambria" w:cs="Times New Roman"/>
                <w:sz w:val="28"/>
                <w:szCs w:val="28"/>
              </w:rPr>
              <w:t>Приказ министерства здравоохранения Ново</w:t>
            </w:r>
            <w:r w:rsidR="00FF07BD">
              <w:rPr>
                <w:rFonts w:eastAsia="Cambria" w:cs="Times New Roman"/>
                <w:sz w:val="28"/>
                <w:szCs w:val="28"/>
              </w:rPr>
              <w:t xml:space="preserve">сибирской области </w:t>
            </w:r>
            <w:r w:rsidR="00217B70">
              <w:rPr>
                <w:rFonts w:eastAsia="Cambria" w:cs="Times New Roman"/>
                <w:sz w:val="28"/>
                <w:szCs w:val="28"/>
              </w:rPr>
              <w:t>от </w:t>
            </w:r>
            <w:r w:rsidR="00FF07BD">
              <w:rPr>
                <w:rFonts w:eastAsia="Cambria" w:cs="Times New Roman"/>
                <w:sz w:val="28"/>
                <w:szCs w:val="28"/>
              </w:rPr>
              <w:t>06.02.2018 № </w:t>
            </w:r>
            <w:r w:rsidRPr="00972B27">
              <w:rPr>
                <w:rFonts w:eastAsia="Cambria" w:cs="Times New Roman"/>
                <w:sz w:val="28"/>
                <w:szCs w:val="28"/>
              </w:rPr>
              <w:t>334 «</w:t>
            </w:r>
            <w:r w:rsidR="00217B70" w:rsidRPr="00972B27">
              <w:rPr>
                <w:rFonts w:eastAsia="Cambria" w:cs="Times New Roman"/>
                <w:sz w:val="28"/>
                <w:szCs w:val="28"/>
              </w:rPr>
              <w:t>Об</w:t>
            </w:r>
            <w:r w:rsidR="00217B70">
              <w:rPr>
                <w:rFonts w:eastAsia="Cambria" w:cs="Times New Roman"/>
                <w:sz w:val="28"/>
                <w:szCs w:val="28"/>
              </w:rPr>
              <w:t xml:space="preserve"> </w:t>
            </w:r>
            <w:r w:rsidRPr="00972B27">
              <w:rPr>
                <w:rFonts w:eastAsia="Cambria" w:cs="Times New Roman"/>
                <w:sz w:val="28"/>
                <w:szCs w:val="28"/>
              </w:rPr>
              <w:t>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p>
        </w:tc>
        <w:tc>
          <w:tcPr>
            <w:tcW w:w="3531" w:type="dxa"/>
            <w:shd w:val="clear" w:color="auto" w:fill="auto"/>
          </w:tcPr>
          <w:p w14:paraId="0B2DACEC" w14:textId="77777777"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регламентирует порядок организации ИВЛ в домашних условиях при оказании паллиативной медицинской помощи детям на территории Новосибирской области</w:t>
            </w:r>
          </w:p>
        </w:tc>
      </w:tr>
      <w:tr w:rsidR="00272885" w:rsidRPr="00972B27" w14:paraId="368BE9C3" w14:textId="77777777" w:rsidTr="00896667">
        <w:trPr>
          <w:trHeight w:val="20"/>
        </w:trPr>
        <w:tc>
          <w:tcPr>
            <w:tcW w:w="857" w:type="dxa"/>
            <w:shd w:val="clear" w:color="auto" w:fill="auto"/>
          </w:tcPr>
          <w:p w14:paraId="731C88F0" w14:textId="77777777"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3</w:t>
            </w:r>
          </w:p>
        </w:tc>
        <w:tc>
          <w:tcPr>
            <w:tcW w:w="5499" w:type="dxa"/>
            <w:shd w:val="clear" w:color="auto" w:fill="auto"/>
          </w:tcPr>
          <w:p w14:paraId="28BE5CFE" w14:textId="77777777" w:rsidR="00272885" w:rsidRPr="00972B27" w:rsidRDefault="00272885" w:rsidP="00B71EA7">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 xml:space="preserve">Приказ министерства здравоохранения Новосибирской области </w:t>
            </w:r>
            <w:r w:rsidR="00217B70" w:rsidRPr="00972B27">
              <w:rPr>
                <w:rFonts w:ascii="Times New Roman" w:eastAsia="Cambria" w:hAnsi="Times New Roman" w:cs="Times New Roman"/>
                <w:sz w:val="28"/>
                <w:szCs w:val="28"/>
              </w:rPr>
              <w:t>от</w:t>
            </w:r>
            <w:r w:rsidR="00217B70">
              <w:rPr>
                <w:rFonts w:ascii="Times New Roman" w:eastAsia="Cambria" w:hAnsi="Times New Roman" w:cs="Times New Roman"/>
                <w:sz w:val="28"/>
                <w:szCs w:val="28"/>
              </w:rPr>
              <w:t> </w:t>
            </w:r>
            <w:r w:rsidR="00FF07BD">
              <w:rPr>
                <w:rFonts w:ascii="Times New Roman" w:eastAsia="Cambria" w:hAnsi="Times New Roman" w:cs="Times New Roman"/>
                <w:sz w:val="28"/>
                <w:szCs w:val="28"/>
              </w:rPr>
              <w:t>05.07.2018 № </w:t>
            </w:r>
            <w:r w:rsidRPr="00972B27">
              <w:rPr>
                <w:rFonts w:ascii="Times New Roman" w:eastAsia="Cambria" w:hAnsi="Times New Roman" w:cs="Times New Roman"/>
                <w:sz w:val="28"/>
                <w:szCs w:val="28"/>
              </w:rPr>
              <w:t>2019 «</w:t>
            </w:r>
            <w:r w:rsidR="00217B70" w:rsidRPr="00972B27">
              <w:rPr>
                <w:rFonts w:ascii="Times New Roman" w:eastAsia="Cambria" w:hAnsi="Times New Roman" w:cs="Times New Roman"/>
                <w:sz w:val="28"/>
                <w:szCs w:val="28"/>
              </w:rPr>
              <w:t>О</w:t>
            </w:r>
            <w:r w:rsidR="00217B70">
              <w:rPr>
                <w:rFonts w:ascii="Times New Roman" w:eastAsia="Cambria" w:hAnsi="Times New Roman" w:cs="Times New Roman"/>
                <w:sz w:val="28"/>
                <w:szCs w:val="28"/>
              </w:rPr>
              <w:t> </w:t>
            </w:r>
            <w:r w:rsidRPr="00972B27">
              <w:rPr>
                <w:rFonts w:ascii="Times New Roman" w:eastAsia="Cambria" w:hAnsi="Times New Roman" w:cs="Times New Roman"/>
                <w:sz w:val="28"/>
                <w:szCs w:val="28"/>
              </w:rPr>
              <w:t xml:space="preserve">проведении </w:t>
            </w:r>
            <w:r w:rsidR="00B71EA7">
              <w:rPr>
                <w:rFonts w:ascii="Times New Roman" w:eastAsia="Cambria" w:hAnsi="Times New Roman" w:cs="Times New Roman"/>
                <w:sz w:val="28"/>
                <w:szCs w:val="28"/>
              </w:rPr>
              <w:t>закупа</w:t>
            </w:r>
            <w:r w:rsidR="00B71EA7" w:rsidRPr="00972B27">
              <w:rPr>
                <w:rFonts w:ascii="Times New Roman" w:eastAsia="Cambria" w:hAnsi="Times New Roman" w:cs="Times New Roman"/>
                <w:sz w:val="28"/>
                <w:szCs w:val="28"/>
              </w:rPr>
              <w:t xml:space="preserve"> </w:t>
            </w:r>
            <w:r w:rsidRPr="00972B27">
              <w:rPr>
                <w:rFonts w:ascii="Times New Roman" w:eastAsia="Cambria" w:hAnsi="Times New Roman" w:cs="Times New Roman"/>
                <w:sz w:val="28"/>
                <w:szCs w:val="28"/>
              </w:rPr>
              <w:t>медицинского оборудования для обеспечения оказания паллиативной медицинской помощи детям Новосибирской области»</w:t>
            </w:r>
          </w:p>
        </w:tc>
        <w:tc>
          <w:tcPr>
            <w:tcW w:w="3531" w:type="dxa"/>
            <w:shd w:val="clear" w:color="auto" w:fill="auto"/>
          </w:tcPr>
          <w:p w14:paraId="2A025537" w14:textId="77777777"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утверждает пере</w:t>
            </w:r>
            <w:r w:rsidR="005D2E3F" w:rsidRPr="00972B27">
              <w:rPr>
                <w:rFonts w:eastAsia="Cambria" w:cs="Times New Roman"/>
                <w:sz w:val="28"/>
                <w:szCs w:val="28"/>
              </w:rPr>
              <w:t xml:space="preserve">чень медицинского оборудования </w:t>
            </w:r>
            <w:r w:rsidRPr="00972B27">
              <w:rPr>
                <w:rFonts w:eastAsia="Cambria" w:cs="Times New Roman"/>
                <w:sz w:val="28"/>
                <w:szCs w:val="28"/>
              </w:rPr>
              <w:t xml:space="preserve">для оказания паллиативной медицинской помощи детям Новосибирской области для проведения закупки в 2018 году </w:t>
            </w:r>
          </w:p>
        </w:tc>
      </w:tr>
    </w:tbl>
    <w:p w14:paraId="401CFF39" w14:textId="77777777" w:rsidR="00272885" w:rsidRPr="002B6DD1" w:rsidRDefault="00272885" w:rsidP="00791E57">
      <w:pPr>
        <w:pStyle w:val="aff0"/>
        <w:widowControl w:val="0"/>
        <w:rPr>
          <w:rFonts w:cs="Times New Roman"/>
          <w:sz w:val="28"/>
          <w:szCs w:val="28"/>
        </w:rPr>
      </w:pPr>
    </w:p>
    <w:p w14:paraId="337815C9" w14:textId="41F8620A" w:rsidR="002670BC" w:rsidRPr="00972B27" w:rsidRDefault="005A3596" w:rsidP="00791E57">
      <w:pPr>
        <w:pStyle w:val="aff0"/>
        <w:widowControl w:val="0"/>
        <w:jc w:val="center"/>
        <w:rPr>
          <w:rFonts w:cs="Times New Roman"/>
          <w:b/>
          <w:sz w:val="28"/>
          <w:szCs w:val="28"/>
        </w:rPr>
      </w:pPr>
      <w:r>
        <w:rPr>
          <w:rFonts w:cs="Times New Roman"/>
          <w:b/>
          <w:sz w:val="28"/>
          <w:szCs w:val="28"/>
        </w:rPr>
        <w:t>II</w:t>
      </w:r>
      <w:r w:rsidR="00EE7A41">
        <w:rPr>
          <w:rFonts w:cs="Times New Roman"/>
          <w:b/>
          <w:sz w:val="28"/>
          <w:szCs w:val="28"/>
        </w:rPr>
        <w:t>. </w:t>
      </w:r>
      <w:r w:rsidR="002670BC" w:rsidRPr="00972B27">
        <w:rPr>
          <w:rFonts w:cs="Times New Roman"/>
          <w:b/>
          <w:sz w:val="28"/>
          <w:szCs w:val="28"/>
        </w:rPr>
        <w:t>Основные статистические данные Новосибирской области</w:t>
      </w:r>
    </w:p>
    <w:p w14:paraId="20E87EF6" w14:textId="77777777" w:rsidR="00272885" w:rsidRPr="00972B27" w:rsidRDefault="00272885" w:rsidP="00791E57">
      <w:pPr>
        <w:pStyle w:val="aff0"/>
        <w:widowControl w:val="0"/>
        <w:rPr>
          <w:rFonts w:cs="Times New Roman"/>
          <w:sz w:val="28"/>
          <w:szCs w:val="28"/>
        </w:rPr>
      </w:pPr>
    </w:p>
    <w:p w14:paraId="125B6D06" w14:textId="77777777" w:rsidR="002670BC" w:rsidRPr="00972B27" w:rsidRDefault="002670BC" w:rsidP="00791E57">
      <w:pPr>
        <w:pStyle w:val="aff0"/>
        <w:widowControl w:val="0"/>
        <w:jc w:val="center"/>
        <w:rPr>
          <w:rFonts w:cs="Times New Roman"/>
          <w:sz w:val="28"/>
          <w:szCs w:val="28"/>
        </w:rPr>
      </w:pPr>
      <w:r w:rsidRPr="00972B27">
        <w:rPr>
          <w:rFonts w:cs="Times New Roman"/>
          <w:sz w:val="28"/>
          <w:szCs w:val="28"/>
        </w:rPr>
        <w:t>2.1. Общая информация о Новосибирской области</w:t>
      </w:r>
    </w:p>
    <w:p w14:paraId="587247DC" w14:textId="77777777" w:rsidR="00272885" w:rsidRPr="00972B27" w:rsidRDefault="00272885" w:rsidP="00791E57">
      <w:pPr>
        <w:pStyle w:val="aff0"/>
        <w:widowControl w:val="0"/>
        <w:rPr>
          <w:rFonts w:cs="Times New Roman"/>
          <w:sz w:val="28"/>
          <w:szCs w:val="28"/>
        </w:rPr>
      </w:pPr>
    </w:p>
    <w:p w14:paraId="333BA41B" w14:textId="77777777" w:rsidR="00272885" w:rsidRPr="00972B27" w:rsidRDefault="00272885" w:rsidP="005D2E3F">
      <w:pPr>
        <w:pStyle w:val="aff0"/>
        <w:widowControl w:val="0"/>
        <w:ind w:firstLine="709"/>
        <w:jc w:val="both"/>
        <w:rPr>
          <w:rFonts w:cs="Times New Roman"/>
          <w:sz w:val="28"/>
          <w:szCs w:val="28"/>
        </w:rPr>
      </w:pPr>
      <w:r w:rsidRPr="00972B27">
        <w:rPr>
          <w:rFonts w:cs="Times New Roman"/>
          <w:sz w:val="28"/>
          <w:szCs w:val="28"/>
        </w:rPr>
        <w:t xml:space="preserve">Новосибирская область </w:t>
      </w:r>
      <w:r w:rsidR="005D2E3F" w:rsidRPr="00972B27">
        <w:rPr>
          <w:rFonts w:cs="Times New Roman"/>
          <w:sz w:val="28"/>
          <w:szCs w:val="28"/>
        </w:rPr>
        <w:t>–</w:t>
      </w:r>
      <w:r w:rsidRPr="00972B27">
        <w:rPr>
          <w:rFonts w:cs="Times New Roman"/>
          <w:sz w:val="28"/>
          <w:szCs w:val="28"/>
        </w:rPr>
        <w:t xml:space="preserve"> субъект Российской Федерации, входит в состав Сибирского федерального округа. </w:t>
      </w:r>
      <w:r w:rsidR="005D2E3F" w:rsidRPr="00972B27">
        <w:rPr>
          <w:rFonts w:cs="Times New Roman"/>
          <w:sz w:val="28"/>
          <w:szCs w:val="28"/>
        </w:rPr>
        <w:t>Р</w:t>
      </w:r>
      <w:r w:rsidRPr="00972B27">
        <w:rPr>
          <w:rFonts w:cs="Times New Roman"/>
          <w:sz w:val="28"/>
          <w:szCs w:val="28"/>
        </w:rPr>
        <w:t>ас</w:t>
      </w:r>
      <w:r w:rsidR="00981D5C" w:rsidRPr="00972B27">
        <w:rPr>
          <w:rFonts w:cs="Times New Roman"/>
          <w:sz w:val="28"/>
          <w:szCs w:val="28"/>
        </w:rPr>
        <w:t xml:space="preserve">положена на юго-востоке </w:t>
      </w:r>
      <w:proofErr w:type="gramStart"/>
      <w:r w:rsidR="00981D5C" w:rsidRPr="00972B27">
        <w:rPr>
          <w:rFonts w:cs="Times New Roman"/>
          <w:sz w:val="28"/>
          <w:szCs w:val="28"/>
        </w:rPr>
        <w:t>Западно-</w:t>
      </w:r>
      <w:r w:rsidRPr="00972B27">
        <w:rPr>
          <w:rFonts w:cs="Times New Roman"/>
          <w:sz w:val="28"/>
          <w:szCs w:val="28"/>
        </w:rPr>
        <w:t>Сибирской</w:t>
      </w:r>
      <w:proofErr w:type="gramEnd"/>
      <w:r w:rsidRPr="00972B27">
        <w:rPr>
          <w:rFonts w:cs="Times New Roman"/>
          <w:sz w:val="28"/>
          <w:szCs w:val="28"/>
        </w:rPr>
        <w:t xml:space="preserve"> равнины. </w:t>
      </w:r>
    </w:p>
    <w:p w14:paraId="121369D7" w14:textId="77777777" w:rsidR="00272885" w:rsidRPr="00972B27" w:rsidRDefault="00272885" w:rsidP="00791E57">
      <w:pPr>
        <w:pStyle w:val="aff0"/>
        <w:widowControl w:val="0"/>
        <w:ind w:firstLine="709"/>
        <w:jc w:val="both"/>
        <w:rPr>
          <w:rFonts w:cs="Times New Roman"/>
          <w:sz w:val="28"/>
          <w:szCs w:val="28"/>
        </w:rPr>
      </w:pPr>
      <w:r w:rsidRPr="00972B27">
        <w:rPr>
          <w:rFonts w:cs="Times New Roman"/>
          <w:sz w:val="28"/>
          <w:szCs w:val="28"/>
        </w:rPr>
        <w:t xml:space="preserve">Административный центр – город Новосибирск. </w:t>
      </w:r>
    </w:p>
    <w:p w14:paraId="0DD02245" w14:textId="77777777" w:rsidR="00272885" w:rsidRPr="00972B27" w:rsidRDefault="00272885" w:rsidP="002F3975">
      <w:pPr>
        <w:pStyle w:val="aff0"/>
        <w:widowControl w:val="0"/>
        <w:ind w:firstLine="709"/>
        <w:jc w:val="both"/>
        <w:rPr>
          <w:rFonts w:cs="Times New Roman"/>
          <w:sz w:val="28"/>
          <w:szCs w:val="28"/>
        </w:rPr>
      </w:pPr>
      <w:r w:rsidRPr="00972B27">
        <w:rPr>
          <w:rFonts w:cs="Times New Roman"/>
          <w:sz w:val="28"/>
          <w:szCs w:val="28"/>
        </w:rPr>
        <w:t xml:space="preserve">Площадь территории области </w:t>
      </w:r>
      <w:r w:rsidR="002F3975" w:rsidRPr="00972B27">
        <w:rPr>
          <w:rFonts w:cs="Times New Roman"/>
          <w:sz w:val="28"/>
          <w:szCs w:val="28"/>
        </w:rPr>
        <w:t xml:space="preserve">– </w:t>
      </w:r>
      <w:r w:rsidRPr="00972B27">
        <w:rPr>
          <w:rFonts w:cs="Times New Roman"/>
          <w:sz w:val="28"/>
          <w:szCs w:val="28"/>
        </w:rPr>
        <w:t xml:space="preserve">177,76 тыс. км². </w:t>
      </w:r>
    </w:p>
    <w:p w14:paraId="04BF5749" w14:textId="77777777" w:rsidR="00272885" w:rsidRPr="00972B27" w:rsidRDefault="002F3975" w:rsidP="00791E57">
      <w:pPr>
        <w:pStyle w:val="aff0"/>
        <w:widowControl w:val="0"/>
        <w:ind w:firstLine="709"/>
        <w:jc w:val="both"/>
        <w:rPr>
          <w:rFonts w:cs="Times New Roman"/>
          <w:sz w:val="28"/>
          <w:szCs w:val="28"/>
        </w:rPr>
      </w:pPr>
      <w:r w:rsidRPr="00972B27">
        <w:rPr>
          <w:rFonts w:cs="Times New Roman"/>
          <w:sz w:val="28"/>
          <w:szCs w:val="28"/>
        </w:rPr>
        <w:t>Протяже</w:t>
      </w:r>
      <w:r w:rsidR="00272885" w:rsidRPr="00972B27">
        <w:rPr>
          <w:rFonts w:cs="Times New Roman"/>
          <w:sz w:val="28"/>
          <w:szCs w:val="28"/>
        </w:rPr>
        <w:t xml:space="preserve">нность области с запада на восток </w:t>
      </w:r>
      <w:r w:rsidRPr="00972B27">
        <w:rPr>
          <w:rFonts w:cs="Times New Roman"/>
          <w:sz w:val="28"/>
          <w:szCs w:val="28"/>
        </w:rPr>
        <w:t>–</w:t>
      </w:r>
      <w:r w:rsidR="00272885" w:rsidRPr="00972B27">
        <w:rPr>
          <w:rFonts w:cs="Times New Roman"/>
          <w:sz w:val="28"/>
          <w:szCs w:val="28"/>
        </w:rPr>
        <w:t xml:space="preserve"> 642 км, с севера на юг </w:t>
      </w:r>
      <w:r w:rsidRPr="00972B27">
        <w:rPr>
          <w:rFonts w:cs="Times New Roman"/>
          <w:sz w:val="28"/>
          <w:szCs w:val="28"/>
        </w:rPr>
        <w:t>–</w:t>
      </w:r>
      <w:r w:rsidR="00272885" w:rsidRPr="00972B27">
        <w:rPr>
          <w:rFonts w:cs="Times New Roman"/>
          <w:sz w:val="28"/>
          <w:szCs w:val="28"/>
        </w:rPr>
        <w:t xml:space="preserve"> 444 км. </w:t>
      </w:r>
    </w:p>
    <w:p w14:paraId="3B84310F" w14:textId="77777777" w:rsidR="00272885" w:rsidRPr="00972B27" w:rsidRDefault="00EB218A" w:rsidP="00791E57">
      <w:pPr>
        <w:pStyle w:val="aff0"/>
        <w:widowControl w:val="0"/>
        <w:ind w:firstLine="709"/>
        <w:jc w:val="both"/>
        <w:rPr>
          <w:rFonts w:cs="Times New Roman"/>
          <w:sz w:val="28"/>
          <w:szCs w:val="28"/>
        </w:rPr>
      </w:pPr>
      <w:r w:rsidRPr="00972B27">
        <w:rPr>
          <w:rFonts w:cs="Times New Roman"/>
          <w:sz w:val="28"/>
          <w:szCs w:val="28"/>
        </w:rPr>
        <w:t>Новосибирская область является 19-м</w:t>
      </w:r>
      <w:r w:rsidR="00272885" w:rsidRPr="00972B27">
        <w:rPr>
          <w:rFonts w:cs="Times New Roman"/>
          <w:sz w:val="28"/>
          <w:szCs w:val="28"/>
        </w:rPr>
        <w:t xml:space="preserve"> по территории субъект</w:t>
      </w:r>
      <w:r w:rsidRPr="00972B27">
        <w:rPr>
          <w:rFonts w:cs="Times New Roman"/>
          <w:sz w:val="28"/>
          <w:szCs w:val="28"/>
        </w:rPr>
        <w:t>ом Российской Федерации, занимающим</w:t>
      </w:r>
      <w:r w:rsidR="002F3975" w:rsidRPr="00972B27">
        <w:rPr>
          <w:rFonts w:cs="Times New Roman"/>
          <w:sz w:val="28"/>
          <w:szCs w:val="28"/>
        </w:rPr>
        <w:t xml:space="preserve"> 1,04</w:t>
      </w:r>
      <w:r w:rsidR="00272885" w:rsidRPr="00972B27">
        <w:rPr>
          <w:rFonts w:cs="Times New Roman"/>
          <w:sz w:val="28"/>
          <w:szCs w:val="28"/>
        </w:rPr>
        <w:t>% площади страны.</w:t>
      </w:r>
    </w:p>
    <w:p w14:paraId="595AE65D" w14:textId="77777777" w:rsidR="00272885" w:rsidRPr="00972B27" w:rsidRDefault="00272885" w:rsidP="00791E57">
      <w:pPr>
        <w:pStyle w:val="aff0"/>
        <w:widowControl w:val="0"/>
        <w:ind w:firstLine="709"/>
        <w:jc w:val="both"/>
        <w:rPr>
          <w:rFonts w:cs="Times New Roman"/>
          <w:sz w:val="28"/>
          <w:szCs w:val="28"/>
        </w:rPr>
      </w:pPr>
      <w:r w:rsidRPr="00972B27">
        <w:rPr>
          <w:rFonts w:cs="Times New Roman"/>
          <w:sz w:val="28"/>
          <w:szCs w:val="28"/>
        </w:rPr>
        <w:t xml:space="preserve">Новосибирская область разделена на 30 административно-территориальных единиц (районов). В рамках муниципального устройства в границах районов образовано 26 городских и 429 сельских поселений. </w:t>
      </w:r>
    </w:p>
    <w:p w14:paraId="0F44566E" w14:textId="77777777" w:rsidR="002C33C5" w:rsidRPr="00972B27" w:rsidRDefault="002C33C5" w:rsidP="00791E57">
      <w:pPr>
        <w:pStyle w:val="aff0"/>
        <w:widowControl w:val="0"/>
        <w:ind w:firstLine="709"/>
        <w:jc w:val="both"/>
        <w:rPr>
          <w:rFonts w:cs="Times New Roman"/>
          <w:sz w:val="28"/>
          <w:szCs w:val="28"/>
        </w:rPr>
      </w:pPr>
      <w:r w:rsidRPr="00972B27">
        <w:rPr>
          <w:rFonts w:cs="Times New Roman"/>
          <w:sz w:val="28"/>
          <w:szCs w:val="28"/>
        </w:rPr>
        <w:t xml:space="preserve">Плотность населения Новосибирской области составляет </w:t>
      </w:r>
      <w:r w:rsidR="00874D2B" w:rsidRPr="00972B27">
        <w:rPr>
          <w:rFonts w:cs="Times New Roman"/>
          <w:sz w:val="28"/>
          <w:szCs w:val="28"/>
        </w:rPr>
        <w:t xml:space="preserve">15,64 </w:t>
      </w:r>
      <w:r w:rsidRPr="00972B27">
        <w:rPr>
          <w:rFonts w:cs="Times New Roman"/>
          <w:sz w:val="28"/>
          <w:szCs w:val="28"/>
        </w:rPr>
        <w:t>чел./км</w:t>
      </w:r>
      <w:r w:rsidRPr="00972B27">
        <w:rPr>
          <w:rFonts w:cs="Times New Roman"/>
          <w:sz w:val="28"/>
          <w:szCs w:val="28"/>
          <w:vertAlign w:val="superscript"/>
        </w:rPr>
        <w:t>2</w:t>
      </w:r>
      <w:r w:rsidRPr="00972B27">
        <w:rPr>
          <w:rFonts w:cs="Times New Roman"/>
          <w:sz w:val="28"/>
          <w:szCs w:val="28"/>
        </w:rPr>
        <w:t>.</w:t>
      </w:r>
    </w:p>
    <w:p w14:paraId="4BB468DE" w14:textId="77777777" w:rsidR="002C33C5" w:rsidRPr="00972B27" w:rsidRDefault="002C33C5" w:rsidP="00791E57">
      <w:pPr>
        <w:pStyle w:val="aff0"/>
        <w:widowControl w:val="0"/>
        <w:ind w:firstLine="709"/>
        <w:jc w:val="both"/>
        <w:rPr>
          <w:rFonts w:cs="Times New Roman"/>
          <w:sz w:val="28"/>
          <w:szCs w:val="28"/>
        </w:rPr>
      </w:pPr>
      <w:r w:rsidRPr="00972B27">
        <w:rPr>
          <w:rFonts w:cs="Times New Roman"/>
          <w:sz w:val="28"/>
          <w:szCs w:val="28"/>
        </w:rPr>
        <w:t>Самый густонаселе</w:t>
      </w:r>
      <w:r w:rsidR="00FF07BD">
        <w:rPr>
          <w:rFonts w:cs="Times New Roman"/>
          <w:sz w:val="28"/>
          <w:szCs w:val="28"/>
        </w:rPr>
        <w:t>нный район – </w:t>
      </w:r>
      <w:r w:rsidR="002F3975" w:rsidRPr="00972B27">
        <w:rPr>
          <w:rFonts w:cs="Times New Roman"/>
          <w:sz w:val="28"/>
          <w:szCs w:val="28"/>
        </w:rPr>
        <w:t>Новосибирский (</w:t>
      </w:r>
      <w:r w:rsidR="00FB5F00" w:rsidRPr="00972B27">
        <w:rPr>
          <w:rFonts w:cs="Times New Roman"/>
          <w:sz w:val="28"/>
          <w:szCs w:val="28"/>
        </w:rPr>
        <w:t xml:space="preserve">147 850 </w:t>
      </w:r>
      <w:r w:rsidRPr="00972B27">
        <w:rPr>
          <w:rFonts w:cs="Times New Roman"/>
          <w:sz w:val="28"/>
          <w:szCs w:val="28"/>
        </w:rPr>
        <w:t>человек),</w:t>
      </w:r>
      <w:r w:rsidR="00FF07BD">
        <w:rPr>
          <w:rFonts w:cs="Times New Roman"/>
          <w:sz w:val="28"/>
          <w:szCs w:val="28"/>
        </w:rPr>
        <w:t xml:space="preserve"> плотность населения которого – </w:t>
      </w:r>
      <w:r w:rsidR="00FB5F00" w:rsidRPr="00972B27">
        <w:rPr>
          <w:rFonts w:cs="Times New Roman"/>
          <w:sz w:val="28"/>
          <w:szCs w:val="28"/>
        </w:rPr>
        <w:t xml:space="preserve">52,23 </w:t>
      </w:r>
      <w:r w:rsidRPr="00972B27">
        <w:rPr>
          <w:rFonts w:cs="Times New Roman"/>
          <w:sz w:val="28"/>
          <w:szCs w:val="28"/>
        </w:rPr>
        <w:t>чел./км</w:t>
      </w:r>
      <w:r w:rsidRPr="00972B27">
        <w:rPr>
          <w:rFonts w:cs="Times New Roman"/>
          <w:sz w:val="28"/>
          <w:szCs w:val="28"/>
          <w:vertAlign w:val="superscript"/>
        </w:rPr>
        <w:t>2</w:t>
      </w:r>
      <w:r w:rsidRPr="00972B27">
        <w:rPr>
          <w:rFonts w:cs="Times New Roman"/>
          <w:sz w:val="28"/>
          <w:szCs w:val="28"/>
        </w:rPr>
        <w:t>. Самый малонаселенный район – Северный (</w:t>
      </w:r>
      <w:r w:rsidR="00523F5D" w:rsidRPr="00972B27">
        <w:rPr>
          <w:rFonts w:cs="Times New Roman"/>
          <w:sz w:val="28"/>
          <w:szCs w:val="28"/>
        </w:rPr>
        <w:t xml:space="preserve">9 066 </w:t>
      </w:r>
      <w:r w:rsidRPr="00972B27">
        <w:rPr>
          <w:rFonts w:cs="Times New Roman"/>
          <w:sz w:val="28"/>
          <w:szCs w:val="28"/>
        </w:rPr>
        <w:t>человек)</w:t>
      </w:r>
      <w:r w:rsidR="002F3975" w:rsidRPr="00972B27">
        <w:rPr>
          <w:rFonts w:cs="Times New Roman"/>
          <w:sz w:val="28"/>
          <w:szCs w:val="28"/>
        </w:rPr>
        <w:t>,</w:t>
      </w:r>
      <w:r w:rsidRPr="00972B27">
        <w:rPr>
          <w:rFonts w:cs="Times New Roman"/>
          <w:sz w:val="28"/>
          <w:szCs w:val="28"/>
        </w:rPr>
        <w:t xml:space="preserve"> плотность </w:t>
      </w:r>
      <w:r w:rsidR="00FF07BD">
        <w:rPr>
          <w:rFonts w:cs="Times New Roman"/>
          <w:sz w:val="28"/>
          <w:szCs w:val="28"/>
        </w:rPr>
        <w:t>населения которого – </w:t>
      </w:r>
      <w:r w:rsidR="00FB5F00" w:rsidRPr="00972B27">
        <w:rPr>
          <w:rFonts w:cs="Times New Roman"/>
          <w:sz w:val="28"/>
          <w:szCs w:val="28"/>
        </w:rPr>
        <w:t>0,58</w:t>
      </w:r>
      <w:r w:rsidR="002F3975" w:rsidRPr="00972B27">
        <w:rPr>
          <w:rFonts w:cs="Times New Roman"/>
          <w:sz w:val="28"/>
          <w:szCs w:val="28"/>
        </w:rPr>
        <w:t xml:space="preserve"> чел./</w:t>
      </w:r>
      <w:r w:rsidRPr="00972B27">
        <w:rPr>
          <w:rFonts w:cs="Times New Roman"/>
          <w:sz w:val="28"/>
          <w:szCs w:val="28"/>
        </w:rPr>
        <w:t>км</w:t>
      </w:r>
      <w:r w:rsidRPr="00972B27">
        <w:rPr>
          <w:rFonts w:cs="Times New Roman"/>
          <w:sz w:val="28"/>
          <w:szCs w:val="28"/>
          <w:vertAlign w:val="superscript"/>
        </w:rPr>
        <w:t>2</w:t>
      </w:r>
      <w:r w:rsidRPr="00972B27">
        <w:rPr>
          <w:rFonts w:cs="Times New Roman"/>
          <w:sz w:val="28"/>
          <w:szCs w:val="28"/>
        </w:rPr>
        <w:t>.</w:t>
      </w:r>
    </w:p>
    <w:p w14:paraId="6327DB3F" w14:textId="77777777" w:rsidR="00272885" w:rsidRPr="00972B27" w:rsidRDefault="00272885" w:rsidP="00791E57">
      <w:pPr>
        <w:pStyle w:val="aff0"/>
        <w:widowControl w:val="0"/>
        <w:ind w:firstLine="709"/>
        <w:jc w:val="both"/>
        <w:rPr>
          <w:rFonts w:cs="Times New Roman"/>
          <w:sz w:val="28"/>
          <w:szCs w:val="28"/>
        </w:rPr>
      </w:pPr>
      <w:r w:rsidRPr="00972B27">
        <w:rPr>
          <w:rFonts w:cs="Times New Roman"/>
          <w:sz w:val="28"/>
          <w:szCs w:val="28"/>
        </w:rPr>
        <w:t xml:space="preserve">По данным </w:t>
      </w:r>
      <w:r w:rsidR="008D66EB" w:rsidRPr="00972B27">
        <w:rPr>
          <w:rFonts w:cs="Times New Roman"/>
          <w:sz w:val="28"/>
          <w:szCs w:val="28"/>
        </w:rPr>
        <w:t>Территориального органа Федеральной службы государственной статистики по</w:t>
      </w:r>
      <w:r w:rsidR="00FF07BD">
        <w:rPr>
          <w:rFonts w:cs="Times New Roman"/>
          <w:sz w:val="28"/>
          <w:szCs w:val="28"/>
        </w:rPr>
        <w:t xml:space="preserve"> Новосибирской области (далее – </w:t>
      </w:r>
      <w:proofErr w:type="spellStart"/>
      <w:r w:rsidRPr="00972B27">
        <w:rPr>
          <w:rFonts w:cs="Times New Roman"/>
          <w:sz w:val="28"/>
          <w:szCs w:val="28"/>
        </w:rPr>
        <w:t>Новосибоблстат</w:t>
      </w:r>
      <w:proofErr w:type="spellEnd"/>
      <w:r w:rsidR="008D66EB" w:rsidRPr="00972B27">
        <w:rPr>
          <w:rFonts w:cs="Times New Roman"/>
          <w:sz w:val="28"/>
          <w:szCs w:val="28"/>
        </w:rPr>
        <w:t>)</w:t>
      </w:r>
      <w:r w:rsidRPr="00972B27">
        <w:rPr>
          <w:rFonts w:cs="Times New Roman"/>
          <w:sz w:val="28"/>
          <w:szCs w:val="28"/>
        </w:rPr>
        <w:t xml:space="preserve"> численность населения Новосибирской области</w:t>
      </w:r>
      <w:r w:rsidR="008A06B6" w:rsidRPr="00972B27">
        <w:rPr>
          <w:rFonts w:cs="Times New Roman"/>
          <w:sz w:val="28"/>
          <w:szCs w:val="28"/>
        </w:rPr>
        <w:t xml:space="preserve"> на 01.01.2021</w:t>
      </w:r>
      <w:r w:rsidR="00876D9D" w:rsidRPr="00972B27">
        <w:rPr>
          <w:rFonts w:cs="Times New Roman"/>
          <w:sz w:val="28"/>
          <w:szCs w:val="28"/>
        </w:rPr>
        <w:t xml:space="preserve"> составила </w:t>
      </w:r>
      <w:r w:rsidR="008A06B6" w:rsidRPr="00972B27">
        <w:rPr>
          <w:rFonts w:cs="Times New Roman"/>
          <w:sz w:val="28"/>
          <w:szCs w:val="28"/>
        </w:rPr>
        <w:t xml:space="preserve">2 780 292 </w:t>
      </w:r>
      <w:r w:rsidRPr="00972B27">
        <w:rPr>
          <w:rFonts w:cs="Times New Roman"/>
          <w:sz w:val="28"/>
          <w:szCs w:val="28"/>
        </w:rPr>
        <w:t>человек</w:t>
      </w:r>
      <w:r w:rsidR="002F3975" w:rsidRPr="00972B27">
        <w:rPr>
          <w:rFonts w:cs="Times New Roman"/>
          <w:sz w:val="28"/>
          <w:szCs w:val="28"/>
        </w:rPr>
        <w:t>а</w:t>
      </w:r>
      <w:r w:rsidRPr="00972B27">
        <w:rPr>
          <w:rFonts w:cs="Times New Roman"/>
          <w:sz w:val="28"/>
          <w:szCs w:val="28"/>
        </w:rPr>
        <w:t xml:space="preserve">, городское население – </w:t>
      </w:r>
      <w:r w:rsidR="008A06B6" w:rsidRPr="00972B27">
        <w:rPr>
          <w:rFonts w:cs="Times New Roman"/>
          <w:sz w:val="28"/>
          <w:szCs w:val="28"/>
        </w:rPr>
        <w:t xml:space="preserve">2 206 580 </w:t>
      </w:r>
      <w:r w:rsidRPr="00972B27">
        <w:rPr>
          <w:rFonts w:cs="Times New Roman"/>
          <w:sz w:val="28"/>
          <w:szCs w:val="28"/>
        </w:rPr>
        <w:t>че</w:t>
      </w:r>
      <w:r w:rsidR="00876D9D" w:rsidRPr="00972B27">
        <w:rPr>
          <w:rFonts w:cs="Times New Roman"/>
          <w:sz w:val="28"/>
          <w:szCs w:val="28"/>
        </w:rPr>
        <w:t xml:space="preserve">ловек, сельское население – </w:t>
      </w:r>
      <w:r w:rsidR="00603195" w:rsidRPr="00972B27">
        <w:rPr>
          <w:rFonts w:cs="Times New Roman"/>
          <w:sz w:val="28"/>
          <w:szCs w:val="28"/>
        </w:rPr>
        <w:t xml:space="preserve">573 712 </w:t>
      </w:r>
      <w:r w:rsidRPr="00972B27">
        <w:rPr>
          <w:rFonts w:cs="Times New Roman"/>
          <w:sz w:val="28"/>
          <w:szCs w:val="28"/>
        </w:rPr>
        <w:t>человек. Численность детей от</w:t>
      </w:r>
      <w:r w:rsidR="00876D9D" w:rsidRPr="00972B27">
        <w:rPr>
          <w:rFonts w:cs="Times New Roman"/>
          <w:sz w:val="28"/>
          <w:szCs w:val="28"/>
        </w:rPr>
        <w:t xml:space="preserve"> 0 до 17 лет включительно – </w:t>
      </w:r>
      <w:r w:rsidR="00851612" w:rsidRPr="00972B27">
        <w:rPr>
          <w:rFonts w:cs="Times New Roman"/>
          <w:sz w:val="28"/>
          <w:szCs w:val="28"/>
        </w:rPr>
        <w:t xml:space="preserve">592 226 </w:t>
      </w:r>
      <w:r w:rsidRPr="00972B27">
        <w:rPr>
          <w:rFonts w:cs="Times New Roman"/>
          <w:sz w:val="28"/>
          <w:szCs w:val="28"/>
        </w:rPr>
        <w:t>человек. Плотность населен</w:t>
      </w:r>
      <w:r w:rsidR="002F3975" w:rsidRPr="00972B27">
        <w:rPr>
          <w:rFonts w:cs="Times New Roman"/>
          <w:sz w:val="28"/>
          <w:szCs w:val="28"/>
        </w:rPr>
        <w:t xml:space="preserve">ия составляет </w:t>
      </w:r>
      <w:r w:rsidR="00380ED9" w:rsidRPr="00972B27">
        <w:rPr>
          <w:rFonts w:cs="Times New Roman"/>
          <w:sz w:val="28"/>
          <w:szCs w:val="28"/>
        </w:rPr>
        <w:t xml:space="preserve">15,64 </w:t>
      </w:r>
      <w:r w:rsidR="002F3975" w:rsidRPr="00972B27">
        <w:rPr>
          <w:rFonts w:cs="Times New Roman"/>
          <w:sz w:val="28"/>
          <w:szCs w:val="28"/>
        </w:rPr>
        <w:t>человека/</w:t>
      </w:r>
      <w:r w:rsidRPr="00972B27">
        <w:rPr>
          <w:rFonts w:cs="Times New Roman"/>
          <w:sz w:val="28"/>
          <w:szCs w:val="28"/>
        </w:rPr>
        <w:t>км</w:t>
      </w:r>
      <w:r w:rsidR="002F3975" w:rsidRPr="00972B27">
        <w:rPr>
          <w:rFonts w:cs="Times New Roman"/>
          <w:sz w:val="28"/>
          <w:szCs w:val="28"/>
          <w:vertAlign w:val="superscript"/>
        </w:rPr>
        <w:t>2</w:t>
      </w:r>
      <w:r w:rsidRPr="00972B27">
        <w:rPr>
          <w:rFonts w:cs="Times New Roman"/>
          <w:sz w:val="28"/>
          <w:szCs w:val="28"/>
        </w:rPr>
        <w:t>.</w:t>
      </w:r>
    </w:p>
    <w:p w14:paraId="0B12EE7C" w14:textId="77777777" w:rsidR="00475CD5" w:rsidRPr="00972B27" w:rsidRDefault="00FE31F9" w:rsidP="00475CD5">
      <w:pPr>
        <w:widowControl w:val="0"/>
        <w:spacing w:line="240" w:lineRule="auto"/>
        <w:jc w:val="right"/>
        <w:rPr>
          <w:rFonts w:ascii="Times New Roman" w:hAnsi="Times New Roman" w:cs="Times New Roman"/>
          <w:sz w:val="28"/>
          <w:szCs w:val="28"/>
        </w:rPr>
      </w:pPr>
      <w:r>
        <w:rPr>
          <w:rFonts w:ascii="Times New Roman" w:hAnsi="Times New Roman" w:cs="Times New Roman"/>
          <w:sz w:val="28"/>
          <w:szCs w:val="28"/>
        </w:rPr>
        <w:t>Таблица № </w:t>
      </w:r>
      <w:r w:rsidR="00475CD5" w:rsidRPr="00972B27">
        <w:rPr>
          <w:rFonts w:ascii="Times New Roman" w:hAnsi="Times New Roman" w:cs="Times New Roman"/>
          <w:sz w:val="28"/>
          <w:szCs w:val="28"/>
        </w:rPr>
        <w:t>3</w:t>
      </w:r>
    </w:p>
    <w:p w14:paraId="7053C26B" w14:textId="77777777" w:rsidR="00272885" w:rsidRPr="00972B27" w:rsidRDefault="00272885" w:rsidP="002F3975">
      <w:pPr>
        <w:pStyle w:val="aff0"/>
        <w:widowControl w:val="0"/>
        <w:jc w:val="center"/>
        <w:rPr>
          <w:rFonts w:cs="Times New Roman"/>
          <w:sz w:val="28"/>
          <w:szCs w:val="28"/>
        </w:rPr>
      </w:pPr>
    </w:p>
    <w:p w14:paraId="585665A0" w14:textId="77777777" w:rsidR="00272885" w:rsidRPr="00972B27" w:rsidRDefault="00272885" w:rsidP="00791E57">
      <w:pPr>
        <w:pStyle w:val="aff0"/>
        <w:widowControl w:val="0"/>
        <w:jc w:val="center"/>
        <w:rPr>
          <w:rFonts w:cs="Times New Roman"/>
          <w:sz w:val="28"/>
          <w:szCs w:val="28"/>
        </w:rPr>
      </w:pPr>
      <w:r w:rsidRPr="00972B27">
        <w:rPr>
          <w:rFonts w:cs="Times New Roman"/>
          <w:sz w:val="28"/>
          <w:szCs w:val="28"/>
        </w:rPr>
        <w:t>Показатели рождаемости и смертности в Новосибирской области</w:t>
      </w:r>
    </w:p>
    <w:p w14:paraId="0585948E" w14:textId="77777777" w:rsidR="00272885" w:rsidRPr="00972B27" w:rsidRDefault="00272885" w:rsidP="00791E57">
      <w:pPr>
        <w:pStyle w:val="aff0"/>
        <w:widowControl w:val="0"/>
        <w:jc w:val="center"/>
        <w:rPr>
          <w:rFonts w:cs="Times New Roman"/>
          <w:sz w:val="28"/>
          <w:szCs w:val="28"/>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69"/>
        <w:gridCol w:w="1633"/>
        <w:gridCol w:w="3827"/>
        <w:gridCol w:w="1275"/>
        <w:gridCol w:w="1395"/>
      </w:tblGrid>
      <w:tr w:rsidR="00272885" w:rsidRPr="00972B27" w14:paraId="343A2E83" w14:textId="77777777" w:rsidTr="002F3975">
        <w:trPr>
          <w:trHeight w:val="20"/>
        </w:trPr>
        <w:tc>
          <w:tcPr>
            <w:tcW w:w="1769" w:type="dxa"/>
            <w:shd w:val="clear" w:color="auto" w:fill="auto"/>
          </w:tcPr>
          <w:p w14:paraId="70A0AE80" w14:textId="77777777"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Наименование</w:t>
            </w:r>
          </w:p>
          <w:p w14:paraId="5F535710" w14:textId="77777777"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показателя</w:t>
            </w:r>
          </w:p>
        </w:tc>
        <w:tc>
          <w:tcPr>
            <w:tcW w:w="5460" w:type="dxa"/>
            <w:gridSpan w:val="2"/>
            <w:shd w:val="clear" w:color="auto" w:fill="auto"/>
          </w:tcPr>
          <w:p w14:paraId="1B3FF6AD" w14:textId="77777777"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Период</w:t>
            </w:r>
          </w:p>
        </w:tc>
        <w:tc>
          <w:tcPr>
            <w:tcW w:w="1275" w:type="dxa"/>
            <w:shd w:val="clear" w:color="auto" w:fill="auto"/>
          </w:tcPr>
          <w:p w14:paraId="7FE719F8" w14:textId="77777777" w:rsidR="002F3975" w:rsidRPr="00972B27" w:rsidRDefault="00272885" w:rsidP="002F3975">
            <w:pPr>
              <w:pStyle w:val="1a"/>
              <w:spacing w:line="240" w:lineRule="auto"/>
              <w:jc w:val="center"/>
              <w:rPr>
                <w:rStyle w:val="11pt"/>
                <w:rFonts w:eastAsia="Arial"/>
                <w:color w:val="auto"/>
                <w:sz w:val="28"/>
                <w:szCs w:val="28"/>
              </w:rPr>
            </w:pPr>
            <w:r w:rsidRPr="00972B27">
              <w:rPr>
                <w:rStyle w:val="11pt"/>
                <w:rFonts w:eastAsia="Arial"/>
                <w:color w:val="auto"/>
                <w:sz w:val="28"/>
                <w:szCs w:val="28"/>
              </w:rPr>
              <w:t>Единица</w:t>
            </w:r>
          </w:p>
          <w:p w14:paraId="5FDC381A" w14:textId="77777777"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измерения</w:t>
            </w:r>
          </w:p>
        </w:tc>
        <w:tc>
          <w:tcPr>
            <w:tcW w:w="1395" w:type="dxa"/>
            <w:shd w:val="clear" w:color="auto" w:fill="auto"/>
          </w:tcPr>
          <w:p w14:paraId="1E6124C6" w14:textId="77777777"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Субъект,</w:t>
            </w:r>
          </w:p>
          <w:p w14:paraId="0FCC85EA" w14:textId="77777777"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всего</w:t>
            </w:r>
          </w:p>
        </w:tc>
      </w:tr>
      <w:tr w:rsidR="003B642D" w:rsidRPr="00972B27" w14:paraId="6A9C338D" w14:textId="77777777" w:rsidTr="00BB06B0">
        <w:trPr>
          <w:trHeight w:val="20"/>
        </w:trPr>
        <w:tc>
          <w:tcPr>
            <w:tcW w:w="1769" w:type="dxa"/>
            <w:vMerge w:val="restart"/>
            <w:shd w:val="clear" w:color="auto" w:fill="auto"/>
          </w:tcPr>
          <w:p w14:paraId="37171C86" w14:textId="77777777" w:rsidR="003B642D" w:rsidRPr="00972B27" w:rsidRDefault="003B642D" w:rsidP="003B642D">
            <w:pPr>
              <w:pStyle w:val="1a"/>
              <w:spacing w:line="240" w:lineRule="auto"/>
              <w:ind w:left="140"/>
              <w:jc w:val="center"/>
              <w:rPr>
                <w:sz w:val="28"/>
                <w:szCs w:val="28"/>
              </w:rPr>
            </w:pPr>
            <w:r w:rsidRPr="00972B27">
              <w:rPr>
                <w:rStyle w:val="11pt"/>
                <w:rFonts w:eastAsia="Arial"/>
                <w:color w:val="auto"/>
                <w:sz w:val="28"/>
                <w:szCs w:val="28"/>
              </w:rPr>
              <w:t>Рождаемость</w:t>
            </w:r>
          </w:p>
        </w:tc>
        <w:tc>
          <w:tcPr>
            <w:tcW w:w="5460" w:type="dxa"/>
            <w:gridSpan w:val="2"/>
            <w:shd w:val="clear" w:color="auto" w:fill="auto"/>
          </w:tcPr>
          <w:p w14:paraId="0CAE1EB8" w14:textId="33C6B15B" w:rsidR="003B642D" w:rsidRPr="00972B27" w:rsidRDefault="003B642D" w:rsidP="003B642D">
            <w:pPr>
              <w:pStyle w:val="1a"/>
              <w:spacing w:line="240" w:lineRule="auto"/>
              <w:jc w:val="center"/>
              <w:rPr>
                <w:sz w:val="28"/>
                <w:szCs w:val="28"/>
              </w:rPr>
            </w:pPr>
            <w:r w:rsidRPr="00972B27">
              <w:rPr>
                <w:rStyle w:val="11pt"/>
                <w:rFonts w:eastAsia="Arial"/>
                <w:color w:val="auto"/>
                <w:sz w:val="28"/>
                <w:szCs w:val="28"/>
              </w:rPr>
              <w:t>2019</w:t>
            </w:r>
            <w:r w:rsidR="00245254">
              <w:rPr>
                <w:rStyle w:val="11pt"/>
                <w:rFonts w:eastAsia="Arial"/>
                <w:color w:val="auto"/>
                <w:sz w:val="28"/>
                <w:szCs w:val="28"/>
              </w:rPr>
              <w:t> </w:t>
            </w:r>
            <w:r w:rsidRPr="00972B27">
              <w:rPr>
                <w:rStyle w:val="11pt"/>
                <w:rFonts w:eastAsia="Arial"/>
                <w:color w:val="auto"/>
                <w:sz w:val="28"/>
                <w:szCs w:val="28"/>
              </w:rPr>
              <w:t>год*</w:t>
            </w:r>
          </w:p>
        </w:tc>
        <w:tc>
          <w:tcPr>
            <w:tcW w:w="1275" w:type="dxa"/>
            <w:shd w:val="clear" w:color="auto" w:fill="auto"/>
          </w:tcPr>
          <w:p w14:paraId="0EDD2AC0" w14:textId="77777777" w:rsidR="003B642D" w:rsidRPr="00972B27" w:rsidRDefault="003B642D" w:rsidP="003B642D">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55BDBA2D" w14:textId="77777777" w:rsidR="003B642D" w:rsidRPr="00972B27" w:rsidRDefault="003B642D" w:rsidP="003B642D">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30 023</w:t>
            </w:r>
          </w:p>
        </w:tc>
      </w:tr>
      <w:tr w:rsidR="003B642D" w:rsidRPr="00972B27" w14:paraId="7578EEBF" w14:textId="77777777" w:rsidTr="00BB06B0">
        <w:trPr>
          <w:trHeight w:val="20"/>
        </w:trPr>
        <w:tc>
          <w:tcPr>
            <w:tcW w:w="1769" w:type="dxa"/>
            <w:vMerge/>
            <w:shd w:val="clear" w:color="auto" w:fill="auto"/>
          </w:tcPr>
          <w:p w14:paraId="057294F3" w14:textId="77777777" w:rsidR="003B642D" w:rsidRPr="00972B27" w:rsidRDefault="003B642D" w:rsidP="003B642D">
            <w:pPr>
              <w:pStyle w:val="1a"/>
              <w:spacing w:line="240" w:lineRule="auto"/>
              <w:ind w:left="140"/>
              <w:jc w:val="center"/>
              <w:rPr>
                <w:sz w:val="28"/>
                <w:szCs w:val="28"/>
              </w:rPr>
            </w:pPr>
          </w:p>
        </w:tc>
        <w:tc>
          <w:tcPr>
            <w:tcW w:w="5460" w:type="dxa"/>
            <w:gridSpan w:val="2"/>
            <w:shd w:val="clear" w:color="auto" w:fill="auto"/>
          </w:tcPr>
          <w:p w14:paraId="17C8D0E6" w14:textId="77777777" w:rsidR="003B642D" w:rsidRPr="00972B27" w:rsidRDefault="00FE31F9" w:rsidP="003B642D">
            <w:pPr>
              <w:pStyle w:val="1a"/>
              <w:spacing w:line="240" w:lineRule="auto"/>
              <w:jc w:val="center"/>
              <w:rPr>
                <w:sz w:val="28"/>
                <w:szCs w:val="28"/>
              </w:rPr>
            </w:pPr>
            <w:r>
              <w:rPr>
                <w:rStyle w:val="11pt"/>
                <w:rFonts w:eastAsia="Arial"/>
                <w:color w:val="auto"/>
                <w:sz w:val="28"/>
                <w:szCs w:val="28"/>
              </w:rPr>
              <w:t>2020 </w:t>
            </w:r>
            <w:r w:rsidR="003B642D" w:rsidRPr="00972B27">
              <w:rPr>
                <w:rStyle w:val="11pt"/>
                <w:rFonts w:eastAsia="Arial"/>
                <w:color w:val="auto"/>
                <w:sz w:val="28"/>
                <w:szCs w:val="28"/>
              </w:rPr>
              <w:t>год*</w:t>
            </w:r>
          </w:p>
        </w:tc>
        <w:tc>
          <w:tcPr>
            <w:tcW w:w="1275" w:type="dxa"/>
            <w:shd w:val="clear" w:color="auto" w:fill="auto"/>
          </w:tcPr>
          <w:p w14:paraId="0E02B7E3" w14:textId="77777777" w:rsidR="003B642D" w:rsidRPr="00972B27" w:rsidRDefault="003B642D" w:rsidP="003B642D">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19553903" w14:textId="77777777" w:rsidR="003B642D" w:rsidRPr="00972B27" w:rsidRDefault="003B642D" w:rsidP="003B642D">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28 859</w:t>
            </w:r>
          </w:p>
        </w:tc>
      </w:tr>
      <w:tr w:rsidR="003B642D" w:rsidRPr="00972B27" w14:paraId="59E73EB2" w14:textId="77777777" w:rsidTr="00BB06B0">
        <w:trPr>
          <w:trHeight w:val="20"/>
        </w:trPr>
        <w:tc>
          <w:tcPr>
            <w:tcW w:w="1769" w:type="dxa"/>
            <w:vMerge/>
            <w:shd w:val="clear" w:color="auto" w:fill="auto"/>
          </w:tcPr>
          <w:p w14:paraId="3B6BFA3E" w14:textId="77777777" w:rsidR="003B642D" w:rsidRPr="00972B27" w:rsidRDefault="003B642D" w:rsidP="003B642D">
            <w:pPr>
              <w:widowControl w:val="0"/>
              <w:spacing w:line="240" w:lineRule="auto"/>
              <w:jc w:val="center"/>
              <w:rPr>
                <w:rFonts w:ascii="Times New Roman" w:hAnsi="Times New Roman" w:cs="Times New Roman"/>
                <w:sz w:val="28"/>
                <w:szCs w:val="28"/>
              </w:rPr>
            </w:pPr>
          </w:p>
        </w:tc>
        <w:tc>
          <w:tcPr>
            <w:tcW w:w="5460" w:type="dxa"/>
            <w:gridSpan w:val="2"/>
            <w:shd w:val="clear" w:color="auto" w:fill="auto"/>
          </w:tcPr>
          <w:p w14:paraId="386BE2E2" w14:textId="77777777" w:rsidR="003B642D" w:rsidRPr="00972B27" w:rsidRDefault="00FE31F9" w:rsidP="003B642D">
            <w:pPr>
              <w:pStyle w:val="1a"/>
              <w:spacing w:line="240" w:lineRule="auto"/>
              <w:jc w:val="center"/>
              <w:rPr>
                <w:sz w:val="28"/>
                <w:szCs w:val="28"/>
              </w:rPr>
            </w:pPr>
            <w:r>
              <w:rPr>
                <w:rStyle w:val="11pt"/>
                <w:rFonts w:eastAsia="Arial"/>
                <w:color w:val="auto"/>
                <w:sz w:val="28"/>
                <w:szCs w:val="28"/>
              </w:rPr>
              <w:t>2021 </w:t>
            </w:r>
            <w:r w:rsidR="003B642D" w:rsidRPr="00972B27">
              <w:rPr>
                <w:rStyle w:val="11pt"/>
                <w:rFonts w:eastAsia="Arial"/>
                <w:color w:val="auto"/>
                <w:sz w:val="28"/>
                <w:szCs w:val="28"/>
              </w:rPr>
              <w:t>год*</w:t>
            </w:r>
          </w:p>
        </w:tc>
        <w:tc>
          <w:tcPr>
            <w:tcW w:w="1275" w:type="dxa"/>
            <w:shd w:val="clear" w:color="auto" w:fill="auto"/>
          </w:tcPr>
          <w:p w14:paraId="1DEBC116" w14:textId="77777777" w:rsidR="003B642D" w:rsidRPr="00972B27" w:rsidRDefault="003B642D" w:rsidP="003B642D">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785B1951" w14:textId="77777777" w:rsidR="003B642D" w:rsidRPr="00972B27" w:rsidRDefault="003B642D" w:rsidP="003B642D">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28 273</w:t>
            </w:r>
          </w:p>
        </w:tc>
      </w:tr>
      <w:tr w:rsidR="00D54115" w:rsidRPr="00972B27" w14:paraId="7AA02C7A" w14:textId="77777777" w:rsidTr="00BB06B0">
        <w:trPr>
          <w:trHeight w:val="20"/>
        </w:trPr>
        <w:tc>
          <w:tcPr>
            <w:tcW w:w="1769" w:type="dxa"/>
            <w:vMerge w:val="restart"/>
            <w:shd w:val="clear" w:color="auto" w:fill="auto"/>
          </w:tcPr>
          <w:p w14:paraId="175D1FB0" w14:textId="77777777" w:rsidR="00D54115" w:rsidRPr="00972B27" w:rsidRDefault="00D54115" w:rsidP="00D54115">
            <w:pPr>
              <w:pStyle w:val="1a"/>
              <w:spacing w:line="240" w:lineRule="auto"/>
              <w:ind w:left="140"/>
              <w:jc w:val="center"/>
              <w:rPr>
                <w:sz w:val="28"/>
                <w:szCs w:val="28"/>
              </w:rPr>
            </w:pPr>
            <w:r w:rsidRPr="00972B27">
              <w:rPr>
                <w:rStyle w:val="11pt"/>
                <w:rFonts w:eastAsia="Arial"/>
                <w:color w:val="auto"/>
                <w:sz w:val="28"/>
                <w:szCs w:val="28"/>
              </w:rPr>
              <w:t>Смертность</w:t>
            </w:r>
          </w:p>
        </w:tc>
        <w:tc>
          <w:tcPr>
            <w:tcW w:w="1633" w:type="dxa"/>
            <w:vMerge w:val="restart"/>
            <w:shd w:val="clear" w:color="auto" w:fill="auto"/>
          </w:tcPr>
          <w:p w14:paraId="6A95616D"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2019 год*</w:t>
            </w:r>
          </w:p>
        </w:tc>
        <w:tc>
          <w:tcPr>
            <w:tcW w:w="3827" w:type="dxa"/>
            <w:shd w:val="clear" w:color="auto" w:fill="auto"/>
          </w:tcPr>
          <w:p w14:paraId="7FC77F2A" w14:textId="77777777"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всего</w:t>
            </w:r>
          </w:p>
        </w:tc>
        <w:tc>
          <w:tcPr>
            <w:tcW w:w="1275" w:type="dxa"/>
            <w:shd w:val="clear" w:color="auto" w:fill="auto"/>
          </w:tcPr>
          <w:p w14:paraId="23667608"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2CCAC97B" w14:textId="77777777"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35 605</w:t>
            </w:r>
          </w:p>
        </w:tc>
      </w:tr>
      <w:tr w:rsidR="00D54115" w:rsidRPr="00972B27" w14:paraId="648CE78C" w14:textId="77777777" w:rsidTr="00BB06B0">
        <w:trPr>
          <w:trHeight w:val="20"/>
        </w:trPr>
        <w:tc>
          <w:tcPr>
            <w:tcW w:w="1769" w:type="dxa"/>
            <w:vMerge/>
            <w:shd w:val="clear" w:color="auto" w:fill="auto"/>
          </w:tcPr>
          <w:p w14:paraId="6DD73862" w14:textId="77777777" w:rsidR="00D54115" w:rsidRPr="00972B27" w:rsidRDefault="00D54115" w:rsidP="00D54115">
            <w:pPr>
              <w:pStyle w:val="1a"/>
              <w:spacing w:line="240" w:lineRule="auto"/>
              <w:ind w:left="140"/>
              <w:jc w:val="center"/>
              <w:rPr>
                <w:sz w:val="28"/>
                <w:szCs w:val="28"/>
              </w:rPr>
            </w:pPr>
          </w:p>
        </w:tc>
        <w:tc>
          <w:tcPr>
            <w:tcW w:w="1633" w:type="dxa"/>
            <w:vMerge/>
            <w:shd w:val="clear" w:color="auto" w:fill="auto"/>
          </w:tcPr>
          <w:p w14:paraId="749AEF60" w14:textId="77777777" w:rsidR="00D54115" w:rsidRPr="00972B27" w:rsidRDefault="00D54115" w:rsidP="00D54115">
            <w:pPr>
              <w:pStyle w:val="1a"/>
              <w:spacing w:line="240" w:lineRule="auto"/>
              <w:jc w:val="center"/>
              <w:rPr>
                <w:sz w:val="28"/>
                <w:szCs w:val="28"/>
              </w:rPr>
            </w:pPr>
          </w:p>
        </w:tc>
        <w:tc>
          <w:tcPr>
            <w:tcW w:w="3827" w:type="dxa"/>
            <w:shd w:val="clear" w:color="auto" w:fill="auto"/>
          </w:tcPr>
          <w:p w14:paraId="76DE25BD" w14:textId="77777777"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0-17 лет включительно</w:t>
            </w:r>
          </w:p>
        </w:tc>
        <w:tc>
          <w:tcPr>
            <w:tcW w:w="1275" w:type="dxa"/>
            <w:shd w:val="clear" w:color="auto" w:fill="auto"/>
          </w:tcPr>
          <w:p w14:paraId="435ACB35"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0D327A5D" w14:textId="77777777"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322</w:t>
            </w:r>
          </w:p>
        </w:tc>
      </w:tr>
      <w:tr w:rsidR="00D54115" w:rsidRPr="00972B27" w14:paraId="58D70F86" w14:textId="77777777" w:rsidTr="00BB06B0">
        <w:trPr>
          <w:trHeight w:val="20"/>
        </w:trPr>
        <w:tc>
          <w:tcPr>
            <w:tcW w:w="1769" w:type="dxa"/>
            <w:vMerge/>
            <w:shd w:val="clear" w:color="auto" w:fill="auto"/>
          </w:tcPr>
          <w:p w14:paraId="0C9BD4AF" w14:textId="77777777" w:rsidR="00D54115" w:rsidRPr="00972B27" w:rsidRDefault="00D54115" w:rsidP="00D54115">
            <w:pPr>
              <w:pStyle w:val="1a"/>
              <w:spacing w:line="240" w:lineRule="auto"/>
              <w:ind w:left="140"/>
              <w:jc w:val="center"/>
              <w:rPr>
                <w:sz w:val="28"/>
                <w:szCs w:val="28"/>
              </w:rPr>
            </w:pPr>
          </w:p>
        </w:tc>
        <w:tc>
          <w:tcPr>
            <w:tcW w:w="1633" w:type="dxa"/>
            <w:vMerge/>
            <w:shd w:val="clear" w:color="auto" w:fill="auto"/>
          </w:tcPr>
          <w:p w14:paraId="513AE37D" w14:textId="77777777" w:rsidR="00D54115" w:rsidRPr="00972B27" w:rsidRDefault="00D54115" w:rsidP="00D54115">
            <w:pPr>
              <w:widowControl w:val="0"/>
              <w:spacing w:line="240" w:lineRule="auto"/>
              <w:jc w:val="center"/>
              <w:rPr>
                <w:rFonts w:ascii="Times New Roman" w:hAnsi="Times New Roman" w:cs="Times New Roman"/>
                <w:sz w:val="28"/>
                <w:szCs w:val="28"/>
              </w:rPr>
            </w:pPr>
          </w:p>
        </w:tc>
        <w:tc>
          <w:tcPr>
            <w:tcW w:w="3827" w:type="dxa"/>
            <w:shd w:val="clear" w:color="auto" w:fill="auto"/>
          </w:tcPr>
          <w:p w14:paraId="5B3608CD" w14:textId="77777777"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старше трудоспособного возраста</w:t>
            </w:r>
          </w:p>
        </w:tc>
        <w:tc>
          <w:tcPr>
            <w:tcW w:w="1275" w:type="dxa"/>
            <w:shd w:val="clear" w:color="auto" w:fill="auto"/>
          </w:tcPr>
          <w:p w14:paraId="42FC8ADF"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6D686427" w14:textId="77777777"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27 454</w:t>
            </w:r>
          </w:p>
        </w:tc>
      </w:tr>
      <w:tr w:rsidR="00D54115" w:rsidRPr="00972B27" w14:paraId="64D617F1" w14:textId="77777777" w:rsidTr="00BB06B0">
        <w:trPr>
          <w:trHeight w:val="20"/>
        </w:trPr>
        <w:tc>
          <w:tcPr>
            <w:tcW w:w="1769" w:type="dxa"/>
            <w:vMerge/>
            <w:shd w:val="clear" w:color="auto" w:fill="auto"/>
          </w:tcPr>
          <w:p w14:paraId="4D7B5C20" w14:textId="77777777" w:rsidR="00D54115" w:rsidRPr="00972B27" w:rsidRDefault="00D54115" w:rsidP="00D54115">
            <w:pPr>
              <w:pStyle w:val="1a"/>
              <w:spacing w:line="240" w:lineRule="auto"/>
              <w:ind w:left="140"/>
              <w:jc w:val="center"/>
              <w:rPr>
                <w:sz w:val="28"/>
                <w:szCs w:val="28"/>
              </w:rPr>
            </w:pPr>
          </w:p>
        </w:tc>
        <w:tc>
          <w:tcPr>
            <w:tcW w:w="1633" w:type="dxa"/>
            <w:vMerge w:val="restart"/>
            <w:shd w:val="clear" w:color="auto" w:fill="auto"/>
          </w:tcPr>
          <w:p w14:paraId="108A064E"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2020 год*</w:t>
            </w:r>
          </w:p>
        </w:tc>
        <w:tc>
          <w:tcPr>
            <w:tcW w:w="3827" w:type="dxa"/>
            <w:shd w:val="clear" w:color="auto" w:fill="auto"/>
          </w:tcPr>
          <w:p w14:paraId="1A20872D" w14:textId="77777777"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всего</w:t>
            </w:r>
          </w:p>
        </w:tc>
        <w:tc>
          <w:tcPr>
            <w:tcW w:w="1275" w:type="dxa"/>
            <w:shd w:val="clear" w:color="auto" w:fill="auto"/>
          </w:tcPr>
          <w:p w14:paraId="6CEE7C99"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142EDCB7" w14:textId="77777777"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42 833</w:t>
            </w:r>
          </w:p>
        </w:tc>
      </w:tr>
      <w:tr w:rsidR="00D54115" w:rsidRPr="00972B27" w14:paraId="4DB53BC1" w14:textId="77777777" w:rsidTr="00BB06B0">
        <w:trPr>
          <w:trHeight w:val="20"/>
        </w:trPr>
        <w:tc>
          <w:tcPr>
            <w:tcW w:w="1769" w:type="dxa"/>
            <w:vMerge/>
            <w:shd w:val="clear" w:color="auto" w:fill="auto"/>
          </w:tcPr>
          <w:p w14:paraId="046172FD" w14:textId="77777777" w:rsidR="00D54115" w:rsidRPr="00972B27" w:rsidRDefault="00D54115" w:rsidP="00D54115">
            <w:pPr>
              <w:pStyle w:val="1a"/>
              <w:spacing w:line="240" w:lineRule="auto"/>
              <w:ind w:left="140"/>
              <w:jc w:val="center"/>
              <w:rPr>
                <w:sz w:val="28"/>
                <w:szCs w:val="28"/>
              </w:rPr>
            </w:pPr>
          </w:p>
        </w:tc>
        <w:tc>
          <w:tcPr>
            <w:tcW w:w="1633" w:type="dxa"/>
            <w:vMerge/>
            <w:shd w:val="clear" w:color="auto" w:fill="auto"/>
          </w:tcPr>
          <w:p w14:paraId="2984FFBF" w14:textId="77777777" w:rsidR="00D54115" w:rsidRPr="00972B27" w:rsidRDefault="00D54115" w:rsidP="00D54115">
            <w:pPr>
              <w:pStyle w:val="1a"/>
              <w:spacing w:line="240" w:lineRule="auto"/>
              <w:jc w:val="center"/>
              <w:rPr>
                <w:sz w:val="28"/>
                <w:szCs w:val="28"/>
              </w:rPr>
            </w:pPr>
          </w:p>
        </w:tc>
        <w:tc>
          <w:tcPr>
            <w:tcW w:w="3827" w:type="dxa"/>
            <w:shd w:val="clear" w:color="auto" w:fill="auto"/>
          </w:tcPr>
          <w:p w14:paraId="6E53FFD3" w14:textId="77777777"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0-17 лет включительно</w:t>
            </w:r>
          </w:p>
        </w:tc>
        <w:tc>
          <w:tcPr>
            <w:tcW w:w="1275" w:type="dxa"/>
            <w:shd w:val="clear" w:color="auto" w:fill="auto"/>
          </w:tcPr>
          <w:p w14:paraId="278A3FC2"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7DBCC3EC" w14:textId="77777777"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340</w:t>
            </w:r>
          </w:p>
        </w:tc>
      </w:tr>
      <w:tr w:rsidR="00D54115" w:rsidRPr="00972B27" w14:paraId="12D78000" w14:textId="77777777" w:rsidTr="00BB06B0">
        <w:trPr>
          <w:trHeight w:val="20"/>
        </w:trPr>
        <w:tc>
          <w:tcPr>
            <w:tcW w:w="1769" w:type="dxa"/>
            <w:vMerge/>
            <w:shd w:val="clear" w:color="auto" w:fill="auto"/>
          </w:tcPr>
          <w:p w14:paraId="3CC2413E" w14:textId="77777777" w:rsidR="00D54115" w:rsidRPr="00972B27" w:rsidRDefault="00D54115" w:rsidP="00D54115">
            <w:pPr>
              <w:widowControl w:val="0"/>
              <w:spacing w:line="240" w:lineRule="auto"/>
              <w:jc w:val="center"/>
              <w:rPr>
                <w:rFonts w:ascii="Times New Roman" w:hAnsi="Times New Roman" w:cs="Times New Roman"/>
                <w:sz w:val="28"/>
                <w:szCs w:val="28"/>
              </w:rPr>
            </w:pPr>
          </w:p>
        </w:tc>
        <w:tc>
          <w:tcPr>
            <w:tcW w:w="1633" w:type="dxa"/>
            <w:vMerge/>
            <w:shd w:val="clear" w:color="auto" w:fill="auto"/>
          </w:tcPr>
          <w:p w14:paraId="034DB11B" w14:textId="77777777" w:rsidR="00D54115" w:rsidRPr="00972B27" w:rsidRDefault="00D54115" w:rsidP="00D54115">
            <w:pPr>
              <w:widowControl w:val="0"/>
              <w:spacing w:line="240" w:lineRule="auto"/>
              <w:jc w:val="center"/>
              <w:rPr>
                <w:rFonts w:ascii="Times New Roman" w:hAnsi="Times New Roman" w:cs="Times New Roman"/>
                <w:sz w:val="28"/>
                <w:szCs w:val="28"/>
              </w:rPr>
            </w:pPr>
          </w:p>
        </w:tc>
        <w:tc>
          <w:tcPr>
            <w:tcW w:w="3827" w:type="dxa"/>
            <w:shd w:val="clear" w:color="auto" w:fill="auto"/>
          </w:tcPr>
          <w:p w14:paraId="56901A85" w14:textId="77777777"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старше трудоспособного возраста</w:t>
            </w:r>
          </w:p>
        </w:tc>
        <w:tc>
          <w:tcPr>
            <w:tcW w:w="1275" w:type="dxa"/>
            <w:shd w:val="clear" w:color="auto" w:fill="auto"/>
          </w:tcPr>
          <w:p w14:paraId="7156459E"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15B9C56C" w14:textId="77777777"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33 184</w:t>
            </w:r>
          </w:p>
        </w:tc>
      </w:tr>
      <w:tr w:rsidR="00D54115" w:rsidRPr="00972B27" w14:paraId="13069E8E" w14:textId="77777777" w:rsidTr="00BB06B0">
        <w:trPr>
          <w:trHeight w:val="20"/>
        </w:trPr>
        <w:tc>
          <w:tcPr>
            <w:tcW w:w="1769" w:type="dxa"/>
            <w:vMerge/>
            <w:shd w:val="clear" w:color="auto" w:fill="auto"/>
          </w:tcPr>
          <w:p w14:paraId="70564994" w14:textId="77777777" w:rsidR="00D54115" w:rsidRPr="00972B27" w:rsidRDefault="00D54115" w:rsidP="00D54115">
            <w:pPr>
              <w:widowControl w:val="0"/>
              <w:spacing w:line="240" w:lineRule="auto"/>
              <w:jc w:val="center"/>
              <w:rPr>
                <w:rFonts w:ascii="Times New Roman" w:hAnsi="Times New Roman" w:cs="Times New Roman"/>
                <w:sz w:val="28"/>
                <w:szCs w:val="28"/>
              </w:rPr>
            </w:pPr>
          </w:p>
        </w:tc>
        <w:tc>
          <w:tcPr>
            <w:tcW w:w="1633" w:type="dxa"/>
            <w:vMerge w:val="restart"/>
            <w:shd w:val="clear" w:color="auto" w:fill="auto"/>
          </w:tcPr>
          <w:p w14:paraId="39519AD7"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2021 год*</w:t>
            </w:r>
          </w:p>
        </w:tc>
        <w:tc>
          <w:tcPr>
            <w:tcW w:w="3827" w:type="dxa"/>
            <w:shd w:val="clear" w:color="auto" w:fill="auto"/>
          </w:tcPr>
          <w:p w14:paraId="0AAE0F7D" w14:textId="77777777"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всего</w:t>
            </w:r>
          </w:p>
        </w:tc>
        <w:tc>
          <w:tcPr>
            <w:tcW w:w="1275" w:type="dxa"/>
            <w:shd w:val="clear" w:color="auto" w:fill="auto"/>
          </w:tcPr>
          <w:p w14:paraId="5294D8AB"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3349030B" w14:textId="77777777"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47 189</w:t>
            </w:r>
          </w:p>
        </w:tc>
      </w:tr>
      <w:tr w:rsidR="00D54115" w:rsidRPr="00972B27" w14:paraId="4C8CF30D" w14:textId="77777777" w:rsidTr="00BB06B0">
        <w:trPr>
          <w:trHeight w:val="20"/>
        </w:trPr>
        <w:tc>
          <w:tcPr>
            <w:tcW w:w="1769" w:type="dxa"/>
            <w:vMerge/>
            <w:shd w:val="clear" w:color="auto" w:fill="auto"/>
          </w:tcPr>
          <w:p w14:paraId="7FFD7417" w14:textId="77777777" w:rsidR="00D54115" w:rsidRPr="00972B27" w:rsidRDefault="00D54115" w:rsidP="00D54115">
            <w:pPr>
              <w:widowControl w:val="0"/>
              <w:spacing w:line="240" w:lineRule="auto"/>
              <w:jc w:val="center"/>
              <w:rPr>
                <w:rFonts w:ascii="Times New Roman" w:hAnsi="Times New Roman" w:cs="Times New Roman"/>
                <w:sz w:val="28"/>
                <w:szCs w:val="28"/>
              </w:rPr>
            </w:pPr>
          </w:p>
        </w:tc>
        <w:tc>
          <w:tcPr>
            <w:tcW w:w="1633" w:type="dxa"/>
            <w:vMerge/>
            <w:shd w:val="clear" w:color="auto" w:fill="auto"/>
          </w:tcPr>
          <w:p w14:paraId="395B93A3" w14:textId="77777777" w:rsidR="00D54115" w:rsidRPr="00972B27" w:rsidRDefault="00D54115" w:rsidP="00D54115">
            <w:pPr>
              <w:pStyle w:val="1a"/>
              <w:spacing w:line="240" w:lineRule="auto"/>
              <w:jc w:val="center"/>
              <w:rPr>
                <w:sz w:val="28"/>
                <w:szCs w:val="28"/>
              </w:rPr>
            </w:pPr>
          </w:p>
        </w:tc>
        <w:tc>
          <w:tcPr>
            <w:tcW w:w="3827" w:type="dxa"/>
            <w:shd w:val="clear" w:color="auto" w:fill="auto"/>
          </w:tcPr>
          <w:p w14:paraId="093BA2AB" w14:textId="77777777"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0-17 лет включительно</w:t>
            </w:r>
          </w:p>
        </w:tc>
        <w:tc>
          <w:tcPr>
            <w:tcW w:w="1275" w:type="dxa"/>
            <w:shd w:val="clear" w:color="auto" w:fill="auto"/>
          </w:tcPr>
          <w:p w14:paraId="4FDC346A"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4DD3AC7C" w14:textId="77777777"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295</w:t>
            </w:r>
          </w:p>
        </w:tc>
      </w:tr>
      <w:tr w:rsidR="00D54115" w:rsidRPr="00972B27" w14:paraId="7833393F" w14:textId="77777777" w:rsidTr="00BB06B0">
        <w:trPr>
          <w:trHeight w:val="20"/>
        </w:trPr>
        <w:tc>
          <w:tcPr>
            <w:tcW w:w="1769" w:type="dxa"/>
            <w:vMerge/>
            <w:shd w:val="clear" w:color="auto" w:fill="auto"/>
          </w:tcPr>
          <w:p w14:paraId="56552A0A" w14:textId="77777777" w:rsidR="00D54115" w:rsidRPr="00972B27" w:rsidRDefault="00D54115" w:rsidP="00D54115">
            <w:pPr>
              <w:widowControl w:val="0"/>
              <w:spacing w:line="240" w:lineRule="auto"/>
              <w:jc w:val="center"/>
              <w:rPr>
                <w:rFonts w:ascii="Times New Roman" w:hAnsi="Times New Roman" w:cs="Times New Roman"/>
                <w:sz w:val="28"/>
                <w:szCs w:val="28"/>
              </w:rPr>
            </w:pPr>
          </w:p>
        </w:tc>
        <w:tc>
          <w:tcPr>
            <w:tcW w:w="1633" w:type="dxa"/>
            <w:vMerge/>
            <w:shd w:val="clear" w:color="auto" w:fill="auto"/>
          </w:tcPr>
          <w:p w14:paraId="1C3AA630" w14:textId="77777777" w:rsidR="00D54115" w:rsidRPr="00972B27" w:rsidRDefault="00D54115" w:rsidP="00D54115">
            <w:pPr>
              <w:widowControl w:val="0"/>
              <w:spacing w:line="240" w:lineRule="auto"/>
              <w:jc w:val="center"/>
              <w:rPr>
                <w:rFonts w:ascii="Times New Roman" w:hAnsi="Times New Roman" w:cs="Times New Roman"/>
                <w:sz w:val="28"/>
                <w:szCs w:val="28"/>
              </w:rPr>
            </w:pPr>
          </w:p>
        </w:tc>
        <w:tc>
          <w:tcPr>
            <w:tcW w:w="3827" w:type="dxa"/>
            <w:shd w:val="clear" w:color="auto" w:fill="auto"/>
          </w:tcPr>
          <w:p w14:paraId="11065023" w14:textId="77777777"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старше трудоспособного возраста</w:t>
            </w:r>
          </w:p>
        </w:tc>
        <w:tc>
          <w:tcPr>
            <w:tcW w:w="1275" w:type="dxa"/>
            <w:shd w:val="clear" w:color="auto" w:fill="auto"/>
          </w:tcPr>
          <w:p w14:paraId="3A3D1A3E" w14:textId="77777777"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14:paraId="552499F5" w14:textId="77777777"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36 972</w:t>
            </w:r>
          </w:p>
        </w:tc>
      </w:tr>
    </w:tbl>
    <w:p w14:paraId="60281FA5" w14:textId="77777777" w:rsidR="002F3975" w:rsidRPr="00972B27" w:rsidRDefault="002F3975" w:rsidP="00791E57">
      <w:pPr>
        <w:pStyle w:val="aff0"/>
        <w:widowControl w:val="0"/>
        <w:ind w:firstLine="709"/>
        <w:jc w:val="both"/>
        <w:rPr>
          <w:rFonts w:cs="Times New Roman"/>
          <w:sz w:val="28"/>
          <w:szCs w:val="28"/>
        </w:rPr>
      </w:pPr>
    </w:p>
    <w:p w14:paraId="7E52DD39" w14:textId="77777777" w:rsidR="00272885" w:rsidRPr="00972B27" w:rsidRDefault="005E579C" w:rsidP="00791E57">
      <w:pPr>
        <w:pStyle w:val="aff0"/>
        <w:widowControl w:val="0"/>
        <w:ind w:firstLine="709"/>
        <w:jc w:val="both"/>
        <w:rPr>
          <w:rFonts w:cs="Times New Roman"/>
          <w:sz w:val="28"/>
          <w:szCs w:val="28"/>
        </w:rPr>
      </w:pPr>
      <w:r w:rsidRPr="00972B27">
        <w:rPr>
          <w:rFonts w:cs="Times New Roman"/>
          <w:sz w:val="28"/>
          <w:szCs w:val="28"/>
        </w:rPr>
        <w:t>*О</w:t>
      </w:r>
      <w:r w:rsidR="00272885" w:rsidRPr="00972B27">
        <w:rPr>
          <w:rFonts w:cs="Times New Roman"/>
          <w:sz w:val="28"/>
          <w:szCs w:val="28"/>
        </w:rPr>
        <w:t xml:space="preserve">кончательные данные </w:t>
      </w:r>
      <w:proofErr w:type="spellStart"/>
      <w:r w:rsidR="00272885" w:rsidRPr="00972B27">
        <w:rPr>
          <w:rFonts w:cs="Times New Roman"/>
          <w:sz w:val="28"/>
          <w:szCs w:val="28"/>
        </w:rPr>
        <w:t>Новосибоблстат</w:t>
      </w:r>
      <w:proofErr w:type="spellEnd"/>
      <w:r w:rsidRPr="00972B27">
        <w:rPr>
          <w:rFonts w:cs="Times New Roman"/>
          <w:sz w:val="28"/>
          <w:szCs w:val="28"/>
        </w:rPr>
        <w:t>.</w:t>
      </w:r>
    </w:p>
    <w:p w14:paraId="4BFDBD35" w14:textId="77777777" w:rsidR="009B2527" w:rsidRPr="00972B27" w:rsidRDefault="009B2527" w:rsidP="00791E57">
      <w:pPr>
        <w:pStyle w:val="aff0"/>
        <w:widowControl w:val="0"/>
        <w:ind w:firstLine="709"/>
        <w:jc w:val="both"/>
        <w:rPr>
          <w:rFonts w:cs="Times New Roman"/>
          <w:sz w:val="28"/>
          <w:szCs w:val="28"/>
        </w:rPr>
      </w:pPr>
      <w:r w:rsidRPr="00972B27">
        <w:rPr>
          <w:rFonts w:cs="Times New Roman"/>
          <w:sz w:val="28"/>
          <w:szCs w:val="28"/>
        </w:rPr>
        <w:t xml:space="preserve">По приведенным выше показателям наблюдается естественная убыль населения за счет снижения рождаемости и роста смертности. </w:t>
      </w:r>
    </w:p>
    <w:p w14:paraId="60506A80" w14:textId="77777777" w:rsidR="00A82400" w:rsidRPr="00972B27" w:rsidRDefault="00A82400" w:rsidP="00A82400">
      <w:pPr>
        <w:pStyle w:val="aff0"/>
        <w:widowControl w:val="0"/>
        <w:ind w:firstLine="709"/>
        <w:jc w:val="both"/>
        <w:rPr>
          <w:rFonts w:cs="Times New Roman"/>
          <w:bCs/>
          <w:sz w:val="28"/>
          <w:szCs w:val="28"/>
        </w:rPr>
      </w:pPr>
      <w:r w:rsidRPr="00972B27">
        <w:rPr>
          <w:rFonts w:cs="Times New Roman"/>
          <w:bCs/>
          <w:sz w:val="28"/>
          <w:szCs w:val="28"/>
        </w:rPr>
        <w:t xml:space="preserve">На территории Новосибирской области общий показатель смертности за 2021 года вырос на </w:t>
      </w:r>
      <w:r w:rsidRPr="00972B27">
        <w:rPr>
          <w:rFonts w:cs="Times New Roman"/>
          <w:sz w:val="28"/>
          <w:szCs w:val="28"/>
        </w:rPr>
        <w:t>11,1%</w:t>
      </w:r>
      <w:r w:rsidRPr="00972B27">
        <w:rPr>
          <w:rFonts w:cs="Times New Roman"/>
          <w:bCs/>
          <w:sz w:val="28"/>
          <w:szCs w:val="28"/>
        </w:rPr>
        <w:t xml:space="preserve"> (на 4356 чел.) по сравнению с 2020 годом и составил 17,0 на 1000 населения.</w:t>
      </w:r>
    </w:p>
    <w:p w14:paraId="08129EF3" w14:textId="77777777" w:rsidR="00A82400" w:rsidRPr="00972B27" w:rsidRDefault="00A82400" w:rsidP="00A82400">
      <w:pPr>
        <w:pStyle w:val="aff0"/>
        <w:widowControl w:val="0"/>
        <w:ind w:firstLine="708"/>
        <w:jc w:val="both"/>
        <w:rPr>
          <w:rFonts w:cs="Times New Roman"/>
          <w:bCs/>
          <w:sz w:val="28"/>
          <w:szCs w:val="28"/>
        </w:rPr>
      </w:pPr>
      <w:r w:rsidRPr="00972B27">
        <w:rPr>
          <w:rFonts w:cs="Times New Roman"/>
          <w:bCs/>
          <w:sz w:val="28"/>
          <w:szCs w:val="28"/>
        </w:rPr>
        <w:t xml:space="preserve">Отмечается рост смертности городского населения на 10,1%, в отчетном периоде данный показатель составил </w:t>
      </w:r>
      <w:r w:rsidRPr="00972B27">
        <w:rPr>
          <w:rFonts w:cs="Times New Roman"/>
          <w:sz w:val="28"/>
          <w:szCs w:val="28"/>
        </w:rPr>
        <w:t>16,4</w:t>
      </w:r>
      <w:r w:rsidRPr="00972B27">
        <w:rPr>
          <w:rFonts w:cs="Times New Roman"/>
          <w:bCs/>
          <w:sz w:val="28"/>
          <w:szCs w:val="28"/>
        </w:rPr>
        <w:t xml:space="preserve"> на 1000 населения (аналогичный период 2020 года – </w:t>
      </w:r>
      <w:r w:rsidRPr="00972B27">
        <w:rPr>
          <w:rFonts w:cs="Times New Roman"/>
          <w:sz w:val="28"/>
          <w:szCs w:val="28"/>
        </w:rPr>
        <w:t>14,9</w:t>
      </w:r>
      <w:r w:rsidRPr="00972B27">
        <w:rPr>
          <w:rFonts w:cs="Times New Roman"/>
          <w:bCs/>
          <w:sz w:val="28"/>
          <w:szCs w:val="28"/>
        </w:rPr>
        <w:t xml:space="preserve"> на 1000 населения</w:t>
      </w:r>
      <w:r w:rsidRPr="00972B27">
        <w:rPr>
          <w:rFonts w:cs="Times New Roman"/>
          <w:sz w:val="28"/>
          <w:szCs w:val="28"/>
        </w:rPr>
        <w:t>)</w:t>
      </w:r>
      <w:r w:rsidRPr="00972B27">
        <w:rPr>
          <w:rFonts w:cs="Times New Roman"/>
          <w:bCs/>
          <w:sz w:val="28"/>
          <w:szCs w:val="28"/>
        </w:rPr>
        <w:t xml:space="preserve">, смертность сельского населения выросла на </w:t>
      </w:r>
      <w:r w:rsidR="00D70558" w:rsidRPr="00972B27">
        <w:rPr>
          <w:rFonts w:cs="Times New Roman"/>
          <w:bCs/>
          <w:sz w:val="28"/>
          <w:szCs w:val="28"/>
        </w:rPr>
        <w:t>12,3% по сравнению с аналогичным</w:t>
      </w:r>
      <w:r w:rsidRPr="00972B27">
        <w:rPr>
          <w:rFonts w:cs="Times New Roman"/>
          <w:bCs/>
          <w:sz w:val="28"/>
          <w:szCs w:val="28"/>
        </w:rPr>
        <w:t xml:space="preserve"> периодом 2020 года и составила </w:t>
      </w:r>
      <w:r w:rsidRPr="00972B27">
        <w:rPr>
          <w:rFonts w:cs="Times New Roman"/>
          <w:sz w:val="28"/>
          <w:szCs w:val="28"/>
        </w:rPr>
        <w:t xml:space="preserve">19,2 </w:t>
      </w:r>
      <w:r w:rsidRPr="00972B27">
        <w:rPr>
          <w:rFonts w:cs="Times New Roman"/>
          <w:bCs/>
          <w:sz w:val="28"/>
          <w:szCs w:val="28"/>
        </w:rPr>
        <w:t>на 1000 населения.</w:t>
      </w:r>
    </w:p>
    <w:p w14:paraId="4D6879B6" w14:textId="77777777" w:rsidR="00A82400" w:rsidRPr="00972B27" w:rsidRDefault="00A82400" w:rsidP="00A82400">
      <w:pPr>
        <w:pStyle w:val="aff0"/>
        <w:widowControl w:val="0"/>
        <w:ind w:firstLine="709"/>
        <w:jc w:val="both"/>
        <w:rPr>
          <w:rFonts w:cs="Times New Roman"/>
          <w:bCs/>
          <w:sz w:val="28"/>
          <w:szCs w:val="28"/>
        </w:rPr>
      </w:pPr>
      <w:r w:rsidRPr="00972B27">
        <w:rPr>
          <w:rFonts w:cs="Times New Roman"/>
          <w:bCs/>
          <w:sz w:val="28"/>
          <w:szCs w:val="28"/>
        </w:rPr>
        <w:t xml:space="preserve">По г. Новосибирску общий показатель смертности составил </w:t>
      </w:r>
      <w:r w:rsidRPr="00972B27">
        <w:rPr>
          <w:rFonts w:cs="Times New Roman"/>
          <w:sz w:val="28"/>
          <w:szCs w:val="28"/>
        </w:rPr>
        <w:t>15,5</w:t>
      </w:r>
      <w:r w:rsidRPr="00972B27">
        <w:rPr>
          <w:rFonts w:cs="Times New Roman"/>
          <w:bCs/>
          <w:sz w:val="28"/>
          <w:szCs w:val="28"/>
        </w:rPr>
        <w:t xml:space="preserve"> на 1000 населения. </w:t>
      </w:r>
    </w:p>
    <w:p w14:paraId="3C12261E" w14:textId="77777777" w:rsidR="00A82400" w:rsidRPr="00972B27" w:rsidRDefault="00A82400" w:rsidP="00A82400">
      <w:pPr>
        <w:pStyle w:val="aff0"/>
        <w:widowControl w:val="0"/>
        <w:ind w:firstLine="709"/>
        <w:jc w:val="both"/>
        <w:rPr>
          <w:rFonts w:cs="Times New Roman"/>
          <w:bCs/>
          <w:sz w:val="28"/>
          <w:szCs w:val="28"/>
        </w:rPr>
      </w:pPr>
      <w:r w:rsidRPr="00972B27">
        <w:rPr>
          <w:rFonts w:cs="Times New Roman"/>
          <w:bCs/>
          <w:sz w:val="28"/>
          <w:szCs w:val="28"/>
        </w:rPr>
        <w:t xml:space="preserve">Смертность населения старше 60 лет составила </w:t>
      </w:r>
      <w:r w:rsidRPr="00972B27">
        <w:rPr>
          <w:rFonts w:cs="Times New Roman"/>
          <w:sz w:val="28"/>
          <w:szCs w:val="28"/>
        </w:rPr>
        <w:t>58,5</w:t>
      </w:r>
      <w:r w:rsidR="005808FB">
        <w:rPr>
          <w:rFonts w:cs="Times New Roman"/>
          <w:bCs/>
          <w:sz w:val="28"/>
          <w:szCs w:val="28"/>
        </w:rPr>
        <w:t xml:space="preserve"> на 1000 населения (2020 год – </w:t>
      </w:r>
      <w:r w:rsidRPr="00972B27">
        <w:rPr>
          <w:rFonts w:cs="Times New Roman"/>
          <w:bCs/>
          <w:sz w:val="28"/>
          <w:szCs w:val="28"/>
        </w:rPr>
        <w:t xml:space="preserve">53,2), смертность населения трудоспособного возраста </w:t>
      </w:r>
      <w:r w:rsidRPr="00972B27">
        <w:rPr>
          <w:rFonts w:cs="Times New Roman"/>
          <w:sz w:val="28"/>
          <w:szCs w:val="28"/>
        </w:rPr>
        <w:t>6,3</w:t>
      </w:r>
      <w:r w:rsidRPr="00972B27">
        <w:rPr>
          <w:rFonts w:cs="Times New Roman"/>
          <w:bCs/>
          <w:sz w:val="28"/>
          <w:szCs w:val="28"/>
        </w:rPr>
        <w:t xml:space="preserve"> на 1000 населения (2020 год – 5,9). </w:t>
      </w:r>
    </w:p>
    <w:p w14:paraId="1F4D0F10" w14:textId="77777777" w:rsidR="00A82400" w:rsidRPr="00972B27" w:rsidRDefault="00A82400" w:rsidP="00A82400">
      <w:pPr>
        <w:pStyle w:val="aff0"/>
        <w:widowControl w:val="0"/>
        <w:ind w:firstLine="709"/>
        <w:jc w:val="both"/>
        <w:rPr>
          <w:rFonts w:cs="Times New Roman"/>
          <w:bCs/>
          <w:sz w:val="28"/>
          <w:szCs w:val="28"/>
        </w:rPr>
      </w:pPr>
      <w:r w:rsidRPr="00972B27">
        <w:rPr>
          <w:rFonts w:cs="Times New Roman"/>
          <w:bCs/>
          <w:sz w:val="28"/>
          <w:szCs w:val="28"/>
        </w:rPr>
        <w:t xml:space="preserve">Убыль населения за 2021 год составила </w:t>
      </w:r>
      <w:r w:rsidRPr="00972B27">
        <w:rPr>
          <w:rFonts w:cs="Times New Roman"/>
          <w:sz w:val="28"/>
          <w:szCs w:val="28"/>
        </w:rPr>
        <w:t>6,8</w:t>
      </w:r>
      <w:r w:rsidRPr="00972B27">
        <w:rPr>
          <w:rFonts w:cs="Times New Roman"/>
          <w:bCs/>
          <w:sz w:val="28"/>
          <w:szCs w:val="28"/>
        </w:rPr>
        <w:t xml:space="preserve"> на 1000 населения (или 18916чел.), что на 4942 чел. больше данных 2020 года </w:t>
      </w:r>
      <w:r w:rsidRPr="00972B27">
        <w:rPr>
          <w:rFonts w:cs="Times New Roman"/>
          <w:sz w:val="28"/>
          <w:szCs w:val="28"/>
        </w:rPr>
        <w:t>(-5,0</w:t>
      </w:r>
      <w:r w:rsidRPr="00972B27">
        <w:rPr>
          <w:rFonts w:cs="Times New Roman"/>
          <w:bCs/>
          <w:sz w:val="28"/>
          <w:szCs w:val="28"/>
        </w:rPr>
        <w:t xml:space="preserve"> н</w:t>
      </w:r>
      <w:r w:rsidR="005808FB">
        <w:rPr>
          <w:rFonts w:cs="Times New Roman"/>
          <w:bCs/>
          <w:sz w:val="28"/>
          <w:szCs w:val="28"/>
        </w:rPr>
        <w:t>а </w:t>
      </w:r>
      <w:r w:rsidRPr="00972B27">
        <w:rPr>
          <w:rFonts w:cs="Times New Roman"/>
          <w:bCs/>
          <w:sz w:val="28"/>
          <w:szCs w:val="28"/>
        </w:rPr>
        <w:t>1000 населения или 13974 чел.).</w:t>
      </w:r>
    </w:p>
    <w:p w14:paraId="6A479B32" w14:textId="77777777" w:rsidR="00A82400" w:rsidRPr="00972B27" w:rsidRDefault="00A82400" w:rsidP="00A82400">
      <w:pPr>
        <w:pStyle w:val="aff0"/>
        <w:widowControl w:val="0"/>
        <w:ind w:firstLine="709"/>
        <w:jc w:val="both"/>
        <w:rPr>
          <w:rFonts w:cs="Times New Roman"/>
          <w:bCs/>
          <w:sz w:val="28"/>
          <w:szCs w:val="28"/>
        </w:rPr>
      </w:pPr>
      <w:r w:rsidRPr="00972B27">
        <w:rPr>
          <w:rFonts w:cs="Times New Roman"/>
          <w:bCs/>
          <w:sz w:val="28"/>
          <w:szCs w:val="28"/>
        </w:rPr>
        <w:t xml:space="preserve">Отрицательный естественный прирост связан со снижением рождаемости до </w:t>
      </w:r>
      <w:r w:rsidRPr="00972B27">
        <w:rPr>
          <w:rFonts w:cs="Times New Roman"/>
          <w:sz w:val="28"/>
          <w:szCs w:val="28"/>
        </w:rPr>
        <w:t>10,2</w:t>
      </w:r>
      <w:r w:rsidRPr="00972B27">
        <w:rPr>
          <w:rFonts w:cs="Times New Roman"/>
          <w:bCs/>
          <w:sz w:val="28"/>
          <w:szCs w:val="28"/>
        </w:rPr>
        <w:t xml:space="preserve"> на 1000 населения в 2021 году (в 2020 году – </w:t>
      </w:r>
      <w:r w:rsidRPr="00972B27">
        <w:rPr>
          <w:rFonts w:cs="Times New Roman"/>
          <w:sz w:val="28"/>
          <w:szCs w:val="28"/>
        </w:rPr>
        <w:t>10,3</w:t>
      </w:r>
      <w:r w:rsidRPr="00972B27">
        <w:rPr>
          <w:rFonts w:cs="Times New Roman"/>
          <w:bCs/>
          <w:sz w:val="28"/>
          <w:szCs w:val="28"/>
        </w:rPr>
        <w:t xml:space="preserve"> на 1000 населения).</w:t>
      </w:r>
    </w:p>
    <w:p w14:paraId="5819CAD1" w14:textId="77777777" w:rsidR="002C33C5" w:rsidRPr="00972B27" w:rsidRDefault="002C33C5" w:rsidP="00623CAF">
      <w:pPr>
        <w:pStyle w:val="aff0"/>
        <w:widowControl w:val="0"/>
        <w:jc w:val="center"/>
        <w:rPr>
          <w:rFonts w:cs="Times New Roman"/>
          <w:bCs/>
          <w:sz w:val="28"/>
          <w:szCs w:val="28"/>
        </w:rPr>
      </w:pPr>
    </w:p>
    <w:p w14:paraId="787D2165" w14:textId="3C2C79C0" w:rsidR="00B375CA" w:rsidRPr="00972B27" w:rsidRDefault="00EE7A41" w:rsidP="00C86888">
      <w:pPr>
        <w:pStyle w:val="aff0"/>
        <w:widowControl w:val="0"/>
        <w:jc w:val="center"/>
        <w:rPr>
          <w:rFonts w:cs="Times New Roman"/>
          <w:sz w:val="28"/>
          <w:szCs w:val="28"/>
          <w:lang w:bidi="ru-RU"/>
        </w:rPr>
      </w:pPr>
      <w:r>
        <w:rPr>
          <w:rFonts w:cs="Times New Roman"/>
          <w:sz w:val="28"/>
          <w:szCs w:val="28"/>
          <w:lang w:bidi="ru-RU"/>
        </w:rPr>
        <w:t>2.2 </w:t>
      </w:r>
      <w:r w:rsidR="00B375CA" w:rsidRPr="00972B27">
        <w:rPr>
          <w:rFonts w:cs="Times New Roman"/>
          <w:sz w:val="28"/>
          <w:szCs w:val="28"/>
          <w:lang w:bidi="ru-RU"/>
        </w:rPr>
        <w:t>Анализ текущего состояния системы оказания паллиативной медицинской</w:t>
      </w:r>
      <w:r w:rsidR="00623CAF" w:rsidRPr="00972B27">
        <w:rPr>
          <w:rFonts w:cs="Times New Roman"/>
          <w:sz w:val="28"/>
          <w:szCs w:val="28"/>
          <w:lang w:bidi="ru-RU"/>
        </w:rPr>
        <w:t> </w:t>
      </w:r>
      <w:r w:rsidR="00B375CA" w:rsidRPr="00972B27">
        <w:rPr>
          <w:rFonts w:cs="Times New Roman"/>
          <w:sz w:val="28"/>
          <w:szCs w:val="28"/>
          <w:lang w:bidi="ru-RU"/>
        </w:rPr>
        <w:t>помощи в Новосибирской области</w:t>
      </w:r>
    </w:p>
    <w:p w14:paraId="7377079D" w14:textId="77777777" w:rsidR="002C6BE2" w:rsidRPr="00972B27" w:rsidRDefault="00B375CA" w:rsidP="00E53351">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lastRenderedPageBreak/>
        <w:t>Согласно Федеральному закону</w:t>
      </w:r>
      <w:r w:rsidR="005948D6" w:rsidRPr="00972B27">
        <w:rPr>
          <w:rFonts w:ascii="Times New Roman" w:hAnsi="Times New Roman" w:cs="Times New Roman"/>
          <w:sz w:val="28"/>
          <w:szCs w:val="28"/>
        </w:rPr>
        <w:t xml:space="preserve"> от 21.11.2011 № 323-ФЗ </w:t>
      </w:r>
      <w:r w:rsidRPr="00972B27">
        <w:rPr>
          <w:rFonts w:ascii="Times New Roman" w:hAnsi="Times New Roman" w:cs="Times New Roman"/>
          <w:sz w:val="28"/>
          <w:szCs w:val="28"/>
        </w:rPr>
        <w:t>«Об основах охраны здоровья граждан в Российской Федерации» ПМП представляет собой комплекс мер</w:t>
      </w:r>
      <w:r w:rsidR="00623CAF" w:rsidRPr="00972B27">
        <w:rPr>
          <w:rFonts w:ascii="Times New Roman" w:hAnsi="Times New Roman" w:cs="Times New Roman"/>
          <w:sz w:val="28"/>
          <w:szCs w:val="28"/>
        </w:rPr>
        <w:t>оприятий, включающих медицинское</w:t>
      </w:r>
      <w:r w:rsidRPr="00972B27">
        <w:rPr>
          <w:rFonts w:ascii="Times New Roman" w:hAnsi="Times New Roman" w:cs="Times New Roman"/>
          <w:sz w:val="28"/>
          <w:szCs w:val="28"/>
        </w:rPr>
        <w:t xml:space="preserve"> вмешательств</w:t>
      </w:r>
      <w:r w:rsidR="00623CAF" w:rsidRPr="00972B27">
        <w:rPr>
          <w:rFonts w:ascii="Times New Roman" w:hAnsi="Times New Roman" w:cs="Times New Roman"/>
          <w:sz w:val="28"/>
          <w:szCs w:val="28"/>
        </w:rPr>
        <w:t>о</w:t>
      </w:r>
      <w:r w:rsidRPr="00972B27">
        <w:rPr>
          <w:rFonts w:ascii="Times New Roman" w:hAnsi="Times New Roman" w:cs="Times New Roman"/>
          <w:sz w:val="28"/>
          <w:szCs w:val="28"/>
        </w:rPr>
        <w:t>,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r w:rsidR="005F77E4" w:rsidRPr="00972B27">
        <w:rPr>
          <w:rFonts w:ascii="Times New Roman" w:hAnsi="Times New Roman" w:cs="Times New Roman"/>
          <w:sz w:val="28"/>
          <w:szCs w:val="28"/>
        </w:rPr>
        <w:t xml:space="preserve"> </w:t>
      </w:r>
    </w:p>
    <w:p w14:paraId="386C0FD7" w14:textId="194F9AC8" w:rsidR="00973773" w:rsidRPr="00972B27" w:rsidRDefault="00C40977" w:rsidP="00EF2081">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 xml:space="preserve">На территории Новосибирской области </w:t>
      </w:r>
      <w:r w:rsidR="00EA5D0E" w:rsidRPr="00972B27">
        <w:rPr>
          <w:rFonts w:ascii="Times New Roman" w:hAnsi="Times New Roman" w:cs="Times New Roman"/>
          <w:sz w:val="28"/>
          <w:szCs w:val="28"/>
        </w:rPr>
        <w:t xml:space="preserve">ПМП начала оказываться </w:t>
      </w:r>
      <w:r w:rsidR="008403FD" w:rsidRPr="00972B27">
        <w:rPr>
          <w:rFonts w:ascii="Times New Roman" w:hAnsi="Times New Roman" w:cs="Times New Roman"/>
          <w:sz w:val="28"/>
          <w:szCs w:val="28"/>
        </w:rPr>
        <w:t>с 2014</w:t>
      </w:r>
      <w:r w:rsidR="00EA5D0E" w:rsidRPr="00972B27">
        <w:rPr>
          <w:rFonts w:ascii="Times New Roman" w:hAnsi="Times New Roman" w:cs="Times New Roman"/>
          <w:sz w:val="28"/>
          <w:szCs w:val="28"/>
        </w:rPr>
        <w:t xml:space="preserve"> года с открытия в </w:t>
      </w:r>
      <w:r w:rsidR="008403FD" w:rsidRPr="00972B27">
        <w:rPr>
          <w:rFonts w:ascii="Times New Roman" w:hAnsi="Times New Roman" w:cs="Times New Roman"/>
          <w:sz w:val="28"/>
          <w:szCs w:val="28"/>
        </w:rPr>
        <w:t>ГБУЗ НСО «</w:t>
      </w:r>
      <w:r w:rsidR="00DF3F19">
        <w:rPr>
          <w:rFonts w:ascii="Times New Roman" w:hAnsi="Times New Roman" w:cs="Times New Roman"/>
          <w:sz w:val="28"/>
          <w:szCs w:val="28"/>
        </w:rPr>
        <w:t>НКРБ № </w:t>
      </w:r>
      <w:r w:rsidR="00EA5D0E" w:rsidRPr="00972B27">
        <w:rPr>
          <w:rFonts w:ascii="Times New Roman" w:hAnsi="Times New Roman" w:cs="Times New Roman"/>
          <w:sz w:val="28"/>
          <w:szCs w:val="28"/>
        </w:rPr>
        <w:t>1</w:t>
      </w:r>
      <w:r w:rsidR="008403FD" w:rsidRPr="00972B27">
        <w:rPr>
          <w:rFonts w:ascii="Times New Roman" w:hAnsi="Times New Roman" w:cs="Times New Roman"/>
          <w:sz w:val="28"/>
          <w:szCs w:val="28"/>
        </w:rPr>
        <w:t>»</w:t>
      </w:r>
      <w:r w:rsidR="00EA5D0E" w:rsidRPr="00972B27">
        <w:rPr>
          <w:rFonts w:ascii="Times New Roman" w:hAnsi="Times New Roman" w:cs="Times New Roman"/>
          <w:sz w:val="28"/>
          <w:szCs w:val="28"/>
        </w:rPr>
        <w:t xml:space="preserve"> паллиативного отделения на 30 коек </w:t>
      </w:r>
      <w:r w:rsidR="00543230" w:rsidRPr="00972B27">
        <w:rPr>
          <w:rFonts w:ascii="Times New Roman" w:hAnsi="Times New Roman" w:cs="Times New Roman"/>
          <w:sz w:val="28"/>
          <w:szCs w:val="28"/>
        </w:rPr>
        <w:t xml:space="preserve">по профилю </w:t>
      </w:r>
      <w:r w:rsidR="00DB14AC" w:rsidRPr="00972B27">
        <w:rPr>
          <w:rFonts w:ascii="Times New Roman" w:hAnsi="Times New Roman" w:cs="Times New Roman"/>
          <w:sz w:val="28"/>
          <w:szCs w:val="28"/>
        </w:rPr>
        <w:t>«онкология», а также организаци</w:t>
      </w:r>
      <w:r w:rsidR="00441A97">
        <w:rPr>
          <w:rFonts w:ascii="Times New Roman" w:hAnsi="Times New Roman" w:cs="Times New Roman"/>
          <w:sz w:val="28"/>
          <w:szCs w:val="28"/>
        </w:rPr>
        <w:t>я</w:t>
      </w:r>
      <w:r w:rsidR="00543230" w:rsidRPr="00972B27">
        <w:rPr>
          <w:rFonts w:ascii="Times New Roman" w:hAnsi="Times New Roman" w:cs="Times New Roman"/>
          <w:sz w:val="28"/>
          <w:szCs w:val="28"/>
        </w:rPr>
        <w:t xml:space="preserve"> работы выездной патронажной службы (</w:t>
      </w:r>
      <w:r w:rsidR="003B46F8" w:rsidRPr="00972B27">
        <w:rPr>
          <w:rFonts w:ascii="Times New Roman" w:hAnsi="Times New Roman" w:cs="Times New Roman"/>
          <w:sz w:val="28"/>
          <w:szCs w:val="28"/>
        </w:rPr>
        <w:t>приобретены 2 автомобиля).</w:t>
      </w:r>
    </w:p>
    <w:p w14:paraId="24A8840C" w14:textId="4D9A97C2" w:rsidR="00CC6A41" w:rsidRPr="00896667" w:rsidRDefault="00EE09D8" w:rsidP="00D226B6">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В настоящее время</w:t>
      </w:r>
      <w:r w:rsidR="00F679A1" w:rsidRPr="00972B27">
        <w:rPr>
          <w:rFonts w:ascii="Times New Roman" w:hAnsi="Times New Roman" w:cs="Times New Roman"/>
          <w:sz w:val="28"/>
          <w:szCs w:val="28"/>
        </w:rPr>
        <w:t xml:space="preserve"> на территории Новосибирской области </w:t>
      </w:r>
      <w:r w:rsidR="003710DF" w:rsidRPr="00972B27">
        <w:rPr>
          <w:rFonts w:ascii="Times New Roman" w:hAnsi="Times New Roman" w:cs="Times New Roman"/>
          <w:sz w:val="28"/>
          <w:szCs w:val="28"/>
        </w:rPr>
        <w:t>функционирует</w:t>
      </w:r>
      <w:r w:rsidR="00E53351" w:rsidRPr="00972B27">
        <w:rPr>
          <w:rFonts w:ascii="Times New Roman" w:hAnsi="Times New Roman" w:cs="Times New Roman"/>
          <w:sz w:val="28"/>
          <w:szCs w:val="28"/>
        </w:rPr>
        <w:t xml:space="preserve"> </w:t>
      </w:r>
      <w:r w:rsidR="00CC6A41" w:rsidRPr="00972B27">
        <w:rPr>
          <w:rFonts w:ascii="Times New Roman" w:hAnsi="Times New Roman" w:cs="Times New Roman"/>
          <w:sz w:val="28"/>
          <w:szCs w:val="28"/>
        </w:rPr>
        <w:t>2</w:t>
      </w:r>
      <w:r w:rsidR="00764034" w:rsidRPr="00972B27">
        <w:rPr>
          <w:rFonts w:ascii="Times New Roman" w:hAnsi="Times New Roman" w:cs="Times New Roman"/>
          <w:sz w:val="28"/>
          <w:szCs w:val="28"/>
        </w:rPr>
        <w:t>2</w:t>
      </w:r>
      <w:r w:rsidR="00CC6A41" w:rsidRPr="00972B27">
        <w:rPr>
          <w:rFonts w:ascii="Times New Roman" w:hAnsi="Times New Roman" w:cs="Times New Roman"/>
          <w:sz w:val="28"/>
          <w:szCs w:val="28"/>
        </w:rPr>
        <w:t xml:space="preserve"> </w:t>
      </w:r>
      <w:r w:rsidR="00973773" w:rsidRPr="00972B27">
        <w:rPr>
          <w:rFonts w:ascii="Times New Roman" w:hAnsi="Times New Roman" w:cs="Times New Roman"/>
          <w:sz w:val="28"/>
          <w:szCs w:val="28"/>
        </w:rPr>
        <w:t>кабинет</w:t>
      </w:r>
      <w:r w:rsidR="00764034" w:rsidRPr="00972B27">
        <w:rPr>
          <w:rFonts w:ascii="Times New Roman" w:hAnsi="Times New Roman" w:cs="Times New Roman"/>
          <w:sz w:val="28"/>
          <w:szCs w:val="28"/>
        </w:rPr>
        <w:t>а</w:t>
      </w:r>
      <w:r w:rsidRPr="00972B27">
        <w:rPr>
          <w:rFonts w:ascii="Times New Roman" w:hAnsi="Times New Roman" w:cs="Times New Roman"/>
          <w:sz w:val="28"/>
          <w:szCs w:val="28"/>
        </w:rPr>
        <w:t xml:space="preserve"> </w:t>
      </w:r>
      <w:r w:rsidR="00E53351" w:rsidRPr="00972B27">
        <w:rPr>
          <w:rFonts w:ascii="Times New Roman" w:hAnsi="Times New Roman" w:cs="Times New Roman"/>
          <w:sz w:val="28"/>
          <w:szCs w:val="28"/>
        </w:rPr>
        <w:t>палл</w:t>
      </w:r>
      <w:r w:rsidR="00EC0D30" w:rsidRPr="00972B27">
        <w:rPr>
          <w:rFonts w:ascii="Times New Roman" w:hAnsi="Times New Roman" w:cs="Times New Roman"/>
          <w:sz w:val="28"/>
          <w:szCs w:val="28"/>
        </w:rPr>
        <w:t>иативной медицинской помощи.</w:t>
      </w:r>
      <w:r w:rsidR="00E53351" w:rsidRPr="00972B27">
        <w:rPr>
          <w:rFonts w:ascii="Times New Roman" w:hAnsi="Times New Roman" w:cs="Times New Roman"/>
          <w:sz w:val="28"/>
          <w:szCs w:val="28"/>
        </w:rPr>
        <w:t xml:space="preserve"> </w:t>
      </w:r>
      <w:r w:rsidR="00EC0D30" w:rsidRPr="00972B27">
        <w:rPr>
          <w:rFonts w:ascii="Times New Roman" w:hAnsi="Times New Roman" w:cs="Times New Roman"/>
          <w:sz w:val="28"/>
          <w:szCs w:val="28"/>
        </w:rPr>
        <w:t xml:space="preserve">В условиях круглосуточного стационара </w:t>
      </w:r>
      <w:r w:rsidR="00595AA2" w:rsidRPr="00972B27">
        <w:rPr>
          <w:rFonts w:ascii="Times New Roman" w:hAnsi="Times New Roman" w:cs="Times New Roman"/>
          <w:sz w:val="28"/>
          <w:szCs w:val="28"/>
        </w:rPr>
        <w:t xml:space="preserve">97 </w:t>
      </w:r>
      <w:r w:rsidR="00EC0D30" w:rsidRPr="00972B27">
        <w:rPr>
          <w:rFonts w:ascii="Times New Roman" w:hAnsi="Times New Roman" w:cs="Times New Roman"/>
          <w:sz w:val="28"/>
          <w:szCs w:val="28"/>
        </w:rPr>
        <w:t xml:space="preserve">коек, из которых </w:t>
      </w:r>
      <w:r w:rsidR="00CC6A41" w:rsidRPr="00972B27">
        <w:rPr>
          <w:rFonts w:ascii="Times New Roman" w:hAnsi="Times New Roman" w:cs="Times New Roman"/>
          <w:sz w:val="28"/>
          <w:szCs w:val="28"/>
        </w:rPr>
        <w:t xml:space="preserve">15 </w:t>
      </w:r>
      <w:r w:rsidR="00E53351" w:rsidRPr="00972B27">
        <w:rPr>
          <w:rFonts w:ascii="Times New Roman" w:hAnsi="Times New Roman" w:cs="Times New Roman"/>
          <w:sz w:val="28"/>
          <w:szCs w:val="28"/>
        </w:rPr>
        <w:t xml:space="preserve">паллиативных </w:t>
      </w:r>
      <w:r w:rsidR="00CC6A41" w:rsidRPr="00972B27">
        <w:rPr>
          <w:rFonts w:ascii="Times New Roman" w:hAnsi="Times New Roman" w:cs="Times New Roman"/>
          <w:sz w:val="28"/>
          <w:szCs w:val="28"/>
        </w:rPr>
        <w:t xml:space="preserve">коек для социально-значимых инфекционных заболеваний, 30 </w:t>
      </w:r>
      <w:r w:rsidR="00E53351" w:rsidRPr="00972B27">
        <w:rPr>
          <w:rFonts w:ascii="Times New Roman" w:hAnsi="Times New Roman" w:cs="Times New Roman"/>
          <w:sz w:val="28"/>
          <w:szCs w:val="28"/>
        </w:rPr>
        <w:t xml:space="preserve">паллиативных </w:t>
      </w:r>
      <w:r w:rsidR="00EC0D30" w:rsidRPr="00972B27">
        <w:rPr>
          <w:rFonts w:ascii="Times New Roman" w:hAnsi="Times New Roman" w:cs="Times New Roman"/>
          <w:sz w:val="28"/>
          <w:szCs w:val="28"/>
        </w:rPr>
        <w:t>коек</w:t>
      </w:r>
      <w:r w:rsidR="00CC6A41" w:rsidRPr="00972B27">
        <w:rPr>
          <w:rFonts w:ascii="Times New Roman" w:hAnsi="Times New Roman" w:cs="Times New Roman"/>
          <w:sz w:val="28"/>
          <w:szCs w:val="28"/>
        </w:rPr>
        <w:t xml:space="preserve"> для больных с онко</w:t>
      </w:r>
      <w:r w:rsidR="00EC0D30" w:rsidRPr="00972B27">
        <w:rPr>
          <w:rFonts w:ascii="Times New Roman" w:hAnsi="Times New Roman" w:cs="Times New Roman"/>
          <w:sz w:val="28"/>
          <w:szCs w:val="28"/>
        </w:rPr>
        <w:t>логическим профилем на базе ГБУЗ</w:t>
      </w:r>
      <w:r w:rsidR="00DF3F19">
        <w:rPr>
          <w:rFonts w:ascii="Times New Roman" w:hAnsi="Times New Roman" w:cs="Times New Roman"/>
          <w:sz w:val="28"/>
          <w:szCs w:val="28"/>
        </w:rPr>
        <w:t xml:space="preserve"> НСО «НКРБ № </w:t>
      </w:r>
      <w:r w:rsidR="00CC6A41" w:rsidRPr="00972B27">
        <w:rPr>
          <w:rFonts w:ascii="Times New Roman" w:hAnsi="Times New Roman" w:cs="Times New Roman"/>
          <w:sz w:val="28"/>
          <w:szCs w:val="28"/>
        </w:rPr>
        <w:t>1»</w:t>
      </w:r>
      <w:r w:rsidR="000D5946" w:rsidRPr="00972B27">
        <w:rPr>
          <w:rFonts w:ascii="Times New Roman" w:hAnsi="Times New Roman" w:cs="Times New Roman"/>
          <w:sz w:val="28"/>
          <w:szCs w:val="28"/>
        </w:rPr>
        <w:t xml:space="preserve">, </w:t>
      </w:r>
      <w:r w:rsidR="00CC6A41" w:rsidRPr="00972B27">
        <w:rPr>
          <w:rFonts w:ascii="Times New Roman" w:hAnsi="Times New Roman" w:cs="Times New Roman"/>
          <w:sz w:val="28"/>
          <w:szCs w:val="28"/>
        </w:rPr>
        <w:t xml:space="preserve">27 </w:t>
      </w:r>
      <w:r w:rsidR="00E53351" w:rsidRPr="00972B27">
        <w:rPr>
          <w:rFonts w:ascii="Times New Roman" w:hAnsi="Times New Roman" w:cs="Times New Roman"/>
          <w:sz w:val="28"/>
          <w:szCs w:val="28"/>
        </w:rPr>
        <w:t xml:space="preserve">паллиативных </w:t>
      </w:r>
      <w:r w:rsidR="00CC6A41" w:rsidRPr="00972B27">
        <w:rPr>
          <w:rFonts w:ascii="Times New Roman" w:hAnsi="Times New Roman" w:cs="Times New Roman"/>
          <w:sz w:val="28"/>
          <w:szCs w:val="28"/>
        </w:rPr>
        <w:t>коек на базе ГБУЗ НСО «Линевская ЦРБ»</w:t>
      </w:r>
      <w:r w:rsidR="00E53351" w:rsidRPr="00972B27">
        <w:rPr>
          <w:rFonts w:ascii="Times New Roman" w:hAnsi="Times New Roman" w:cs="Times New Roman"/>
          <w:sz w:val="28"/>
          <w:szCs w:val="28"/>
        </w:rPr>
        <w:t xml:space="preserve"> </w:t>
      </w:r>
      <w:r w:rsidR="00EC0D30" w:rsidRPr="00972B27">
        <w:rPr>
          <w:rFonts w:ascii="Times New Roman" w:hAnsi="Times New Roman" w:cs="Times New Roman"/>
          <w:sz w:val="28"/>
          <w:szCs w:val="28"/>
        </w:rPr>
        <w:t>для больных</w:t>
      </w:r>
      <w:r w:rsidR="000D5946" w:rsidRPr="00972B27">
        <w:rPr>
          <w:rFonts w:ascii="Times New Roman" w:hAnsi="Times New Roman" w:cs="Times New Roman"/>
          <w:sz w:val="28"/>
          <w:szCs w:val="28"/>
        </w:rPr>
        <w:t xml:space="preserve"> </w:t>
      </w:r>
      <w:r w:rsidR="00EC0D30" w:rsidRPr="00972B27">
        <w:rPr>
          <w:rFonts w:ascii="Times New Roman" w:hAnsi="Times New Roman" w:cs="Times New Roman"/>
          <w:sz w:val="28"/>
          <w:szCs w:val="28"/>
        </w:rPr>
        <w:t>с общетерапевтической патологией</w:t>
      </w:r>
      <w:r w:rsidR="000D5946" w:rsidRPr="00972B27">
        <w:rPr>
          <w:rFonts w:ascii="Times New Roman" w:hAnsi="Times New Roman" w:cs="Times New Roman"/>
          <w:sz w:val="28"/>
          <w:szCs w:val="28"/>
        </w:rPr>
        <w:t xml:space="preserve">, 10 </w:t>
      </w:r>
      <w:r w:rsidR="00E53351" w:rsidRPr="00972B27">
        <w:rPr>
          <w:rFonts w:ascii="Times New Roman" w:hAnsi="Times New Roman" w:cs="Times New Roman"/>
          <w:sz w:val="28"/>
          <w:szCs w:val="28"/>
        </w:rPr>
        <w:t xml:space="preserve">паллиативных </w:t>
      </w:r>
      <w:r w:rsidR="000D5946" w:rsidRPr="00972B27">
        <w:rPr>
          <w:rFonts w:ascii="Times New Roman" w:hAnsi="Times New Roman" w:cs="Times New Roman"/>
          <w:sz w:val="28"/>
          <w:szCs w:val="28"/>
        </w:rPr>
        <w:t>ко</w:t>
      </w:r>
      <w:r w:rsidR="00DF3F19">
        <w:rPr>
          <w:rFonts w:ascii="Times New Roman" w:hAnsi="Times New Roman" w:cs="Times New Roman"/>
          <w:sz w:val="28"/>
          <w:szCs w:val="28"/>
        </w:rPr>
        <w:t>ек на базе ГБУЗ НСО «ГКБ </w:t>
      </w:r>
      <w:r w:rsidR="00EC0D30" w:rsidRPr="00972B27">
        <w:rPr>
          <w:rFonts w:ascii="Times New Roman" w:hAnsi="Times New Roman" w:cs="Times New Roman"/>
          <w:sz w:val="28"/>
          <w:szCs w:val="28"/>
        </w:rPr>
        <w:t>№ 12»</w:t>
      </w:r>
      <w:r w:rsidR="00D226B6" w:rsidRPr="00972B27">
        <w:rPr>
          <w:rFonts w:ascii="Times New Roman" w:hAnsi="Times New Roman" w:cs="Times New Roman"/>
          <w:sz w:val="28"/>
          <w:szCs w:val="28"/>
        </w:rPr>
        <w:t xml:space="preserve"> (включая оказание помощи паллиативным больным нуждающимся в длительной респираторной подд</w:t>
      </w:r>
      <w:r w:rsidR="00DF3F19">
        <w:rPr>
          <w:rFonts w:ascii="Times New Roman" w:hAnsi="Times New Roman" w:cs="Times New Roman"/>
          <w:sz w:val="28"/>
          <w:szCs w:val="28"/>
        </w:rPr>
        <w:t>ержке). На базе ГБУЗ НСО «ГКП № </w:t>
      </w:r>
      <w:r w:rsidR="00D226B6" w:rsidRPr="00972B27">
        <w:rPr>
          <w:rFonts w:ascii="Times New Roman" w:hAnsi="Times New Roman" w:cs="Times New Roman"/>
          <w:sz w:val="28"/>
          <w:szCs w:val="28"/>
        </w:rPr>
        <w:t xml:space="preserve">2» функционирует дневной стационар на 15 </w:t>
      </w:r>
      <w:r w:rsidR="00D226B6" w:rsidRPr="00896667">
        <w:rPr>
          <w:rFonts w:ascii="Times New Roman" w:hAnsi="Times New Roman" w:cs="Times New Roman"/>
          <w:sz w:val="28"/>
          <w:szCs w:val="28"/>
        </w:rPr>
        <w:t>паллиативных коек работающего в две смены.</w:t>
      </w:r>
    </w:p>
    <w:p w14:paraId="6FDE8B23" w14:textId="77777777" w:rsidR="0099313B" w:rsidRPr="00896667" w:rsidRDefault="0099313B" w:rsidP="0099313B">
      <w:pPr>
        <w:widowControl w:val="0"/>
        <w:spacing w:line="240" w:lineRule="auto"/>
        <w:ind w:firstLine="709"/>
        <w:jc w:val="both"/>
        <w:rPr>
          <w:rFonts w:ascii="Times New Roman" w:hAnsi="Times New Roman" w:cs="Times New Roman"/>
          <w:sz w:val="28"/>
          <w:szCs w:val="28"/>
        </w:rPr>
      </w:pPr>
      <w:r w:rsidRPr="00896667">
        <w:rPr>
          <w:rFonts w:ascii="Times New Roman" w:hAnsi="Times New Roman" w:cs="Times New Roman"/>
          <w:sz w:val="28"/>
          <w:szCs w:val="28"/>
        </w:rPr>
        <w:t xml:space="preserve">Для организации паллиативной медицинской помощи на дому </w:t>
      </w:r>
      <w:r w:rsidR="00543230" w:rsidRPr="00896667">
        <w:rPr>
          <w:rFonts w:ascii="Times New Roman" w:hAnsi="Times New Roman" w:cs="Times New Roman"/>
          <w:sz w:val="28"/>
          <w:szCs w:val="28"/>
        </w:rPr>
        <w:t xml:space="preserve">функционирует </w:t>
      </w:r>
      <w:r w:rsidR="00A52F69" w:rsidRPr="00896667">
        <w:rPr>
          <w:rFonts w:ascii="Times New Roman" w:hAnsi="Times New Roman" w:cs="Times New Roman"/>
          <w:sz w:val="28"/>
          <w:szCs w:val="28"/>
        </w:rPr>
        <w:t>7</w:t>
      </w:r>
      <w:r w:rsidRPr="00896667">
        <w:rPr>
          <w:rFonts w:ascii="Times New Roman" w:hAnsi="Times New Roman" w:cs="Times New Roman"/>
          <w:sz w:val="28"/>
          <w:szCs w:val="28"/>
        </w:rPr>
        <w:t xml:space="preserve"> автомобилей паллиативной медицинской помощи.</w:t>
      </w:r>
    </w:p>
    <w:p w14:paraId="478CA232" w14:textId="5C7C707A" w:rsidR="0034511A" w:rsidRPr="00245254" w:rsidRDefault="00260E02" w:rsidP="00DB2A9C">
      <w:pPr>
        <w:widowControl w:val="0"/>
        <w:spacing w:line="240" w:lineRule="auto"/>
        <w:ind w:firstLine="709"/>
        <w:jc w:val="both"/>
        <w:rPr>
          <w:rFonts w:ascii="Times New Roman" w:hAnsi="Times New Roman" w:cs="Times New Roman"/>
          <w:sz w:val="28"/>
          <w:szCs w:val="28"/>
        </w:rPr>
      </w:pPr>
      <w:r w:rsidRPr="00245254">
        <w:rPr>
          <w:rFonts w:ascii="Times New Roman" w:hAnsi="Times New Roman" w:cs="Times New Roman"/>
          <w:sz w:val="28"/>
          <w:szCs w:val="28"/>
        </w:rPr>
        <w:t xml:space="preserve">Выездная </w:t>
      </w:r>
      <w:r w:rsidR="00404AFB" w:rsidRPr="00245254">
        <w:rPr>
          <w:rFonts w:ascii="Times New Roman" w:hAnsi="Times New Roman" w:cs="Times New Roman"/>
          <w:sz w:val="28"/>
          <w:szCs w:val="28"/>
        </w:rPr>
        <w:t>патронажная</w:t>
      </w:r>
      <w:r w:rsidR="00E53351" w:rsidRPr="00245254">
        <w:rPr>
          <w:rFonts w:ascii="Times New Roman" w:hAnsi="Times New Roman" w:cs="Times New Roman"/>
          <w:sz w:val="28"/>
          <w:szCs w:val="28"/>
        </w:rPr>
        <w:t xml:space="preserve"> </w:t>
      </w:r>
      <w:r w:rsidRPr="00245254">
        <w:rPr>
          <w:rFonts w:ascii="Times New Roman" w:hAnsi="Times New Roman" w:cs="Times New Roman"/>
          <w:sz w:val="28"/>
          <w:szCs w:val="28"/>
        </w:rPr>
        <w:t>служба</w:t>
      </w:r>
      <w:r w:rsidR="00404AFB" w:rsidRPr="00245254">
        <w:rPr>
          <w:rFonts w:ascii="Times New Roman" w:hAnsi="Times New Roman" w:cs="Times New Roman"/>
          <w:sz w:val="28"/>
          <w:szCs w:val="28"/>
        </w:rPr>
        <w:t xml:space="preserve"> </w:t>
      </w:r>
      <w:r w:rsidR="00DB2A9C" w:rsidRPr="00245254">
        <w:rPr>
          <w:rFonts w:ascii="Times New Roman" w:hAnsi="Times New Roman" w:cs="Times New Roman"/>
          <w:sz w:val="28"/>
          <w:szCs w:val="28"/>
        </w:rPr>
        <w:t xml:space="preserve">ПМП взрослым </w:t>
      </w:r>
      <w:r w:rsidR="00682CE2" w:rsidRPr="00245254">
        <w:rPr>
          <w:rFonts w:ascii="Times New Roman" w:hAnsi="Times New Roman" w:cs="Times New Roman"/>
          <w:sz w:val="28"/>
          <w:szCs w:val="28"/>
        </w:rPr>
        <w:t xml:space="preserve">в 2021 году </w:t>
      </w:r>
      <w:r w:rsidR="00DB2A9C" w:rsidRPr="00245254">
        <w:rPr>
          <w:rFonts w:ascii="Times New Roman" w:hAnsi="Times New Roman" w:cs="Times New Roman"/>
          <w:sz w:val="28"/>
          <w:szCs w:val="28"/>
        </w:rPr>
        <w:t xml:space="preserve">представлена в </w:t>
      </w:r>
      <w:r w:rsidR="004238F3" w:rsidRPr="00245254">
        <w:rPr>
          <w:rFonts w:ascii="Times New Roman" w:hAnsi="Times New Roman" w:cs="Times New Roman"/>
          <w:sz w:val="28"/>
          <w:szCs w:val="28"/>
        </w:rPr>
        <w:t>трех</w:t>
      </w:r>
      <w:r w:rsidR="00682CE2" w:rsidRPr="00245254">
        <w:rPr>
          <w:rFonts w:ascii="Times New Roman" w:hAnsi="Times New Roman" w:cs="Times New Roman"/>
          <w:sz w:val="28"/>
          <w:szCs w:val="28"/>
        </w:rPr>
        <w:t xml:space="preserve"> </w:t>
      </w:r>
      <w:r w:rsidR="00245254" w:rsidRPr="00245254">
        <w:rPr>
          <w:rFonts w:ascii="Times New Roman" w:hAnsi="Times New Roman" w:cs="Times New Roman"/>
          <w:sz w:val="28"/>
          <w:szCs w:val="28"/>
        </w:rPr>
        <w:t>г</w:t>
      </w:r>
      <w:r w:rsidR="00245254" w:rsidRPr="00245254">
        <w:rPr>
          <w:rFonts w:ascii="Times New Roman" w:hAnsi="Times New Roman" w:cs="Times New Roman"/>
          <w:color w:val="000000"/>
          <w:sz w:val="28"/>
          <w:szCs w:val="28"/>
          <w:shd w:val="clear" w:color="auto" w:fill="FFFFFF"/>
        </w:rPr>
        <w:t xml:space="preserve">осударственных учреждениях Новосибирской области, подведомственных министерству здравоохранения Новосибирской области (далее </w:t>
      </w:r>
      <w:r w:rsidR="00245254" w:rsidRPr="00245254">
        <w:rPr>
          <w:rFonts w:cs="Times New Roman"/>
          <w:bCs/>
          <w:sz w:val="28"/>
          <w:szCs w:val="28"/>
        </w:rPr>
        <w:t xml:space="preserve">– </w:t>
      </w:r>
      <w:r w:rsidR="00245254" w:rsidRPr="00245254">
        <w:rPr>
          <w:rFonts w:ascii="Times New Roman" w:hAnsi="Times New Roman" w:cs="Times New Roman"/>
          <w:color w:val="000000"/>
          <w:sz w:val="28"/>
          <w:szCs w:val="28"/>
          <w:shd w:val="clear" w:color="auto" w:fill="FFFFFF"/>
        </w:rPr>
        <w:t>государственные медицинские организации</w:t>
      </w:r>
      <w:r w:rsidR="00DB2951">
        <w:rPr>
          <w:rFonts w:ascii="Times New Roman" w:hAnsi="Times New Roman" w:cs="Times New Roman"/>
          <w:color w:val="000000"/>
          <w:sz w:val="28"/>
          <w:szCs w:val="28"/>
          <w:shd w:val="clear" w:color="auto" w:fill="FFFFFF"/>
        </w:rPr>
        <w:t xml:space="preserve"> Новосибирской области</w:t>
      </w:r>
      <w:r w:rsidR="00245254" w:rsidRPr="00245254">
        <w:rPr>
          <w:rFonts w:ascii="Times New Roman" w:hAnsi="Times New Roman" w:cs="Times New Roman"/>
          <w:color w:val="000000"/>
          <w:sz w:val="28"/>
          <w:szCs w:val="28"/>
          <w:shd w:val="clear" w:color="auto" w:fill="FFFFFF"/>
        </w:rPr>
        <w:t>)</w:t>
      </w:r>
      <w:r w:rsidR="00DB2A9C" w:rsidRPr="00245254">
        <w:rPr>
          <w:rFonts w:ascii="Times New Roman" w:hAnsi="Times New Roman" w:cs="Times New Roman"/>
          <w:sz w:val="28"/>
          <w:szCs w:val="28"/>
        </w:rPr>
        <w:t xml:space="preserve">, а именно </w:t>
      </w:r>
      <w:r w:rsidRPr="00245254">
        <w:rPr>
          <w:rFonts w:ascii="Times New Roman" w:hAnsi="Times New Roman" w:cs="Times New Roman"/>
          <w:sz w:val="28"/>
          <w:szCs w:val="28"/>
        </w:rPr>
        <w:t xml:space="preserve">ГБУЗ НСО «НКРБ </w:t>
      </w:r>
      <w:r w:rsidR="007146DC" w:rsidRPr="00245254">
        <w:rPr>
          <w:rFonts w:ascii="Times New Roman" w:hAnsi="Times New Roman" w:cs="Times New Roman"/>
          <w:sz w:val="28"/>
          <w:szCs w:val="28"/>
        </w:rPr>
        <w:t>№ </w:t>
      </w:r>
      <w:r w:rsidRPr="00245254">
        <w:rPr>
          <w:rFonts w:ascii="Times New Roman" w:hAnsi="Times New Roman" w:cs="Times New Roman"/>
          <w:sz w:val="28"/>
          <w:szCs w:val="28"/>
        </w:rPr>
        <w:t>1»</w:t>
      </w:r>
      <w:r w:rsidR="0034511A" w:rsidRPr="00245254">
        <w:rPr>
          <w:rFonts w:ascii="Times New Roman" w:hAnsi="Times New Roman" w:cs="Times New Roman"/>
          <w:sz w:val="28"/>
          <w:szCs w:val="28"/>
        </w:rPr>
        <w:t xml:space="preserve"> (2 бригады)</w:t>
      </w:r>
      <w:r w:rsidRPr="00245254">
        <w:rPr>
          <w:rFonts w:ascii="Times New Roman" w:hAnsi="Times New Roman" w:cs="Times New Roman"/>
          <w:sz w:val="28"/>
          <w:szCs w:val="28"/>
        </w:rPr>
        <w:t>, ГБУЗ Н</w:t>
      </w:r>
      <w:r w:rsidR="00DB2A9C" w:rsidRPr="00245254">
        <w:rPr>
          <w:rFonts w:ascii="Times New Roman" w:hAnsi="Times New Roman" w:cs="Times New Roman"/>
          <w:sz w:val="28"/>
          <w:szCs w:val="28"/>
        </w:rPr>
        <w:t xml:space="preserve">СО «ГКП </w:t>
      </w:r>
      <w:r w:rsidR="007146DC" w:rsidRPr="00245254">
        <w:rPr>
          <w:rFonts w:ascii="Times New Roman" w:hAnsi="Times New Roman" w:cs="Times New Roman"/>
          <w:sz w:val="28"/>
          <w:szCs w:val="28"/>
        </w:rPr>
        <w:t>№ </w:t>
      </w:r>
      <w:r w:rsidR="00DB2A9C" w:rsidRPr="00245254">
        <w:rPr>
          <w:rFonts w:ascii="Times New Roman" w:hAnsi="Times New Roman" w:cs="Times New Roman"/>
          <w:sz w:val="28"/>
          <w:szCs w:val="28"/>
        </w:rPr>
        <w:t>2»</w:t>
      </w:r>
      <w:r w:rsidR="0034511A" w:rsidRPr="00245254">
        <w:rPr>
          <w:rFonts w:ascii="Times New Roman" w:hAnsi="Times New Roman" w:cs="Times New Roman"/>
          <w:sz w:val="28"/>
          <w:szCs w:val="28"/>
        </w:rPr>
        <w:t xml:space="preserve"> (1 бригада)</w:t>
      </w:r>
      <w:r w:rsidR="00DB2A9C" w:rsidRPr="00245254">
        <w:rPr>
          <w:rFonts w:ascii="Times New Roman" w:hAnsi="Times New Roman" w:cs="Times New Roman"/>
          <w:sz w:val="28"/>
          <w:szCs w:val="28"/>
        </w:rPr>
        <w:t>, ГБУЗ НСО «ГКП №</w:t>
      </w:r>
      <w:r w:rsidR="007146DC" w:rsidRPr="00245254">
        <w:rPr>
          <w:rFonts w:ascii="Times New Roman" w:hAnsi="Times New Roman" w:cs="Times New Roman"/>
          <w:sz w:val="28"/>
          <w:szCs w:val="28"/>
        </w:rPr>
        <w:t> </w:t>
      </w:r>
      <w:r w:rsidR="00DB2A9C" w:rsidRPr="00245254">
        <w:rPr>
          <w:rFonts w:ascii="Times New Roman" w:hAnsi="Times New Roman" w:cs="Times New Roman"/>
          <w:sz w:val="28"/>
          <w:szCs w:val="28"/>
        </w:rPr>
        <w:t>7»</w:t>
      </w:r>
      <w:r w:rsidR="000B1C57" w:rsidRPr="00245254">
        <w:rPr>
          <w:rFonts w:ascii="Times New Roman" w:hAnsi="Times New Roman" w:cs="Times New Roman"/>
          <w:sz w:val="28"/>
          <w:szCs w:val="28"/>
        </w:rPr>
        <w:t xml:space="preserve"> </w:t>
      </w:r>
      <w:r w:rsidR="0034511A" w:rsidRPr="00245254">
        <w:rPr>
          <w:rFonts w:ascii="Times New Roman" w:hAnsi="Times New Roman" w:cs="Times New Roman"/>
          <w:sz w:val="28"/>
          <w:szCs w:val="28"/>
        </w:rPr>
        <w:t>(1 бригада)</w:t>
      </w:r>
      <w:r w:rsidR="004238F3" w:rsidRPr="00245254">
        <w:rPr>
          <w:rFonts w:ascii="Times New Roman" w:hAnsi="Times New Roman" w:cs="Times New Roman"/>
          <w:sz w:val="28"/>
          <w:szCs w:val="28"/>
        </w:rPr>
        <w:t>.</w:t>
      </w:r>
    </w:p>
    <w:p w14:paraId="793721F7" w14:textId="68C0B26D" w:rsidR="004238F3" w:rsidRPr="00245254" w:rsidRDefault="004238F3" w:rsidP="004238F3">
      <w:pPr>
        <w:widowControl w:val="0"/>
        <w:spacing w:line="240" w:lineRule="auto"/>
        <w:ind w:firstLine="709"/>
        <w:jc w:val="both"/>
        <w:rPr>
          <w:rFonts w:ascii="Times New Roman" w:hAnsi="Times New Roman" w:cs="Times New Roman"/>
          <w:sz w:val="28"/>
          <w:szCs w:val="28"/>
        </w:rPr>
      </w:pPr>
      <w:r w:rsidRPr="00245254">
        <w:rPr>
          <w:rFonts w:ascii="Times New Roman" w:hAnsi="Times New Roman" w:cs="Times New Roman"/>
          <w:sz w:val="28"/>
          <w:szCs w:val="28"/>
        </w:rPr>
        <w:t xml:space="preserve">В 4 квартале </w:t>
      </w:r>
      <w:r w:rsidR="00643FEA" w:rsidRPr="00245254">
        <w:rPr>
          <w:rFonts w:ascii="Times New Roman" w:hAnsi="Times New Roman" w:cs="Times New Roman"/>
          <w:sz w:val="28"/>
          <w:szCs w:val="28"/>
        </w:rPr>
        <w:t xml:space="preserve">2022 </w:t>
      </w:r>
      <w:r w:rsidRPr="00245254">
        <w:rPr>
          <w:rFonts w:ascii="Times New Roman" w:hAnsi="Times New Roman" w:cs="Times New Roman"/>
          <w:sz w:val="28"/>
          <w:szCs w:val="28"/>
        </w:rPr>
        <w:t xml:space="preserve">года </w:t>
      </w:r>
      <w:r w:rsidR="00643FEA" w:rsidRPr="00245254">
        <w:rPr>
          <w:rFonts w:ascii="Times New Roman" w:hAnsi="Times New Roman" w:cs="Times New Roman"/>
          <w:sz w:val="28"/>
          <w:szCs w:val="28"/>
        </w:rPr>
        <w:t>организова</w:t>
      </w:r>
      <w:r w:rsidR="002F0A5F" w:rsidRPr="00245254">
        <w:rPr>
          <w:rFonts w:ascii="Times New Roman" w:hAnsi="Times New Roman" w:cs="Times New Roman"/>
          <w:sz w:val="28"/>
          <w:szCs w:val="28"/>
        </w:rPr>
        <w:t>на</w:t>
      </w:r>
      <w:r w:rsidR="00643FEA" w:rsidRPr="00245254">
        <w:rPr>
          <w:rFonts w:ascii="Times New Roman" w:hAnsi="Times New Roman" w:cs="Times New Roman"/>
          <w:sz w:val="28"/>
          <w:szCs w:val="28"/>
        </w:rPr>
        <w:t xml:space="preserve"> работ</w:t>
      </w:r>
      <w:r w:rsidR="002F0A5F" w:rsidRPr="00245254">
        <w:rPr>
          <w:rFonts w:ascii="Times New Roman" w:hAnsi="Times New Roman" w:cs="Times New Roman"/>
          <w:sz w:val="28"/>
          <w:szCs w:val="28"/>
        </w:rPr>
        <w:t>а</w:t>
      </w:r>
      <w:r w:rsidR="00643FEA" w:rsidRPr="00245254">
        <w:rPr>
          <w:rFonts w:ascii="Times New Roman" w:hAnsi="Times New Roman" w:cs="Times New Roman"/>
          <w:sz w:val="28"/>
          <w:szCs w:val="28"/>
        </w:rPr>
        <w:t xml:space="preserve"> выездной патронажной службы </w:t>
      </w:r>
      <w:r w:rsidRPr="00245254">
        <w:rPr>
          <w:rFonts w:ascii="Times New Roman" w:hAnsi="Times New Roman" w:cs="Times New Roman"/>
          <w:sz w:val="28"/>
          <w:szCs w:val="28"/>
        </w:rPr>
        <w:t xml:space="preserve">взрослым в трех </w:t>
      </w:r>
      <w:r w:rsidR="00245254">
        <w:rPr>
          <w:rFonts w:ascii="Times New Roman" w:hAnsi="Times New Roman" w:cs="Times New Roman"/>
          <w:sz w:val="28"/>
          <w:szCs w:val="28"/>
        </w:rPr>
        <w:t xml:space="preserve">государственных </w:t>
      </w:r>
      <w:r w:rsidRPr="00245254">
        <w:rPr>
          <w:rFonts w:ascii="Times New Roman" w:hAnsi="Times New Roman" w:cs="Times New Roman"/>
          <w:sz w:val="28"/>
          <w:szCs w:val="28"/>
        </w:rPr>
        <w:t xml:space="preserve">медицинских организациях Новосибирской области: ГБУЗ НСО «ГКП </w:t>
      </w:r>
      <w:r w:rsidR="007146DC" w:rsidRPr="00245254">
        <w:rPr>
          <w:rFonts w:ascii="Times New Roman" w:hAnsi="Times New Roman" w:cs="Times New Roman"/>
          <w:sz w:val="28"/>
          <w:szCs w:val="28"/>
        </w:rPr>
        <w:t>№ </w:t>
      </w:r>
      <w:r w:rsidRPr="00245254">
        <w:rPr>
          <w:rFonts w:ascii="Times New Roman" w:hAnsi="Times New Roman" w:cs="Times New Roman"/>
          <w:sz w:val="28"/>
          <w:szCs w:val="28"/>
        </w:rPr>
        <w:t xml:space="preserve">16», ГБУЗ НСО «ГКП </w:t>
      </w:r>
      <w:r w:rsidR="007146DC" w:rsidRPr="00245254">
        <w:rPr>
          <w:rFonts w:ascii="Times New Roman" w:hAnsi="Times New Roman" w:cs="Times New Roman"/>
          <w:sz w:val="28"/>
          <w:szCs w:val="28"/>
        </w:rPr>
        <w:t>№ </w:t>
      </w:r>
      <w:r w:rsidRPr="00245254">
        <w:rPr>
          <w:rFonts w:ascii="Times New Roman" w:hAnsi="Times New Roman" w:cs="Times New Roman"/>
          <w:sz w:val="28"/>
          <w:szCs w:val="28"/>
        </w:rPr>
        <w:t>29»</w:t>
      </w:r>
      <w:r w:rsidR="000132DA" w:rsidRPr="00245254">
        <w:rPr>
          <w:rFonts w:ascii="Times New Roman" w:hAnsi="Times New Roman" w:cs="Times New Roman"/>
          <w:sz w:val="28"/>
          <w:szCs w:val="28"/>
        </w:rPr>
        <w:t>, ГБУЗ НСО «К</w:t>
      </w:r>
      <w:r w:rsidR="00526F0C" w:rsidRPr="00245254">
        <w:rPr>
          <w:rFonts w:ascii="Times New Roman" w:hAnsi="Times New Roman" w:cs="Times New Roman"/>
          <w:sz w:val="28"/>
          <w:szCs w:val="28"/>
        </w:rPr>
        <w:t>арасукская</w:t>
      </w:r>
      <w:r w:rsidR="000132DA" w:rsidRPr="00245254">
        <w:rPr>
          <w:rFonts w:ascii="Times New Roman" w:hAnsi="Times New Roman" w:cs="Times New Roman"/>
          <w:sz w:val="28"/>
          <w:szCs w:val="28"/>
        </w:rPr>
        <w:t xml:space="preserve"> ЦРБ»</w:t>
      </w:r>
      <w:r w:rsidR="003C02C2" w:rsidRPr="00245254">
        <w:rPr>
          <w:rFonts w:ascii="Times New Roman" w:hAnsi="Times New Roman" w:cs="Times New Roman"/>
          <w:sz w:val="28"/>
          <w:szCs w:val="28"/>
        </w:rPr>
        <w:t xml:space="preserve">. </w:t>
      </w:r>
    </w:p>
    <w:p w14:paraId="531EFDB6" w14:textId="77777777" w:rsidR="00D426F2" w:rsidRPr="00972B27" w:rsidRDefault="00D426F2" w:rsidP="002C6BE2">
      <w:pPr>
        <w:widowControl w:val="0"/>
        <w:spacing w:line="240" w:lineRule="auto"/>
        <w:ind w:firstLine="709"/>
        <w:jc w:val="both"/>
        <w:rPr>
          <w:rFonts w:ascii="Times New Roman" w:hAnsi="Times New Roman" w:cs="Times New Roman"/>
          <w:sz w:val="28"/>
          <w:szCs w:val="28"/>
        </w:rPr>
      </w:pPr>
      <w:r w:rsidRPr="00245254">
        <w:rPr>
          <w:rFonts w:ascii="Times New Roman" w:hAnsi="Times New Roman" w:cs="Times New Roman"/>
          <w:sz w:val="28"/>
          <w:szCs w:val="28"/>
        </w:rPr>
        <w:t xml:space="preserve">Несмотря на </w:t>
      </w:r>
      <w:r w:rsidR="00C02A97" w:rsidRPr="00245254">
        <w:rPr>
          <w:rFonts w:ascii="Times New Roman" w:hAnsi="Times New Roman" w:cs="Times New Roman"/>
          <w:sz w:val="28"/>
          <w:szCs w:val="28"/>
        </w:rPr>
        <w:t>ежегодное</w:t>
      </w:r>
      <w:r w:rsidRPr="00245254">
        <w:rPr>
          <w:rFonts w:ascii="Times New Roman" w:hAnsi="Times New Roman" w:cs="Times New Roman"/>
          <w:sz w:val="28"/>
          <w:szCs w:val="28"/>
        </w:rPr>
        <w:t xml:space="preserve"> увеличение оказания</w:t>
      </w:r>
      <w:r w:rsidRPr="00972B27">
        <w:rPr>
          <w:rFonts w:ascii="Times New Roman" w:hAnsi="Times New Roman" w:cs="Times New Roman"/>
          <w:sz w:val="28"/>
          <w:szCs w:val="28"/>
        </w:rPr>
        <w:t xml:space="preserve"> </w:t>
      </w:r>
      <w:r w:rsidR="00C02A97" w:rsidRPr="00972B27">
        <w:rPr>
          <w:rFonts w:ascii="Times New Roman" w:hAnsi="Times New Roman" w:cs="Times New Roman"/>
          <w:sz w:val="28"/>
          <w:szCs w:val="28"/>
        </w:rPr>
        <w:t>амбулаторной помощи, открытия дневного стационара, увеличение количества круглосуточных мест</w:t>
      </w:r>
      <w:r w:rsidR="00160102" w:rsidRPr="00972B27">
        <w:rPr>
          <w:rFonts w:ascii="Times New Roman" w:hAnsi="Times New Roman" w:cs="Times New Roman"/>
          <w:sz w:val="28"/>
          <w:szCs w:val="28"/>
        </w:rPr>
        <w:t>,</w:t>
      </w:r>
      <w:r w:rsidR="00C02A97" w:rsidRPr="00972B27">
        <w:rPr>
          <w:rFonts w:ascii="Times New Roman" w:hAnsi="Times New Roman" w:cs="Times New Roman"/>
          <w:sz w:val="28"/>
          <w:szCs w:val="28"/>
        </w:rPr>
        <w:t xml:space="preserve"> остается актуальным открытие дополнительных коек, оказывающих </w:t>
      </w:r>
      <w:r w:rsidR="000E713F" w:rsidRPr="00972B27">
        <w:rPr>
          <w:rFonts w:ascii="Times New Roman" w:hAnsi="Times New Roman" w:cs="Times New Roman"/>
          <w:sz w:val="28"/>
          <w:szCs w:val="28"/>
        </w:rPr>
        <w:t xml:space="preserve">увеличение количества выездных патронажных бригад. </w:t>
      </w:r>
    </w:p>
    <w:p w14:paraId="66F8080E" w14:textId="77777777" w:rsidR="00DB2BA2" w:rsidRPr="00972B27" w:rsidRDefault="003B2F59" w:rsidP="007C3FB5">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В</w:t>
      </w:r>
      <w:r w:rsidR="002C6BE2" w:rsidRPr="00972B27">
        <w:rPr>
          <w:rFonts w:ascii="Times New Roman" w:hAnsi="Times New Roman" w:cs="Times New Roman"/>
          <w:sz w:val="28"/>
          <w:szCs w:val="28"/>
        </w:rPr>
        <w:t xml:space="preserve"> 2023</w:t>
      </w:r>
      <w:r w:rsidRPr="00972B27">
        <w:rPr>
          <w:rFonts w:ascii="Times New Roman" w:hAnsi="Times New Roman" w:cs="Times New Roman"/>
          <w:sz w:val="28"/>
          <w:szCs w:val="28"/>
        </w:rPr>
        <w:t xml:space="preserve"> году</w:t>
      </w:r>
      <w:r w:rsidR="002C6BE2" w:rsidRPr="00972B27">
        <w:rPr>
          <w:rFonts w:ascii="Times New Roman" w:hAnsi="Times New Roman" w:cs="Times New Roman"/>
          <w:sz w:val="28"/>
          <w:szCs w:val="28"/>
        </w:rPr>
        <w:t>, при сохраняющейся</w:t>
      </w:r>
      <w:r w:rsidR="007C3FB5" w:rsidRPr="00972B27">
        <w:rPr>
          <w:rFonts w:ascii="Times New Roman" w:hAnsi="Times New Roman" w:cs="Times New Roman"/>
          <w:sz w:val="28"/>
          <w:szCs w:val="28"/>
        </w:rPr>
        <w:t xml:space="preserve"> динамики развития ПМП</w:t>
      </w:r>
      <w:r w:rsidR="002C6BE2" w:rsidRPr="00972B27">
        <w:rPr>
          <w:rFonts w:ascii="Times New Roman" w:hAnsi="Times New Roman" w:cs="Times New Roman"/>
          <w:sz w:val="28"/>
          <w:szCs w:val="28"/>
        </w:rPr>
        <w:t xml:space="preserve"> на территории Новосибирской области планируется оказать </w:t>
      </w:r>
      <w:r w:rsidRPr="00972B27">
        <w:rPr>
          <w:rFonts w:ascii="Times New Roman" w:hAnsi="Times New Roman" w:cs="Times New Roman"/>
          <w:sz w:val="28"/>
          <w:szCs w:val="28"/>
        </w:rPr>
        <w:t>паллиативную медицинскую помощь</w:t>
      </w:r>
      <w:r w:rsidR="002C6BE2" w:rsidRPr="00972B27">
        <w:rPr>
          <w:rFonts w:ascii="Times New Roman" w:hAnsi="Times New Roman" w:cs="Times New Roman"/>
          <w:sz w:val="28"/>
          <w:szCs w:val="28"/>
        </w:rPr>
        <w:t xml:space="preserve"> не менее 15 тыс. чел.</w:t>
      </w:r>
      <w:r w:rsidR="007C3FB5" w:rsidRPr="00972B27">
        <w:rPr>
          <w:rFonts w:ascii="Times New Roman" w:hAnsi="Times New Roman" w:cs="Times New Roman"/>
          <w:sz w:val="28"/>
          <w:szCs w:val="28"/>
        </w:rPr>
        <w:t>, в связи с чем необходимо продолжить увеличени</w:t>
      </w:r>
      <w:r w:rsidR="00392755" w:rsidRPr="00972B27">
        <w:rPr>
          <w:rFonts w:ascii="Times New Roman" w:hAnsi="Times New Roman" w:cs="Times New Roman"/>
          <w:sz w:val="28"/>
          <w:szCs w:val="28"/>
        </w:rPr>
        <w:t>е</w:t>
      </w:r>
      <w:r w:rsidR="007C3FB5" w:rsidRPr="00972B27">
        <w:rPr>
          <w:rFonts w:ascii="Times New Roman" w:hAnsi="Times New Roman" w:cs="Times New Roman"/>
          <w:sz w:val="28"/>
          <w:szCs w:val="28"/>
        </w:rPr>
        <w:t xml:space="preserve"> числа кабинетов ПМП, выездных бригад ПМП, а также коек круглосуточного стационара, оказывающих ПМП взрослому населению, что приведет к достижению выполнения целевых показателей, утвержденных дорожной картой МЗ РФ, </w:t>
      </w:r>
    </w:p>
    <w:p w14:paraId="5459F23A" w14:textId="77777777" w:rsidR="00D83DD3" w:rsidRPr="00972B27" w:rsidRDefault="00D83DD3" w:rsidP="00D83DD3">
      <w:pPr>
        <w:widowControl w:val="0"/>
        <w:spacing w:line="240" w:lineRule="auto"/>
        <w:ind w:firstLine="709"/>
        <w:jc w:val="both"/>
        <w:rPr>
          <w:rFonts w:ascii="Times New Roman" w:hAnsi="Times New Roman" w:cs="Times New Roman"/>
          <w:sz w:val="28"/>
          <w:szCs w:val="28"/>
        </w:rPr>
      </w:pPr>
      <w:r w:rsidRPr="00972B27">
        <w:rPr>
          <w:rFonts w:ascii="Times New Roman" w:hAnsi="Times New Roman"/>
          <w:sz w:val="28"/>
          <w:szCs w:val="28"/>
        </w:rPr>
        <w:t xml:space="preserve">В каждом районе Новосибирской области представлены аптечные пункты, отпускающие наркотические и психотропные лекарственные препараты, включенные в списки II и III Перечня наркотических средств, психотропных веществ и их </w:t>
      </w:r>
      <w:proofErr w:type="spellStart"/>
      <w:r w:rsidRPr="00972B27">
        <w:rPr>
          <w:rFonts w:ascii="Times New Roman" w:hAnsi="Times New Roman"/>
          <w:sz w:val="28"/>
          <w:szCs w:val="28"/>
        </w:rPr>
        <w:t>прекурсоров</w:t>
      </w:r>
      <w:proofErr w:type="spellEnd"/>
      <w:r w:rsidRPr="00972B27">
        <w:rPr>
          <w:rFonts w:ascii="Times New Roman" w:hAnsi="Times New Roman"/>
          <w:sz w:val="28"/>
          <w:szCs w:val="28"/>
        </w:rPr>
        <w:t>.</w:t>
      </w:r>
    </w:p>
    <w:p w14:paraId="19AE7F8D" w14:textId="77777777" w:rsidR="00C54E8B" w:rsidRPr="00972B27" w:rsidRDefault="005467ED" w:rsidP="005A2C0B">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lastRenderedPageBreak/>
        <w:t>В настоящее время решена пробле</w:t>
      </w:r>
      <w:r w:rsidR="0083403B" w:rsidRPr="00972B27">
        <w:rPr>
          <w:rFonts w:ascii="Times New Roman" w:hAnsi="Times New Roman" w:cs="Times New Roman"/>
          <w:sz w:val="28"/>
          <w:szCs w:val="28"/>
        </w:rPr>
        <w:t>ма с обезболиванием пациентов, нуждающихся</w:t>
      </w:r>
      <w:r w:rsidRPr="00972B27">
        <w:rPr>
          <w:rFonts w:ascii="Times New Roman" w:hAnsi="Times New Roman" w:cs="Times New Roman"/>
          <w:sz w:val="28"/>
          <w:szCs w:val="28"/>
        </w:rPr>
        <w:t xml:space="preserve"> в ПМП наркотическими </w:t>
      </w:r>
      <w:r w:rsidR="00C06E25" w:rsidRPr="00972B27">
        <w:rPr>
          <w:rFonts w:ascii="Times New Roman" w:hAnsi="Times New Roman" w:cs="Times New Roman"/>
          <w:sz w:val="28"/>
          <w:szCs w:val="28"/>
        </w:rPr>
        <w:t xml:space="preserve">анальгетиками. </w:t>
      </w:r>
      <w:r w:rsidR="00B44B8A" w:rsidRPr="00972B27">
        <w:rPr>
          <w:rFonts w:ascii="Times New Roman" w:hAnsi="Times New Roman" w:cs="Times New Roman"/>
          <w:sz w:val="28"/>
          <w:szCs w:val="28"/>
        </w:rPr>
        <w:t>Наркотические средства представлены в полной номенклатуре рекомендуемой в соот</w:t>
      </w:r>
      <w:r w:rsidR="004462B5" w:rsidRPr="00972B27">
        <w:rPr>
          <w:rFonts w:ascii="Times New Roman" w:hAnsi="Times New Roman" w:cs="Times New Roman"/>
          <w:sz w:val="28"/>
          <w:szCs w:val="28"/>
        </w:rPr>
        <w:t>ветствии дорожной картой МЗ РФ.</w:t>
      </w:r>
    </w:p>
    <w:p w14:paraId="56600DF3" w14:textId="53BA2FD5" w:rsidR="00221C12" w:rsidRPr="00972B27" w:rsidRDefault="003B2F59" w:rsidP="00221C12">
      <w:pPr>
        <w:spacing w:line="240" w:lineRule="auto"/>
        <w:ind w:firstLine="709"/>
        <w:jc w:val="both"/>
        <w:rPr>
          <w:rFonts w:ascii="Times New Roman" w:hAnsi="Times New Roman"/>
          <w:sz w:val="28"/>
          <w:szCs w:val="28"/>
        </w:rPr>
      </w:pPr>
      <w:r w:rsidRPr="00972B27">
        <w:rPr>
          <w:rFonts w:ascii="Times New Roman" w:hAnsi="Times New Roman"/>
          <w:sz w:val="28"/>
          <w:szCs w:val="28"/>
        </w:rPr>
        <w:t>П</w:t>
      </w:r>
      <w:r w:rsidR="00221C12" w:rsidRPr="00972B27">
        <w:rPr>
          <w:rFonts w:ascii="Times New Roman" w:hAnsi="Times New Roman"/>
          <w:sz w:val="28"/>
          <w:szCs w:val="28"/>
        </w:rPr>
        <w:t>аллиативная медицинская помощь детям на территории Новосибирской области</w:t>
      </w:r>
      <w:r w:rsidR="002E2B7A">
        <w:rPr>
          <w:rFonts w:ascii="Times New Roman" w:hAnsi="Times New Roman"/>
          <w:sz w:val="28"/>
          <w:szCs w:val="28"/>
        </w:rPr>
        <w:t xml:space="preserve"> оказывается в ГБУЗ НСО «НКРБ № </w:t>
      </w:r>
      <w:r w:rsidR="00221C12" w:rsidRPr="00972B27">
        <w:rPr>
          <w:rFonts w:ascii="Times New Roman" w:hAnsi="Times New Roman"/>
          <w:sz w:val="28"/>
          <w:szCs w:val="28"/>
        </w:rPr>
        <w:t xml:space="preserve">1», ГБУЗ НСО «ГДКБСМП» и ГБУЗ НСО «РСДР». Койки для оказания паллиативной помощи детям развернуты в составе отделения паллиативной медицинской помощи детям в ГБУЗ НСО «РСДР» – 16 паллиативных коек для детей, в ГБУЗ НСО «ГДКБСМП» – 3 паллиативные койки в структуре отделения реанимации и интенсивной терапии, в ГБУЗ НСО «НКРБ № 1» в составе отделения паллиативной медицинской помощи (далее – ПМП), включающего 5 паллиативных коек для детей и 30 паллиативных коек для взрослых, выездную патронажную службу ПМП взрослым и выездную патронажную службу ПМП детям (согласно штатному расписанию – </w:t>
      </w:r>
      <w:r w:rsidR="007327B0">
        <w:rPr>
          <w:rFonts w:ascii="Times New Roman" w:hAnsi="Times New Roman"/>
          <w:sz w:val="28"/>
          <w:szCs w:val="28"/>
        </w:rPr>
        <w:t>3</w:t>
      </w:r>
      <w:r w:rsidR="007327B0" w:rsidRPr="00972B27">
        <w:rPr>
          <w:rFonts w:ascii="Times New Roman" w:hAnsi="Times New Roman"/>
          <w:sz w:val="28"/>
          <w:szCs w:val="28"/>
        </w:rPr>
        <w:t xml:space="preserve"> </w:t>
      </w:r>
      <w:r w:rsidR="00221C12" w:rsidRPr="00972B27">
        <w:rPr>
          <w:rFonts w:ascii="Times New Roman" w:hAnsi="Times New Roman"/>
          <w:sz w:val="28"/>
          <w:szCs w:val="28"/>
        </w:rPr>
        <w:t>выездные бригады для детей), в ГБУЗ НСО «РСДР» - отделение выездной патронажной паллиативной помощи детям (2 выездные патронажные бригады паллиативной медицинской помощи детям:</w:t>
      </w:r>
      <w:r w:rsidR="00885A64">
        <w:rPr>
          <w:rFonts w:ascii="Times New Roman" w:hAnsi="Times New Roman"/>
          <w:sz w:val="28"/>
          <w:szCs w:val="28"/>
        </w:rPr>
        <w:t> </w:t>
      </w:r>
      <w:r w:rsidR="00221C12" w:rsidRPr="00972B27">
        <w:rPr>
          <w:rFonts w:ascii="Times New Roman" w:hAnsi="Times New Roman"/>
          <w:sz w:val="28"/>
          <w:szCs w:val="28"/>
        </w:rPr>
        <w:t xml:space="preserve">1 выездная патронажная бригада паллиативной медицинской помощи детям на базе </w:t>
      </w:r>
      <w:proofErr w:type="spellStart"/>
      <w:r w:rsidR="00221C12" w:rsidRPr="00972B27">
        <w:rPr>
          <w:rFonts w:ascii="Times New Roman" w:hAnsi="Times New Roman"/>
          <w:sz w:val="28"/>
          <w:szCs w:val="28"/>
        </w:rPr>
        <w:t>Черепановского</w:t>
      </w:r>
      <w:proofErr w:type="spellEnd"/>
      <w:r w:rsidR="00221C12" w:rsidRPr="00972B27">
        <w:rPr>
          <w:rFonts w:ascii="Times New Roman" w:hAnsi="Times New Roman"/>
          <w:sz w:val="28"/>
          <w:szCs w:val="28"/>
        </w:rPr>
        <w:t xml:space="preserve"> филиала ГБУЗ НСО «РСДР» и 1 выездная патронажная бригада паллиативной медицинской помощи детям на базе Кировского филиала ГБУЗ НСО «РСДР»)</w:t>
      </w:r>
      <w:r w:rsidR="00760C91">
        <w:rPr>
          <w:rFonts w:ascii="Times New Roman" w:hAnsi="Times New Roman"/>
          <w:sz w:val="28"/>
          <w:szCs w:val="28"/>
        </w:rPr>
        <w:t>, в</w:t>
      </w:r>
      <w:r w:rsidR="00760C91" w:rsidRPr="00972B27">
        <w:rPr>
          <w:rFonts w:ascii="Times New Roman" w:hAnsi="Times New Roman"/>
          <w:sz w:val="28"/>
          <w:szCs w:val="28"/>
        </w:rPr>
        <w:t xml:space="preserve"> ГБУЗ НСО</w:t>
      </w:r>
      <w:r w:rsidR="00760C91">
        <w:rPr>
          <w:rFonts w:ascii="Times New Roman" w:hAnsi="Times New Roman"/>
          <w:sz w:val="28"/>
          <w:szCs w:val="28"/>
        </w:rPr>
        <w:t xml:space="preserve"> «Татарская центральная районная больница имени 70-летия НСО» (</w:t>
      </w:r>
      <w:r w:rsidR="00760C91" w:rsidRPr="00972B27">
        <w:rPr>
          <w:rFonts w:ascii="Times New Roman" w:hAnsi="Times New Roman"/>
          <w:sz w:val="28"/>
          <w:szCs w:val="28"/>
        </w:rPr>
        <w:t>1 выездная патронажная бригада паллиативной медицинской помощи детям</w:t>
      </w:r>
      <w:r w:rsidR="00760C91">
        <w:rPr>
          <w:rFonts w:ascii="Times New Roman" w:hAnsi="Times New Roman"/>
          <w:sz w:val="28"/>
          <w:szCs w:val="28"/>
        </w:rPr>
        <w:t>).</w:t>
      </w:r>
    </w:p>
    <w:p w14:paraId="3E04194A" w14:textId="77777777" w:rsidR="00221C12" w:rsidRPr="00972B27" w:rsidRDefault="00221C12" w:rsidP="00221C12">
      <w:pPr>
        <w:spacing w:line="240" w:lineRule="auto"/>
        <w:ind w:firstLine="709"/>
        <w:jc w:val="both"/>
        <w:rPr>
          <w:rFonts w:ascii="Times New Roman" w:hAnsi="Times New Roman"/>
          <w:sz w:val="28"/>
          <w:szCs w:val="28"/>
        </w:rPr>
      </w:pPr>
      <w:r w:rsidRPr="00972B27">
        <w:rPr>
          <w:rFonts w:ascii="Times New Roman" w:hAnsi="Times New Roman"/>
          <w:sz w:val="28"/>
          <w:szCs w:val="28"/>
        </w:rPr>
        <w:t>В целях повышения доступности и качества оказания паллиативной медицинской помощи детям в стационарных условиях на базе ГБУЗ НСО «НКРБ № 1» 5 детских паллиативных коек выделены в отдельный пост отделения паллиативной медицинской помощи в связи с различными подходами к оказанию взрослым и детям, с назначением старшего ординатора.</w:t>
      </w:r>
    </w:p>
    <w:p w14:paraId="3E4B08F2" w14:textId="77777777" w:rsidR="00221C12" w:rsidRPr="00972B27" w:rsidRDefault="00221C12" w:rsidP="00221C12">
      <w:pPr>
        <w:spacing w:line="240" w:lineRule="auto"/>
        <w:ind w:firstLine="709"/>
        <w:jc w:val="both"/>
        <w:rPr>
          <w:rFonts w:ascii="Times New Roman" w:hAnsi="Times New Roman"/>
          <w:sz w:val="28"/>
          <w:szCs w:val="28"/>
        </w:rPr>
      </w:pPr>
      <w:r w:rsidRPr="00972B27">
        <w:rPr>
          <w:rFonts w:ascii="Times New Roman" w:hAnsi="Times New Roman"/>
          <w:sz w:val="28"/>
          <w:szCs w:val="28"/>
        </w:rPr>
        <w:t>По сравнению с 2018 годом количество паллиативных коек для детей в медицинских организациях Новосибирской области увеличилось с 6 до 24.</w:t>
      </w:r>
    </w:p>
    <w:p w14:paraId="5FA2F651" w14:textId="77777777" w:rsidR="00221C12" w:rsidRPr="00972B27" w:rsidRDefault="00221C12" w:rsidP="005A2C0B">
      <w:pPr>
        <w:widowControl w:val="0"/>
        <w:spacing w:line="240" w:lineRule="auto"/>
        <w:ind w:firstLine="709"/>
        <w:jc w:val="both"/>
        <w:rPr>
          <w:rFonts w:ascii="Times New Roman" w:hAnsi="Times New Roman" w:cs="Times New Roman"/>
          <w:sz w:val="28"/>
          <w:szCs w:val="28"/>
        </w:rPr>
      </w:pPr>
    </w:p>
    <w:p w14:paraId="09D0696E" w14:textId="77777777" w:rsidR="00B375CA" w:rsidRPr="00972B27" w:rsidRDefault="00B375CA" w:rsidP="00623CAF">
      <w:pPr>
        <w:pStyle w:val="aff0"/>
        <w:widowControl w:val="0"/>
        <w:jc w:val="center"/>
        <w:rPr>
          <w:rFonts w:cs="Times New Roman"/>
          <w:sz w:val="28"/>
          <w:szCs w:val="28"/>
          <w:lang w:bidi="ru-RU"/>
        </w:rPr>
      </w:pPr>
    </w:p>
    <w:p w14:paraId="1B6958EF" w14:textId="083583A0" w:rsidR="005F77E4" w:rsidRPr="00E76B38" w:rsidRDefault="00EE7A41" w:rsidP="00791E57">
      <w:pPr>
        <w:pStyle w:val="aff0"/>
        <w:widowControl w:val="0"/>
        <w:jc w:val="center"/>
        <w:rPr>
          <w:rFonts w:cs="Times New Roman"/>
          <w:sz w:val="28"/>
          <w:szCs w:val="28"/>
          <w:lang w:bidi="ru-RU"/>
        </w:rPr>
      </w:pPr>
      <w:r w:rsidRPr="00E76B38">
        <w:rPr>
          <w:rFonts w:cs="Times New Roman"/>
          <w:sz w:val="28"/>
          <w:szCs w:val="28"/>
          <w:lang w:bidi="ru-RU"/>
        </w:rPr>
        <w:t>2.2.1. </w:t>
      </w:r>
      <w:r w:rsidR="00B375CA" w:rsidRPr="00E76B38">
        <w:rPr>
          <w:rFonts w:cs="Times New Roman"/>
          <w:sz w:val="28"/>
          <w:szCs w:val="28"/>
          <w:lang w:bidi="ru-RU"/>
        </w:rPr>
        <w:t xml:space="preserve">Оценка потребности </w:t>
      </w:r>
      <w:r w:rsidR="005F77E4" w:rsidRPr="00E76B38">
        <w:rPr>
          <w:rFonts w:cs="Times New Roman"/>
          <w:sz w:val="28"/>
          <w:szCs w:val="28"/>
          <w:lang w:bidi="ru-RU"/>
        </w:rPr>
        <w:t>населения Новосибирской области</w:t>
      </w:r>
    </w:p>
    <w:p w14:paraId="3385969A" w14:textId="77777777" w:rsidR="00B375CA" w:rsidRPr="00E76B38" w:rsidRDefault="00B375CA" w:rsidP="00791E57">
      <w:pPr>
        <w:pStyle w:val="aff0"/>
        <w:widowControl w:val="0"/>
        <w:jc w:val="center"/>
        <w:rPr>
          <w:rFonts w:cs="Times New Roman"/>
          <w:sz w:val="28"/>
          <w:szCs w:val="28"/>
          <w:lang w:bidi="ru-RU"/>
        </w:rPr>
      </w:pPr>
      <w:r w:rsidRPr="00E76B38">
        <w:rPr>
          <w:rFonts w:cs="Times New Roman"/>
          <w:sz w:val="28"/>
          <w:szCs w:val="28"/>
          <w:lang w:bidi="ru-RU"/>
        </w:rPr>
        <w:t>в паллиативной медицинской помощи</w:t>
      </w:r>
    </w:p>
    <w:p w14:paraId="26EF5A41" w14:textId="77777777" w:rsidR="00B375CA" w:rsidRPr="00E76B38" w:rsidRDefault="00B375CA" w:rsidP="00623CAF">
      <w:pPr>
        <w:pStyle w:val="aff0"/>
        <w:widowControl w:val="0"/>
        <w:jc w:val="center"/>
        <w:rPr>
          <w:rFonts w:cs="Times New Roman"/>
          <w:sz w:val="28"/>
          <w:szCs w:val="28"/>
          <w:lang w:bidi="ru-RU"/>
        </w:rPr>
      </w:pPr>
    </w:p>
    <w:p w14:paraId="47662DF4" w14:textId="5981C115" w:rsidR="00B375CA" w:rsidRPr="00972B27" w:rsidRDefault="00B375CA" w:rsidP="00623CAF">
      <w:pPr>
        <w:pStyle w:val="aff0"/>
        <w:widowControl w:val="0"/>
        <w:ind w:firstLine="709"/>
        <w:jc w:val="both"/>
        <w:rPr>
          <w:rFonts w:cs="Times New Roman"/>
          <w:sz w:val="28"/>
          <w:szCs w:val="28"/>
          <w:lang w:bidi="ru-RU"/>
        </w:rPr>
      </w:pPr>
      <w:r w:rsidRPr="00E76B38">
        <w:rPr>
          <w:rFonts w:cs="Times New Roman"/>
          <w:sz w:val="28"/>
          <w:szCs w:val="28"/>
          <w:lang w:bidi="ru-RU"/>
        </w:rPr>
        <w:t>Расчет потребности взрослого населения в ПМП осуществлялся согласно Методическим рекомендациям по разработке региональных программ «Развити</w:t>
      </w:r>
      <w:r w:rsidR="0060668C" w:rsidRPr="00E76B38">
        <w:rPr>
          <w:rFonts w:cs="Times New Roman"/>
          <w:sz w:val="28"/>
          <w:szCs w:val="28"/>
          <w:lang w:bidi="ru-RU"/>
        </w:rPr>
        <w:t>е</w:t>
      </w:r>
      <w:r w:rsidRPr="00E76B38">
        <w:rPr>
          <w:rFonts w:cs="Times New Roman"/>
          <w:sz w:val="28"/>
          <w:szCs w:val="28"/>
          <w:lang w:bidi="ru-RU"/>
        </w:rPr>
        <w:t xml:space="preserve"> системы оказания паллиативной медицинской помощи» (письмо Министерства</w:t>
      </w:r>
      <w:r w:rsidRPr="00972B27">
        <w:rPr>
          <w:rFonts w:cs="Times New Roman"/>
          <w:sz w:val="28"/>
          <w:szCs w:val="28"/>
          <w:lang w:bidi="ru-RU"/>
        </w:rPr>
        <w:t xml:space="preserve"> здравоохранения Росси</w:t>
      </w:r>
      <w:r w:rsidR="002E2B7A">
        <w:rPr>
          <w:rFonts w:cs="Times New Roman"/>
          <w:sz w:val="28"/>
          <w:szCs w:val="28"/>
          <w:lang w:bidi="ru-RU"/>
        </w:rPr>
        <w:t>йской Федерации от 22.07.2019 № </w:t>
      </w:r>
      <w:r w:rsidRPr="00972B27">
        <w:rPr>
          <w:rFonts w:cs="Times New Roman"/>
          <w:sz w:val="28"/>
          <w:szCs w:val="28"/>
          <w:lang w:bidi="ru-RU"/>
        </w:rPr>
        <w:t>17-0</w:t>
      </w:r>
      <w:r w:rsidR="00623CAF" w:rsidRPr="00972B27">
        <w:rPr>
          <w:rFonts w:cs="Times New Roman"/>
          <w:sz w:val="28"/>
          <w:szCs w:val="28"/>
          <w:lang w:bidi="ru-RU"/>
        </w:rPr>
        <w:t xml:space="preserve">/И/2-6511); детского населения – согласно </w:t>
      </w:r>
      <w:r w:rsidRPr="00972B27">
        <w:rPr>
          <w:rFonts w:cs="Times New Roman"/>
          <w:sz w:val="28"/>
          <w:szCs w:val="28"/>
          <w:lang w:bidi="ru-RU"/>
        </w:rPr>
        <w:t>методике, разработанн</w:t>
      </w:r>
      <w:r w:rsidR="00233D67" w:rsidRPr="00972B27">
        <w:rPr>
          <w:rFonts w:cs="Times New Roman"/>
          <w:sz w:val="28"/>
          <w:szCs w:val="28"/>
          <w:lang w:bidi="ru-RU"/>
        </w:rPr>
        <w:t>ой</w:t>
      </w:r>
      <w:r w:rsidRPr="00972B27">
        <w:rPr>
          <w:rFonts w:cs="Times New Roman"/>
          <w:sz w:val="28"/>
          <w:szCs w:val="28"/>
          <w:lang w:bidi="ru-RU"/>
        </w:rPr>
        <w:t xml:space="preserve"> в 2013 году Детским фондом ООН (ЮНИСЕФ) и Международной сетью паллиативной помощи детям (ICPCN, </w:t>
      </w:r>
      <w:proofErr w:type="spellStart"/>
      <w:r w:rsidRPr="00972B27">
        <w:rPr>
          <w:rFonts w:cs="Times New Roman"/>
          <w:sz w:val="28"/>
          <w:szCs w:val="28"/>
          <w:lang w:bidi="ru-RU"/>
        </w:rPr>
        <w:t>International</w:t>
      </w:r>
      <w:proofErr w:type="spellEnd"/>
      <w:r w:rsidRPr="00972B27">
        <w:rPr>
          <w:rFonts w:cs="Times New Roman"/>
          <w:sz w:val="28"/>
          <w:szCs w:val="28"/>
          <w:lang w:bidi="ru-RU"/>
        </w:rPr>
        <w:t xml:space="preserve"> </w:t>
      </w:r>
      <w:proofErr w:type="spellStart"/>
      <w:r w:rsidRPr="00972B27">
        <w:rPr>
          <w:rFonts w:cs="Times New Roman"/>
          <w:sz w:val="28"/>
          <w:szCs w:val="28"/>
          <w:lang w:bidi="ru-RU"/>
        </w:rPr>
        <w:t>Children’s</w:t>
      </w:r>
      <w:proofErr w:type="spellEnd"/>
      <w:r w:rsidRPr="00972B27">
        <w:rPr>
          <w:rFonts w:cs="Times New Roman"/>
          <w:sz w:val="28"/>
          <w:szCs w:val="28"/>
          <w:lang w:bidi="ru-RU"/>
        </w:rPr>
        <w:t xml:space="preserve"> </w:t>
      </w:r>
      <w:proofErr w:type="spellStart"/>
      <w:r w:rsidRPr="00972B27">
        <w:rPr>
          <w:rFonts w:cs="Times New Roman"/>
          <w:sz w:val="28"/>
          <w:szCs w:val="28"/>
          <w:lang w:bidi="ru-RU"/>
        </w:rPr>
        <w:t>Palliative</w:t>
      </w:r>
      <w:proofErr w:type="spellEnd"/>
      <w:r w:rsidRPr="00972B27">
        <w:rPr>
          <w:rFonts w:cs="Times New Roman"/>
          <w:sz w:val="28"/>
          <w:szCs w:val="28"/>
          <w:lang w:bidi="ru-RU"/>
        </w:rPr>
        <w:t xml:space="preserve"> </w:t>
      </w:r>
      <w:proofErr w:type="spellStart"/>
      <w:r w:rsidRPr="00972B27">
        <w:rPr>
          <w:rFonts w:cs="Times New Roman"/>
          <w:sz w:val="28"/>
          <w:szCs w:val="28"/>
          <w:lang w:bidi="ru-RU"/>
        </w:rPr>
        <w:t>Care</w:t>
      </w:r>
      <w:proofErr w:type="spellEnd"/>
      <w:r w:rsidRPr="00972B27">
        <w:rPr>
          <w:rFonts w:cs="Times New Roman"/>
          <w:sz w:val="28"/>
          <w:szCs w:val="28"/>
          <w:lang w:bidi="ru-RU"/>
        </w:rPr>
        <w:t xml:space="preserve"> </w:t>
      </w:r>
      <w:proofErr w:type="spellStart"/>
      <w:r w:rsidRPr="00972B27">
        <w:rPr>
          <w:rFonts w:cs="Times New Roman"/>
          <w:sz w:val="28"/>
          <w:szCs w:val="28"/>
          <w:lang w:bidi="ru-RU"/>
        </w:rPr>
        <w:t>Network</w:t>
      </w:r>
      <w:proofErr w:type="spellEnd"/>
      <w:r w:rsidRPr="00972B27">
        <w:rPr>
          <w:rFonts w:cs="Times New Roman"/>
          <w:sz w:val="28"/>
          <w:szCs w:val="28"/>
          <w:lang w:bidi="ru-RU"/>
        </w:rPr>
        <w:t>), адаптированной, совместно с</w:t>
      </w:r>
      <w:r w:rsidR="00623CAF" w:rsidRPr="00972B27">
        <w:rPr>
          <w:rFonts w:cs="Times New Roman"/>
          <w:sz w:val="28"/>
          <w:szCs w:val="28"/>
          <w:lang w:bidi="ru-RU"/>
        </w:rPr>
        <w:t> </w:t>
      </w:r>
      <w:r w:rsidRPr="00972B27">
        <w:rPr>
          <w:rFonts w:cs="Times New Roman"/>
          <w:sz w:val="28"/>
          <w:szCs w:val="28"/>
          <w:lang w:bidi="ru-RU"/>
        </w:rPr>
        <w:t>ICPCN, к выживаемости в России</w:t>
      </w:r>
      <w:r w:rsidR="00623CAF" w:rsidRPr="00972B27">
        <w:rPr>
          <w:rFonts w:cs="Times New Roman"/>
          <w:sz w:val="28"/>
          <w:szCs w:val="28"/>
          <w:lang w:bidi="ru-RU"/>
        </w:rPr>
        <w:t>:</w:t>
      </w:r>
    </w:p>
    <w:p w14:paraId="35FDC847" w14:textId="77777777" w:rsidR="00B375CA" w:rsidRPr="00972B27" w:rsidRDefault="00B375CA" w:rsidP="00791E57">
      <w:pPr>
        <w:pStyle w:val="aff0"/>
        <w:widowControl w:val="0"/>
        <w:ind w:firstLine="709"/>
        <w:jc w:val="both"/>
        <w:rPr>
          <w:rFonts w:cs="Times New Roman"/>
          <w:sz w:val="28"/>
          <w:szCs w:val="28"/>
          <w:lang w:bidi="ru-RU"/>
        </w:rPr>
      </w:pPr>
      <w:r w:rsidRPr="00972B27">
        <w:rPr>
          <w:rFonts w:cs="Times New Roman"/>
          <w:sz w:val="28"/>
          <w:szCs w:val="28"/>
          <w:lang w:bidi="ru-RU"/>
        </w:rPr>
        <w:t xml:space="preserve">ориентировочное число взрослых, нуждающихся в </w:t>
      </w:r>
      <w:r w:rsidR="00233D67" w:rsidRPr="00972B27">
        <w:rPr>
          <w:rFonts w:cs="Times New Roman"/>
          <w:sz w:val="28"/>
          <w:szCs w:val="28"/>
          <w:lang w:bidi="ru-RU"/>
        </w:rPr>
        <w:t>ПМП</w:t>
      </w:r>
      <w:r w:rsidRPr="00972B27">
        <w:rPr>
          <w:rFonts w:cs="Times New Roman"/>
          <w:sz w:val="28"/>
          <w:szCs w:val="28"/>
          <w:lang w:bidi="ru-RU"/>
        </w:rPr>
        <w:t xml:space="preserve">, </w:t>
      </w:r>
      <w:r w:rsidR="00345495">
        <w:rPr>
          <w:rFonts w:cs="Times New Roman"/>
          <w:sz w:val="28"/>
          <w:szCs w:val="28"/>
          <w:lang w:bidi="ru-RU"/>
        </w:rPr>
        <w:t xml:space="preserve">к 2025 году </w:t>
      </w:r>
      <w:r w:rsidRPr="00972B27">
        <w:rPr>
          <w:rFonts w:cs="Times New Roman"/>
          <w:sz w:val="28"/>
          <w:szCs w:val="28"/>
          <w:lang w:bidi="ru-RU"/>
        </w:rPr>
        <w:t xml:space="preserve">составит </w:t>
      </w:r>
      <w:r w:rsidR="004B47C0" w:rsidRPr="00972B27">
        <w:rPr>
          <w:rFonts w:cs="Times New Roman"/>
          <w:sz w:val="28"/>
          <w:szCs w:val="28"/>
          <w:lang w:bidi="ru-RU"/>
        </w:rPr>
        <w:t>24</w:t>
      </w:r>
      <w:r w:rsidR="002534FE" w:rsidRPr="00972B27">
        <w:rPr>
          <w:rFonts w:cs="Times New Roman"/>
          <w:sz w:val="28"/>
          <w:szCs w:val="28"/>
          <w:lang w:bidi="ru-RU"/>
        </w:rPr>
        <w:t xml:space="preserve"> </w:t>
      </w:r>
      <w:r w:rsidR="00EC7084" w:rsidRPr="00972B27">
        <w:rPr>
          <w:rFonts w:cs="Times New Roman"/>
          <w:sz w:val="28"/>
          <w:szCs w:val="28"/>
          <w:lang w:bidi="ru-RU"/>
        </w:rPr>
        <w:t>771</w:t>
      </w:r>
      <w:r w:rsidR="000846F3" w:rsidRPr="00972B27">
        <w:rPr>
          <w:rFonts w:cs="Times New Roman"/>
          <w:sz w:val="28"/>
          <w:szCs w:val="28"/>
          <w:lang w:bidi="ru-RU"/>
        </w:rPr>
        <w:t xml:space="preserve"> </w:t>
      </w:r>
      <w:r w:rsidRPr="00972B27">
        <w:rPr>
          <w:rFonts w:cs="Times New Roman"/>
          <w:sz w:val="28"/>
          <w:szCs w:val="28"/>
          <w:lang w:bidi="ru-RU"/>
        </w:rPr>
        <w:t>человека (из расчета 67% от всех умерших);</w:t>
      </w:r>
    </w:p>
    <w:p w14:paraId="63F90F14" w14:textId="77777777" w:rsidR="00B375CA" w:rsidRPr="00972B27" w:rsidRDefault="00B375CA" w:rsidP="00791E57">
      <w:pPr>
        <w:pStyle w:val="aff0"/>
        <w:widowControl w:val="0"/>
        <w:ind w:firstLine="709"/>
        <w:jc w:val="both"/>
        <w:rPr>
          <w:rFonts w:cs="Times New Roman"/>
          <w:sz w:val="28"/>
          <w:szCs w:val="28"/>
          <w:lang w:bidi="ru-RU"/>
        </w:rPr>
      </w:pPr>
      <w:r w:rsidRPr="00972B27">
        <w:rPr>
          <w:rFonts w:cs="Times New Roman"/>
          <w:sz w:val="28"/>
          <w:szCs w:val="28"/>
          <w:lang w:bidi="ru-RU"/>
        </w:rPr>
        <w:t xml:space="preserve">ориентировочное число детей, нуждающихся в </w:t>
      </w:r>
      <w:r w:rsidR="00233D67" w:rsidRPr="00972B27">
        <w:rPr>
          <w:rFonts w:cs="Times New Roman"/>
          <w:sz w:val="28"/>
          <w:szCs w:val="28"/>
          <w:lang w:bidi="ru-RU"/>
        </w:rPr>
        <w:t>ПМП</w:t>
      </w:r>
      <w:r w:rsidR="005F77E4" w:rsidRPr="00972B27">
        <w:rPr>
          <w:rFonts w:cs="Times New Roman"/>
          <w:sz w:val="28"/>
          <w:szCs w:val="28"/>
          <w:lang w:bidi="ru-RU"/>
        </w:rPr>
        <w:t xml:space="preserve">, </w:t>
      </w:r>
      <w:r w:rsidR="00345495">
        <w:rPr>
          <w:rFonts w:cs="Times New Roman"/>
          <w:sz w:val="28"/>
          <w:szCs w:val="28"/>
          <w:lang w:bidi="ru-RU"/>
        </w:rPr>
        <w:t xml:space="preserve">к 2025 году </w:t>
      </w:r>
      <w:r w:rsidR="005F77E4" w:rsidRPr="00972B27">
        <w:rPr>
          <w:rFonts w:cs="Times New Roman"/>
          <w:sz w:val="28"/>
          <w:szCs w:val="28"/>
          <w:lang w:bidi="ru-RU"/>
        </w:rPr>
        <w:t xml:space="preserve">составит </w:t>
      </w:r>
      <w:r w:rsidR="000846F3" w:rsidRPr="00972B27">
        <w:rPr>
          <w:rFonts w:cs="Times New Roman"/>
          <w:sz w:val="28"/>
          <w:szCs w:val="28"/>
          <w:lang w:bidi="ru-RU"/>
        </w:rPr>
        <w:t xml:space="preserve">1 799 </w:t>
      </w:r>
      <w:r w:rsidR="005F77E4" w:rsidRPr="00972B27">
        <w:rPr>
          <w:rFonts w:cs="Times New Roman"/>
          <w:sz w:val="28"/>
          <w:szCs w:val="28"/>
          <w:lang w:bidi="ru-RU"/>
        </w:rPr>
        <w:t>человек (из расчета 30,7 на 10 </w:t>
      </w:r>
      <w:r w:rsidRPr="00972B27">
        <w:rPr>
          <w:rFonts w:cs="Times New Roman"/>
          <w:sz w:val="28"/>
          <w:szCs w:val="28"/>
          <w:lang w:bidi="ru-RU"/>
        </w:rPr>
        <w:t>000 детского населения).</w:t>
      </w:r>
    </w:p>
    <w:p w14:paraId="64C45073" w14:textId="77777777" w:rsidR="00475CD5" w:rsidRPr="00972B27" w:rsidRDefault="00475CD5" w:rsidP="00475CD5">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lastRenderedPageBreak/>
        <w:t xml:space="preserve">Таблица </w:t>
      </w:r>
      <w:r w:rsidR="007146DC" w:rsidRPr="00972B27">
        <w:rPr>
          <w:rFonts w:ascii="Times New Roman" w:hAnsi="Times New Roman" w:cs="Times New Roman"/>
          <w:sz w:val="28"/>
          <w:szCs w:val="28"/>
        </w:rPr>
        <w:t>№</w:t>
      </w:r>
      <w:r w:rsidR="007146DC">
        <w:rPr>
          <w:rFonts w:ascii="Times New Roman" w:hAnsi="Times New Roman" w:cs="Times New Roman"/>
          <w:sz w:val="28"/>
          <w:szCs w:val="28"/>
        </w:rPr>
        <w:t> </w:t>
      </w:r>
      <w:r w:rsidRPr="00972B27">
        <w:rPr>
          <w:rFonts w:ascii="Times New Roman" w:hAnsi="Times New Roman" w:cs="Times New Roman"/>
          <w:sz w:val="28"/>
          <w:szCs w:val="28"/>
        </w:rPr>
        <w:t>4</w:t>
      </w:r>
    </w:p>
    <w:p w14:paraId="5A4F31FA" w14:textId="77777777" w:rsidR="005F77E4" w:rsidRPr="00972B27" w:rsidRDefault="005F77E4" w:rsidP="00623CAF">
      <w:pPr>
        <w:pStyle w:val="aff0"/>
        <w:widowControl w:val="0"/>
        <w:jc w:val="center"/>
        <w:rPr>
          <w:rFonts w:cs="Times New Roman"/>
          <w:sz w:val="28"/>
          <w:szCs w:val="28"/>
          <w:lang w:bidi="ru-RU"/>
        </w:rPr>
      </w:pPr>
    </w:p>
    <w:p w14:paraId="2B3D3ABC" w14:textId="77777777" w:rsidR="00B375CA" w:rsidRPr="00972B27" w:rsidRDefault="00B375CA" w:rsidP="00880869">
      <w:pPr>
        <w:pStyle w:val="aff0"/>
        <w:widowControl w:val="0"/>
        <w:jc w:val="center"/>
        <w:rPr>
          <w:rFonts w:cs="Times New Roman"/>
          <w:sz w:val="28"/>
          <w:szCs w:val="28"/>
          <w:lang w:bidi="ru-RU"/>
        </w:rPr>
      </w:pPr>
      <w:r w:rsidRPr="00972B27">
        <w:rPr>
          <w:rFonts w:cs="Times New Roman"/>
          <w:sz w:val="28"/>
          <w:szCs w:val="28"/>
          <w:lang w:bidi="ru-RU"/>
        </w:rPr>
        <w:t>Количество взрослых и детей, получивших ПМП</w:t>
      </w:r>
    </w:p>
    <w:p w14:paraId="6702FBE3" w14:textId="77777777" w:rsidR="00593A04" w:rsidRPr="00972B27" w:rsidRDefault="00593A04" w:rsidP="002703FC">
      <w:pPr>
        <w:pStyle w:val="aff0"/>
        <w:widowControl w:val="0"/>
        <w:jc w:val="center"/>
        <w:rPr>
          <w:rFonts w:cs="Times New Roman"/>
          <w:sz w:val="28"/>
          <w:szCs w:val="28"/>
        </w:rPr>
      </w:pPr>
    </w:p>
    <w:tbl>
      <w:tblPr>
        <w:tblStyle w:val="a7"/>
        <w:tblW w:w="0" w:type="auto"/>
        <w:tblInd w:w="108" w:type="dxa"/>
        <w:tblLook w:val="04A0" w:firstRow="1" w:lastRow="0" w:firstColumn="1" w:lastColumn="0" w:noHBand="0" w:noVBand="1"/>
      </w:tblPr>
      <w:tblGrid>
        <w:gridCol w:w="3651"/>
        <w:gridCol w:w="1339"/>
        <w:gridCol w:w="1202"/>
        <w:gridCol w:w="1615"/>
        <w:gridCol w:w="1996"/>
      </w:tblGrid>
      <w:tr w:rsidR="001428E1" w:rsidRPr="00972B27" w14:paraId="1A4FB123" w14:textId="77777777" w:rsidTr="005E41C6">
        <w:trPr>
          <w:trHeight w:val="170"/>
        </w:trPr>
        <w:tc>
          <w:tcPr>
            <w:tcW w:w="3651" w:type="dxa"/>
          </w:tcPr>
          <w:p w14:paraId="78861924" w14:textId="77777777" w:rsidR="001428E1" w:rsidRPr="00972B27" w:rsidRDefault="001428E1" w:rsidP="002703FC">
            <w:pPr>
              <w:pStyle w:val="aff0"/>
              <w:widowControl w:val="0"/>
              <w:jc w:val="center"/>
              <w:rPr>
                <w:rFonts w:cs="Times New Roman"/>
                <w:sz w:val="28"/>
                <w:szCs w:val="28"/>
                <w:lang w:bidi="ru-RU"/>
              </w:rPr>
            </w:pPr>
            <w:r w:rsidRPr="00972B27">
              <w:rPr>
                <w:rFonts w:cs="Times New Roman"/>
                <w:sz w:val="28"/>
                <w:szCs w:val="28"/>
                <w:lang w:bidi="ru-RU"/>
              </w:rPr>
              <w:t>Наименование показателя</w:t>
            </w:r>
          </w:p>
        </w:tc>
        <w:tc>
          <w:tcPr>
            <w:tcW w:w="1339" w:type="dxa"/>
          </w:tcPr>
          <w:p w14:paraId="4B7F6693" w14:textId="77777777" w:rsidR="005E41C6" w:rsidRPr="00972B27" w:rsidRDefault="001428E1" w:rsidP="001428E1">
            <w:pPr>
              <w:pStyle w:val="aff0"/>
              <w:widowControl w:val="0"/>
              <w:jc w:val="center"/>
              <w:rPr>
                <w:rFonts w:cs="Times New Roman"/>
                <w:sz w:val="28"/>
                <w:szCs w:val="28"/>
                <w:lang w:bidi="ru-RU"/>
              </w:rPr>
            </w:pPr>
            <w:r w:rsidRPr="00972B27">
              <w:rPr>
                <w:rFonts w:cs="Times New Roman"/>
                <w:sz w:val="28"/>
                <w:szCs w:val="28"/>
                <w:lang w:bidi="ru-RU"/>
              </w:rPr>
              <w:t xml:space="preserve">2017 </w:t>
            </w:r>
          </w:p>
          <w:p w14:paraId="718EEFD7" w14:textId="77777777" w:rsidR="001428E1" w:rsidRPr="00972B27" w:rsidRDefault="001428E1" w:rsidP="001428E1">
            <w:pPr>
              <w:pStyle w:val="aff0"/>
              <w:widowControl w:val="0"/>
              <w:jc w:val="center"/>
              <w:rPr>
                <w:rFonts w:cs="Times New Roman"/>
                <w:sz w:val="28"/>
                <w:szCs w:val="28"/>
                <w:lang w:bidi="ru-RU"/>
              </w:rPr>
            </w:pPr>
            <w:r w:rsidRPr="00972B27">
              <w:rPr>
                <w:rFonts w:cs="Times New Roman"/>
                <w:sz w:val="28"/>
                <w:szCs w:val="28"/>
                <w:lang w:bidi="ru-RU"/>
              </w:rPr>
              <w:t>год</w:t>
            </w:r>
          </w:p>
        </w:tc>
        <w:tc>
          <w:tcPr>
            <w:tcW w:w="1202" w:type="dxa"/>
          </w:tcPr>
          <w:p w14:paraId="1393EE2A" w14:textId="77777777" w:rsidR="001428E1" w:rsidRPr="00972B27" w:rsidRDefault="001428E1" w:rsidP="002703FC">
            <w:pPr>
              <w:pStyle w:val="aff0"/>
              <w:widowControl w:val="0"/>
              <w:jc w:val="center"/>
              <w:rPr>
                <w:rFonts w:cs="Times New Roman"/>
                <w:sz w:val="28"/>
                <w:szCs w:val="28"/>
                <w:lang w:bidi="ru-RU"/>
              </w:rPr>
            </w:pPr>
            <w:r w:rsidRPr="00972B27">
              <w:rPr>
                <w:rFonts w:cs="Times New Roman"/>
                <w:sz w:val="28"/>
                <w:szCs w:val="28"/>
                <w:lang w:bidi="ru-RU"/>
              </w:rPr>
              <w:t>2020 год</w:t>
            </w:r>
          </w:p>
        </w:tc>
        <w:tc>
          <w:tcPr>
            <w:tcW w:w="1615" w:type="dxa"/>
          </w:tcPr>
          <w:p w14:paraId="2D2479D5" w14:textId="77777777" w:rsidR="005E41C6" w:rsidRPr="00972B27" w:rsidRDefault="001428E1" w:rsidP="002703FC">
            <w:pPr>
              <w:pStyle w:val="aff0"/>
              <w:widowControl w:val="0"/>
              <w:jc w:val="center"/>
              <w:rPr>
                <w:rFonts w:cs="Times New Roman"/>
                <w:sz w:val="28"/>
                <w:szCs w:val="28"/>
                <w:lang w:bidi="ru-RU"/>
              </w:rPr>
            </w:pPr>
            <w:r w:rsidRPr="00972B27">
              <w:rPr>
                <w:rFonts w:cs="Times New Roman"/>
                <w:sz w:val="28"/>
                <w:szCs w:val="28"/>
                <w:lang w:bidi="ru-RU"/>
              </w:rPr>
              <w:t xml:space="preserve">2021 </w:t>
            </w:r>
          </w:p>
          <w:p w14:paraId="6B62992C" w14:textId="77777777" w:rsidR="001428E1" w:rsidRPr="00972B27" w:rsidRDefault="001428E1" w:rsidP="002703FC">
            <w:pPr>
              <w:pStyle w:val="aff0"/>
              <w:widowControl w:val="0"/>
              <w:jc w:val="center"/>
              <w:rPr>
                <w:rFonts w:cs="Times New Roman"/>
                <w:sz w:val="28"/>
                <w:szCs w:val="28"/>
                <w:lang w:bidi="ru-RU"/>
              </w:rPr>
            </w:pPr>
            <w:r w:rsidRPr="00972B27">
              <w:rPr>
                <w:rFonts w:cs="Times New Roman"/>
                <w:sz w:val="28"/>
                <w:szCs w:val="28"/>
                <w:lang w:bidi="ru-RU"/>
              </w:rPr>
              <w:t>год</w:t>
            </w:r>
            <w:r w:rsidR="002A1D9C" w:rsidRPr="00972B27">
              <w:rPr>
                <w:rFonts w:cs="Times New Roman"/>
                <w:sz w:val="28"/>
                <w:szCs w:val="28"/>
                <w:lang w:bidi="ru-RU"/>
              </w:rPr>
              <w:t xml:space="preserve"> </w:t>
            </w:r>
          </w:p>
        </w:tc>
        <w:tc>
          <w:tcPr>
            <w:tcW w:w="1996" w:type="dxa"/>
          </w:tcPr>
          <w:p w14:paraId="409B210C" w14:textId="77777777" w:rsidR="001428E1" w:rsidRPr="00972B27" w:rsidRDefault="001428E1" w:rsidP="002A1D9C">
            <w:pPr>
              <w:pStyle w:val="aff0"/>
              <w:widowControl w:val="0"/>
              <w:jc w:val="center"/>
              <w:rPr>
                <w:rFonts w:cs="Times New Roman"/>
                <w:sz w:val="28"/>
                <w:szCs w:val="28"/>
                <w:lang w:bidi="ru-RU"/>
              </w:rPr>
            </w:pPr>
            <w:r w:rsidRPr="00972B27">
              <w:rPr>
                <w:rFonts w:cs="Times New Roman"/>
                <w:sz w:val="28"/>
                <w:szCs w:val="28"/>
                <w:lang w:bidi="ru-RU"/>
              </w:rPr>
              <w:t>Дельта в сравнении с 2017 годом</w:t>
            </w:r>
            <w:r w:rsidR="002A1D9C" w:rsidRPr="00972B27">
              <w:rPr>
                <w:rFonts w:cs="Times New Roman"/>
                <w:sz w:val="28"/>
                <w:szCs w:val="28"/>
                <w:lang w:bidi="ru-RU"/>
              </w:rPr>
              <w:t xml:space="preserve"> (чел.)</w:t>
            </w:r>
            <w:r w:rsidRPr="00972B27">
              <w:rPr>
                <w:rFonts w:cs="Times New Roman"/>
                <w:sz w:val="28"/>
                <w:szCs w:val="28"/>
                <w:lang w:bidi="ru-RU"/>
              </w:rPr>
              <w:t xml:space="preserve"> </w:t>
            </w:r>
          </w:p>
        </w:tc>
      </w:tr>
      <w:tr w:rsidR="001428E1" w:rsidRPr="00972B27" w14:paraId="50125528" w14:textId="77777777" w:rsidTr="005E41C6">
        <w:trPr>
          <w:trHeight w:val="170"/>
        </w:trPr>
        <w:tc>
          <w:tcPr>
            <w:tcW w:w="3651" w:type="dxa"/>
          </w:tcPr>
          <w:p w14:paraId="7E4B5524" w14:textId="77777777" w:rsidR="001428E1" w:rsidRPr="00972B27" w:rsidRDefault="001428E1" w:rsidP="00A90467">
            <w:pPr>
              <w:pStyle w:val="aff0"/>
              <w:widowControl w:val="0"/>
              <w:rPr>
                <w:rFonts w:cs="Times New Roman"/>
                <w:sz w:val="28"/>
                <w:szCs w:val="28"/>
                <w:lang w:bidi="ru-RU"/>
              </w:rPr>
            </w:pPr>
            <w:r w:rsidRPr="00972B27">
              <w:rPr>
                <w:rFonts w:cs="Times New Roman"/>
                <w:sz w:val="28"/>
                <w:szCs w:val="28"/>
              </w:rPr>
              <w:t xml:space="preserve">Число пациентов, получивших паллиативную медицинскую помощь в амбулаторных условиях в отчетном периоде, в том числе: </w:t>
            </w:r>
          </w:p>
        </w:tc>
        <w:tc>
          <w:tcPr>
            <w:tcW w:w="1339" w:type="dxa"/>
            <w:tcBorders>
              <w:top w:val="single" w:sz="4" w:space="0" w:color="auto"/>
              <w:left w:val="single" w:sz="4" w:space="0" w:color="auto"/>
              <w:bottom w:val="single" w:sz="4" w:space="0" w:color="auto"/>
              <w:right w:val="single" w:sz="4" w:space="0" w:color="auto"/>
            </w:tcBorders>
          </w:tcPr>
          <w:p w14:paraId="2B0E4695" w14:textId="77777777"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1632</w:t>
            </w:r>
          </w:p>
        </w:tc>
        <w:tc>
          <w:tcPr>
            <w:tcW w:w="1202" w:type="dxa"/>
            <w:tcBorders>
              <w:top w:val="single" w:sz="4" w:space="0" w:color="auto"/>
              <w:left w:val="single" w:sz="4" w:space="0" w:color="auto"/>
              <w:bottom w:val="single" w:sz="4" w:space="0" w:color="auto"/>
              <w:right w:val="single" w:sz="4" w:space="0" w:color="auto"/>
            </w:tcBorders>
          </w:tcPr>
          <w:p w14:paraId="5DB68962"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3440</w:t>
            </w:r>
          </w:p>
        </w:tc>
        <w:tc>
          <w:tcPr>
            <w:tcW w:w="1615" w:type="dxa"/>
            <w:tcBorders>
              <w:top w:val="single" w:sz="4" w:space="0" w:color="auto"/>
              <w:left w:val="single" w:sz="4" w:space="0" w:color="auto"/>
              <w:bottom w:val="single" w:sz="4" w:space="0" w:color="auto"/>
              <w:right w:val="single" w:sz="4" w:space="0" w:color="auto"/>
            </w:tcBorders>
          </w:tcPr>
          <w:p w14:paraId="3EC16AD7"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7580</w:t>
            </w:r>
          </w:p>
        </w:tc>
        <w:tc>
          <w:tcPr>
            <w:tcW w:w="1996" w:type="dxa"/>
            <w:tcBorders>
              <w:top w:val="single" w:sz="4" w:space="0" w:color="auto"/>
              <w:left w:val="single" w:sz="4" w:space="0" w:color="auto"/>
              <w:bottom w:val="single" w:sz="4" w:space="0" w:color="auto"/>
              <w:right w:val="single" w:sz="4" w:space="0" w:color="auto"/>
            </w:tcBorders>
          </w:tcPr>
          <w:p w14:paraId="1D2C85B6" w14:textId="77777777" w:rsidR="001428E1" w:rsidRPr="00972B27" w:rsidRDefault="002A1D9C"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5948</w:t>
            </w:r>
          </w:p>
        </w:tc>
      </w:tr>
      <w:tr w:rsidR="001428E1" w:rsidRPr="00972B27" w14:paraId="059DA6DF" w14:textId="77777777" w:rsidTr="005E41C6">
        <w:trPr>
          <w:trHeight w:val="170"/>
        </w:trPr>
        <w:tc>
          <w:tcPr>
            <w:tcW w:w="3651" w:type="dxa"/>
          </w:tcPr>
          <w:p w14:paraId="6A59C8A7" w14:textId="77777777" w:rsidR="001428E1" w:rsidRPr="00972B27" w:rsidRDefault="001428E1" w:rsidP="00A90467">
            <w:pPr>
              <w:pStyle w:val="aff0"/>
              <w:widowControl w:val="0"/>
              <w:rPr>
                <w:rFonts w:cs="Times New Roman"/>
                <w:sz w:val="28"/>
                <w:szCs w:val="28"/>
              </w:rPr>
            </w:pPr>
            <w:r w:rsidRPr="00972B27">
              <w:rPr>
                <w:rFonts w:cs="Times New Roman"/>
                <w:sz w:val="28"/>
                <w:szCs w:val="28"/>
              </w:rPr>
              <w:t>взрослые</w:t>
            </w:r>
          </w:p>
        </w:tc>
        <w:tc>
          <w:tcPr>
            <w:tcW w:w="1339" w:type="dxa"/>
            <w:tcBorders>
              <w:top w:val="single" w:sz="4" w:space="0" w:color="auto"/>
              <w:left w:val="single" w:sz="4" w:space="0" w:color="auto"/>
              <w:bottom w:val="single" w:sz="4" w:space="0" w:color="auto"/>
              <w:right w:val="single" w:sz="4" w:space="0" w:color="auto"/>
            </w:tcBorders>
          </w:tcPr>
          <w:p w14:paraId="1173A8CE" w14:textId="77777777"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1549</w:t>
            </w:r>
          </w:p>
        </w:tc>
        <w:tc>
          <w:tcPr>
            <w:tcW w:w="1202" w:type="dxa"/>
            <w:tcBorders>
              <w:top w:val="single" w:sz="4" w:space="0" w:color="auto"/>
              <w:left w:val="single" w:sz="4" w:space="0" w:color="auto"/>
              <w:bottom w:val="single" w:sz="4" w:space="0" w:color="auto"/>
              <w:right w:val="single" w:sz="4" w:space="0" w:color="auto"/>
            </w:tcBorders>
          </w:tcPr>
          <w:p w14:paraId="1D1F9D29"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2708</w:t>
            </w:r>
          </w:p>
        </w:tc>
        <w:tc>
          <w:tcPr>
            <w:tcW w:w="1615" w:type="dxa"/>
            <w:tcBorders>
              <w:top w:val="single" w:sz="4" w:space="0" w:color="auto"/>
              <w:left w:val="single" w:sz="4" w:space="0" w:color="auto"/>
              <w:bottom w:val="single" w:sz="4" w:space="0" w:color="auto"/>
              <w:right w:val="single" w:sz="4" w:space="0" w:color="auto"/>
            </w:tcBorders>
          </w:tcPr>
          <w:p w14:paraId="60DCFBD1"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6101</w:t>
            </w:r>
          </w:p>
        </w:tc>
        <w:tc>
          <w:tcPr>
            <w:tcW w:w="1996" w:type="dxa"/>
            <w:tcBorders>
              <w:top w:val="single" w:sz="4" w:space="0" w:color="auto"/>
              <w:left w:val="single" w:sz="4" w:space="0" w:color="auto"/>
              <w:bottom w:val="single" w:sz="4" w:space="0" w:color="auto"/>
              <w:right w:val="single" w:sz="4" w:space="0" w:color="auto"/>
            </w:tcBorders>
          </w:tcPr>
          <w:p w14:paraId="18B57D89" w14:textId="77777777" w:rsidR="001428E1" w:rsidRPr="00972B27" w:rsidRDefault="002A1D9C"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4552</w:t>
            </w:r>
          </w:p>
        </w:tc>
      </w:tr>
      <w:tr w:rsidR="001428E1" w:rsidRPr="00972B27" w14:paraId="1882F1B3" w14:textId="77777777" w:rsidTr="005E41C6">
        <w:trPr>
          <w:trHeight w:val="170"/>
        </w:trPr>
        <w:tc>
          <w:tcPr>
            <w:tcW w:w="3651" w:type="dxa"/>
          </w:tcPr>
          <w:p w14:paraId="0C177209" w14:textId="77777777" w:rsidR="001428E1" w:rsidRPr="00972B27" w:rsidRDefault="001428E1" w:rsidP="00A90467">
            <w:pPr>
              <w:pStyle w:val="aff0"/>
              <w:widowControl w:val="0"/>
              <w:rPr>
                <w:rFonts w:cs="Times New Roman"/>
                <w:sz w:val="28"/>
                <w:szCs w:val="28"/>
              </w:rPr>
            </w:pPr>
            <w:r w:rsidRPr="00972B27">
              <w:rPr>
                <w:rFonts w:cs="Times New Roman"/>
                <w:sz w:val="28"/>
                <w:szCs w:val="28"/>
              </w:rPr>
              <w:t>дети</w:t>
            </w:r>
          </w:p>
        </w:tc>
        <w:tc>
          <w:tcPr>
            <w:tcW w:w="1339" w:type="dxa"/>
            <w:tcBorders>
              <w:top w:val="single" w:sz="4" w:space="0" w:color="auto"/>
              <w:left w:val="single" w:sz="4" w:space="0" w:color="auto"/>
              <w:bottom w:val="single" w:sz="4" w:space="0" w:color="auto"/>
              <w:right w:val="single" w:sz="4" w:space="0" w:color="auto"/>
            </w:tcBorders>
          </w:tcPr>
          <w:p w14:paraId="7A7E7F82" w14:textId="77777777"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83</w:t>
            </w:r>
          </w:p>
        </w:tc>
        <w:tc>
          <w:tcPr>
            <w:tcW w:w="1202" w:type="dxa"/>
            <w:tcBorders>
              <w:top w:val="single" w:sz="4" w:space="0" w:color="auto"/>
              <w:left w:val="single" w:sz="4" w:space="0" w:color="auto"/>
              <w:bottom w:val="single" w:sz="4" w:space="0" w:color="auto"/>
              <w:right w:val="single" w:sz="4" w:space="0" w:color="auto"/>
            </w:tcBorders>
          </w:tcPr>
          <w:p w14:paraId="61EE9FED"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371</w:t>
            </w:r>
          </w:p>
        </w:tc>
        <w:tc>
          <w:tcPr>
            <w:tcW w:w="1615" w:type="dxa"/>
            <w:tcBorders>
              <w:top w:val="single" w:sz="4" w:space="0" w:color="auto"/>
              <w:left w:val="single" w:sz="4" w:space="0" w:color="auto"/>
              <w:bottom w:val="single" w:sz="4" w:space="0" w:color="auto"/>
              <w:right w:val="single" w:sz="4" w:space="0" w:color="auto"/>
            </w:tcBorders>
          </w:tcPr>
          <w:p w14:paraId="1A7A3120"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509</w:t>
            </w:r>
          </w:p>
        </w:tc>
        <w:tc>
          <w:tcPr>
            <w:tcW w:w="1996" w:type="dxa"/>
            <w:tcBorders>
              <w:top w:val="single" w:sz="4" w:space="0" w:color="auto"/>
              <w:left w:val="single" w:sz="4" w:space="0" w:color="auto"/>
              <w:bottom w:val="single" w:sz="4" w:space="0" w:color="auto"/>
              <w:right w:val="single" w:sz="4" w:space="0" w:color="auto"/>
            </w:tcBorders>
          </w:tcPr>
          <w:p w14:paraId="5CBB4CEC" w14:textId="77777777" w:rsidR="001428E1" w:rsidRPr="00972B27" w:rsidRDefault="006517D0"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426</w:t>
            </w:r>
          </w:p>
        </w:tc>
      </w:tr>
      <w:tr w:rsidR="001428E1" w:rsidRPr="00972B27" w14:paraId="35C7EFA3" w14:textId="77777777" w:rsidTr="005E41C6">
        <w:trPr>
          <w:trHeight w:val="170"/>
        </w:trPr>
        <w:tc>
          <w:tcPr>
            <w:tcW w:w="3651" w:type="dxa"/>
          </w:tcPr>
          <w:p w14:paraId="727F0C15" w14:textId="77777777" w:rsidR="001428E1" w:rsidRPr="00972B27" w:rsidRDefault="001428E1" w:rsidP="00A90467">
            <w:pPr>
              <w:pStyle w:val="aff0"/>
              <w:widowControl w:val="0"/>
              <w:rPr>
                <w:rFonts w:cs="Times New Roman"/>
                <w:sz w:val="28"/>
                <w:szCs w:val="28"/>
                <w:lang w:bidi="ru-RU"/>
              </w:rPr>
            </w:pPr>
            <w:r w:rsidRPr="00972B27">
              <w:rPr>
                <w:rFonts w:cs="Times New Roman"/>
                <w:sz w:val="28"/>
                <w:szCs w:val="28"/>
              </w:rPr>
              <w:t xml:space="preserve">Число пациентов, получивших паллиативную медицинскую помощь в стационарных условиях в отчетном периоде, в том числе: </w:t>
            </w:r>
          </w:p>
        </w:tc>
        <w:tc>
          <w:tcPr>
            <w:tcW w:w="1339" w:type="dxa"/>
            <w:tcBorders>
              <w:top w:val="single" w:sz="4" w:space="0" w:color="auto"/>
              <w:left w:val="single" w:sz="4" w:space="0" w:color="auto"/>
              <w:bottom w:val="single" w:sz="4" w:space="0" w:color="auto"/>
              <w:right w:val="single" w:sz="4" w:space="0" w:color="auto"/>
            </w:tcBorders>
          </w:tcPr>
          <w:p w14:paraId="0EFF7A57" w14:textId="77777777"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873</w:t>
            </w:r>
          </w:p>
        </w:tc>
        <w:tc>
          <w:tcPr>
            <w:tcW w:w="1202" w:type="dxa"/>
            <w:tcBorders>
              <w:top w:val="single" w:sz="4" w:space="0" w:color="auto"/>
              <w:left w:val="single" w:sz="4" w:space="0" w:color="auto"/>
              <w:bottom w:val="single" w:sz="4" w:space="0" w:color="auto"/>
              <w:right w:val="single" w:sz="4" w:space="0" w:color="auto"/>
            </w:tcBorders>
          </w:tcPr>
          <w:p w14:paraId="7A05270E"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946</w:t>
            </w:r>
          </w:p>
        </w:tc>
        <w:tc>
          <w:tcPr>
            <w:tcW w:w="1615" w:type="dxa"/>
            <w:tcBorders>
              <w:top w:val="single" w:sz="4" w:space="0" w:color="auto"/>
              <w:left w:val="single" w:sz="4" w:space="0" w:color="auto"/>
              <w:bottom w:val="single" w:sz="4" w:space="0" w:color="auto"/>
              <w:right w:val="single" w:sz="4" w:space="0" w:color="auto"/>
            </w:tcBorders>
          </w:tcPr>
          <w:p w14:paraId="32B840EB"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1014</w:t>
            </w:r>
          </w:p>
        </w:tc>
        <w:tc>
          <w:tcPr>
            <w:tcW w:w="1996" w:type="dxa"/>
            <w:tcBorders>
              <w:top w:val="single" w:sz="4" w:space="0" w:color="auto"/>
              <w:left w:val="single" w:sz="4" w:space="0" w:color="auto"/>
              <w:bottom w:val="single" w:sz="4" w:space="0" w:color="auto"/>
              <w:right w:val="single" w:sz="4" w:space="0" w:color="auto"/>
            </w:tcBorders>
          </w:tcPr>
          <w:p w14:paraId="619F4286" w14:textId="77777777" w:rsidR="001428E1" w:rsidRPr="00972B27" w:rsidRDefault="006640F7"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141</w:t>
            </w:r>
          </w:p>
        </w:tc>
      </w:tr>
      <w:tr w:rsidR="001428E1" w:rsidRPr="00972B27" w14:paraId="4F111BE8" w14:textId="77777777" w:rsidTr="005E41C6">
        <w:trPr>
          <w:trHeight w:val="170"/>
        </w:trPr>
        <w:tc>
          <w:tcPr>
            <w:tcW w:w="3651" w:type="dxa"/>
          </w:tcPr>
          <w:p w14:paraId="52411BB4" w14:textId="77777777" w:rsidR="001428E1" w:rsidRPr="00972B27" w:rsidRDefault="001428E1" w:rsidP="00A90467">
            <w:pPr>
              <w:pStyle w:val="aff0"/>
              <w:widowControl w:val="0"/>
              <w:rPr>
                <w:rFonts w:cs="Times New Roman"/>
                <w:sz w:val="28"/>
                <w:szCs w:val="28"/>
              </w:rPr>
            </w:pPr>
            <w:r w:rsidRPr="00972B27">
              <w:rPr>
                <w:rFonts w:cs="Times New Roman"/>
                <w:sz w:val="28"/>
                <w:szCs w:val="28"/>
              </w:rPr>
              <w:t>взрослые</w:t>
            </w:r>
          </w:p>
        </w:tc>
        <w:tc>
          <w:tcPr>
            <w:tcW w:w="1339" w:type="dxa"/>
            <w:tcBorders>
              <w:top w:val="single" w:sz="4" w:space="0" w:color="auto"/>
              <w:left w:val="single" w:sz="4" w:space="0" w:color="auto"/>
              <w:bottom w:val="single" w:sz="4" w:space="0" w:color="auto"/>
              <w:right w:val="single" w:sz="4" w:space="0" w:color="auto"/>
            </w:tcBorders>
          </w:tcPr>
          <w:p w14:paraId="26D099EA" w14:textId="77777777"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829</w:t>
            </w:r>
          </w:p>
        </w:tc>
        <w:tc>
          <w:tcPr>
            <w:tcW w:w="1202" w:type="dxa"/>
            <w:tcBorders>
              <w:top w:val="single" w:sz="4" w:space="0" w:color="auto"/>
              <w:left w:val="single" w:sz="4" w:space="0" w:color="auto"/>
              <w:bottom w:val="single" w:sz="4" w:space="0" w:color="auto"/>
              <w:right w:val="single" w:sz="4" w:space="0" w:color="auto"/>
            </w:tcBorders>
          </w:tcPr>
          <w:p w14:paraId="2BAD7176"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702</w:t>
            </w:r>
          </w:p>
        </w:tc>
        <w:tc>
          <w:tcPr>
            <w:tcW w:w="1615" w:type="dxa"/>
            <w:tcBorders>
              <w:top w:val="single" w:sz="4" w:space="0" w:color="auto"/>
              <w:left w:val="single" w:sz="4" w:space="0" w:color="auto"/>
              <w:bottom w:val="single" w:sz="4" w:space="0" w:color="auto"/>
              <w:right w:val="single" w:sz="4" w:space="0" w:color="auto"/>
            </w:tcBorders>
          </w:tcPr>
          <w:p w14:paraId="37E69256"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783</w:t>
            </w:r>
          </w:p>
        </w:tc>
        <w:tc>
          <w:tcPr>
            <w:tcW w:w="1996" w:type="dxa"/>
            <w:tcBorders>
              <w:top w:val="single" w:sz="4" w:space="0" w:color="auto"/>
              <w:left w:val="single" w:sz="4" w:space="0" w:color="auto"/>
              <w:bottom w:val="single" w:sz="4" w:space="0" w:color="auto"/>
              <w:right w:val="single" w:sz="4" w:space="0" w:color="auto"/>
            </w:tcBorders>
          </w:tcPr>
          <w:p w14:paraId="2388B83F" w14:textId="77777777" w:rsidR="001428E1" w:rsidRPr="00972B27" w:rsidRDefault="001428E1" w:rsidP="006640F7">
            <w:pPr>
              <w:pStyle w:val="aff0"/>
              <w:widowControl w:val="0"/>
              <w:jc w:val="center"/>
              <w:rPr>
                <w:rFonts w:cs="Times New Roman"/>
                <w:sz w:val="28"/>
                <w:szCs w:val="28"/>
                <w:lang w:eastAsia="en-US" w:bidi="ru-RU"/>
              </w:rPr>
            </w:pPr>
            <w:r w:rsidRPr="00972B27">
              <w:rPr>
                <w:rFonts w:cs="Times New Roman"/>
                <w:sz w:val="28"/>
                <w:szCs w:val="28"/>
                <w:lang w:eastAsia="en-US" w:bidi="ru-RU"/>
              </w:rPr>
              <w:t>-</w:t>
            </w:r>
            <w:r w:rsidR="006640F7" w:rsidRPr="00972B27">
              <w:rPr>
                <w:rFonts w:cs="Times New Roman"/>
                <w:sz w:val="28"/>
                <w:szCs w:val="28"/>
                <w:lang w:eastAsia="en-US" w:bidi="ru-RU"/>
              </w:rPr>
              <w:t>46*</w:t>
            </w:r>
          </w:p>
        </w:tc>
      </w:tr>
      <w:tr w:rsidR="001428E1" w:rsidRPr="00972B27" w14:paraId="52F83E5A" w14:textId="77777777" w:rsidTr="005E41C6">
        <w:trPr>
          <w:trHeight w:val="170"/>
        </w:trPr>
        <w:tc>
          <w:tcPr>
            <w:tcW w:w="3651" w:type="dxa"/>
          </w:tcPr>
          <w:p w14:paraId="5E687702" w14:textId="77777777" w:rsidR="001428E1" w:rsidRPr="00972B27" w:rsidRDefault="001428E1" w:rsidP="00A90467">
            <w:pPr>
              <w:pStyle w:val="aff0"/>
              <w:widowControl w:val="0"/>
              <w:rPr>
                <w:rFonts w:cs="Times New Roman"/>
                <w:sz w:val="28"/>
                <w:szCs w:val="28"/>
              </w:rPr>
            </w:pPr>
            <w:r w:rsidRPr="00972B27">
              <w:rPr>
                <w:rFonts w:cs="Times New Roman"/>
                <w:sz w:val="28"/>
                <w:szCs w:val="28"/>
              </w:rPr>
              <w:t>дети</w:t>
            </w:r>
          </w:p>
        </w:tc>
        <w:tc>
          <w:tcPr>
            <w:tcW w:w="1339" w:type="dxa"/>
            <w:tcBorders>
              <w:top w:val="single" w:sz="4" w:space="0" w:color="auto"/>
              <w:left w:val="single" w:sz="4" w:space="0" w:color="auto"/>
              <w:bottom w:val="single" w:sz="4" w:space="0" w:color="auto"/>
              <w:right w:val="single" w:sz="4" w:space="0" w:color="auto"/>
            </w:tcBorders>
          </w:tcPr>
          <w:p w14:paraId="68AA7EDC" w14:textId="77777777"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44</w:t>
            </w:r>
          </w:p>
        </w:tc>
        <w:tc>
          <w:tcPr>
            <w:tcW w:w="1202" w:type="dxa"/>
            <w:tcBorders>
              <w:top w:val="single" w:sz="4" w:space="0" w:color="auto"/>
              <w:left w:val="single" w:sz="4" w:space="0" w:color="auto"/>
              <w:bottom w:val="single" w:sz="4" w:space="0" w:color="auto"/>
              <w:right w:val="single" w:sz="4" w:space="0" w:color="auto"/>
            </w:tcBorders>
          </w:tcPr>
          <w:p w14:paraId="6FD1B6C7"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96</w:t>
            </w:r>
          </w:p>
        </w:tc>
        <w:tc>
          <w:tcPr>
            <w:tcW w:w="1615" w:type="dxa"/>
            <w:tcBorders>
              <w:top w:val="single" w:sz="4" w:space="0" w:color="auto"/>
              <w:left w:val="single" w:sz="4" w:space="0" w:color="auto"/>
              <w:bottom w:val="single" w:sz="4" w:space="0" w:color="auto"/>
              <w:right w:val="single" w:sz="4" w:space="0" w:color="auto"/>
            </w:tcBorders>
          </w:tcPr>
          <w:p w14:paraId="5B5DEFF8"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150</w:t>
            </w:r>
          </w:p>
        </w:tc>
        <w:tc>
          <w:tcPr>
            <w:tcW w:w="1996" w:type="dxa"/>
            <w:tcBorders>
              <w:top w:val="single" w:sz="4" w:space="0" w:color="auto"/>
              <w:left w:val="single" w:sz="4" w:space="0" w:color="auto"/>
              <w:bottom w:val="single" w:sz="4" w:space="0" w:color="auto"/>
              <w:right w:val="single" w:sz="4" w:space="0" w:color="auto"/>
            </w:tcBorders>
          </w:tcPr>
          <w:p w14:paraId="3DCBEAB7" w14:textId="77777777" w:rsidR="001428E1" w:rsidRPr="00972B27" w:rsidRDefault="00821061" w:rsidP="00A90467">
            <w:pPr>
              <w:pStyle w:val="aff0"/>
              <w:widowControl w:val="0"/>
              <w:jc w:val="center"/>
              <w:rPr>
                <w:rFonts w:cs="Times New Roman"/>
                <w:sz w:val="28"/>
                <w:szCs w:val="28"/>
                <w:lang w:val="en-US" w:eastAsia="en-US" w:bidi="ru-RU"/>
              </w:rPr>
            </w:pPr>
            <w:r w:rsidRPr="00972B27">
              <w:rPr>
                <w:rFonts w:cs="Times New Roman"/>
                <w:sz w:val="28"/>
                <w:szCs w:val="28"/>
                <w:lang w:val="en-US" w:eastAsia="en-US" w:bidi="ru-RU"/>
              </w:rPr>
              <w:t>106</w:t>
            </w:r>
          </w:p>
        </w:tc>
      </w:tr>
      <w:tr w:rsidR="001428E1" w:rsidRPr="00972B27" w14:paraId="79A6E3B5" w14:textId="77777777" w:rsidTr="005E41C6">
        <w:trPr>
          <w:trHeight w:val="170"/>
        </w:trPr>
        <w:tc>
          <w:tcPr>
            <w:tcW w:w="3651" w:type="dxa"/>
          </w:tcPr>
          <w:p w14:paraId="187CF4AA" w14:textId="77777777" w:rsidR="001428E1" w:rsidRPr="00972B27" w:rsidRDefault="001428E1" w:rsidP="00A90467">
            <w:pPr>
              <w:pStyle w:val="aff0"/>
              <w:widowControl w:val="0"/>
              <w:rPr>
                <w:rFonts w:cs="Times New Roman"/>
                <w:sz w:val="28"/>
                <w:szCs w:val="28"/>
                <w:lang w:bidi="ru-RU"/>
              </w:rPr>
            </w:pPr>
            <w:r w:rsidRPr="00972B27">
              <w:rPr>
                <w:rFonts w:cs="Times New Roman"/>
                <w:sz w:val="28"/>
                <w:szCs w:val="28"/>
              </w:rPr>
              <w:t xml:space="preserve">Число пациентов, получивших паллиативную медицинскую помощь в </w:t>
            </w:r>
            <w:r w:rsidRPr="00972B27">
              <w:rPr>
                <w:rFonts w:cs="Times New Roman"/>
                <w:sz w:val="28"/>
                <w:szCs w:val="28"/>
                <w:lang w:bidi="ru-RU"/>
              </w:rPr>
              <w:t xml:space="preserve">условиях дневного стационара, </w:t>
            </w:r>
            <w:r w:rsidRPr="00972B27">
              <w:rPr>
                <w:rFonts w:cs="Times New Roman"/>
                <w:sz w:val="28"/>
                <w:szCs w:val="28"/>
              </w:rPr>
              <w:t>в том числе:</w:t>
            </w:r>
          </w:p>
        </w:tc>
        <w:tc>
          <w:tcPr>
            <w:tcW w:w="1339" w:type="dxa"/>
            <w:tcBorders>
              <w:top w:val="single" w:sz="4" w:space="0" w:color="auto"/>
              <w:left w:val="single" w:sz="4" w:space="0" w:color="auto"/>
              <w:bottom w:val="single" w:sz="4" w:space="0" w:color="auto"/>
              <w:right w:val="single" w:sz="4" w:space="0" w:color="auto"/>
            </w:tcBorders>
          </w:tcPr>
          <w:p w14:paraId="0CC2DBCD" w14:textId="77777777"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202" w:type="dxa"/>
            <w:tcBorders>
              <w:top w:val="single" w:sz="4" w:space="0" w:color="auto"/>
              <w:left w:val="single" w:sz="4" w:space="0" w:color="auto"/>
              <w:bottom w:val="single" w:sz="4" w:space="0" w:color="auto"/>
              <w:right w:val="single" w:sz="4" w:space="0" w:color="auto"/>
            </w:tcBorders>
          </w:tcPr>
          <w:p w14:paraId="2A770A3C"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615" w:type="dxa"/>
            <w:tcBorders>
              <w:top w:val="single" w:sz="4" w:space="0" w:color="auto"/>
              <w:left w:val="single" w:sz="4" w:space="0" w:color="auto"/>
              <w:bottom w:val="single" w:sz="4" w:space="0" w:color="auto"/>
              <w:right w:val="single" w:sz="4" w:space="0" w:color="auto"/>
            </w:tcBorders>
          </w:tcPr>
          <w:p w14:paraId="33D07391"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996" w:type="dxa"/>
            <w:tcBorders>
              <w:top w:val="single" w:sz="4" w:space="0" w:color="auto"/>
              <w:left w:val="single" w:sz="4" w:space="0" w:color="auto"/>
              <w:bottom w:val="single" w:sz="4" w:space="0" w:color="auto"/>
              <w:right w:val="single" w:sz="4" w:space="0" w:color="auto"/>
            </w:tcBorders>
          </w:tcPr>
          <w:p w14:paraId="5EEE5E5C"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w:t>
            </w:r>
          </w:p>
        </w:tc>
      </w:tr>
      <w:tr w:rsidR="001428E1" w:rsidRPr="00972B27" w14:paraId="42AFEDAE" w14:textId="77777777" w:rsidTr="005E41C6">
        <w:trPr>
          <w:trHeight w:val="170"/>
        </w:trPr>
        <w:tc>
          <w:tcPr>
            <w:tcW w:w="3651" w:type="dxa"/>
          </w:tcPr>
          <w:p w14:paraId="127A935D" w14:textId="77777777" w:rsidR="001428E1" w:rsidRPr="00972B27" w:rsidRDefault="001428E1" w:rsidP="00A90467">
            <w:pPr>
              <w:pStyle w:val="aff0"/>
              <w:widowControl w:val="0"/>
              <w:rPr>
                <w:rFonts w:cs="Times New Roman"/>
                <w:sz w:val="28"/>
                <w:szCs w:val="28"/>
              </w:rPr>
            </w:pPr>
            <w:r w:rsidRPr="00972B27">
              <w:rPr>
                <w:rFonts w:cs="Times New Roman"/>
                <w:sz w:val="28"/>
                <w:szCs w:val="28"/>
              </w:rPr>
              <w:t>взрослые</w:t>
            </w:r>
          </w:p>
        </w:tc>
        <w:tc>
          <w:tcPr>
            <w:tcW w:w="1339" w:type="dxa"/>
            <w:tcBorders>
              <w:top w:val="single" w:sz="4" w:space="0" w:color="auto"/>
              <w:left w:val="single" w:sz="4" w:space="0" w:color="auto"/>
              <w:bottom w:val="single" w:sz="4" w:space="0" w:color="auto"/>
              <w:right w:val="single" w:sz="4" w:space="0" w:color="auto"/>
            </w:tcBorders>
          </w:tcPr>
          <w:p w14:paraId="03740CF6" w14:textId="77777777"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202" w:type="dxa"/>
            <w:tcBorders>
              <w:top w:val="single" w:sz="4" w:space="0" w:color="auto"/>
              <w:left w:val="single" w:sz="4" w:space="0" w:color="auto"/>
              <w:bottom w:val="single" w:sz="4" w:space="0" w:color="auto"/>
              <w:right w:val="single" w:sz="4" w:space="0" w:color="auto"/>
            </w:tcBorders>
          </w:tcPr>
          <w:p w14:paraId="1621F95C"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615" w:type="dxa"/>
            <w:tcBorders>
              <w:top w:val="single" w:sz="4" w:space="0" w:color="auto"/>
              <w:left w:val="single" w:sz="4" w:space="0" w:color="auto"/>
              <w:bottom w:val="single" w:sz="4" w:space="0" w:color="auto"/>
              <w:right w:val="single" w:sz="4" w:space="0" w:color="auto"/>
            </w:tcBorders>
          </w:tcPr>
          <w:p w14:paraId="3067F68B"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996" w:type="dxa"/>
            <w:tcBorders>
              <w:top w:val="single" w:sz="4" w:space="0" w:color="auto"/>
              <w:left w:val="single" w:sz="4" w:space="0" w:color="auto"/>
              <w:bottom w:val="single" w:sz="4" w:space="0" w:color="auto"/>
              <w:right w:val="single" w:sz="4" w:space="0" w:color="auto"/>
            </w:tcBorders>
          </w:tcPr>
          <w:p w14:paraId="1F6A0E36"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w:t>
            </w:r>
          </w:p>
        </w:tc>
      </w:tr>
      <w:tr w:rsidR="001428E1" w:rsidRPr="00972B27" w14:paraId="7045EDBD" w14:textId="77777777" w:rsidTr="005E41C6">
        <w:trPr>
          <w:trHeight w:val="170"/>
        </w:trPr>
        <w:tc>
          <w:tcPr>
            <w:tcW w:w="3651" w:type="dxa"/>
          </w:tcPr>
          <w:p w14:paraId="723E11A9" w14:textId="018ABCE6" w:rsidR="001428E1" w:rsidRPr="00972B27" w:rsidRDefault="001428E1" w:rsidP="00A90467">
            <w:pPr>
              <w:pStyle w:val="aff0"/>
              <w:widowControl w:val="0"/>
              <w:rPr>
                <w:rFonts w:cs="Times New Roman"/>
                <w:sz w:val="28"/>
                <w:szCs w:val="28"/>
              </w:rPr>
            </w:pPr>
            <w:r w:rsidRPr="00972B27">
              <w:rPr>
                <w:rFonts w:cs="Times New Roman"/>
                <w:sz w:val="28"/>
                <w:szCs w:val="28"/>
              </w:rPr>
              <w:t>дети</w:t>
            </w:r>
          </w:p>
        </w:tc>
        <w:tc>
          <w:tcPr>
            <w:tcW w:w="1339" w:type="dxa"/>
            <w:tcBorders>
              <w:top w:val="single" w:sz="4" w:space="0" w:color="auto"/>
              <w:left w:val="single" w:sz="4" w:space="0" w:color="auto"/>
              <w:bottom w:val="single" w:sz="4" w:space="0" w:color="auto"/>
              <w:right w:val="single" w:sz="4" w:space="0" w:color="auto"/>
            </w:tcBorders>
          </w:tcPr>
          <w:p w14:paraId="52387E59" w14:textId="77777777"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202" w:type="dxa"/>
            <w:tcBorders>
              <w:top w:val="single" w:sz="4" w:space="0" w:color="auto"/>
              <w:left w:val="single" w:sz="4" w:space="0" w:color="auto"/>
              <w:bottom w:val="single" w:sz="4" w:space="0" w:color="auto"/>
              <w:right w:val="single" w:sz="4" w:space="0" w:color="auto"/>
            </w:tcBorders>
          </w:tcPr>
          <w:p w14:paraId="5C540335"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615" w:type="dxa"/>
            <w:tcBorders>
              <w:top w:val="single" w:sz="4" w:space="0" w:color="auto"/>
              <w:left w:val="single" w:sz="4" w:space="0" w:color="auto"/>
              <w:bottom w:val="single" w:sz="4" w:space="0" w:color="auto"/>
              <w:right w:val="single" w:sz="4" w:space="0" w:color="auto"/>
            </w:tcBorders>
          </w:tcPr>
          <w:p w14:paraId="1E0BF128"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996" w:type="dxa"/>
            <w:tcBorders>
              <w:top w:val="single" w:sz="4" w:space="0" w:color="auto"/>
              <w:left w:val="single" w:sz="4" w:space="0" w:color="auto"/>
              <w:bottom w:val="single" w:sz="4" w:space="0" w:color="auto"/>
              <w:right w:val="single" w:sz="4" w:space="0" w:color="auto"/>
            </w:tcBorders>
          </w:tcPr>
          <w:p w14:paraId="4B2F4A65" w14:textId="77777777"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r>
    </w:tbl>
    <w:p w14:paraId="45BE5ED3" w14:textId="77777777" w:rsidR="00D715E9" w:rsidRPr="00972B27" w:rsidRDefault="00D715E9" w:rsidP="000B1C57">
      <w:pPr>
        <w:pStyle w:val="aff0"/>
        <w:widowControl w:val="0"/>
        <w:ind w:left="142"/>
        <w:jc w:val="both"/>
        <w:rPr>
          <w:rFonts w:cs="Times New Roman"/>
        </w:rPr>
      </w:pPr>
    </w:p>
    <w:p w14:paraId="3348A589" w14:textId="77777777" w:rsidR="006640F7" w:rsidRPr="00972B27" w:rsidRDefault="006640F7" w:rsidP="000B1C57">
      <w:pPr>
        <w:pStyle w:val="aff0"/>
        <w:widowControl w:val="0"/>
        <w:ind w:left="142"/>
        <w:jc w:val="both"/>
        <w:rPr>
          <w:rFonts w:cs="Times New Roman"/>
        </w:rPr>
      </w:pPr>
      <w:r w:rsidRPr="00972B27">
        <w:rPr>
          <w:rFonts w:cs="Times New Roman"/>
        </w:rPr>
        <w:t>*</w:t>
      </w:r>
      <w:proofErr w:type="gramStart"/>
      <w:r w:rsidRPr="00972B27">
        <w:rPr>
          <w:rFonts w:cs="Times New Roman"/>
        </w:rPr>
        <w:t>В</w:t>
      </w:r>
      <w:proofErr w:type="gramEnd"/>
      <w:r w:rsidR="00FE31F9">
        <w:rPr>
          <w:rFonts w:cs="Times New Roman"/>
        </w:rPr>
        <w:t xml:space="preserve"> </w:t>
      </w:r>
      <w:r w:rsidRPr="00972B27">
        <w:rPr>
          <w:rFonts w:cs="Times New Roman"/>
        </w:rPr>
        <w:t xml:space="preserve">связи </w:t>
      </w:r>
      <w:r w:rsidR="00247A0E" w:rsidRPr="00972B27">
        <w:rPr>
          <w:rFonts w:cs="Times New Roman"/>
        </w:rPr>
        <w:t>с противоэпид</w:t>
      </w:r>
      <w:r w:rsidR="00222B72" w:rsidRPr="00972B27">
        <w:rPr>
          <w:rFonts w:cs="Times New Roman"/>
        </w:rPr>
        <w:t>емиологическими мероприятиями,</w:t>
      </w:r>
      <w:r w:rsidR="00247A0E" w:rsidRPr="00972B27">
        <w:rPr>
          <w:rFonts w:cs="Times New Roman"/>
        </w:rPr>
        <w:t xml:space="preserve"> </w:t>
      </w:r>
      <w:r w:rsidRPr="00972B27">
        <w:rPr>
          <w:rFonts w:cs="Times New Roman"/>
        </w:rPr>
        <w:t xml:space="preserve">отменой плановой </w:t>
      </w:r>
      <w:r w:rsidR="00154235" w:rsidRPr="00972B27">
        <w:rPr>
          <w:rFonts w:cs="Times New Roman"/>
        </w:rPr>
        <w:t xml:space="preserve">медицинской </w:t>
      </w:r>
      <w:r w:rsidR="000B1C57" w:rsidRPr="00972B27">
        <w:rPr>
          <w:rFonts w:cs="Times New Roman"/>
        </w:rPr>
        <w:t xml:space="preserve">помощи и </w:t>
      </w:r>
      <w:r w:rsidRPr="00972B27">
        <w:rPr>
          <w:rFonts w:cs="Times New Roman"/>
        </w:rPr>
        <w:t xml:space="preserve">перепрофилированием коек </w:t>
      </w:r>
      <w:r w:rsidR="00154235" w:rsidRPr="00972B27">
        <w:rPr>
          <w:rFonts w:cs="Times New Roman"/>
        </w:rPr>
        <w:t xml:space="preserve">для </w:t>
      </w:r>
      <w:r w:rsidR="00FE31F9">
        <w:rPr>
          <w:rFonts w:cs="Times New Roman"/>
        </w:rPr>
        <w:t>пациентов</w:t>
      </w:r>
      <w:r w:rsidRPr="00972B27">
        <w:rPr>
          <w:rFonts w:cs="Times New Roman"/>
        </w:rPr>
        <w:t xml:space="preserve"> с н</w:t>
      </w:r>
      <w:r w:rsidR="00814F0C" w:rsidRPr="00972B27">
        <w:rPr>
          <w:rFonts w:cs="Times New Roman"/>
        </w:rPr>
        <w:t xml:space="preserve">овой </w:t>
      </w:r>
      <w:proofErr w:type="spellStart"/>
      <w:r w:rsidR="007146DC" w:rsidRPr="00972B27">
        <w:rPr>
          <w:rFonts w:cs="Times New Roman"/>
        </w:rPr>
        <w:t>коронав</w:t>
      </w:r>
      <w:r w:rsidR="007146DC">
        <w:rPr>
          <w:rFonts w:cs="Times New Roman"/>
        </w:rPr>
        <w:t>и</w:t>
      </w:r>
      <w:r w:rsidR="007146DC" w:rsidRPr="00972B27">
        <w:rPr>
          <w:rFonts w:cs="Times New Roman"/>
        </w:rPr>
        <w:t>русной</w:t>
      </w:r>
      <w:proofErr w:type="spellEnd"/>
      <w:r w:rsidR="007146DC" w:rsidRPr="00972B27">
        <w:rPr>
          <w:rFonts w:cs="Times New Roman"/>
        </w:rPr>
        <w:t xml:space="preserve"> </w:t>
      </w:r>
      <w:r w:rsidR="00814F0C" w:rsidRPr="00972B27">
        <w:rPr>
          <w:rFonts w:cs="Times New Roman"/>
        </w:rPr>
        <w:t xml:space="preserve">инфекцией </w:t>
      </w:r>
      <w:r w:rsidR="007146DC">
        <w:rPr>
          <w:rFonts w:cs="Times New Roman"/>
        </w:rPr>
        <w:t>(</w:t>
      </w:r>
      <w:r w:rsidRPr="00972B27">
        <w:rPr>
          <w:rFonts w:cs="Times New Roman"/>
          <w:lang w:val="en-US"/>
        </w:rPr>
        <w:t>COVID</w:t>
      </w:r>
      <w:r w:rsidR="00814F0C" w:rsidRPr="00972B27">
        <w:rPr>
          <w:rFonts w:cs="Times New Roman"/>
        </w:rPr>
        <w:t xml:space="preserve"> – 2019</w:t>
      </w:r>
      <w:r w:rsidR="007146DC">
        <w:rPr>
          <w:rFonts w:cs="Times New Roman"/>
        </w:rPr>
        <w:t>)</w:t>
      </w:r>
      <w:r w:rsidR="00814F0C" w:rsidRPr="00972B27">
        <w:rPr>
          <w:rFonts w:cs="Times New Roman"/>
        </w:rPr>
        <w:t>.</w:t>
      </w:r>
    </w:p>
    <w:p w14:paraId="05034D4B" w14:textId="77777777" w:rsidR="000B1C57" w:rsidRPr="00972B27" w:rsidRDefault="000B1C57" w:rsidP="000B1C57">
      <w:pPr>
        <w:pStyle w:val="aff0"/>
        <w:widowControl w:val="0"/>
        <w:ind w:left="142"/>
        <w:jc w:val="both"/>
        <w:rPr>
          <w:rFonts w:cs="Times New Roman"/>
        </w:rPr>
      </w:pPr>
    </w:p>
    <w:p w14:paraId="6AB8E586" w14:textId="77777777" w:rsidR="002417F7" w:rsidRPr="00972B27" w:rsidRDefault="002417F7" w:rsidP="00247A0E">
      <w:pPr>
        <w:pStyle w:val="aff0"/>
        <w:widowControl w:val="0"/>
        <w:ind w:left="142" w:firstLine="566"/>
        <w:jc w:val="both"/>
        <w:rPr>
          <w:rFonts w:cs="Times New Roman"/>
          <w:sz w:val="28"/>
          <w:szCs w:val="28"/>
        </w:rPr>
      </w:pPr>
      <w:r w:rsidRPr="00972B27">
        <w:rPr>
          <w:rFonts w:cs="Times New Roman"/>
          <w:sz w:val="28"/>
          <w:szCs w:val="28"/>
        </w:rPr>
        <w:t xml:space="preserve">В </w:t>
      </w:r>
      <w:r w:rsidR="00042891" w:rsidRPr="00972B27">
        <w:rPr>
          <w:rFonts w:cs="Times New Roman"/>
          <w:sz w:val="28"/>
          <w:szCs w:val="28"/>
        </w:rPr>
        <w:t xml:space="preserve">целом отмечается </w:t>
      </w:r>
      <w:r w:rsidR="00F74C49" w:rsidRPr="00972B27">
        <w:rPr>
          <w:rFonts w:cs="Times New Roman"/>
          <w:sz w:val="28"/>
          <w:szCs w:val="28"/>
        </w:rPr>
        <w:t xml:space="preserve">положительная </w:t>
      </w:r>
      <w:r w:rsidR="00042891" w:rsidRPr="00972B27">
        <w:rPr>
          <w:rFonts w:cs="Times New Roman"/>
          <w:sz w:val="28"/>
          <w:szCs w:val="28"/>
        </w:rPr>
        <w:t xml:space="preserve">динамика </w:t>
      </w:r>
      <w:r w:rsidR="00AF1C72" w:rsidRPr="00972B27">
        <w:rPr>
          <w:rFonts w:cs="Times New Roman"/>
          <w:sz w:val="28"/>
          <w:szCs w:val="28"/>
        </w:rPr>
        <w:t>увеличения числа пациентов, получивших паллиативную медицинскую помощь как взрослых, так и детей</w:t>
      </w:r>
      <w:r w:rsidR="00886607" w:rsidRPr="00972B27">
        <w:rPr>
          <w:rFonts w:cs="Times New Roman"/>
          <w:sz w:val="28"/>
          <w:szCs w:val="28"/>
        </w:rPr>
        <w:t>.</w:t>
      </w:r>
    </w:p>
    <w:p w14:paraId="524A371F" w14:textId="77777777" w:rsidR="00227BB7" w:rsidRPr="00972B27" w:rsidRDefault="00227BB7" w:rsidP="000A5BC5">
      <w:pPr>
        <w:pStyle w:val="aff0"/>
        <w:widowControl w:val="0"/>
        <w:rPr>
          <w:rFonts w:cs="Times New Roman"/>
          <w:sz w:val="28"/>
          <w:szCs w:val="28"/>
        </w:rPr>
      </w:pPr>
    </w:p>
    <w:p w14:paraId="04317A41" w14:textId="77777777" w:rsidR="00B375CA" w:rsidRPr="00972B27" w:rsidRDefault="00CA4E45" w:rsidP="0019382B">
      <w:pPr>
        <w:pStyle w:val="aff0"/>
        <w:widowControl w:val="0"/>
        <w:jc w:val="center"/>
        <w:rPr>
          <w:rFonts w:cs="Times New Roman"/>
          <w:sz w:val="28"/>
          <w:szCs w:val="28"/>
        </w:rPr>
      </w:pPr>
      <w:r w:rsidRPr="00972B27">
        <w:rPr>
          <w:rFonts w:cs="Times New Roman"/>
          <w:sz w:val="28"/>
          <w:szCs w:val="28"/>
        </w:rPr>
        <w:t>2.2.2. Инфраструктура оказания п</w:t>
      </w:r>
      <w:r w:rsidR="00B375CA" w:rsidRPr="00972B27">
        <w:rPr>
          <w:rFonts w:cs="Times New Roman"/>
          <w:sz w:val="28"/>
          <w:szCs w:val="28"/>
        </w:rPr>
        <w:t>аллиативной медицинской помощи,</w:t>
      </w:r>
    </w:p>
    <w:p w14:paraId="792BC8DB" w14:textId="77777777" w:rsidR="009613CC" w:rsidRPr="00972B27" w:rsidRDefault="00CA4E45" w:rsidP="0019382B">
      <w:pPr>
        <w:pStyle w:val="aff0"/>
        <w:widowControl w:val="0"/>
        <w:jc w:val="center"/>
        <w:rPr>
          <w:rFonts w:cs="Times New Roman"/>
          <w:sz w:val="28"/>
          <w:szCs w:val="28"/>
        </w:rPr>
      </w:pPr>
      <w:r w:rsidRPr="00972B27">
        <w:rPr>
          <w:rFonts w:cs="Times New Roman"/>
          <w:sz w:val="28"/>
          <w:szCs w:val="28"/>
        </w:rPr>
        <w:t>в том числе в разрезе административно-территориального деления</w:t>
      </w:r>
    </w:p>
    <w:p w14:paraId="1FC57112" w14:textId="77777777" w:rsidR="00B375CA" w:rsidRPr="00972B27" w:rsidRDefault="00B375CA" w:rsidP="0019382B">
      <w:pPr>
        <w:pStyle w:val="aff0"/>
        <w:widowControl w:val="0"/>
        <w:rPr>
          <w:rFonts w:cs="Times New Roman"/>
          <w:sz w:val="28"/>
          <w:szCs w:val="28"/>
        </w:rPr>
      </w:pPr>
    </w:p>
    <w:p w14:paraId="51F9A83E" w14:textId="5C00722F" w:rsidR="00D74A65" w:rsidRDefault="00CA3D96" w:rsidP="00D74A65">
      <w:pPr>
        <w:pStyle w:val="aff0"/>
        <w:widowControl w:val="0"/>
        <w:jc w:val="center"/>
        <w:rPr>
          <w:rFonts w:cs="Times New Roman"/>
          <w:sz w:val="28"/>
          <w:szCs w:val="28"/>
        </w:rPr>
      </w:pPr>
      <w:r w:rsidRPr="00972B27">
        <w:rPr>
          <w:rFonts w:cs="Times New Roman"/>
          <w:sz w:val="28"/>
          <w:szCs w:val="28"/>
        </w:rPr>
        <w:t>Оказание паллиативной</w:t>
      </w:r>
      <w:r w:rsidRPr="00972B27">
        <w:rPr>
          <w:rFonts w:eastAsia="Times New Roman" w:cs="Times New Roman"/>
          <w:sz w:val="28"/>
          <w:szCs w:val="28"/>
        </w:rPr>
        <w:t xml:space="preserve"> </w:t>
      </w:r>
      <w:r w:rsidR="00D74A65">
        <w:rPr>
          <w:rFonts w:cs="Times New Roman"/>
          <w:sz w:val="28"/>
          <w:szCs w:val="28"/>
        </w:rPr>
        <w:t>медицинской помощи</w:t>
      </w:r>
    </w:p>
    <w:p w14:paraId="425E0289" w14:textId="454A6461" w:rsidR="00CA3D96" w:rsidRPr="00972B27" w:rsidRDefault="00CA3D96" w:rsidP="00D74A65">
      <w:pPr>
        <w:pStyle w:val="aff0"/>
        <w:widowControl w:val="0"/>
        <w:jc w:val="center"/>
        <w:rPr>
          <w:rFonts w:cs="Times New Roman"/>
          <w:sz w:val="28"/>
          <w:szCs w:val="28"/>
        </w:rPr>
      </w:pPr>
      <w:r w:rsidRPr="00972B27">
        <w:rPr>
          <w:rFonts w:cs="Times New Roman"/>
          <w:sz w:val="28"/>
          <w:szCs w:val="28"/>
        </w:rPr>
        <w:t>в стационарных условиях взрослым</w:t>
      </w:r>
    </w:p>
    <w:p w14:paraId="2B9406EE" w14:textId="77777777" w:rsidR="00CA3D96" w:rsidRPr="00972B27" w:rsidRDefault="00CA3D96" w:rsidP="00791E57">
      <w:pPr>
        <w:pStyle w:val="aff0"/>
        <w:widowControl w:val="0"/>
        <w:jc w:val="center"/>
        <w:rPr>
          <w:rFonts w:cs="Times New Roman"/>
          <w:sz w:val="28"/>
          <w:szCs w:val="28"/>
        </w:rPr>
      </w:pPr>
    </w:p>
    <w:p w14:paraId="68DAA509" w14:textId="063AFD97" w:rsidR="00CA3D96" w:rsidRPr="00972B27" w:rsidRDefault="00CA3D96" w:rsidP="00791E57">
      <w:pPr>
        <w:pStyle w:val="aff0"/>
        <w:widowControl w:val="0"/>
        <w:ind w:firstLine="709"/>
        <w:jc w:val="both"/>
        <w:rPr>
          <w:rFonts w:cs="Times New Roman"/>
          <w:sz w:val="28"/>
          <w:szCs w:val="28"/>
        </w:rPr>
      </w:pPr>
      <w:r w:rsidRPr="00972B27">
        <w:rPr>
          <w:rFonts w:cs="Times New Roman"/>
          <w:sz w:val="28"/>
          <w:szCs w:val="28"/>
        </w:rPr>
        <w:t>Оказание ПМП в стационарных условиях взрослым</w:t>
      </w:r>
      <w:r w:rsidR="001C1DA6" w:rsidRPr="00972B27">
        <w:rPr>
          <w:rFonts w:cs="Times New Roman"/>
          <w:sz w:val="28"/>
          <w:szCs w:val="28"/>
        </w:rPr>
        <w:t xml:space="preserve"> организовано на базе </w:t>
      </w:r>
      <w:r w:rsidR="00DB0BD7" w:rsidRPr="00972B27">
        <w:rPr>
          <w:rFonts w:cs="Times New Roman"/>
          <w:sz w:val="28"/>
          <w:szCs w:val="28"/>
        </w:rPr>
        <w:t xml:space="preserve">      4-</w:t>
      </w:r>
      <w:r w:rsidR="001C1DA6" w:rsidRPr="00972B27">
        <w:rPr>
          <w:rFonts w:cs="Times New Roman"/>
          <w:sz w:val="28"/>
          <w:szCs w:val="28"/>
        </w:rPr>
        <w:t xml:space="preserve">х </w:t>
      </w:r>
      <w:r w:rsidR="00245254">
        <w:rPr>
          <w:rFonts w:cs="Times New Roman"/>
          <w:sz w:val="28"/>
          <w:szCs w:val="28"/>
        </w:rPr>
        <w:t xml:space="preserve">государственных </w:t>
      </w:r>
      <w:r w:rsidRPr="00972B27">
        <w:rPr>
          <w:rFonts w:cs="Times New Roman"/>
          <w:sz w:val="28"/>
          <w:szCs w:val="28"/>
        </w:rPr>
        <w:t>медицинских организаций</w:t>
      </w:r>
      <w:r w:rsidR="00DB2951">
        <w:rPr>
          <w:rFonts w:cs="Times New Roman"/>
          <w:sz w:val="28"/>
          <w:szCs w:val="28"/>
        </w:rPr>
        <w:t xml:space="preserve"> Новосибирской области</w:t>
      </w:r>
      <w:r w:rsidRPr="00972B27">
        <w:rPr>
          <w:rFonts w:cs="Times New Roman"/>
          <w:sz w:val="28"/>
          <w:szCs w:val="28"/>
        </w:rPr>
        <w:t xml:space="preserve">, которые </w:t>
      </w:r>
      <w:r w:rsidRPr="00972B27">
        <w:rPr>
          <w:rFonts w:cs="Times New Roman"/>
          <w:sz w:val="28"/>
          <w:szCs w:val="28"/>
        </w:rPr>
        <w:lastRenderedPageBreak/>
        <w:t xml:space="preserve">оказывают помощь на койках ПМП. Общий коечный фонд составляет </w:t>
      </w:r>
      <w:r w:rsidR="001C1DA6" w:rsidRPr="00972B27">
        <w:rPr>
          <w:rFonts w:cs="Times New Roman"/>
          <w:sz w:val="28"/>
          <w:szCs w:val="28"/>
        </w:rPr>
        <w:t>82</w:t>
      </w:r>
      <w:r w:rsidR="00A5416F" w:rsidRPr="00972B27">
        <w:rPr>
          <w:rFonts w:cs="Times New Roman"/>
          <w:sz w:val="28"/>
          <w:szCs w:val="28"/>
        </w:rPr>
        <w:t xml:space="preserve"> </w:t>
      </w:r>
      <w:r w:rsidR="00DB0BD7" w:rsidRPr="00972B27">
        <w:rPr>
          <w:rFonts w:cs="Times New Roman"/>
          <w:sz w:val="28"/>
          <w:szCs w:val="28"/>
        </w:rPr>
        <w:t>койки</w:t>
      </w:r>
      <w:r w:rsidRPr="00972B27">
        <w:rPr>
          <w:rFonts w:cs="Times New Roman"/>
          <w:sz w:val="28"/>
          <w:szCs w:val="28"/>
        </w:rPr>
        <w:t xml:space="preserve"> ПМП.</w:t>
      </w:r>
      <w:r w:rsidR="00ED3F2C" w:rsidRPr="00972B27">
        <w:rPr>
          <w:rFonts w:cs="Times New Roman"/>
          <w:sz w:val="28"/>
          <w:szCs w:val="28"/>
        </w:rPr>
        <w:t xml:space="preserve"> Среднегодовая занятость койки сост</w:t>
      </w:r>
      <w:r w:rsidR="00563A49" w:rsidRPr="00972B27">
        <w:rPr>
          <w:rFonts w:cs="Times New Roman"/>
          <w:sz w:val="28"/>
          <w:szCs w:val="28"/>
        </w:rPr>
        <w:t>а</w:t>
      </w:r>
      <w:r w:rsidR="00ED3F2C" w:rsidRPr="00972B27">
        <w:rPr>
          <w:rFonts w:cs="Times New Roman"/>
          <w:sz w:val="28"/>
          <w:szCs w:val="28"/>
        </w:rPr>
        <w:t>вляет 323 дня.</w:t>
      </w:r>
    </w:p>
    <w:p w14:paraId="26FA3C89" w14:textId="33F95F7E" w:rsidR="00B57E8C" w:rsidRPr="00972B27" w:rsidRDefault="00245254" w:rsidP="00B57E8C">
      <w:pPr>
        <w:pStyle w:val="aff0"/>
        <w:widowControl w:val="0"/>
        <w:ind w:firstLine="709"/>
        <w:jc w:val="both"/>
        <w:rPr>
          <w:rFonts w:cs="Times New Roman"/>
          <w:sz w:val="28"/>
          <w:szCs w:val="28"/>
        </w:rPr>
      </w:pPr>
      <w:r>
        <w:rPr>
          <w:rFonts w:cs="Times New Roman"/>
          <w:sz w:val="28"/>
          <w:szCs w:val="28"/>
        </w:rPr>
        <w:t>Государственных м</w:t>
      </w:r>
      <w:r w:rsidR="00CA3D96" w:rsidRPr="00972B27">
        <w:rPr>
          <w:rFonts w:cs="Times New Roman"/>
          <w:sz w:val="28"/>
          <w:szCs w:val="28"/>
        </w:rPr>
        <w:t>едицинских организаций</w:t>
      </w:r>
      <w:r w:rsidR="00DB2951">
        <w:rPr>
          <w:rFonts w:cs="Times New Roman"/>
          <w:sz w:val="28"/>
          <w:szCs w:val="28"/>
        </w:rPr>
        <w:t xml:space="preserve"> Новосибирской области</w:t>
      </w:r>
      <w:r w:rsidR="00CA3D96" w:rsidRPr="00972B27">
        <w:rPr>
          <w:rFonts w:cs="Times New Roman"/>
          <w:sz w:val="28"/>
          <w:szCs w:val="28"/>
        </w:rPr>
        <w:t>, оказывающих ПМП на койках сестринского уход</w:t>
      </w:r>
      <w:r w:rsidR="0019382B" w:rsidRPr="00972B27">
        <w:rPr>
          <w:rFonts w:cs="Times New Roman"/>
          <w:sz w:val="28"/>
          <w:szCs w:val="28"/>
        </w:rPr>
        <w:t>а, в Новосибирской области нет.</w:t>
      </w:r>
    </w:p>
    <w:p w14:paraId="5C821A15" w14:textId="77777777" w:rsidR="00EE7A41" w:rsidRDefault="00EE7A41" w:rsidP="00475CD5">
      <w:pPr>
        <w:widowControl w:val="0"/>
        <w:spacing w:line="240" w:lineRule="auto"/>
        <w:jc w:val="right"/>
        <w:rPr>
          <w:rFonts w:ascii="Times New Roman" w:hAnsi="Times New Roman" w:cs="Times New Roman"/>
          <w:sz w:val="28"/>
          <w:szCs w:val="28"/>
        </w:rPr>
      </w:pPr>
    </w:p>
    <w:p w14:paraId="68F12DAE" w14:textId="08BD2D5E" w:rsidR="00475CD5" w:rsidRPr="00972B27" w:rsidRDefault="00475CD5" w:rsidP="00475CD5">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 xml:space="preserve">Таблица </w:t>
      </w:r>
      <w:r w:rsidR="007146DC" w:rsidRPr="00972B27">
        <w:rPr>
          <w:rFonts w:ascii="Times New Roman" w:hAnsi="Times New Roman" w:cs="Times New Roman"/>
          <w:sz w:val="28"/>
          <w:szCs w:val="28"/>
        </w:rPr>
        <w:t>№</w:t>
      </w:r>
      <w:r w:rsidR="007146DC">
        <w:rPr>
          <w:rFonts w:ascii="Times New Roman" w:hAnsi="Times New Roman" w:cs="Times New Roman"/>
          <w:sz w:val="28"/>
          <w:szCs w:val="28"/>
        </w:rPr>
        <w:t> </w:t>
      </w:r>
      <w:r w:rsidRPr="00972B27">
        <w:rPr>
          <w:rFonts w:ascii="Times New Roman" w:hAnsi="Times New Roman" w:cs="Times New Roman"/>
          <w:sz w:val="28"/>
          <w:szCs w:val="28"/>
        </w:rPr>
        <w:t>5</w:t>
      </w:r>
    </w:p>
    <w:p w14:paraId="07726B38" w14:textId="77777777" w:rsidR="000B1C57" w:rsidRPr="00972B27" w:rsidRDefault="000B1C57" w:rsidP="000B1C57">
      <w:pPr>
        <w:pStyle w:val="aff0"/>
        <w:widowControl w:val="0"/>
        <w:ind w:firstLine="709"/>
        <w:jc w:val="both"/>
        <w:rPr>
          <w:rFonts w:cs="Times New Roman"/>
          <w:sz w:val="28"/>
          <w:szCs w:val="28"/>
        </w:rPr>
      </w:pPr>
    </w:p>
    <w:p w14:paraId="4B87F240" w14:textId="77777777" w:rsidR="00475CD5" w:rsidRPr="00E27EE6" w:rsidRDefault="00CA3D96" w:rsidP="00475CD5">
      <w:pPr>
        <w:pStyle w:val="aff0"/>
        <w:widowControl w:val="0"/>
        <w:ind w:firstLine="709"/>
        <w:jc w:val="center"/>
        <w:rPr>
          <w:rFonts w:cs="Times New Roman"/>
          <w:sz w:val="28"/>
          <w:szCs w:val="28"/>
        </w:rPr>
      </w:pPr>
      <w:r w:rsidRPr="00E27EE6">
        <w:rPr>
          <w:rFonts w:cs="Times New Roman"/>
          <w:sz w:val="28"/>
          <w:szCs w:val="28"/>
        </w:rPr>
        <w:t>Инфраструктура оказания ПМП в стац</w:t>
      </w:r>
      <w:r w:rsidR="00525243" w:rsidRPr="00E27EE6">
        <w:rPr>
          <w:rFonts w:cs="Times New Roman"/>
          <w:sz w:val="28"/>
          <w:szCs w:val="28"/>
        </w:rPr>
        <w:t xml:space="preserve">ионарных условиях </w:t>
      </w:r>
    </w:p>
    <w:p w14:paraId="39654FDA" w14:textId="1166FA52" w:rsidR="000B1C57" w:rsidRPr="00972B27" w:rsidRDefault="00525243" w:rsidP="00475CD5">
      <w:pPr>
        <w:pStyle w:val="aff0"/>
        <w:widowControl w:val="0"/>
        <w:ind w:firstLine="709"/>
        <w:jc w:val="center"/>
        <w:rPr>
          <w:rFonts w:cs="Times New Roman"/>
          <w:sz w:val="28"/>
          <w:szCs w:val="28"/>
        </w:rPr>
      </w:pPr>
      <w:r w:rsidRPr="00E27EE6">
        <w:rPr>
          <w:rFonts w:cs="Times New Roman"/>
          <w:sz w:val="28"/>
          <w:szCs w:val="28"/>
        </w:rPr>
        <w:t>взро</w:t>
      </w:r>
      <w:r w:rsidR="00475CD5" w:rsidRPr="00E27EE6">
        <w:rPr>
          <w:rFonts w:cs="Times New Roman"/>
          <w:sz w:val="28"/>
          <w:szCs w:val="28"/>
        </w:rPr>
        <w:t xml:space="preserve">слым в </w:t>
      </w:r>
      <w:r w:rsidRPr="00E27EE6">
        <w:rPr>
          <w:rFonts w:cs="Times New Roman"/>
          <w:sz w:val="28"/>
          <w:szCs w:val="28"/>
        </w:rPr>
        <w:t>2021</w:t>
      </w:r>
      <w:r w:rsidR="0019382B" w:rsidRPr="00E27EE6">
        <w:rPr>
          <w:rFonts w:cs="Times New Roman"/>
          <w:sz w:val="28"/>
          <w:szCs w:val="28"/>
        </w:rPr>
        <w:t xml:space="preserve"> год</w:t>
      </w:r>
      <w:r w:rsidR="00182A6E" w:rsidRPr="00E27EE6">
        <w:rPr>
          <w:rFonts w:cs="Times New Roman"/>
          <w:sz w:val="28"/>
          <w:szCs w:val="28"/>
        </w:rPr>
        <w:t>у</w:t>
      </w:r>
      <w:r w:rsidR="0019382B" w:rsidRPr="00E27EE6">
        <w:rPr>
          <w:rFonts w:cs="Times New Roman"/>
          <w:sz w:val="28"/>
          <w:szCs w:val="28"/>
        </w:rPr>
        <w:t>:</w:t>
      </w:r>
    </w:p>
    <w:p w14:paraId="7EB5266C" w14:textId="77777777" w:rsidR="000B1C57" w:rsidRPr="00972B27" w:rsidRDefault="000B1C57" w:rsidP="000B1C57">
      <w:pPr>
        <w:pStyle w:val="aff0"/>
        <w:widowControl w:val="0"/>
        <w:ind w:firstLine="709"/>
        <w:jc w:val="both"/>
        <w:rPr>
          <w:rFonts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80" w:firstRow="0" w:lastRow="0" w:firstColumn="1" w:lastColumn="0" w:noHBand="1" w:noVBand="1"/>
      </w:tblPr>
      <w:tblGrid>
        <w:gridCol w:w="726"/>
        <w:gridCol w:w="1418"/>
        <w:gridCol w:w="850"/>
        <w:gridCol w:w="850"/>
        <w:gridCol w:w="850"/>
        <w:gridCol w:w="975"/>
        <w:gridCol w:w="1130"/>
        <w:gridCol w:w="1134"/>
        <w:gridCol w:w="1134"/>
        <w:gridCol w:w="844"/>
      </w:tblGrid>
      <w:tr w:rsidR="00E27EE6" w:rsidRPr="00972B27" w14:paraId="72260587" w14:textId="77777777" w:rsidTr="00E27EE6">
        <w:trPr>
          <w:trHeight w:val="20"/>
        </w:trPr>
        <w:tc>
          <w:tcPr>
            <w:tcW w:w="366" w:type="pct"/>
            <w:shd w:val="clear" w:color="auto" w:fill="auto"/>
            <w:tcMar>
              <w:top w:w="15" w:type="dxa"/>
              <w:left w:w="15" w:type="dxa"/>
              <w:bottom w:w="0" w:type="dxa"/>
              <w:right w:w="15" w:type="dxa"/>
            </w:tcMar>
            <w:hideMark/>
          </w:tcPr>
          <w:p w14:paraId="1CB38479" w14:textId="77777777" w:rsidR="00F10E08" w:rsidRDefault="00F10E08" w:rsidP="00F10E08">
            <w:pPr>
              <w:pStyle w:val="aff0"/>
              <w:widowControl w:val="0"/>
              <w:jc w:val="right"/>
              <w:rPr>
                <w:rFonts w:cs="Times New Roman"/>
              </w:rPr>
            </w:pPr>
          </w:p>
          <w:p w14:paraId="06900156" w14:textId="3C3401DE" w:rsidR="000E7DAB" w:rsidRPr="000E7DAB" w:rsidRDefault="00F10E08" w:rsidP="000E7DAB">
            <w:pPr>
              <w:pStyle w:val="aff0"/>
              <w:widowControl w:val="0"/>
              <w:rPr>
                <w:rFonts w:cs="Times New Roman"/>
                <w:sz w:val="24"/>
                <w:szCs w:val="24"/>
              </w:rPr>
            </w:pPr>
            <w:r w:rsidRPr="0028148F">
              <w:rPr>
                <w:rFonts w:cs="Times New Roman"/>
                <w:sz w:val="24"/>
                <w:szCs w:val="24"/>
              </w:rPr>
              <w:t>№ п/п</w:t>
            </w:r>
          </w:p>
        </w:tc>
        <w:tc>
          <w:tcPr>
            <w:tcW w:w="715" w:type="pct"/>
            <w:shd w:val="clear" w:color="auto" w:fill="auto"/>
          </w:tcPr>
          <w:p w14:paraId="5A0CE336" w14:textId="4D5E10A1" w:rsidR="00F10E08" w:rsidRDefault="00F10E08" w:rsidP="00F10E08">
            <w:pPr>
              <w:pStyle w:val="aff0"/>
              <w:widowControl w:val="0"/>
              <w:rPr>
                <w:rFonts w:cs="Times New Roman"/>
              </w:rPr>
            </w:pPr>
            <w:r w:rsidRPr="00972B27">
              <w:rPr>
                <w:rFonts w:cs="Times New Roman"/>
              </w:rPr>
              <w:t xml:space="preserve">Наименование </w:t>
            </w:r>
          </w:p>
          <w:p w14:paraId="4A875C8A" w14:textId="77777777" w:rsidR="00F10E08" w:rsidRDefault="00F10E08" w:rsidP="00F10E08">
            <w:pPr>
              <w:pStyle w:val="aff0"/>
              <w:widowControl w:val="0"/>
              <w:rPr>
                <w:rFonts w:cs="Times New Roman"/>
              </w:rPr>
            </w:pPr>
            <w:r w:rsidRPr="00972B27">
              <w:rPr>
                <w:rFonts w:cs="Times New Roman"/>
              </w:rPr>
              <w:t xml:space="preserve">медицинской </w:t>
            </w:r>
          </w:p>
          <w:p w14:paraId="0CC00210" w14:textId="09B41114" w:rsidR="00F10E08" w:rsidRPr="00972B27" w:rsidRDefault="00F10E08" w:rsidP="00F10E08">
            <w:pPr>
              <w:pStyle w:val="aff0"/>
              <w:widowControl w:val="0"/>
              <w:ind w:left="157" w:hanging="157"/>
              <w:rPr>
                <w:rFonts w:cs="Times New Roman"/>
              </w:rPr>
            </w:pPr>
            <w:r w:rsidRPr="00972B27">
              <w:rPr>
                <w:rFonts w:cs="Times New Roman"/>
              </w:rPr>
              <w:t>организации</w:t>
            </w:r>
          </w:p>
        </w:tc>
        <w:tc>
          <w:tcPr>
            <w:tcW w:w="429" w:type="pct"/>
            <w:shd w:val="clear" w:color="auto" w:fill="auto"/>
            <w:tcMar>
              <w:top w:w="15" w:type="dxa"/>
              <w:left w:w="15" w:type="dxa"/>
              <w:bottom w:w="0" w:type="dxa"/>
              <w:right w:w="15" w:type="dxa"/>
            </w:tcMar>
            <w:hideMark/>
          </w:tcPr>
          <w:p w14:paraId="5D8FFCB5" w14:textId="30E999DA" w:rsidR="00F10E08" w:rsidRPr="00972B27" w:rsidRDefault="00F10E08" w:rsidP="0019382B">
            <w:pPr>
              <w:pStyle w:val="aff0"/>
              <w:widowControl w:val="0"/>
              <w:jc w:val="center"/>
              <w:rPr>
                <w:rFonts w:cs="Times New Roman"/>
              </w:rPr>
            </w:pPr>
            <w:r w:rsidRPr="00972B27">
              <w:rPr>
                <w:rFonts w:cs="Times New Roman"/>
              </w:rPr>
              <w:t>Число коек ПП/СУ, шт.</w:t>
            </w:r>
          </w:p>
        </w:tc>
        <w:tc>
          <w:tcPr>
            <w:tcW w:w="429" w:type="pct"/>
            <w:shd w:val="clear" w:color="auto" w:fill="auto"/>
            <w:tcMar>
              <w:top w:w="15" w:type="dxa"/>
              <w:left w:w="15" w:type="dxa"/>
              <w:bottom w:w="0" w:type="dxa"/>
              <w:right w:w="15" w:type="dxa"/>
            </w:tcMar>
            <w:hideMark/>
          </w:tcPr>
          <w:p w14:paraId="77DE9BFE" w14:textId="243A85D8" w:rsidR="00F10E08" w:rsidRPr="00972B27" w:rsidRDefault="00E27EE6" w:rsidP="0019382B">
            <w:pPr>
              <w:pStyle w:val="aff0"/>
              <w:widowControl w:val="0"/>
              <w:jc w:val="center"/>
              <w:rPr>
                <w:rFonts w:cs="Times New Roman"/>
              </w:rPr>
            </w:pPr>
            <w:r>
              <w:rPr>
                <w:rFonts w:cs="Times New Roman"/>
              </w:rPr>
              <w:t xml:space="preserve">Число </w:t>
            </w:r>
            <w:proofErr w:type="spellStart"/>
            <w:r>
              <w:rPr>
                <w:rFonts w:cs="Times New Roman"/>
              </w:rPr>
              <w:t>пролече-</w:t>
            </w:r>
            <w:r w:rsidR="00F10E08" w:rsidRPr="00972B27">
              <w:rPr>
                <w:rFonts w:cs="Times New Roman"/>
              </w:rPr>
              <w:t>нных</w:t>
            </w:r>
            <w:proofErr w:type="spellEnd"/>
            <w:r w:rsidR="00F10E08" w:rsidRPr="00972B27">
              <w:rPr>
                <w:rFonts w:cs="Times New Roman"/>
              </w:rPr>
              <w:t xml:space="preserve"> пациентов ПП/СУ, чел.</w:t>
            </w:r>
          </w:p>
        </w:tc>
        <w:tc>
          <w:tcPr>
            <w:tcW w:w="429" w:type="pct"/>
            <w:shd w:val="clear" w:color="auto" w:fill="auto"/>
            <w:tcMar>
              <w:top w:w="15" w:type="dxa"/>
              <w:left w:w="15" w:type="dxa"/>
              <w:bottom w:w="0" w:type="dxa"/>
              <w:right w:w="15" w:type="dxa"/>
            </w:tcMar>
            <w:hideMark/>
          </w:tcPr>
          <w:p w14:paraId="32136339" w14:textId="77777777" w:rsidR="00F10E08" w:rsidRPr="00972B27" w:rsidRDefault="00F10E08" w:rsidP="0019382B">
            <w:pPr>
              <w:pStyle w:val="aff0"/>
              <w:widowControl w:val="0"/>
              <w:jc w:val="center"/>
              <w:rPr>
                <w:rFonts w:cs="Times New Roman"/>
              </w:rPr>
            </w:pPr>
            <w:r w:rsidRPr="00972B27">
              <w:rPr>
                <w:rFonts w:cs="Times New Roman"/>
              </w:rPr>
              <w:t>Объем гос. задания, койко-дней (факт)</w:t>
            </w:r>
          </w:p>
        </w:tc>
        <w:tc>
          <w:tcPr>
            <w:tcW w:w="492" w:type="pct"/>
            <w:shd w:val="clear" w:color="auto" w:fill="auto"/>
            <w:tcMar>
              <w:top w:w="15" w:type="dxa"/>
              <w:left w:w="15" w:type="dxa"/>
              <w:bottom w:w="0" w:type="dxa"/>
              <w:right w:w="15" w:type="dxa"/>
            </w:tcMar>
            <w:hideMark/>
          </w:tcPr>
          <w:p w14:paraId="2CD2569A" w14:textId="2E8194F7" w:rsidR="00F10E08" w:rsidRPr="00972B27" w:rsidRDefault="00F10E08" w:rsidP="0019382B">
            <w:pPr>
              <w:pStyle w:val="aff0"/>
              <w:widowControl w:val="0"/>
              <w:jc w:val="center"/>
              <w:rPr>
                <w:rFonts w:cs="Times New Roman"/>
              </w:rPr>
            </w:pPr>
            <w:r w:rsidRPr="00972B27">
              <w:rPr>
                <w:rFonts w:cs="Times New Roman"/>
              </w:rPr>
              <w:t>Летально</w:t>
            </w:r>
            <w:r w:rsidR="00E27EE6">
              <w:rPr>
                <w:rFonts w:cs="Times New Roman"/>
              </w:rPr>
              <w:t>-</w:t>
            </w:r>
            <w:proofErr w:type="spellStart"/>
            <w:r w:rsidRPr="00972B27">
              <w:rPr>
                <w:rFonts w:cs="Times New Roman"/>
              </w:rPr>
              <w:t>сть</w:t>
            </w:r>
            <w:proofErr w:type="spellEnd"/>
            <w:r w:rsidRPr="00972B27">
              <w:rPr>
                <w:rFonts w:cs="Times New Roman"/>
              </w:rPr>
              <w:t>, %</w:t>
            </w:r>
          </w:p>
        </w:tc>
        <w:tc>
          <w:tcPr>
            <w:tcW w:w="570" w:type="pct"/>
            <w:shd w:val="clear" w:color="auto" w:fill="auto"/>
            <w:tcMar>
              <w:top w:w="15" w:type="dxa"/>
              <w:left w:w="15" w:type="dxa"/>
              <w:bottom w:w="0" w:type="dxa"/>
              <w:right w:w="15" w:type="dxa"/>
            </w:tcMar>
            <w:hideMark/>
          </w:tcPr>
          <w:p w14:paraId="1C512412" w14:textId="77777777" w:rsidR="00F10E08" w:rsidRPr="00972B27" w:rsidRDefault="00F10E08" w:rsidP="0019382B">
            <w:pPr>
              <w:pStyle w:val="aff0"/>
              <w:widowControl w:val="0"/>
              <w:jc w:val="center"/>
              <w:rPr>
                <w:rFonts w:cs="Times New Roman"/>
              </w:rPr>
            </w:pPr>
            <w:r w:rsidRPr="00972B27">
              <w:rPr>
                <w:rFonts w:cs="Times New Roman"/>
              </w:rPr>
              <w:t>Стоимость койко-дня, руб.</w:t>
            </w:r>
          </w:p>
        </w:tc>
        <w:tc>
          <w:tcPr>
            <w:tcW w:w="572" w:type="pct"/>
            <w:shd w:val="clear" w:color="auto" w:fill="auto"/>
            <w:tcMar>
              <w:top w:w="15" w:type="dxa"/>
              <w:left w:w="15" w:type="dxa"/>
              <w:bottom w:w="0" w:type="dxa"/>
              <w:right w:w="15" w:type="dxa"/>
            </w:tcMar>
            <w:hideMark/>
          </w:tcPr>
          <w:p w14:paraId="6FE17D02" w14:textId="0973C1B6" w:rsidR="00F10E08" w:rsidRPr="00972B27" w:rsidRDefault="00F10E08" w:rsidP="0019382B">
            <w:pPr>
              <w:pStyle w:val="aff0"/>
              <w:widowControl w:val="0"/>
              <w:jc w:val="center"/>
              <w:rPr>
                <w:rFonts w:cs="Times New Roman"/>
              </w:rPr>
            </w:pPr>
            <w:r w:rsidRPr="00972B27">
              <w:rPr>
                <w:rFonts w:cs="Times New Roman"/>
              </w:rPr>
              <w:t>Средняя длительно</w:t>
            </w:r>
            <w:r w:rsidR="00E27EE6">
              <w:rPr>
                <w:rFonts w:cs="Times New Roman"/>
              </w:rPr>
              <w:t>-</w:t>
            </w:r>
            <w:proofErr w:type="spellStart"/>
            <w:r w:rsidRPr="00972B27">
              <w:rPr>
                <w:rFonts w:cs="Times New Roman"/>
              </w:rPr>
              <w:t>сть</w:t>
            </w:r>
            <w:proofErr w:type="spellEnd"/>
            <w:r w:rsidRPr="00972B27">
              <w:rPr>
                <w:rFonts w:cs="Times New Roman"/>
              </w:rPr>
              <w:t xml:space="preserve"> пребывания на койке, койко-дней</w:t>
            </w:r>
          </w:p>
        </w:tc>
        <w:tc>
          <w:tcPr>
            <w:tcW w:w="572" w:type="pct"/>
            <w:shd w:val="clear" w:color="auto" w:fill="auto"/>
            <w:tcMar>
              <w:top w:w="15" w:type="dxa"/>
              <w:left w:w="15" w:type="dxa"/>
              <w:bottom w:w="0" w:type="dxa"/>
              <w:right w:w="15" w:type="dxa"/>
            </w:tcMar>
            <w:hideMark/>
          </w:tcPr>
          <w:p w14:paraId="3885B7F4" w14:textId="77777777" w:rsidR="00F10E08" w:rsidRPr="00972B27" w:rsidRDefault="00F10E08" w:rsidP="0019382B">
            <w:pPr>
              <w:pStyle w:val="aff0"/>
              <w:widowControl w:val="0"/>
              <w:jc w:val="center"/>
              <w:rPr>
                <w:rFonts w:cs="Times New Roman"/>
              </w:rPr>
            </w:pPr>
            <w:r w:rsidRPr="00972B27">
              <w:rPr>
                <w:rFonts w:cs="Times New Roman"/>
              </w:rPr>
              <w:t>Лицензия на НС и ПВ</w:t>
            </w:r>
          </w:p>
        </w:tc>
        <w:tc>
          <w:tcPr>
            <w:tcW w:w="426" w:type="pct"/>
            <w:shd w:val="clear" w:color="auto" w:fill="auto"/>
            <w:tcMar>
              <w:top w:w="15" w:type="dxa"/>
              <w:left w:w="15" w:type="dxa"/>
              <w:bottom w:w="0" w:type="dxa"/>
              <w:right w:w="15" w:type="dxa"/>
            </w:tcMar>
            <w:hideMark/>
          </w:tcPr>
          <w:p w14:paraId="7CEED9CA" w14:textId="77777777" w:rsidR="00F10E08" w:rsidRPr="00972B27" w:rsidRDefault="00F10E08" w:rsidP="0019382B">
            <w:pPr>
              <w:pStyle w:val="aff0"/>
              <w:widowControl w:val="0"/>
              <w:jc w:val="center"/>
              <w:rPr>
                <w:rFonts w:cs="Times New Roman"/>
              </w:rPr>
            </w:pPr>
            <w:r w:rsidRPr="00972B27">
              <w:rPr>
                <w:rFonts w:cs="Times New Roman"/>
              </w:rPr>
              <w:t>Лицензия на ПМП в стационарных условиях</w:t>
            </w:r>
          </w:p>
        </w:tc>
      </w:tr>
      <w:tr w:rsidR="00E27EE6" w:rsidRPr="00FE31F9" w14:paraId="29CC8EA2" w14:textId="77777777" w:rsidTr="00E27EE6">
        <w:trPr>
          <w:trHeight w:val="20"/>
        </w:trPr>
        <w:tc>
          <w:tcPr>
            <w:tcW w:w="366" w:type="pct"/>
            <w:shd w:val="clear" w:color="auto" w:fill="auto"/>
            <w:tcMar>
              <w:top w:w="5" w:type="dxa"/>
              <w:left w:w="57" w:type="dxa"/>
              <w:bottom w:w="0" w:type="dxa"/>
              <w:right w:w="5" w:type="dxa"/>
            </w:tcMar>
          </w:tcPr>
          <w:p w14:paraId="37AF02A8" w14:textId="6539266B" w:rsidR="00F10E08" w:rsidRPr="00FE31F9" w:rsidRDefault="00F10E08" w:rsidP="00F10E08">
            <w:pPr>
              <w:pStyle w:val="aff0"/>
              <w:widowControl w:val="0"/>
              <w:jc w:val="center"/>
              <w:rPr>
                <w:rFonts w:cs="Times New Roman"/>
              </w:rPr>
            </w:pPr>
            <w:r>
              <w:rPr>
                <w:rFonts w:cs="Times New Roman"/>
              </w:rPr>
              <w:t>1</w:t>
            </w:r>
          </w:p>
        </w:tc>
        <w:tc>
          <w:tcPr>
            <w:tcW w:w="715" w:type="pct"/>
            <w:shd w:val="clear" w:color="auto" w:fill="auto"/>
          </w:tcPr>
          <w:p w14:paraId="7507498C" w14:textId="118401C3" w:rsidR="00F10E08" w:rsidRPr="00FE31F9" w:rsidRDefault="00F10E08" w:rsidP="000E7DAB">
            <w:pPr>
              <w:pStyle w:val="aff0"/>
              <w:widowControl w:val="0"/>
              <w:jc w:val="center"/>
              <w:rPr>
                <w:rFonts w:cs="Times New Roman"/>
              </w:rPr>
            </w:pPr>
            <w:r>
              <w:rPr>
                <w:rFonts w:cs="Times New Roman"/>
              </w:rPr>
              <w:t xml:space="preserve">ГБУЗ НСО </w:t>
            </w:r>
            <w:r w:rsidRPr="00FE31F9">
              <w:rPr>
                <w:rFonts w:cs="Times New Roman"/>
              </w:rPr>
              <w:t>«Линевская РБ»</w:t>
            </w:r>
          </w:p>
        </w:tc>
        <w:tc>
          <w:tcPr>
            <w:tcW w:w="429"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14:paraId="5005AF30" w14:textId="3CA3DAA2" w:rsidR="00F10E08" w:rsidRPr="00FE31F9" w:rsidRDefault="00F10E08" w:rsidP="00F10E08">
            <w:pPr>
              <w:pStyle w:val="aff0"/>
              <w:widowControl w:val="0"/>
              <w:spacing w:line="276" w:lineRule="auto"/>
              <w:jc w:val="center"/>
              <w:rPr>
                <w:rFonts w:cs="Times New Roman"/>
                <w:lang w:eastAsia="en-US"/>
              </w:rPr>
            </w:pPr>
            <w:r w:rsidRPr="00FE31F9">
              <w:rPr>
                <w:rFonts w:cs="Times New Roman"/>
                <w:lang w:eastAsia="en-US"/>
              </w:rPr>
              <w:t>27</w:t>
            </w:r>
          </w:p>
        </w:tc>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51E9B35"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157</w:t>
            </w:r>
          </w:p>
        </w:tc>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3500C5"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1685</w:t>
            </w:r>
          </w:p>
        </w:tc>
        <w:tc>
          <w:tcPr>
            <w:tcW w:w="4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66B481A"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11,6</w:t>
            </w:r>
          </w:p>
        </w:tc>
        <w:tc>
          <w:tcPr>
            <w:tcW w:w="5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B9F2AE"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2 079</w:t>
            </w:r>
          </w:p>
        </w:tc>
        <w:tc>
          <w:tcPr>
            <w:tcW w:w="5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49FB08A"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25,6</w:t>
            </w:r>
          </w:p>
        </w:tc>
        <w:tc>
          <w:tcPr>
            <w:tcW w:w="5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D4461DF"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Да</w:t>
            </w:r>
          </w:p>
        </w:tc>
        <w:tc>
          <w:tcPr>
            <w:tcW w:w="4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36B6347"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Да</w:t>
            </w:r>
          </w:p>
        </w:tc>
      </w:tr>
      <w:tr w:rsidR="00E27EE6" w:rsidRPr="00FE31F9" w14:paraId="44FE8C6A" w14:textId="77777777" w:rsidTr="00E27EE6">
        <w:trPr>
          <w:trHeight w:val="20"/>
        </w:trPr>
        <w:tc>
          <w:tcPr>
            <w:tcW w:w="366" w:type="pct"/>
            <w:shd w:val="clear" w:color="auto" w:fill="auto"/>
            <w:tcMar>
              <w:top w:w="5" w:type="dxa"/>
              <w:left w:w="57" w:type="dxa"/>
              <w:bottom w:w="0" w:type="dxa"/>
              <w:right w:w="5" w:type="dxa"/>
            </w:tcMar>
          </w:tcPr>
          <w:p w14:paraId="2788AFA6" w14:textId="6A6D1850" w:rsidR="00F10E08" w:rsidRPr="00FE31F9" w:rsidRDefault="00F10E08" w:rsidP="00F10E08">
            <w:pPr>
              <w:pStyle w:val="aff0"/>
              <w:widowControl w:val="0"/>
              <w:jc w:val="center"/>
              <w:rPr>
                <w:rFonts w:cs="Times New Roman"/>
              </w:rPr>
            </w:pPr>
            <w:r>
              <w:rPr>
                <w:rFonts w:cs="Times New Roman"/>
              </w:rPr>
              <w:t>2</w:t>
            </w:r>
          </w:p>
        </w:tc>
        <w:tc>
          <w:tcPr>
            <w:tcW w:w="715" w:type="pct"/>
            <w:shd w:val="clear" w:color="auto" w:fill="auto"/>
          </w:tcPr>
          <w:p w14:paraId="545D58BC" w14:textId="7F9EACEB" w:rsidR="00F10E08" w:rsidRDefault="00F10E08" w:rsidP="000E7DAB">
            <w:pPr>
              <w:pStyle w:val="aff0"/>
              <w:widowControl w:val="0"/>
              <w:jc w:val="center"/>
              <w:rPr>
                <w:rFonts w:cs="Times New Roman"/>
              </w:rPr>
            </w:pPr>
            <w:r>
              <w:rPr>
                <w:rFonts w:cs="Times New Roman"/>
              </w:rPr>
              <w:t>ГБУЗ НСО</w:t>
            </w:r>
          </w:p>
          <w:p w14:paraId="5ADF4DE4" w14:textId="612A7ED9" w:rsidR="00F10E08" w:rsidRPr="00FE31F9" w:rsidRDefault="00F10E08" w:rsidP="000E7DAB">
            <w:pPr>
              <w:pStyle w:val="aff0"/>
              <w:widowControl w:val="0"/>
              <w:jc w:val="center"/>
              <w:rPr>
                <w:rFonts w:cs="Times New Roman"/>
              </w:rPr>
            </w:pPr>
            <w:r w:rsidRPr="00FE31F9">
              <w:rPr>
                <w:rFonts w:cs="Times New Roman"/>
              </w:rPr>
              <w:t>«ГКБ № 12»</w:t>
            </w:r>
          </w:p>
        </w:tc>
        <w:tc>
          <w:tcPr>
            <w:tcW w:w="429"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14:paraId="41C74221" w14:textId="7EA63B1B" w:rsidR="00F10E08" w:rsidRPr="00FE31F9" w:rsidRDefault="00F10E08" w:rsidP="00F10E08">
            <w:pPr>
              <w:pStyle w:val="aff0"/>
              <w:widowControl w:val="0"/>
              <w:spacing w:line="276" w:lineRule="auto"/>
              <w:jc w:val="center"/>
              <w:rPr>
                <w:rFonts w:cs="Times New Roman"/>
                <w:lang w:eastAsia="en-US"/>
              </w:rPr>
            </w:pPr>
            <w:r w:rsidRPr="00FE31F9">
              <w:rPr>
                <w:rFonts w:cs="Times New Roman"/>
                <w:lang w:eastAsia="en-US"/>
              </w:rPr>
              <w:t>10</w:t>
            </w:r>
          </w:p>
        </w:tc>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440C921"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88</w:t>
            </w:r>
          </w:p>
        </w:tc>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470A200"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1551</w:t>
            </w:r>
          </w:p>
        </w:tc>
        <w:tc>
          <w:tcPr>
            <w:tcW w:w="4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0039784"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64,77</w:t>
            </w:r>
          </w:p>
        </w:tc>
        <w:tc>
          <w:tcPr>
            <w:tcW w:w="5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D881A9" w14:textId="77777777" w:rsidR="00F10E08" w:rsidRPr="00F10641" w:rsidRDefault="00F10E08" w:rsidP="0059465B">
            <w:pPr>
              <w:pStyle w:val="aff0"/>
              <w:widowControl w:val="0"/>
              <w:spacing w:line="276" w:lineRule="auto"/>
              <w:jc w:val="center"/>
              <w:rPr>
                <w:rFonts w:cs="Times New Roman"/>
                <w:lang w:eastAsia="en-US"/>
              </w:rPr>
            </w:pPr>
          </w:p>
        </w:tc>
        <w:tc>
          <w:tcPr>
            <w:tcW w:w="5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F32103"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17,63</w:t>
            </w:r>
          </w:p>
        </w:tc>
        <w:tc>
          <w:tcPr>
            <w:tcW w:w="5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464A27"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Да</w:t>
            </w:r>
          </w:p>
        </w:tc>
        <w:tc>
          <w:tcPr>
            <w:tcW w:w="4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597A0BF"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Да</w:t>
            </w:r>
          </w:p>
        </w:tc>
      </w:tr>
      <w:tr w:rsidR="00E27EE6" w:rsidRPr="00FE31F9" w14:paraId="2BC5176C" w14:textId="77777777" w:rsidTr="00E27EE6">
        <w:trPr>
          <w:trHeight w:val="20"/>
        </w:trPr>
        <w:tc>
          <w:tcPr>
            <w:tcW w:w="366" w:type="pct"/>
            <w:shd w:val="clear" w:color="auto" w:fill="auto"/>
            <w:tcMar>
              <w:top w:w="5" w:type="dxa"/>
              <w:left w:w="57" w:type="dxa"/>
              <w:bottom w:w="0" w:type="dxa"/>
              <w:right w:w="5" w:type="dxa"/>
            </w:tcMar>
          </w:tcPr>
          <w:p w14:paraId="745D8DDB" w14:textId="3FF2D305" w:rsidR="00F10E08" w:rsidRPr="00FE31F9" w:rsidRDefault="00F10E08" w:rsidP="00F10E08">
            <w:pPr>
              <w:pStyle w:val="aff0"/>
              <w:widowControl w:val="0"/>
              <w:jc w:val="center"/>
              <w:rPr>
                <w:rFonts w:cs="Times New Roman"/>
              </w:rPr>
            </w:pPr>
            <w:r>
              <w:rPr>
                <w:rFonts w:cs="Times New Roman"/>
              </w:rPr>
              <w:t>3</w:t>
            </w:r>
          </w:p>
        </w:tc>
        <w:tc>
          <w:tcPr>
            <w:tcW w:w="715" w:type="pct"/>
            <w:shd w:val="clear" w:color="auto" w:fill="auto"/>
          </w:tcPr>
          <w:p w14:paraId="5DA36441" w14:textId="0507598E" w:rsidR="00F10E08" w:rsidRDefault="00F10E08" w:rsidP="000E7DAB">
            <w:pPr>
              <w:pStyle w:val="aff0"/>
              <w:widowControl w:val="0"/>
              <w:jc w:val="center"/>
              <w:rPr>
                <w:rFonts w:cs="Times New Roman"/>
              </w:rPr>
            </w:pPr>
            <w:r>
              <w:rPr>
                <w:rFonts w:cs="Times New Roman"/>
              </w:rPr>
              <w:t xml:space="preserve">ГБУЗ НСО </w:t>
            </w:r>
            <w:r w:rsidRPr="00FE31F9">
              <w:rPr>
                <w:rFonts w:cs="Times New Roman"/>
              </w:rPr>
              <w:t>«НКРБ</w:t>
            </w:r>
          </w:p>
          <w:p w14:paraId="2C276EBA" w14:textId="0F9E0A06" w:rsidR="00F10E08" w:rsidRPr="00FE31F9" w:rsidRDefault="00F10E08" w:rsidP="000E7DAB">
            <w:pPr>
              <w:pStyle w:val="aff0"/>
              <w:widowControl w:val="0"/>
              <w:jc w:val="center"/>
              <w:rPr>
                <w:rFonts w:cs="Times New Roman"/>
              </w:rPr>
            </w:pPr>
            <w:r w:rsidRPr="00FE31F9">
              <w:rPr>
                <w:rFonts w:cs="Times New Roman"/>
              </w:rPr>
              <w:t>№ 1»</w:t>
            </w:r>
          </w:p>
        </w:tc>
        <w:tc>
          <w:tcPr>
            <w:tcW w:w="429"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14:paraId="4417F21C" w14:textId="64ABC167" w:rsidR="00F10E08" w:rsidRPr="00FE31F9" w:rsidRDefault="00F10E08" w:rsidP="00F10E08">
            <w:pPr>
              <w:pStyle w:val="aff0"/>
              <w:widowControl w:val="0"/>
              <w:spacing w:line="276" w:lineRule="auto"/>
              <w:jc w:val="center"/>
              <w:rPr>
                <w:rFonts w:cs="Times New Roman"/>
                <w:lang w:val="en-US" w:eastAsia="en-US"/>
              </w:rPr>
            </w:pPr>
            <w:r w:rsidRPr="00FE31F9">
              <w:rPr>
                <w:rFonts w:cs="Times New Roman"/>
                <w:lang w:val="en-US" w:eastAsia="en-US"/>
              </w:rPr>
              <w:t>30</w:t>
            </w:r>
          </w:p>
        </w:tc>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AFF735"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631</w:t>
            </w:r>
          </w:p>
        </w:tc>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ABA0B2"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9 894</w:t>
            </w:r>
          </w:p>
        </w:tc>
        <w:tc>
          <w:tcPr>
            <w:tcW w:w="4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408A7C"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46,49</w:t>
            </w:r>
          </w:p>
        </w:tc>
        <w:tc>
          <w:tcPr>
            <w:tcW w:w="5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0D64E7"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3 137</w:t>
            </w:r>
          </w:p>
        </w:tc>
        <w:tc>
          <w:tcPr>
            <w:tcW w:w="5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E4D20D"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20,95</w:t>
            </w:r>
          </w:p>
        </w:tc>
        <w:tc>
          <w:tcPr>
            <w:tcW w:w="5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5B1849"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Да</w:t>
            </w:r>
          </w:p>
        </w:tc>
        <w:tc>
          <w:tcPr>
            <w:tcW w:w="4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BF8102" w14:textId="77777777" w:rsidR="00F10E08" w:rsidRPr="00FE31F9" w:rsidRDefault="00F10E08" w:rsidP="0059465B">
            <w:pPr>
              <w:pStyle w:val="aff0"/>
              <w:widowControl w:val="0"/>
              <w:spacing w:line="276" w:lineRule="auto"/>
              <w:jc w:val="center"/>
              <w:rPr>
                <w:rFonts w:cs="Times New Roman"/>
                <w:lang w:eastAsia="en-US"/>
              </w:rPr>
            </w:pPr>
            <w:r w:rsidRPr="00FE31F9">
              <w:rPr>
                <w:rFonts w:cs="Times New Roman"/>
                <w:lang w:eastAsia="en-US"/>
              </w:rPr>
              <w:t>Да</w:t>
            </w:r>
          </w:p>
        </w:tc>
      </w:tr>
      <w:tr w:rsidR="000E7DAB" w:rsidRPr="00FE31F9" w14:paraId="2C1386F0" w14:textId="77777777" w:rsidTr="00E27EE6">
        <w:trPr>
          <w:trHeight w:val="20"/>
        </w:trPr>
        <w:tc>
          <w:tcPr>
            <w:tcW w:w="366" w:type="pct"/>
            <w:shd w:val="clear" w:color="auto" w:fill="auto"/>
            <w:tcMar>
              <w:top w:w="5" w:type="dxa"/>
              <w:left w:w="57" w:type="dxa"/>
              <w:bottom w:w="0" w:type="dxa"/>
              <w:right w:w="5" w:type="dxa"/>
            </w:tcMar>
          </w:tcPr>
          <w:p w14:paraId="43206114" w14:textId="4BD22992" w:rsidR="00F10E08" w:rsidRPr="00F10E08" w:rsidRDefault="00F10E08" w:rsidP="00F10E08">
            <w:pPr>
              <w:pStyle w:val="aff0"/>
              <w:widowControl w:val="0"/>
              <w:jc w:val="center"/>
              <w:rPr>
                <w:rFonts w:eastAsia="Calibri" w:cs="Times New Roman"/>
                <w:lang w:eastAsia="en-US"/>
              </w:rPr>
            </w:pPr>
            <w:r>
              <w:rPr>
                <w:rFonts w:eastAsia="Calibri" w:cs="Times New Roman"/>
                <w:lang w:eastAsia="en-US"/>
              </w:rPr>
              <w:t>4</w:t>
            </w:r>
          </w:p>
        </w:tc>
        <w:tc>
          <w:tcPr>
            <w:tcW w:w="715" w:type="pct"/>
            <w:shd w:val="clear" w:color="auto" w:fill="auto"/>
          </w:tcPr>
          <w:p w14:paraId="14F401F8" w14:textId="58D2DFCE" w:rsidR="00F10E08" w:rsidRDefault="00F10E08" w:rsidP="000E7DAB">
            <w:pPr>
              <w:pStyle w:val="aff0"/>
              <w:widowControl w:val="0"/>
              <w:jc w:val="center"/>
              <w:rPr>
                <w:rFonts w:eastAsia="Calibri" w:cs="Times New Roman"/>
                <w:lang w:eastAsia="en-US"/>
              </w:rPr>
            </w:pPr>
            <w:r>
              <w:rPr>
                <w:rFonts w:eastAsia="Calibri" w:cs="Times New Roman"/>
                <w:lang w:eastAsia="en-US"/>
              </w:rPr>
              <w:t>ГБУЗ НСО</w:t>
            </w:r>
          </w:p>
          <w:p w14:paraId="589086A2" w14:textId="3B2BDB88" w:rsidR="00F10E08" w:rsidRPr="00FE31F9" w:rsidRDefault="00F10E08" w:rsidP="000E7DAB">
            <w:pPr>
              <w:pStyle w:val="aff0"/>
              <w:widowControl w:val="0"/>
              <w:jc w:val="center"/>
              <w:rPr>
                <w:rFonts w:cs="Times New Roman"/>
              </w:rPr>
            </w:pPr>
            <w:r w:rsidRPr="00FE31F9">
              <w:rPr>
                <w:rFonts w:eastAsia="Calibri" w:cs="Times New Roman"/>
                <w:lang w:eastAsia="en-US"/>
              </w:rPr>
              <w:t>«ГНОКТБ»</w:t>
            </w:r>
          </w:p>
        </w:tc>
        <w:tc>
          <w:tcPr>
            <w:tcW w:w="429"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14:paraId="4C3903BF" w14:textId="5F0832C5" w:rsidR="00F10E08" w:rsidRPr="00FE31F9" w:rsidRDefault="00F10E08" w:rsidP="00F10E08">
            <w:pPr>
              <w:jc w:val="center"/>
              <w:rPr>
                <w:rFonts w:ascii="Times New Roman" w:hAnsi="Times New Roman" w:cs="Times New Roman"/>
              </w:rPr>
            </w:pPr>
            <w:r w:rsidRPr="00FE31F9">
              <w:rPr>
                <w:rFonts w:ascii="Times New Roman" w:hAnsi="Times New Roman" w:cs="Times New Roman"/>
              </w:rPr>
              <w:t>15</w:t>
            </w:r>
          </w:p>
        </w:tc>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519B2A" w14:textId="77777777" w:rsidR="00F10E08" w:rsidRPr="00FE31F9" w:rsidRDefault="00F10E08" w:rsidP="00AE29B2">
            <w:pPr>
              <w:jc w:val="center"/>
              <w:rPr>
                <w:rFonts w:ascii="Times New Roman" w:hAnsi="Times New Roman" w:cs="Times New Roman"/>
              </w:rPr>
            </w:pPr>
            <w:r w:rsidRPr="00FE31F9">
              <w:rPr>
                <w:rFonts w:ascii="Times New Roman" w:hAnsi="Times New Roman" w:cs="Times New Roman"/>
              </w:rPr>
              <w:t>17</w:t>
            </w:r>
          </w:p>
        </w:tc>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FBA7FDC" w14:textId="77777777" w:rsidR="00F10E08" w:rsidRPr="00FE31F9" w:rsidRDefault="00F10E08" w:rsidP="00AE29B2">
            <w:pPr>
              <w:jc w:val="center"/>
              <w:rPr>
                <w:rFonts w:ascii="Times New Roman" w:hAnsi="Times New Roman" w:cs="Times New Roman"/>
              </w:rPr>
            </w:pPr>
            <w:r w:rsidRPr="00FE31F9">
              <w:rPr>
                <w:rFonts w:ascii="Times New Roman" w:hAnsi="Times New Roman" w:cs="Times New Roman"/>
              </w:rPr>
              <w:t>1311</w:t>
            </w:r>
          </w:p>
        </w:tc>
        <w:tc>
          <w:tcPr>
            <w:tcW w:w="4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0C80073" w14:textId="77777777" w:rsidR="00F10E08" w:rsidRPr="00FE31F9" w:rsidRDefault="00F10E08" w:rsidP="00AE29B2">
            <w:pPr>
              <w:jc w:val="center"/>
              <w:rPr>
                <w:rFonts w:ascii="Times New Roman" w:hAnsi="Times New Roman" w:cs="Times New Roman"/>
              </w:rPr>
            </w:pPr>
            <w:r w:rsidRPr="00FE31F9">
              <w:rPr>
                <w:rFonts w:ascii="Times New Roman" w:hAnsi="Times New Roman" w:cs="Times New Roman"/>
              </w:rPr>
              <w:t>17,65</w:t>
            </w:r>
          </w:p>
        </w:tc>
        <w:tc>
          <w:tcPr>
            <w:tcW w:w="5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C61A56" w14:textId="77777777" w:rsidR="00F10E08" w:rsidRPr="00FE31F9" w:rsidRDefault="00F10E08" w:rsidP="00AE29B2">
            <w:pPr>
              <w:jc w:val="center"/>
              <w:rPr>
                <w:rFonts w:ascii="Times New Roman" w:hAnsi="Times New Roman" w:cs="Times New Roman"/>
              </w:rPr>
            </w:pPr>
          </w:p>
        </w:tc>
        <w:tc>
          <w:tcPr>
            <w:tcW w:w="5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ED37EC" w14:textId="77777777" w:rsidR="00F10E08" w:rsidRPr="00FE31F9" w:rsidRDefault="00F10E08" w:rsidP="00AE29B2">
            <w:pPr>
              <w:jc w:val="center"/>
              <w:rPr>
                <w:rFonts w:ascii="Times New Roman" w:hAnsi="Times New Roman" w:cs="Times New Roman"/>
              </w:rPr>
            </w:pPr>
            <w:r w:rsidRPr="00FE31F9">
              <w:rPr>
                <w:rFonts w:ascii="Times New Roman" w:hAnsi="Times New Roman" w:cs="Times New Roman"/>
              </w:rPr>
              <w:t>104,88</w:t>
            </w:r>
          </w:p>
        </w:tc>
        <w:tc>
          <w:tcPr>
            <w:tcW w:w="5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873B0B" w14:textId="77777777" w:rsidR="00F10E08" w:rsidRPr="00FE31F9" w:rsidRDefault="00F10E08" w:rsidP="00AE29B2">
            <w:pPr>
              <w:pStyle w:val="aff0"/>
              <w:widowControl w:val="0"/>
              <w:spacing w:line="276" w:lineRule="auto"/>
              <w:jc w:val="center"/>
              <w:rPr>
                <w:rFonts w:cs="Times New Roman"/>
                <w:lang w:eastAsia="en-US"/>
              </w:rPr>
            </w:pPr>
            <w:r w:rsidRPr="00FE31F9">
              <w:rPr>
                <w:rFonts w:cs="Times New Roman"/>
                <w:lang w:eastAsia="en-US"/>
              </w:rPr>
              <w:t>Да</w:t>
            </w:r>
          </w:p>
        </w:tc>
        <w:tc>
          <w:tcPr>
            <w:tcW w:w="4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F0D476" w14:textId="77777777" w:rsidR="00F10E08" w:rsidRPr="00FE31F9" w:rsidRDefault="00F10E08" w:rsidP="00AE29B2">
            <w:pPr>
              <w:pStyle w:val="aff0"/>
              <w:widowControl w:val="0"/>
              <w:spacing w:line="276" w:lineRule="auto"/>
              <w:jc w:val="center"/>
              <w:rPr>
                <w:rFonts w:cs="Times New Roman"/>
                <w:lang w:eastAsia="en-US"/>
              </w:rPr>
            </w:pPr>
            <w:r w:rsidRPr="00FE31F9">
              <w:rPr>
                <w:rFonts w:cs="Times New Roman"/>
                <w:lang w:eastAsia="en-US"/>
              </w:rPr>
              <w:t>Да</w:t>
            </w:r>
          </w:p>
        </w:tc>
      </w:tr>
    </w:tbl>
    <w:p w14:paraId="042C7763" w14:textId="77777777" w:rsidR="000B1C57" w:rsidRPr="00FE31F9" w:rsidRDefault="000B1C57" w:rsidP="000B1C57">
      <w:pPr>
        <w:pStyle w:val="aff0"/>
        <w:widowControl w:val="0"/>
        <w:jc w:val="both"/>
        <w:rPr>
          <w:rFonts w:cs="Times New Roman"/>
          <w:sz w:val="28"/>
          <w:szCs w:val="28"/>
        </w:rPr>
      </w:pPr>
    </w:p>
    <w:p w14:paraId="38ECCE68" w14:textId="77777777" w:rsidR="000A2C0D" w:rsidRPr="00972B27" w:rsidRDefault="000A2C0D" w:rsidP="000A2C0D">
      <w:pPr>
        <w:widowControl w:val="0"/>
        <w:spacing w:line="240" w:lineRule="auto"/>
        <w:jc w:val="right"/>
        <w:rPr>
          <w:rFonts w:ascii="Times New Roman" w:hAnsi="Times New Roman" w:cs="Times New Roman"/>
          <w:sz w:val="28"/>
          <w:szCs w:val="28"/>
        </w:rPr>
      </w:pPr>
      <w:r w:rsidRPr="00FE31F9">
        <w:rPr>
          <w:rFonts w:ascii="Times New Roman" w:hAnsi="Times New Roman" w:cs="Times New Roman"/>
          <w:sz w:val="28"/>
          <w:szCs w:val="28"/>
        </w:rPr>
        <w:t xml:space="preserve">Таблица </w:t>
      </w:r>
      <w:r w:rsidR="004A0078" w:rsidRPr="00FE31F9">
        <w:rPr>
          <w:rFonts w:ascii="Times New Roman" w:hAnsi="Times New Roman" w:cs="Times New Roman"/>
          <w:sz w:val="28"/>
          <w:szCs w:val="28"/>
        </w:rPr>
        <w:t>№</w:t>
      </w:r>
      <w:r w:rsidR="004A0078">
        <w:rPr>
          <w:rFonts w:ascii="Times New Roman" w:hAnsi="Times New Roman" w:cs="Times New Roman"/>
          <w:sz w:val="28"/>
          <w:szCs w:val="28"/>
        </w:rPr>
        <w:t> </w:t>
      </w:r>
      <w:r w:rsidRPr="00FE31F9">
        <w:rPr>
          <w:rFonts w:ascii="Times New Roman" w:hAnsi="Times New Roman" w:cs="Times New Roman"/>
          <w:sz w:val="28"/>
          <w:szCs w:val="28"/>
        </w:rPr>
        <w:t>6</w:t>
      </w:r>
    </w:p>
    <w:p w14:paraId="6FB74385" w14:textId="77777777" w:rsidR="000B1C57" w:rsidRPr="00972B27" w:rsidRDefault="000B1C57" w:rsidP="000A2C0D">
      <w:pPr>
        <w:pStyle w:val="aff0"/>
        <w:widowControl w:val="0"/>
        <w:jc w:val="center"/>
        <w:rPr>
          <w:rFonts w:cs="Times New Roman"/>
          <w:sz w:val="28"/>
          <w:szCs w:val="28"/>
        </w:rPr>
      </w:pPr>
    </w:p>
    <w:p w14:paraId="64A63A0E" w14:textId="77777777" w:rsidR="000A2C0D" w:rsidRPr="00972B27" w:rsidRDefault="004D0897" w:rsidP="000A2C0D">
      <w:pPr>
        <w:pStyle w:val="aff0"/>
        <w:widowControl w:val="0"/>
        <w:ind w:firstLine="709"/>
        <w:jc w:val="center"/>
        <w:rPr>
          <w:rFonts w:cs="Times New Roman"/>
          <w:sz w:val="28"/>
          <w:szCs w:val="28"/>
        </w:rPr>
      </w:pPr>
      <w:r w:rsidRPr="00972B27">
        <w:rPr>
          <w:rFonts w:cs="Times New Roman"/>
          <w:sz w:val="28"/>
          <w:szCs w:val="28"/>
        </w:rPr>
        <w:t>Инфраструктура оказания ПМП в стационарных условиях взрослым,</w:t>
      </w:r>
    </w:p>
    <w:p w14:paraId="580E04EC" w14:textId="77777777" w:rsidR="00F177AA" w:rsidRPr="00972B27" w:rsidRDefault="004D0897" w:rsidP="000A2C0D">
      <w:pPr>
        <w:pStyle w:val="aff0"/>
        <w:widowControl w:val="0"/>
        <w:ind w:firstLine="709"/>
        <w:jc w:val="center"/>
        <w:rPr>
          <w:rFonts w:cs="Times New Roman"/>
          <w:sz w:val="28"/>
          <w:szCs w:val="28"/>
        </w:rPr>
      </w:pPr>
      <w:r w:rsidRPr="00972B27">
        <w:rPr>
          <w:rFonts w:cs="Times New Roman"/>
          <w:sz w:val="28"/>
          <w:szCs w:val="28"/>
        </w:rPr>
        <w:t>за 2022 год:</w:t>
      </w:r>
    </w:p>
    <w:p w14:paraId="2CDFC9C5" w14:textId="77777777" w:rsidR="000B1C57" w:rsidRPr="00972B27" w:rsidRDefault="000B1C57" w:rsidP="000A2C0D">
      <w:pPr>
        <w:pStyle w:val="aff0"/>
        <w:widowControl w:val="0"/>
        <w:ind w:firstLine="709"/>
        <w:jc w:val="center"/>
        <w:rPr>
          <w:rFonts w:cs="Times New Roman"/>
          <w:sz w:val="28"/>
          <w:szCs w:val="28"/>
        </w:rPr>
      </w:pPr>
    </w:p>
    <w:tbl>
      <w:tblPr>
        <w:tblW w:w="5000" w:type="pct"/>
        <w:tblLayout w:type="fixed"/>
        <w:tblCellMar>
          <w:left w:w="0" w:type="dxa"/>
          <w:right w:w="0" w:type="dxa"/>
        </w:tblCellMar>
        <w:tblLook w:val="04A0" w:firstRow="1" w:lastRow="0" w:firstColumn="1" w:lastColumn="0" w:noHBand="0" w:noVBand="1"/>
      </w:tblPr>
      <w:tblGrid>
        <w:gridCol w:w="698"/>
        <w:gridCol w:w="1419"/>
        <w:gridCol w:w="852"/>
        <w:gridCol w:w="852"/>
        <w:gridCol w:w="850"/>
        <w:gridCol w:w="993"/>
        <w:gridCol w:w="1135"/>
        <w:gridCol w:w="1133"/>
        <w:gridCol w:w="993"/>
        <w:gridCol w:w="981"/>
      </w:tblGrid>
      <w:tr w:rsidR="00E27EE6" w:rsidRPr="00972B27" w14:paraId="4F26D66B" w14:textId="77777777" w:rsidTr="00E27EE6">
        <w:trPr>
          <w:trHeight w:val="20"/>
        </w:trPr>
        <w:tc>
          <w:tcPr>
            <w:tcW w:w="352" w:type="pct"/>
            <w:tcBorders>
              <w:top w:val="single" w:sz="8" w:space="0" w:color="auto"/>
              <w:left w:val="single" w:sz="4" w:space="0" w:color="auto"/>
              <w:bottom w:val="single" w:sz="8" w:space="0" w:color="auto"/>
              <w:right w:val="single" w:sz="4" w:space="0" w:color="auto"/>
            </w:tcBorders>
            <w:tcMar>
              <w:top w:w="15" w:type="dxa"/>
              <w:left w:w="15" w:type="dxa"/>
              <w:bottom w:w="0" w:type="dxa"/>
              <w:right w:w="15" w:type="dxa"/>
            </w:tcMar>
            <w:hideMark/>
          </w:tcPr>
          <w:p w14:paraId="04EF6D6D" w14:textId="169E41D9" w:rsidR="000E7DAB" w:rsidRPr="000E7DAB" w:rsidRDefault="000E7DAB" w:rsidP="000E7DAB">
            <w:pPr>
              <w:rPr>
                <w:rFonts w:ascii="Times New Roman" w:eastAsia="Calibri" w:hAnsi="Times New Roman" w:cs="Times New Roman"/>
                <w:sz w:val="24"/>
                <w:szCs w:val="24"/>
                <w:lang w:eastAsia="en-US"/>
              </w:rPr>
            </w:pPr>
            <w:r w:rsidRPr="000E7DAB">
              <w:rPr>
                <w:rFonts w:ascii="Times New Roman" w:eastAsia="Calibri" w:hAnsi="Times New Roman" w:cs="Times New Roman"/>
                <w:sz w:val="24"/>
                <w:szCs w:val="24"/>
                <w:lang w:eastAsia="en-US"/>
              </w:rPr>
              <w:t>№ п/п</w:t>
            </w:r>
          </w:p>
          <w:p w14:paraId="0759E816" w14:textId="77777777" w:rsidR="000E7DAB" w:rsidRDefault="000E7DAB" w:rsidP="000E7DAB">
            <w:pPr>
              <w:jc w:val="right"/>
              <w:rPr>
                <w:rFonts w:ascii="Times New Roman" w:eastAsia="Calibri" w:hAnsi="Times New Roman" w:cs="Times New Roman"/>
                <w:lang w:eastAsia="en-US"/>
              </w:rPr>
            </w:pPr>
          </w:p>
          <w:p w14:paraId="3ADAE752" w14:textId="77777777" w:rsidR="000E7DAB" w:rsidRDefault="000E7DAB" w:rsidP="000E7DAB">
            <w:pPr>
              <w:jc w:val="right"/>
              <w:rPr>
                <w:rFonts w:ascii="Times New Roman" w:eastAsia="Calibri" w:hAnsi="Times New Roman" w:cs="Times New Roman"/>
                <w:lang w:eastAsia="en-US"/>
              </w:rPr>
            </w:pPr>
          </w:p>
          <w:p w14:paraId="1EC395C5" w14:textId="77777777" w:rsidR="000E7DAB" w:rsidRDefault="000E7DAB" w:rsidP="000E7DAB">
            <w:pPr>
              <w:jc w:val="right"/>
              <w:rPr>
                <w:rFonts w:ascii="Times New Roman" w:eastAsia="Calibri" w:hAnsi="Times New Roman" w:cs="Times New Roman"/>
                <w:lang w:eastAsia="en-US"/>
              </w:rPr>
            </w:pPr>
          </w:p>
          <w:p w14:paraId="204C63F5" w14:textId="32F37125" w:rsidR="000E7DAB" w:rsidRPr="00972B27" w:rsidRDefault="000E7DAB" w:rsidP="000E7DAB">
            <w:pPr>
              <w:jc w:val="right"/>
              <w:rPr>
                <w:rFonts w:ascii="Times New Roman" w:eastAsia="Calibri" w:hAnsi="Times New Roman" w:cs="Times New Roman"/>
                <w:lang w:eastAsia="en-US"/>
              </w:rPr>
            </w:pPr>
          </w:p>
        </w:tc>
        <w:tc>
          <w:tcPr>
            <w:tcW w:w="716" w:type="pct"/>
            <w:tcBorders>
              <w:top w:val="single" w:sz="8" w:space="0" w:color="auto"/>
              <w:left w:val="single" w:sz="4" w:space="0" w:color="auto"/>
              <w:bottom w:val="single" w:sz="8" w:space="0" w:color="auto"/>
              <w:right w:val="single" w:sz="8" w:space="0" w:color="auto"/>
            </w:tcBorders>
          </w:tcPr>
          <w:p w14:paraId="5AB89F1B" w14:textId="231F39A2" w:rsidR="000E7DAB" w:rsidRDefault="000E7DAB" w:rsidP="000E7DAB">
            <w:pPr>
              <w:rPr>
                <w:rFonts w:ascii="Times New Roman" w:eastAsia="Calibri" w:hAnsi="Times New Roman" w:cs="Times New Roman"/>
                <w:lang w:eastAsia="en-US"/>
              </w:rPr>
            </w:pPr>
            <w:r w:rsidRPr="00972B27">
              <w:rPr>
                <w:rFonts w:ascii="Times New Roman" w:eastAsia="Calibri" w:hAnsi="Times New Roman" w:cs="Times New Roman"/>
                <w:lang w:eastAsia="en-US"/>
              </w:rPr>
              <w:t>Наименование</w:t>
            </w:r>
          </w:p>
          <w:p w14:paraId="65AD4F32" w14:textId="3502AF3E" w:rsidR="000E7DAB" w:rsidRDefault="000E7DAB" w:rsidP="000E7DAB">
            <w:pPr>
              <w:rPr>
                <w:rFonts w:ascii="Times New Roman" w:eastAsia="Calibri" w:hAnsi="Times New Roman" w:cs="Times New Roman"/>
                <w:lang w:eastAsia="en-US"/>
              </w:rPr>
            </w:pPr>
            <w:r w:rsidRPr="00972B27">
              <w:rPr>
                <w:rFonts w:ascii="Times New Roman" w:eastAsia="Calibri" w:hAnsi="Times New Roman" w:cs="Times New Roman"/>
                <w:lang w:eastAsia="en-US"/>
              </w:rPr>
              <w:t>медицинской</w:t>
            </w:r>
          </w:p>
          <w:p w14:paraId="3A346377" w14:textId="30291410" w:rsidR="000E7DAB" w:rsidRPr="00972B27" w:rsidRDefault="000E7DAB" w:rsidP="000E7DAB">
            <w:pPr>
              <w:rPr>
                <w:rFonts w:ascii="Times New Roman" w:eastAsia="Calibri" w:hAnsi="Times New Roman" w:cs="Times New Roman"/>
                <w:lang w:eastAsia="en-US"/>
              </w:rPr>
            </w:pPr>
            <w:r w:rsidRPr="00972B27">
              <w:rPr>
                <w:rFonts w:ascii="Times New Roman" w:eastAsia="Calibri" w:hAnsi="Times New Roman" w:cs="Times New Roman"/>
                <w:lang w:eastAsia="en-US"/>
              </w:rPr>
              <w:t>организации</w:t>
            </w:r>
          </w:p>
        </w:tc>
        <w:tc>
          <w:tcPr>
            <w:tcW w:w="430"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2DA37C3B" w14:textId="375E5D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Число коек ПП/С, шт.</w:t>
            </w:r>
          </w:p>
        </w:tc>
        <w:tc>
          <w:tcPr>
            <w:tcW w:w="430"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73E1AF2F" w14:textId="7C333462"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 xml:space="preserve">Число </w:t>
            </w:r>
            <w:proofErr w:type="spellStart"/>
            <w:r w:rsidRPr="00972B27">
              <w:rPr>
                <w:rFonts w:ascii="Times New Roman" w:eastAsia="Calibri" w:hAnsi="Times New Roman" w:cs="Times New Roman"/>
                <w:lang w:eastAsia="en-US"/>
              </w:rPr>
              <w:t>пролеч</w:t>
            </w:r>
            <w:r w:rsidR="00E27EE6">
              <w:rPr>
                <w:rFonts w:ascii="Times New Roman" w:eastAsia="Calibri" w:hAnsi="Times New Roman" w:cs="Times New Roman"/>
                <w:lang w:eastAsia="en-US"/>
              </w:rPr>
              <w:t>е-</w:t>
            </w:r>
            <w:r w:rsidRPr="00972B27">
              <w:rPr>
                <w:rFonts w:ascii="Times New Roman" w:eastAsia="Calibri" w:hAnsi="Times New Roman" w:cs="Times New Roman"/>
                <w:lang w:eastAsia="en-US"/>
              </w:rPr>
              <w:t>нных</w:t>
            </w:r>
            <w:proofErr w:type="spellEnd"/>
            <w:r w:rsidRPr="00972B27">
              <w:rPr>
                <w:rFonts w:ascii="Times New Roman" w:eastAsia="Calibri" w:hAnsi="Times New Roman" w:cs="Times New Roman"/>
                <w:lang w:eastAsia="en-US"/>
              </w:rPr>
              <w:t xml:space="preserve"> пациентов ПП/СУ, чел.</w:t>
            </w:r>
          </w:p>
        </w:tc>
        <w:tc>
          <w:tcPr>
            <w:tcW w:w="429"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340A906A"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Объем гос. задания, койко-дней (факт)</w:t>
            </w:r>
          </w:p>
        </w:tc>
        <w:tc>
          <w:tcPr>
            <w:tcW w:w="501"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1453138B" w14:textId="31BD1A5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Летально</w:t>
            </w:r>
            <w:r w:rsidR="00E27EE6">
              <w:rPr>
                <w:rFonts w:ascii="Times New Roman" w:eastAsia="Calibri" w:hAnsi="Times New Roman" w:cs="Times New Roman"/>
                <w:lang w:eastAsia="en-US"/>
              </w:rPr>
              <w:t>-</w:t>
            </w:r>
            <w:proofErr w:type="spellStart"/>
            <w:r w:rsidRPr="00972B27">
              <w:rPr>
                <w:rFonts w:ascii="Times New Roman" w:eastAsia="Calibri" w:hAnsi="Times New Roman" w:cs="Times New Roman"/>
                <w:lang w:eastAsia="en-US"/>
              </w:rPr>
              <w:t>сть</w:t>
            </w:r>
            <w:proofErr w:type="spellEnd"/>
            <w:r w:rsidRPr="00972B27">
              <w:rPr>
                <w:rFonts w:ascii="Times New Roman" w:eastAsia="Calibri" w:hAnsi="Times New Roman" w:cs="Times New Roman"/>
                <w:lang w:eastAsia="en-US"/>
              </w:rPr>
              <w:t>, %</w:t>
            </w:r>
          </w:p>
        </w:tc>
        <w:tc>
          <w:tcPr>
            <w:tcW w:w="573"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52217796"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Стоимость койко-дня, руб.</w:t>
            </w:r>
          </w:p>
        </w:tc>
        <w:tc>
          <w:tcPr>
            <w:tcW w:w="572"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8F5A941" w14:textId="02D77E12"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Средняя длительно</w:t>
            </w:r>
            <w:r w:rsidR="00E27EE6">
              <w:rPr>
                <w:rFonts w:ascii="Times New Roman" w:eastAsia="Calibri" w:hAnsi="Times New Roman" w:cs="Times New Roman"/>
                <w:lang w:eastAsia="en-US"/>
              </w:rPr>
              <w:t>-</w:t>
            </w:r>
            <w:proofErr w:type="spellStart"/>
            <w:r w:rsidRPr="00972B27">
              <w:rPr>
                <w:rFonts w:ascii="Times New Roman" w:eastAsia="Calibri" w:hAnsi="Times New Roman" w:cs="Times New Roman"/>
                <w:lang w:eastAsia="en-US"/>
              </w:rPr>
              <w:t>сть</w:t>
            </w:r>
            <w:proofErr w:type="spellEnd"/>
            <w:r w:rsidRPr="00972B27">
              <w:rPr>
                <w:rFonts w:ascii="Times New Roman" w:eastAsia="Calibri" w:hAnsi="Times New Roman" w:cs="Times New Roman"/>
                <w:lang w:eastAsia="en-US"/>
              </w:rPr>
              <w:t xml:space="preserve"> пребывания на койке, койко-дней</w:t>
            </w:r>
          </w:p>
        </w:tc>
        <w:tc>
          <w:tcPr>
            <w:tcW w:w="501"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336B14CE"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Лицензия на НС и ПВ</w:t>
            </w:r>
          </w:p>
        </w:tc>
        <w:tc>
          <w:tcPr>
            <w:tcW w:w="495"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2E09F5C8"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Лицензия на ПМП в стационарных условиях</w:t>
            </w:r>
          </w:p>
        </w:tc>
      </w:tr>
      <w:tr w:rsidR="00E27EE6" w:rsidRPr="00972B27" w14:paraId="1AF9835A" w14:textId="77777777" w:rsidTr="00E27EE6">
        <w:trPr>
          <w:trHeight w:val="20"/>
        </w:trPr>
        <w:tc>
          <w:tcPr>
            <w:tcW w:w="352" w:type="pct"/>
            <w:tcBorders>
              <w:top w:val="nil"/>
              <w:left w:val="single" w:sz="8" w:space="0" w:color="auto"/>
              <w:bottom w:val="single" w:sz="8" w:space="0" w:color="auto"/>
              <w:right w:val="single" w:sz="4" w:space="0" w:color="auto"/>
            </w:tcBorders>
            <w:tcMar>
              <w:top w:w="5" w:type="dxa"/>
              <w:left w:w="57" w:type="dxa"/>
              <w:bottom w:w="0" w:type="dxa"/>
              <w:right w:w="5" w:type="dxa"/>
            </w:tcMar>
            <w:hideMark/>
          </w:tcPr>
          <w:p w14:paraId="1FFC9BC4" w14:textId="7A2F628B" w:rsidR="000E7DAB" w:rsidRPr="00972B27" w:rsidRDefault="000E7DAB" w:rsidP="000E7DAB">
            <w:pPr>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716" w:type="pct"/>
            <w:tcBorders>
              <w:top w:val="nil"/>
              <w:left w:val="single" w:sz="4" w:space="0" w:color="auto"/>
              <w:bottom w:val="single" w:sz="8" w:space="0" w:color="auto"/>
              <w:right w:val="single" w:sz="8" w:space="0" w:color="auto"/>
            </w:tcBorders>
          </w:tcPr>
          <w:p w14:paraId="7C739A87" w14:textId="43099B0A" w:rsidR="000E7DAB" w:rsidRDefault="000E7DAB" w:rsidP="000E7DAB">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ГБУЗ НСО</w:t>
            </w:r>
          </w:p>
          <w:p w14:paraId="279157A3" w14:textId="628DAD57" w:rsidR="000E7DAB" w:rsidRDefault="000E7DAB" w:rsidP="000E7DAB">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«Линевская</w:t>
            </w:r>
          </w:p>
          <w:p w14:paraId="57FA2CE0" w14:textId="448526E6" w:rsidR="000E7DAB" w:rsidRPr="00972B27" w:rsidRDefault="000E7DAB" w:rsidP="000E7DAB">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РБ»</w:t>
            </w:r>
          </w:p>
        </w:tc>
        <w:tc>
          <w:tcPr>
            <w:tcW w:w="430" w:type="pct"/>
            <w:tcBorders>
              <w:top w:val="nil"/>
              <w:left w:val="nil"/>
              <w:bottom w:val="single" w:sz="8" w:space="0" w:color="auto"/>
              <w:right w:val="single" w:sz="8" w:space="0" w:color="auto"/>
            </w:tcBorders>
            <w:tcMar>
              <w:top w:w="5" w:type="dxa"/>
              <w:left w:w="5" w:type="dxa"/>
              <w:bottom w:w="0" w:type="dxa"/>
              <w:right w:w="5" w:type="dxa"/>
            </w:tcMar>
            <w:hideMark/>
          </w:tcPr>
          <w:p w14:paraId="38F08053" w14:textId="7C39FF0A"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val="en-US" w:eastAsia="en-US"/>
              </w:rPr>
              <w:t>2</w:t>
            </w:r>
            <w:r w:rsidRPr="00972B27">
              <w:rPr>
                <w:rFonts w:ascii="Times New Roman" w:eastAsia="Calibri" w:hAnsi="Times New Roman" w:cs="Times New Roman"/>
                <w:lang w:eastAsia="en-US"/>
              </w:rPr>
              <w:t>7</w:t>
            </w:r>
          </w:p>
        </w:tc>
        <w:tc>
          <w:tcPr>
            <w:tcW w:w="430" w:type="pct"/>
            <w:tcBorders>
              <w:top w:val="nil"/>
              <w:left w:val="nil"/>
              <w:bottom w:val="single" w:sz="8" w:space="0" w:color="auto"/>
              <w:right w:val="single" w:sz="8" w:space="0" w:color="auto"/>
            </w:tcBorders>
            <w:tcMar>
              <w:top w:w="15" w:type="dxa"/>
              <w:left w:w="15" w:type="dxa"/>
              <w:bottom w:w="0" w:type="dxa"/>
              <w:right w:w="15" w:type="dxa"/>
            </w:tcMar>
            <w:hideMark/>
          </w:tcPr>
          <w:p w14:paraId="7D77CCFC"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150</w:t>
            </w:r>
          </w:p>
        </w:tc>
        <w:tc>
          <w:tcPr>
            <w:tcW w:w="429" w:type="pct"/>
            <w:tcBorders>
              <w:top w:val="nil"/>
              <w:left w:val="nil"/>
              <w:bottom w:val="single" w:sz="8" w:space="0" w:color="auto"/>
              <w:right w:val="single" w:sz="8" w:space="0" w:color="auto"/>
            </w:tcBorders>
            <w:tcMar>
              <w:top w:w="15" w:type="dxa"/>
              <w:left w:w="15" w:type="dxa"/>
              <w:bottom w:w="0" w:type="dxa"/>
              <w:right w:w="15" w:type="dxa"/>
            </w:tcMar>
            <w:hideMark/>
          </w:tcPr>
          <w:p w14:paraId="77FFE1C5"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3713</w:t>
            </w:r>
          </w:p>
        </w:tc>
        <w:tc>
          <w:tcPr>
            <w:tcW w:w="501" w:type="pct"/>
            <w:tcBorders>
              <w:top w:val="nil"/>
              <w:left w:val="nil"/>
              <w:bottom w:val="single" w:sz="8" w:space="0" w:color="auto"/>
              <w:right w:val="single" w:sz="8" w:space="0" w:color="auto"/>
            </w:tcBorders>
            <w:tcMar>
              <w:top w:w="15" w:type="dxa"/>
              <w:left w:w="15" w:type="dxa"/>
              <w:bottom w:w="0" w:type="dxa"/>
              <w:right w:w="15" w:type="dxa"/>
            </w:tcMar>
            <w:hideMark/>
          </w:tcPr>
          <w:p w14:paraId="2E853715"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13,33</w:t>
            </w:r>
          </w:p>
        </w:tc>
        <w:tc>
          <w:tcPr>
            <w:tcW w:w="573" w:type="pct"/>
            <w:tcBorders>
              <w:top w:val="nil"/>
              <w:left w:val="nil"/>
              <w:bottom w:val="single" w:sz="8" w:space="0" w:color="auto"/>
              <w:right w:val="single" w:sz="8" w:space="0" w:color="auto"/>
            </w:tcBorders>
            <w:tcMar>
              <w:top w:w="15" w:type="dxa"/>
              <w:left w:w="15" w:type="dxa"/>
              <w:bottom w:w="0" w:type="dxa"/>
              <w:right w:w="15" w:type="dxa"/>
            </w:tcMar>
            <w:hideMark/>
          </w:tcPr>
          <w:p w14:paraId="479EE57D"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2 079</w:t>
            </w:r>
          </w:p>
        </w:tc>
        <w:tc>
          <w:tcPr>
            <w:tcW w:w="572" w:type="pct"/>
            <w:tcBorders>
              <w:top w:val="nil"/>
              <w:left w:val="nil"/>
              <w:bottom w:val="single" w:sz="8" w:space="0" w:color="auto"/>
              <w:right w:val="single" w:sz="8" w:space="0" w:color="auto"/>
            </w:tcBorders>
            <w:tcMar>
              <w:top w:w="15" w:type="dxa"/>
              <w:left w:w="15" w:type="dxa"/>
              <w:bottom w:w="0" w:type="dxa"/>
              <w:right w:w="15" w:type="dxa"/>
            </w:tcMar>
            <w:hideMark/>
          </w:tcPr>
          <w:p w14:paraId="35D6C37A"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25,09</w:t>
            </w:r>
          </w:p>
        </w:tc>
        <w:tc>
          <w:tcPr>
            <w:tcW w:w="501" w:type="pct"/>
            <w:tcBorders>
              <w:top w:val="nil"/>
              <w:left w:val="nil"/>
              <w:bottom w:val="single" w:sz="8" w:space="0" w:color="auto"/>
              <w:right w:val="single" w:sz="8" w:space="0" w:color="auto"/>
            </w:tcBorders>
            <w:tcMar>
              <w:top w:w="15" w:type="dxa"/>
              <w:left w:w="15" w:type="dxa"/>
              <w:bottom w:w="0" w:type="dxa"/>
              <w:right w:w="15" w:type="dxa"/>
            </w:tcMar>
            <w:hideMark/>
          </w:tcPr>
          <w:p w14:paraId="0B15FBB6"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c>
          <w:tcPr>
            <w:tcW w:w="495" w:type="pct"/>
            <w:tcBorders>
              <w:top w:val="nil"/>
              <w:left w:val="nil"/>
              <w:bottom w:val="single" w:sz="8" w:space="0" w:color="auto"/>
              <w:right w:val="single" w:sz="8" w:space="0" w:color="auto"/>
            </w:tcBorders>
            <w:tcMar>
              <w:top w:w="15" w:type="dxa"/>
              <w:left w:w="15" w:type="dxa"/>
              <w:bottom w:w="0" w:type="dxa"/>
              <w:right w:w="15" w:type="dxa"/>
            </w:tcMar>
            <w:hideMark/>
          </w:tcPr>
          <w:p w14:paraId="6566272B"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r>
      <w:tr w:rsidR="00E27EE6" w:rsidRPr="00972B27" w14:paraId="051B1D5F" w14:textId="77777777" w:rsidTr="00E27EE6">
        <w:trPr>
          <w:trHeight w:val="20"/>
        </w:trPr>
        <w:tc>
          <w:tcPr>
            <w:tcW w:w="352" w:type="pct"/>
            <w:tcBorders>
              <w:top w:val="nil"/>
              <w:left w:val="single" w:sz="8" w:space="0" w:color="auto"/>
              <w:bottom w:val="single" w:sz="8" w:space="0" w:color="auto"/>
              <w:right w:val="single" w:sz="4" w:space="0" w:color="auto"/>
            </w:tcBorders>
            <w:tcMar>
              <w:top w:w="5" w:type="dxa"/>
              <w:left w:w="57" w:type="dxa"/>
              <w:bottom w:w="0" w:type="dxa"/>
              <w:right w:w="5" w:type="dxa"/>
            </w:tcMar>
            <w:hideMark/>
          </w:tcPr>
          <w:p w14:paraId="7130C84B" w14:textId="1B9A2A08" w:rsidR="000E7DAB" w:rsidRPr="00972B27" w:rsidRDefault="000E7DAB" w:rsidP="000E7DAB">
            <w:pPr>
              <w:jc w:val="center"/>
              <w:rPr>
                <w:rFonts w:ascii="Times New Roman" w:eastAsia="Calibri" w:hAnsi="Times New Roman" w:cs="Times New Roman"/>
                <w:lang w:eastAsia="en-US"/>
              </w:rPr>
            </w:pPr>
            <w:r>
              <w:rPr>
                <w:rFonts w:ascii="Times New Roman" w:eastAsia="Calibri" w:hAnsi="Times New Roman" w:cs="Times New Roman"/>
                <w:lang w:eastAsia="en-US"/>
              </w:rPr>
              <w:t>2</w:t>
            </w:r>
          </w:p>
        </w:tc>
        <w:tc>
          <w:tcPr>
            <w:tcW w:w="716" w:type="pct"/>
            <w:tcBorders>
              <w:top w:val="nil"/>
              <w:left w:val="single" w:sz="4" w:space="0" w:color="auto"/>
              <w:bottom w:val="single" w:sz="8" w:space="0" w:color="auto"/>
              <w:right w:val="single" w:sz="8" w:space="0" w:color="auto"/>
            </w:tcBorders>
          </w:tcPr>
          <w:p w14:paraId="0F0934DE" w14:textId="703FD338" w:rsidR="000E7DAB" w:rsidRDefault="000E7DAB" w:rsidP="000E7DAB">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ГБУЗ НСО</w:t>
            </w:r>
          </w:p>
          <w:p w14:paraId="3FE05634" w14:textId="36D02B28" w:rsidR="000E7DAB" w:rsidRPr="00972B27" w:rsidRDefault="000E7DAB" w:rsidP="000E7DAB">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«ГКБ № 12»</w:t>
            </w:r>
          </w:p>
        </w:tc>
        <w:tc>
          <w:tcPr>
            <w:tcW w:w="430" w:type="pct"/>
            <w:tcBorders>
              <w:top w:val="nil"/>
              <w:left w:val="nil"/>
              <w:bottom w:val="single" w:sz="8" w:space="0" w:color="auto"/>
              <w:right w:val="single" w:sz="8" w:space="0" w:color="auto"/>
            </w:tcBorders>
            <w:tcMar>
              <w:top w:w="5" w:type="dxa"/>
              <w:left w:w="5" w:type="dxa"/>
              <w:bottom w:w="0" w:type="dxa"/>
              <w:right w:w="5" w:type="dxa"/>
            </w:tcMar>
            <w:hideMark/>
          </w:tcPr>
          <w:p w14:paraId="7780D2B7" w14:textId="567E21B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10</w:t>
            </w:r>
          </w:p>
        </w:tc>
        <w:tc>
          <w:tcPr>
            <w:tcW w:w="430" w:type="pct"/>
            <w:tcBorders>
              <w:top w:val="nil"/>
              <w:left w:val="nil"/>
              <w:bottom w:val="single" w:sz="8" w:space="0" w:color="auto"/>
              <w:right w:val="single" w:sz="8" w:space="0" w:color="auto"/>
            </w:tcBorders>
            <w:tcMar>
              <w:top w:w="15" w:type="dxa"/>
              <w:left w:w="15" w:type="dxa"/>
              <w:bottom w:w="0" w:type="dxa"/>
              <w:right w:w="15" w:type="dxa"/>
            </w:tcMar>
            <w:hideMark/>
          </w:tcPr>
          <w:p w14:paraId="24209EDC"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31</w:t>
            </w:r>
          </w:p>
        </w:tc>
        <w:tc>
          <w:tcPr>
            <w:tcW w:w="429" w:type="pct"/>
            <w:tcBorders>
              <w:top w:val="nil"/>
              <w:left w:val="nil"/>
              <w:bottom w:val="single" w:sz="8" w:space="0" w:color="auto"/>
              <w:right w:val="single" w:sz="8" w:space="0" w:color="auto"/>
            </w:tcBorders>
            <w:tcMar>
              <w:top w:w="15" w:type="dxa"/>
              <w:left w:w="15" w:type="dxa"/>
              <w:bottom w:w="0" w:type="dxa"/>
              <w:right w:w="15" w:type="dxa"/>
            </w:tcMar>
            <w:hideMark/>
          </w:tcPr>
          <w:p w14:paraId="127B1273"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637</w:t>
            </w:r>
          </w:p>
        </w:tc>
        <w:tc>
          <w:tcPr>
            <w:tcW w:w="501" w:type="pct"/>
            <w:tcBorders>
              <w:top w:val="nil"/>
              <w:left w:val="nil"/>
              <w:bottom w:val="single" w:sz="8" w:space="0" w:color="auto"/>
              <w:right w:val="single" w:sz="8" w:space="0" w:color="auto"/>
            </w:tcBorders>
            <w:tcMar>
              <w:top w:w="15" w:type="dxa"/>
              <w:left w:w="15" w:type="dxa"/>
              <w:bottom w:w="0" w:type="dxa"/>
              <w:right w:w="15" w:type="dxa"/>
            </w:tcMar>
            <w:hideMark/>
          </w:tcPr>
          <w:p w14:paraId="167F85EB"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38,71</w:t>
            </w:r>
          </w:p>
        </w:tc>
        <w:tc>
          <w:tcPr>
            <w:tcW w:w="573" w:type="pct"/>
            <w:tcBorders>
              <w:top w:val="nil"/>
              <w:left w:val="nil"/>
              <w:bottom w:val="single" w:sz="8" w:space="0" w:color="auto"/>
              <w:right w:val="single" w:sz="8" w:space="0" w:color="auto"/>
            </w:tcBorders>
            <w:tcMar>
              <w:top w:w="15" w:type="dxa"/>
              <w:left w:w="15" w:type="dxa"/>
              <w:bottom w:w="0" w:type="dxa"/>
              <w:right w:w="15" w:type="dxa"/>
            </w:tcMar>
            <w:hideMark/>
          </w:tcPr>
          <w:p w14:paraId="35414E6E"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w:t>
            </w:r>
          </w:p>
        </w:tc>
        <w:tc>
          <w:tcPr>
            <w:tcW w:w="572" w:type="pct"/>
            <w:tcBorders>
              <w:top w:val="nil"/>
              <w:left w:val="nil"/>
              <w:bottom w:val="single" w:sz="8" w:space="0" w:color="auto"/>
              <w:right w:val="single" w:sz="8" w:space="0" w:color="auto"/>
            </w:tcBorders>
            <w:tcMar>
              <w:top w:w="15" w:type="dxa"/>
              <w:left w:w="15" w:type="dxa"/>
              <w:bottom w:w="0" w:type="dxa"/>
              <w:right w:w="15" w:type="dxa"/>
            </w:tcMar>
            <w:hideMark/>
          </w:tcPr>
          <w:p w14:paraId="256AA56F"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18,46</w:t>
            </w:r>
          </w:p>
        </w:tc>
        <w:tc>
          <w:tcPr>
            <w:tcW w:w="501" w:type="pct"/>
            <w:tcBorders>
              <w:top w:val="nil"/>
              <w:left w:val="nil"/>
              <w:bottom w:val="single" w:sz="8" w:space="0" w:color="auto"/>
              <w:right w:val="single" w:sz="8" w:space="0" w:color="auto"/>
            </w:tcBorders>
            <w:tcMar>
              <w:top w:w="15" w:type="dxa"/>
              <w:left w:w="15" w:type="dxa"/>
              <w:bottom w:w="0" w:type="dxa"/>
              <w:right w:w="15" w:type="dxa"/>
            </w:tcMar>
            <w:hideMark/>
          </w:tcPr>
          <w:p w14:paraId="07595424"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c>
          <w:tcPr>
            <w:tcW w:w="495" w:type="pct"/>
            <w:tcBorders>
              <w:top w:val="nil"/>
              <w:left w:val="nil"/>
              <w:bottom w:val="single" w:sz="8" w:space="0" w:color="auto"/>
              <w:right w:val="single" w:sz="8" w:space="0" w:color="auto"/>
            </w:tcBorders>
            <w:tcMar>
              <w:top w:w="15" w:type="dxa"/>
              <w:left w:w="15" w:type="dxa"/>
              <w:bottom w:w="0" w:type="dxa"/>
              <w:right w:w="15" w:type="dxa"/>
            </w:tcMar>
            <w:hideMark/>
          </w:tcPr>
          <w:p w14:paraId="08FDA121"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r>
      <w:tr w:rsidR="00E27EE6" w:rsidRPr="00972B27" w14:paraId="1F8F6B27" w14:textId="77777777" w:rsidTr="00E27EE6">
        <w:trPr>
          <w:trHeight w:val="20"/>
        </w:trPr>
        <w:tc>
          <w:tcPr>
            <w:tcW w:w="352" w:type="pct"/>
            <w:tcBorders>
              <w:top w:val="nil"/>
              <w:left w:val="single" w:sz="8" w:space="0" w:color="auto"/>
              <w:bottom w:val="single" w:sz="8" w:space="0" w:color="auto"/>
              <w:right w:val="single" w:sz="4" w:space="0" w:color="auto"/>
            </w:tcBorders>
            <w:tcMar>
              <w:top w:w="5" w:type="dxa"/>
              <w:left w:w="57" w:type="dxa"/>
              <w:bottom w:w="0" w:type="dxa"/>
              <w:right w:w="5" w:type="dxa"/>
            </w:tcMar>
            <w:hideMark/>
          </w:tcPr>
          <w:p w14:paraId="7C4289B1" w14:textId="38ED7FD2" w:rsidR="000E7DAB" w:rsidRPr="00972B27" w:rsidRDefault="000E7DAB" w:rsidP="000E7DAB">
            <w:pPr>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716" w:type="pct"/>
            <w:tcBorders>
              <w:top w:val="nil"/>
              <w:left w:val="single" w:sz="4" w:space="0" w:color="auto"/>
              <w:bottom w:val="single" w:sz="8" w:space="0" w:color="auto"/>
              <w:right w:val="single" w:sz="8" w:space="0" w:color="auto"/>
            </w:tcBorders>
          </w:tcPr>
          <w:p w14:paraId="403276A7" w14:textId="5B970BC5" w:rsidR="000E7DAB" w:rsidRDefault="000E7DAB" w:rsidP="000E7DAB">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ГБУЗ НСО</w:t>
            </w:r>
          </w:p>
          <w:p w14:paraId="4DAA9BBE" w14:textId="498916C7" w:rsidR="000E7DAB" w:rsidRPr="00972B27" w:rsidRDefault="000E7DAB" w:rsidP="000E7DAB">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«НКРБ № 1»</w:t>
            </w:r>
          </w:p>
        </w:tc>
        <w:tc>
          <w:tcPr>
            <w:tcW w:w="430" w:type="pct"/>
            <w:tcBorders>
              <w:top w:val="nil"/>
              <w:left w:val="nil"/>
              <w:bottom w:val="single" w:sz="8" w:space="0" w:color="auto"/>
              <w:right w:val="single" w:sz="8" w:space="0" w:color="auto"/>
            </w:tcBorders>
            <w:tcMar>
              <w:top w:w="5" w:type="dxa"/>
              <w:left w:w="5" w:type="dxa"/>
              <w:bottom w:w="0" w:type="dxa"/>
              <w:right w:w="5" w:type="dxa"/>
            </w:tcMar>
            <w:hideMark/>
          </w:tcPr>
          <w:p w14:paraId="1FA956BF" w14:textId="4F3C0C24" w:rsidR="000E7DAB" w:rsidRPr="00972B27" w:rsidRDefault="000E7DAB" w:rsidP="00F177AA">
            <w:pPr>
              <w:jc w:val="center"/>
              <w:rPr>
                <w:rFonts w:ascii="Times New Roman" w:eastAsia="Calibri" w:hAnsi="Times New Roman" w:cs="Times New Roman"/>
                <w:lang w:val="en-US" w:eastAsia="en-US"/>
              </w:rPr>
            </w:pPr>
            <w:r w:rsidRPr="00972B27">
              <w:rPr>
                <w:rFonts w:ascii="Times New Roman" w:eastAsia="Calibri" w:hAnsi="Times New Roman" w:cs="Times New Roman"/>
                <w:lang w:val="en-US" w:eastAsia="en-US"/>
              </w:rPr>
              <w:t>30</w:t>
            </w:r>
          </w:p>
        </w:tc>
        <w:tc>
          <w:tcPr>
            <w:tcW w:w="430" w:type="pct"/>
            <w:tcBorders>
              <w:top w:val="nil"/>
              <w:left w:val="nil"/>
              <w:bottom w:val="single" w:sz="8" w:space="0" w:color="auto"/>
              <w:right w:val="single" w:sz="8" w:space="0" w:color="auto"/>
            </w:tcBorders>
            <w:tcMar>
              <w:top w:w="15" w:type="dxa"/>
              <w:left w:w="15" w:type="dxa"/>
              <w:bottom w:w="0" w:type="dxa"/>
              <w:right w:w="15" w:type="dxa"/>
            </w:tcMar>
            <w:hideMark/>
          </w:tcPr>
          <w:p w14:paraId="3E719236"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282</w:t>
            </w:r>
          </w:p>
        </w:tc>
        <w:tc>
          <w:tcPr>
            <w:tcW w:w="429" w:type="pct"/>
            <w:tcBorders>
              <w:top w:val="nil"/>
              <w:left w:val="nil"/>
              <w:bottom w:val="single" w:sz="8" w:space="0" w:color="auto"/>
              <w:right w:val="single" w:sz="8" w:space="0" w:color="auto"/>
            </w:tcBorders>
            <w:tcMar>
              <w:top w:w="15" w:type="dxa"/>
              <w:left w:w="15" w:type="dxa"/>
              <w:bottom w:w="0" w:type="dxa"/>
              <w:right w:w="15" w:type="dxa"/>
            </w:tcMar>
            <w:hideMark/>
          </w:tcPr>
          <w:p w14:paraId="2602FDA2"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5001</w:t>
            </w:r>
          </w:p>
        </w:tc>
        <w:tc>
          <w:tcPr>
            <w:tcW w:w="501" w:type="pct"/>
            <w:tcBorders>
              <w:top w:val="nil"/>
              <w:left w:val="nil"/>
              <w:bottom w:val="single" w:sz="8" w:space="0" w:color="auto"/>
              <w:right w:val="single" w:sz="8" w:space="0" w:color="auto"/>
            </w:tcBorders>
            <w:tcMar>
              <w:top w:w="15" w:type="dxa"/>
              <w:left w:w="15" w:type="dxa"/>
              <w:bottom w:w="0" w:type="dxa"/>
              <w:right w:w="15" w:type="dxa"/>
            </w:tcMar>
            <w:hideMark/>
          </w:tcPr>
          <w:p w14:paraId="5BC8E56D"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45,39</w:t>
            </w:r>
          </w:p>
        </w:tc>
        <w:tc>
          <w:tcPr>
            <w:tcW w:w="573" w:type="pct"/>
            <w:tcBorders>
              <w:top w:val="nil"/>
              <w:left w:val="nil"/>
              <w:bottom w:val="single" w:sz="8" w:space="0" w:color="auto"/>
              <w:right w:val="single" w:sz="8" w:space="0" w:color="auto"/>
            </w:tcBorders>
            <w:tcMar>
              <w:top w:w="15" w:type="dxa"/>
              <w:left w:w="15" w:type="dxa"/>
              <w:bottom w:w="0" w:type="dxa"/>
              <w:right w:w="15" w:type="dxa"/>
            </w:tcMar>
            <w:hideMark/>
          </w:tcPr>
          <w:p w14:paraId="45165B91"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3 137</w:t>
            </w:r>
          </w:p>
        </w:tc>
        <w:tc>
          <w:tcPr>
            <w:tcW w:w="572" w:type="pct"/>
            <w:tcBorders>
              <w:top w:val="nil"/>
              <w:left w:val="nil"/>
              <w:bottom w:val="single" w:sz="8" w:space="0" w:color="auto"/>
              <w:right w:val="single" w:sz="8" w:space="0" w:color="auto"/>
            </w:tcBorders>
            <w:tcMar>
              <w:top w:w="15" w:type="dxa"/>
              <w:left w:w="15" w:type="dxa"/>
              <w:bottom w:w="0" w:type="dxa"/>
              <w:right w:w="15" w:type="dxa"/>
            </w:tcMar>
            <w:hideMark/>
          </w:tcPr>
          <w:p w14:paraId="05C3A2C5"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17,80</w:t>
            </w:r>
          </w:p>
        </w:tc>
        <w:tc>
          <w:tcPr>
            <w:tcW w:w="501" w:type="pct"/>
            <w:tcBorders>
              <w:top w:val="nil"/>
              <w:left w:val="nil"/>
              <w:bottom w:val="single" w:sz="8" w:space="0" w:color="auto"/>
              <w:right w:val="single" w:sz="8" w:space="0" w:color="auto"/>
            </w:tcBorders>
            <w:tcMar>
              <w:top w:w="15" w:type="dxa"/>
              <w:left w:w="15" w:type="dxa"/>
              <w:bottom w:w="0" w:type="dxa"/>
              <w:right w:w="15" w:type="dxa"/>
            </w:tcMar>
            <w:hideMark/>
          </w:tcPr>
          <w:p w14:paraId="3D4811EB"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c>
          <w:tcPr>
            <w:tcW w:w="495" w:type="pct"/>
            <w:tcBorders>
              <w:top w:val="nil"/>
              <w:left w:val="nil"/>
              <w:bottom w:val="single" w:sz="8" w:space="0" w:color="auto"/>
              <w:right w:val="single" w:sz="8" w:space="0" w:color="auto"/>
            </w:tcBorders>
            <w:tcMar>
              <w:top w:w="15" w:type="dxa"/>
              <w:left w:w="15" w:type="dxa"/>
              <w:bottom w:w="0" w:type="dxa"/>
              <w:right w:w="15" w:type="dxa"/>
            </w:tcMar>
            <w:hideMark/>
          </w:tcPr>
          <w:p w14:paraId="10E4409C"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r>
      <w:tr w:rsidR="00E27EE6" w:rsidRPr="00972B27" w14:paraId="6685E694" w14:textId="77777777" w:rsidTr="00E27EE6">
        <w:trPr>
          <w:trHeight w:val="20"/>
        </w:trPr>
        <w:tc>
          <w:tcPr>
            <w:tcW w:w="352" w:type="pct"/>
            <w:tcBorders>
              <w:top w:val="nil"/>
              <w:left w:val="single" w:sz="8" w:space="0" w:color="auto"/>
              <w:bottom w:val="single" w:sz="8" w:space="0" w:color="auto"/>
              <w:right w:val="single" w:sz="4" w:space="0" w:color="auto"/>
            </w:tcBorders>
            <w:tcMar>
              <w:top w:w="5" w:type="dxa"/>
              <w:left w:w="57" w:type="dxa"/>
              <w:bottom w:w="0" w:type="dxa"/>
              <w:right w:w="5" w:type="dxa"/>
            </w:tcMar>
            <w:hideMark/>
          </w:tcPr>
          <w:p w14:paraId="5C0E7FC6" w14:textId="73096220" w:rsidR="000E7DAB" w:rsidRPr="00972B27" w:rsidRDefault="000E7DAB" w:rsidP="000E7DAB">
            <w:pPr>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716" w:type="pct"/>
            <w:tcBorders>
              <w:top w:val="nil"/>
              <w:left w:val="single" w:sz="4" w:space="0" w:color="auto"/>
              <w:bottom w:val="single" w:sz="8" w:space="0" w:color="auto"/>
              <w:right w:val="single" w:sz="8" w:space="0" w:color="auto"/>
            </w:tcBorders>
          </w:tcPr>
          <w:p w14:paraId="0F0298CC" w14:textId="4CAB6B4B" w:rsidR="000E7DAB" w:rsidRDefault="000E7DAB" w:rsidP="000E7DAB">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ГБУЗ НСО</w:t>
            </w:r>
          </w:p>
          <w:p w14:paraId="5108B184" w14:textId="04D5CD14" w:rsidR="000E7DAB" w:rsidRPr="00972B27" w:rsidRDefault="000E7DAB" w:rsidP="000E7DAB">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«ГНОКТБ»</w:t>
            </w:r>
          </w:p>
        </w:tc>
        <w:tc>
          <w:tcPr>
            <w:tcW w:w="430" w:type="pct"/>
            <w:tcBorders>
              <w:top w:val="nil"/>
              <w:left w:val="nil"/>
              <w:bottom w:val="single" w:sz="8" w:space="0" w:color="auto"/>
              <w:right w:val="single" w:sz="8" w:space="0" w:color="auto"/>
            </w:tcBorders>
            <w:tcMar>
              <w:top w:w="5" w:type="dxa"/>
              <w:left w:w="5" w:type="dxa"/>
              <w:bottom w:w="0" w:type="dxa"/>
              <w:right w:w="5" w:type="dxa"/>
            </w:tcMar>
            <w:hideMark/>
          </w:tcPr>
          <w:p w14:paraId="3348A925" w14:textId="58ABC746"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15</w:t>
            </w:r>
          </w:p>
        </w:tc>
        <w:tc>
          <w:tcPr>
            <w:tcW w:w="430" w:type="pct"/>
            <w:tcBorders>
              <w:top w:val="nil"/>
              <w:left w:val="nil"/>
              <w:bottom w:val="single" w:sz="8" w:space="0" w:color="auto"/>
              <w:right w:val="single" w:sz="8" w:space="0" w:color="auto"/>
            </w:tcBorders>
            <w:tcMar>
              <w:top w:w="15" w:type="dxa"/>
              <w:left w:w="15" w:type="dxa"/>
              <w:bottom w:w="0" w:type="dxa"/>
              <w:right w:w="15" w:type="dxa"/>
            </w:tcMar>
            <w:hideMark/>
          </w:tcPr>
          <w:p w14:paraId="058DBE98"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31</w:t>
            </w:r>
          </w:p>
        </w:tc>
        <w:tc>
          <w:tcPr>
            <w:tcW w:w="429" w:type="pct"/>
            <w:tcBorders>
              <w:top w:val="nil"/>
              <w:left w:val="nil"/>
              <w:bottom w:val="single" w:sz="8" w:space="0" w:color="auto"/>
              <w:right w:val="single" w:sz="8" w:space="0" w:color="auto"/>
            </w:tcBorders>
            <w:tcMar>
              <w:top w:w="15" w:type="dxa"/>
              <w:left w:w="15" w:type="dxa"/>
              <w:bottom w:w="0" w:type="dxa"/>
              <w:right w:w="15" w:type="dxa"/>
            </w:tcMar>
            <w:hideMark/>
          </w:tcPr>
          <w:p w14:paraId="29D59201"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2526</w:t>
            </w:r>
          </w:p>
        </w:tc>
        <w:tc>
          <w:tcPr>
            <w:tcW w:w="501" w:type="pct"/>
            <w:tcBorders>
              <w:top w:val="nil"/>
              <w:left w:val="nil"/>
              <w:bottom w:val="single" w:sz="8" w:space="0" w:color="auto"/>
              <w:right w:val="single" w:sz="8" w:space="0" w:color="auto"/>
            </w:tcBorders>
            <w:tcMar>
              <w:top w:w="15" w:type="dxa"/>
              <w:left w:w="15" w:type="dxa"/>
              <w:bottom w:w="0" w:type="dxa"/>
              <w:right w:w="15" w:type="dxa"/>
            </w:tcMar>
            <w:hideMark/>
          </w:tcPr>
          <w:p w14:paraId="014F0077"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25,81</w:t>
            </w:r>
          </w:p>
        </w:tc>
        <w:tc>
          <w:tcPr>
            <w:tcW w:w="573" w:type="pct"/>
            <w:tcBorders>
              <w:top w:val="nil"/>
              <w:left w:val="nil"/>
              <w:bottom w:val="single" w:sz="8" w:space="0" w:color="auto"/>
              <w:right w:val="single" w:sz="8" w:space="0" w:color="auto"/>
            </w:tcBorders>
            <w:tcMar>
              <w:top w:w="15" w:type="dxa"/>
              <w:left w:w="15" w:type="dxa"/>
              <w:bottom w:w="0" w:type="dxa"/>
              <w:right w:w="15" w:type="dxa"/>
            </w:tcMar>
          </w:tcPr>
          <w:p w14:paraId="4ED18F60" w14:textId="487A2747" w:rsidR="000E7DAB" w:rsidRPr="00F10641" w:rsidRDefault="000E7DAB" w:rsidP="00F177AA">
            <w:pPr>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w:t>
            </w:r>
          </w:p>
        </w:tc>
        <w:tc>
          <w:tcPr>
            <w:tcW w:w="572" w:type="pct"/>
            <w:tcBorders>
              <w:top w:val="nil"/>
              <w:left w:val="nil"/>
              <w:bottom w:val="single" w:sz="8" w:space="0" w:color="auto"/>
              <w:right w:val="single" w:sz="8" w:space="0" w:color="auto"/>
            </w:tcBorders>
            <w:tcMar>
              <w:top w:w="15" w:type="dxa"/>
              <w:left w:w="15" w:type="dxa"/>
              <w:bottom w:w="0" w:type="dxa"/>
              <w:right w:w="15" w:type="dxa"/>
            </w:tcMar>
            <w:hideMark/>
          </w:tcPr>
          <w:p w14:paraId="58762DEA"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105,25</w:t>
            </w:r>
          </w:p>
        </w:tc>
        <w:tc>
          <w:tcPr>
            <w:tcW w:w="501" w:type="pct"/>
            <w:tcBorders>
              <w:top w:val="nil"/>
              <w:left w:val="nil"/>
              <w:bottom w:val="single" w:sz="8" w:space="0" w:color="auto"/>
              <w:right w:val="single" w:sz="8" w:space="0" w:color="auto"/>
            </w:tcBorders>
            <w:tcMar>
              <w:top w:w="15" w:type="dxa"/>
              <w:left w:w="15" w:type="dxa"/>
              <w:bottom w:w="0" w:type="dxa"/>
              <w:right w:w="15" w:type="dxa"/>
            </w:tcMar>
            <w:hideMark/>
          </w:tcPr>
          <w:p w14:paraId="48CC5FB8"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c>
          <w:tcPr>
            <w:tcW w:w="495" w:type="pct"/>
            <w:tcBorders>
              <w:top w:val="nil"/>
              <w:left w:val="nil"/>
              <w:bottom w:val="single" w:sz="8" w:space="0" w:color="auto"/>
              <w:right w:val="single" w:sz="8" w:space="0" w:color="auto"/>
            </w:tcBorders>
            <w:tcMar>
              <w:top w:w="15" w:type="dxa"/>
              <w:left w:w="15" w:type="dxa"/>
              <w:bottom w:w="0" w:type="dxa"/>
              <w:right w:w="15" w:type="dxa"/>
            </w:tcMar>
            <w:hideMark/>
          </w:tcPr>
          <w:p w14:paraId="6380FD65" w14:textId="77777777" w:rsidR="000E7DAB" w:rsidRPr="00972B27" w:rsidRDefault="000E7DAB"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r>
    </w:tbl>
    <w:p w14:paraId="39EBA245" w14:textId="65881DA5" w:rsidR="00F177AA" w:rsidRPr="00972B27" w:rsidRDefault="00F177AA" w:rsidP="00791E57">
      <w:pPr>
        <w:widowControl w:val="0"/>
        <w:spacing w:line="240" w:lineRule="auto"/>
        <w:rPr>
          <w:rFonts w:ascii="Times New Roman" w:hAnsi="Times New Roman" w:cs="Times New Roman"/>
          <w:sz w:val="28"/>
          <w:szCs w:val="28"/>
        </w:rPr>
      </w:pPr>
    </w:p>
    <w:p w14:paraId="1FBCF720" w14:textId="77777777" w:rsidR="00CA3D96" w:rsidRPr="00972B27" w:rsidRDefault="00CA3D96" w:rsidP="00791E57">
      <w:pPr>
        <w:pStyle w:val="1b"/>
        <w:widowControl w:val="0"/>
        <w:spacing w:after="0" w:line="240" w:lineRule="auto"/>
        <w:ind w:firstLine="708"/>
        <w:jc w:val="both"/>
        <w:rPr>
          <w:rFonts w:ascii="Times New Roman" w:hAnsi="Times New Roman" w:cs="Times New Roman"/>
          <w:b w:val="0"/>
          <w:color w:val="auto"/>
          <w:sz w:val="28"/>
          <w:szCs w:val="28"/>
        </w:rPr>
      </w:pPr>
      <w:r w:rsidRPr="00972B27">
        <w:rPr>
          <w:rFonts w:ascii="Times New Roman" w:hAnsi="Times New Roman" w:cs="Times New Roman"/>
          <w:b w:val="0"/>
          <w:color w:val="auto"/>
          <w:sz w:val="28"/>
          <w:szCs w:val="28"/>
        </w:rPr>
        <w:t xml:space="preserve">Уровень летальности и длительность пребывания на койках ПМП в целом характеризует профильность пациентов. </w:t>
      </w:r>
    </w:p>
    <w:p w14:paraId="2F615A19" w14:textId="77777777" w:rsidR="00CA3D96" w:rsidRPr="00972B27" w:rsidRDefault="00CA3D96" w:rsidP="00791E57">
      <w:pPr>
        <w:pStyle w:val="1b"/>
        <w:widowControl w:val="0"/>
        <w:spacing w:after="0" w:line="240" w:lineRule="auto"/>
        <w:ind w:firstLine="708"/>
        <w:jc w:val="both"/>
        <w:rPr>
          <w:rFonts w:ascii="Times New Roman" w:hAnsi="Times New Roman" w:cs="Times New Roman"/>
          <w:b w:val="0"/>
          <w:color w:val="auto"/>
          <w:sz w:val="28"/>
          <w:szCs w:val="28"/>
        </w:rPr>
      </w:pPr>
      <w:r w:rsidRPr="00972B27">
        <w:rPr>
          <w:rFonts w:ascii="Times New Roman" w:hAnsi="Times New Roman" w:cs="Times New Roman"/>
          <w:b w:val="0"/>
          <w:color w:val="auto"/>
          <w:sz w:val="28"/>
          <w:szCs w:val="28"/>
        </w:rPr>
        <w:t xml:space="preserve">Объем коечного фонда, необходимый для лечения в стационарных условиях пациентов с некупированным болевым синдромом, иными тяжкими проявлениями </w:t>
      </w:r>
      <w:r w:rsidR="00843C6B" w:rsidRPr="00972B27">
        <w:rPr>
          <w:rFonts w:ascii="Times New Roman" w:hAnsi="Times New Roman" w:cs="Times New Roman"/>
          <w:b w:val="0"/>
          <w:color w:val="auto"/>
          <w:sz w:val="28"/>
          <w:szCs w:val="28"/>
        </w:rPr>
        <w:t>требует дальнейшего увеличения.</w:t>
      </w:r>
    </w:p>
    <w:p w14:paraId="44CA31E5" w14:textId="77777777" w:rsidR="00CA3D96" w:rsidRPr="00972B27" w:rsidRDefault="00CA3D96" w:rsidP="00791E57">
      <w:pPr>
        <w:pStyle w:val="1b"/>
        <w:widowControl w:val="0"/>
        <w:spacing w:after="0" w:line="240" w:lineRule="auto"/>
        <w:ind w:firstLine="708"/>
        <w:jc w:val="both"/>
        <w:rPr>
          <w:rFonts w:ascii="Times New Roman" w:hAnsi="Times New Roman" w:cs="Times New Roman"/>
          <w:b w:val="0"/>
          <w:color w:val="auto"/>
          <w:sz w:val="28"/>
          <w:szCs w:val="28"/>
        </w:rPr>
      </w:pPr>
      <w:r w:rsidRPr="00972B27">
        <w:rPr>
          <w:rFonts w:ascii="Times New Roman" w:hAnsi="Times New Roman" w:cs="Times New Roman"/>
          <w:b w:val="0"/>
          <w:bCs/>
          <w:color w:val="auto"/>
          <w:sz w:val="28"/>
          <w:szCs w:val="28"/>
        </w:rPr>
        <w:t>Койки ПМП для взрослых, нуждающих</w:t>
      </w:r>
      <w:r w:rsidRPr="00972B27">
        <w:rPr>
          <w:rFonts w:ascii="Times New Roman" w:hAnsi="Times New Roman" w:cs="Times New Roman"/>
          <w:b w:val="0"/>
          <w:color w:val="auto"/>
          <w:sz w:val="28"/>
          <w:szCs w:val="28"/>
        </w:rPr>
        <w:t>ся в длительной респираторной поддержке</w:t>
      </w:r>
      <w:r w:rsidR="002F6588" w:rsidRPr="00972B27">
        <w:rPr>
          <w:rFonts w:ascii="Times New Roman" w:hAnsi="Times New Roman" w:cs="Times New Roman"/>
          <w:b w:val="0"/>
          <w:color w:val="auto"/>
          <w:sz w:val="28"/>
          <w:szCs w:val="28"/>
        </w:rPr>
        <w:t xml:space="preserve"> функционирует на базе ГБУЗ НСО «ГКБ </w:t>
      </w:r>
      <w:r w:rsidR="004A0078" w:rsidRPr="00972B27">
        <w:rPr>
          <w:rFonts w:ascii="Times New Roman" w:hAnsi="Times New Roman" w:cs="Times New Roman"/>
          <w:b w:val="0"/>
          <w:color w:val="auto"/>
          <w:sz w:val="28"/>
          <w:szCs w:val="28"/>
        </w:rPr>
        <w:t>№</w:t>
      </w:r>
      <w:r w:rsidR="004A0078">
        <w:rPr>
          <w:rFonts w:ascii="Times New Roman" w:hAnsi="Times New Roman" w:cs="Times New Roman"/>
          <w:b w:val="0"/>
          <w:color w:val="auto"/>
          <w:sz w:val="28"/>
          <w:szCs w:val="28"/>
        </w:rPr>
        <w:t> </w:t>
      </w:r>
      <w:r w:rsidR="002F6588" w:rsidRPr="00972B27">
        <w:rPr>
          <w:rFonts w:ascii="Times New Roman" w:hAnsi="Times New Roman" w:cs="Times New Roman"/>
          <w:b w:val="0"/>
          <w:color w:val="auto"/>
          <w:sz w:val="28"/>
          <w:szCs w:val="28"/>
        </w:rPr>
        <w:t>12»</w:t>
      </w:r>
      <w:r w:rsidRPr="00972B27">
        <w:rPr>
          <w:rFonts w:ascii="Times New Roman" w:hAnsi="Times New Roman" w:cs="Times New Roman"/>
          <w:b w:val="0"/>
          <w:color w:val="auto"/>
          <w:sz w:val="28"/>
          <w:szCs w:val="28"/>
        </w:rPr>
        <w:t>.</w:t>
      </w:r>
    </w:p>
    <w:p w14:paraId="1BE8FC9B" w14:textId="1B94E42B" w:rsidR="00CA3D96" w:rsidRPr="00972B27" w:rsidRDefault="00CA3D96" w:rsidP="00791E57">
      <w:pPr>
        <w:pStyle w:val="1b"/>
        <w:widowControl w:val="0"/>
        <w:spacing w:after="0" w:line="240" w:lineRule="auto"/>
        <w:ind w:firstLine="708"/>
        <w:jc w:val="both"/>
        <w:rPr>
          <w:rFonts w:ascii="Times New Roman" w:hAnsi="Times New Roman" w:cs="Times New Roman"/>
          <w:b w:val="0"/>
          <w:color w:val="auto"/>
          <w:sz w:val="28"/>
          <w:szCs w:val="28"/>
        </w:rPr>
      </w:pPr>
      <w:r w:rsidRPr="00972B27">
        <w:rPr>
          <w:rFonts w:ascii="Times New Roman" w:hAnsi="Times New Roman" w:cs="Times New Roman"/>
          <w:b w:val="0"/>
          <w:color w:val="auto"/>
          <w:sz w:val="28"/>
          <w:szCs w:val="28"/>
        </w:rPr>
        <w:t xml:space="preserve">Размещение </w:t>
      </w:r>
      <w:r w:rsidR="00DB2951">
        <w:rPr>
          <w:rFonts w:ascii="Times New Roman" w:hAnsi="Times New Roman" w:cs="Times New Roman"/>
          <w:b w:val="0"/>
          <w:color w:val="auto"/>
          <w:sz w:val="28"/>
          <w:szCs w:val="28"/>
        </w:rPr>
        <w:t xml:space="preserve">государственных </w:t>
      </w:r>
      <w:r w:rsidRPr="00972B27">
        <w:rPr>
          <w:rFonts w:ascii="Times New Roman" w:hAnsi="Times New Roman" w:cs="Times New Roman"/>
          <w:b w:val="0"/>
          <w:color w:val="auto"/>
          <w:sz w:val="28"/>
          <w:szCs w:val="28"/>
        </w:rPr>
        <w:t>медицинских организаций</w:t>
      </w:r>
      <w:r w:rsidR="00DB2951">
        <w:rPr>
          <w:rFonts w:ascii="Times New Roman" w:hAnsi="Times New Roman" w:cs="Times New Roman"/>
          <w:b w:val="0"/>
          <w:color w:val="auto"/>
          <w:sz w:val="28"/>
          <w:szCs w:val="28"/>
        </w:rPr>
        <w:t xml:space="preserve"> Новосибирской области</w:t>
      </w:r>
      <w:r w:rsidRPr="00972B27">
        <w:rPr>
          <w:rFonts w:ascii="Times New Roman" w:hAnsi="Times New Roman" w:cs="Times New Roman"/>
          <w:b w:val="0"/>
          <w:color w:val="auto"/>
          <w:sz w:val="28"/>
          <w:szCs w:val="28"/>
        </w:rPr>
        <w:t xml:space="preserve">, оказывающих ПМП взрослому населению, относительно административно-территориального деления приведено </w:t>
      </w:r>
      <w:r w:rsidR="00DC5E20">
        <w:rPr>
          <w:rFonts w:ascii="Times New Roman" w:hAnsi="Times New Roman" w:cs="Times New Roman"/>
          <w:b w:val="0"/>
          <w:color w:val="auto"/>
          <w:sz w:val="28"/>
          <w:szCs w:val="28"/>
        </w:rPr>
        <w:t>на карте Новосибирской области.</w:t>
      </w:r>
    </w:p>
    <w:p w14:paraId="542F74B0" w14:textId="357F0F40" w:rsidR="006F118E" w:rsidRPr="00972B27" w:rsidRDefault="007518EF" w:rsidP="00215D8F">
      <w:pPr>
        <w:pStyle w:val="1b"/>
        <w:widowControl w:val="0"/>
        <w:spacing w:after="0" w:line="240" w:lineRule="auto"/>
        <w:ind w:firstLine="708"/>
        <w:jc w:val="both"/>
        <w:rPr>
          <w:rFonts w:ascii="Times New Roman" w:hAnsi="Times New Roman" w:cs="Times New Roman"/>
          <w:b w:val="0"/>
          <w:color w:val="000000" w:themeColor="text1"/>
          <w:sz w:val="28"/>
          <w:szCs w:val="28"/>
        </w:rPr>
      </w:pPr>
      <w:r w:rsidRPr="00972B27">
        <w:rPr>
          <w:rFonts w:ascii="Times New Roman" w:hAnsi="Times New Roman" w:cs="Times New Roman"/>
          <w:b w:val="0"/>
          <w:color w:val="auto"/>
          <w:sz w:val="28"/>
          <w:szCs w:val="28"/>
        </w:rPr>
        <w:t xml:space="preserve">В связи с дефицитом коечного фонда для оказания ПМП зоны обслуживания для медицинских организаций не выделены. </w:t>
      </w:r>
      <w:r w:rsidRPr="00F941CD">
        <w:rPr>
          <w:rFonts w:ascii="Times New Roman" w:hAnsi="Times New Roman" w:cs="Times New Roman"/>
          <w:b w:val="0"/>
          <w:color w:val="auto"/>
          <w:sz w:val="28"/>
          <w:szCs w:val="28"/>
        </w:rPr>
        <w:t xml:space="preserve">Все </w:t>
      </w:r>
      <w:r w:rsidR="00F941CD" w:rsidRPr="00F941CD">
        <w:rPr>
          <w:rFonts w:ascii="Times New Roman" w:hAnsi="Times New Roman" w:cs="Times New Roman"/>
          <w:b w:val="0"/>
          <w:color w:val="000000"/>
          <w:sz w:val="28"/>
          <w:szCs w:val="28"/>
          <w:shd w:val="clear" w:color="auto" w:fill="FFFFFF"/>
        </w:rPr>
        <w:t xml:space="preserve">государственные </w:t>
      </w:r>
      <w:r w:rsidR="008E488B">
        <w:rPr>
          <w:rFonts w:ascii="Times New Roman" w:hAnsi="Times New Roman" w:cs="Times New Roman"/>
          <w:b w:val="0"/>
          <w:color w:val="000000"/>
          <w:sz w:val="28"/>
          <w:szCs w:val="28"/>
          <w:shd w:val="clear" w:color="auto" w:fill="FFFFFF"/>
        </w:rPr>
        <w:t xml:space="preserve">медицинские организации </w:t>
      </w:r>
      <w:r w:rsidR="00F941CD" w:rsidRPr="00F941CD">
        <w:rPr>
          <w:rFonts w:ascii="Times New Roman" w:hAnsi="Times New Roman" w:cs="Times New Roman"/>
          <w:b w:val="0"/>
          <w:color w:val="000000"/>
          <w:sz w:val="28"/>
          <w:szCs w:val="28"/>
          <w:shd w:val="clear" w:color="auto" w:fill="FFFFFF"/>
        </w:rPr>
        <w:t>Новосибирской области</w:t>
      </w:r>
      <w:r w:rsidRPr="00F941CD">
        <w:rPr>
          <w:rFonts w:ascii="Times New Roman" w:hAnsi="Times New Roman" w:cs="Times New Roman"/>
          <w:b w:val="0"/>
          <w:color w:val="auto"/>
          <w:sz w:val="28"/>
          <w:szCs w:val="28"/>
        </w:rPr>
        <w:t>, оказывающие ПМП взрослым, размещены на территории районов Новосибирской области</w:t>
      </w:r>
      <w:r w:rsidRPr="00972B27">
        <w:rPr>
          <w:rFonts w:ascii="Times New Roman" w:hAnsi="Times New Roman" w:cs="Times New Roman"/>
          <w:b w:val="0"/>
          <w:color w:val="auto"/>
          <w:sz w:val="28"/>
          <w:szCs w:val="28"/>
        </w:rPr>
        <w:t>, наиболее близко расположенных к г. Новосибирску. В</w:t>
      </w:r>
      <w:r w:rsidR="0019382B" w:rsidRPr="00972B27">
        <w:rPr>
          <w:rFonts w:ascii="Times New Roman" w:hAnsi="Times New Roman" w:cs="Times New Roman"/>
          <w:b w:val="0"/>
          <w:color w:val="auto"/>
          <w:sz w:val="28"/>
          <w:szCs w:val="28"/>
        </w:rPr>
        <w:t> ГБУЗ НСО «НКРБ № </w:t>
      </w:r>
      <w:r w:rsidRPr="00972B27">
        <w:rPr>
          <w:rFonts w:ascii="Times New Roman" w:hAnsi="Times New Roman" w:cs="Times New Roman"/>
          <w:b w:val="0"/>
          <w:color w:val="auto"/>
          <w:sz w:val="28"/>
          <w:szCs w:val="28"/>
        </w:rPr>
        <w:t>1» осуществляется оказание медицинской помощи преимущественно пациентам с онкологическими заболеваниями, в ГБУЗ НСО «ГКБ №</w:t>
      </w:r>
      <w:r w:rsidR="0019382B" w:rsidRPr="00972B27">
        <w:rPr>
          <w:rFonts w:ascii="Times New Roman" w:hAnsi="Times New Roman" w:cs="Times New Roman"/>
          <w:b w:val="0"/>
          <w:color w:val="auto"/>
          <w:sz w:val="28"/>
          <w:szCs w:val="28"/>
        </w:rPr>
        <w:t> </w:t>
      </w:r>
      <w:r w:rsidRPr="00972B27">
        <w:rPr>
          <w:rFonts w:ascii="Times New Roman" w:hAnsi="Times New Roman" w:cs="Times New Roman"/>
          <w:b w:val="0"/>
          <w:color w:val="auto"/>
          <w:sz w:val="28"/>
          <w:szCs w:val="28"/>
        </w:rPr>
        <w:t>12» и ГБУЗ НСО «Линев</w:t>
      </w:r>
      <w:r w:rsidR="00D1078A" w:rsidRPr="00972B27">
        <w:rPr>
          <w:rFonts w:ascii="Times New Roman" w:hAnsi="Times New Roman" w:cs="Times New Roman"/>
          <w:b w:val="0"/>
          <w:color w:val="auto"/>
          <w:sz w:val="28"/>
          <w:szCs w:val="28"/>
        </w:rPr>
        <w:t>с</w:t>
      </w:r>
      <w:r w:rsidRPr="00972B27">
        <w:rPr>
          <w:rFonts w:ascii="Times New Roman" w:hAnsi="Times New Roman" w:cs="Times New Roman"/>
          <w:b w:val="0"/>
          <w:color w:val="auto"/>
          <w:sz w:val="28"/>
          <w:szCs w:val="28"/>
        </w:rPr>
        <w:t>кая РБ» медицинская помощь оказывается паци</w:t>
      </w:r>
      <w:r w:rsidR="00285B53" w:rsidRPr="00972B27">
        <w:rPr>
          <w:rFonts w:ascii="Times New Roman" w:hAnsi="Times New Roman" w:cs="Times New Roman"/>
          <w:b w:val="0"/>
          <w:color w:val="auto"/>
          <w:sz w:val="28"/>
          <w:szCs w:val="28"/>
        </w:rPr>
        <w:t xml:space="preserve">ентам общесоматического </w:t>
      </w:r>
      <w:r w:rsidR="003C6CAC" w:rsidRPr="00972B27">
        <w:rPr>
          <w:rFonts w:ascii="Times New Roman" w:hAnsi="Times New Roman" w:cs="Times New Roman"/>
          <w:b w:val="0"/>
          <w:color w:val="000000" w:themeColor="text1"/>
          <w:sz w:val="28"/>
          <w:szCs w:val="28"/>
        </w:rPr>
        <w:t>профиля.</w:t>
      </w:r>
      <w:r w:rsidR="006F118E" w:rsidRPr="00972B27">
        <w:rPr>
          <w:rFonts w:ascii="Times New Roman" w:hAnsi="Times New Roman" w:cs="Times New Roman"/>
          <w:b w:val="0"/>
          <w:color w:val="000000" w:themeColor="text1"/>
          <w:sz w:val="28"/>
          <w:szCs w:val="28"/>
        </w:rPr>
        <w:t xml:space="preserve"> </w:t>
      </w:r>
      <w:r w:rsidR="002462F3" w:rsidRPr="00972B27">
        <w:rPr>
          <w:rFonts w:ascii="Times New Roman" w:hAnsi="Times New Roman" w:cs="Times New Roman"/>
          <w:b w:val="0"/>
          <w:color w:val="000000" w:themeColor="text1"/>
          <w:sz w:val="28"/>
          <w:szCs w:val="28"/>
        </w:rPr>
        <w:t>В 2022 году н</w:t>
      </w:r>
      <w:r w:rsidR="006F118E" w:rsidRPr="00972B27">
        <w:rPr>
          <w:rFonts w:ascii="Times New Roman" w:hAnsi="Times New Roman" w:cs="Times New Roman"/>
          <w:b w:val="0"/>
          <w:color w:val="000000" w:themeColor="text1"/>
          <w:sz w:val="28"/>
          <w:szCs w:val="28"/>
        </w:rPr>
        <w:t>а базе</w:t>
      </w:r>
      <w:r w:rsidR="00251791" w:rsidRPr="00972B27">
        <w:rPr>
          <w:rFonts w:ascii="Times New Roman" w:hAnsi="Times New Roman" w:cs="Times New Roman"/>
          <w:b w:val="0"/>
          <w:color w:val="000000" w:themeColor="text1"/>
          <w:sz w:val="28"/>
          <w:szCs w:val="28"/>
        </w:rPr>
        <w:t xml:space="preserve"> ГБУЗ НСО «ГОНКТБ» </w:t>
      </w:r>
      <w:r w:rsidR="006F118E" w:rsidRPr="00972B27">
        <w:rPr>
          <w:rFonts w:ascii="Times New Roman" w:hAnsi="Times New Roman" w:cs="Times New Roman"/>
          <w:b w:val="0"/>
          <w:color w:val="000000" w:themeColor="text1"/>
          <w:sz w:val="28"/>
          <w:szCs w:val="28"/>
        </w:rPr>
        <w:t xml:space="preserve">открылось отделение дневного стационара </w:t>
      </w:r>
      <w:r w:rsidR="00CE1E34" w:rsidRPr="00972B27">
        <w:rPr>
          <w:rFonts w:ascii="Times New Roman" w:hAnsi="Times New Roman" w:cs="Times New Roman"/>
          <w:b w:val="0"/>
          <w:color w:val="000000" w:themeColor="text1"/>
          <w:sz w:val="28"/>
          <w:szCs w:val="28"/>
        </w:rPr>
        <w:t xml:space="preserve">на 15 коек </w:t>
      </w:r>
      <w:r w:rsidR="006F118E" w:rsidRPr="00972B27">
        <w:rPr>
          <w:rFonts w:ascii="Times New Roman" w:hAnsi="Times New Roman" w:cs="Times New Roman"/>
          <w:b w:val="0"/>
          <w:color w:val="000000" w:themeColor="text1"/>
          <w:sz w:val="28"/>
          <w:szCs w:val="28"/>
        </w:rPr>
        <w:t>для оказания ПМП взрослому населению с социально-значимыми инфекционными заболеваниями.</w:t>
      </w:r>
      <w:r w:rsidR="00215D8F" w:rsidRPr="00972B27">
        <w:rPr>
          <w:rFonts w:ascii="Times New Roman" w:hAnsi="Times New Roman" w:cs="Times New Roman"/>
          <w:b w:val="0"/>
          <w:color w:val="000000" w:themeColor="text1"/>
          <w:sz w:val="28"/>
          <w:szCs w:val="28"/>
        </w:rPr>
        <w:t xml:space="preserve"> </w:t>
      </w:r>
      <w:r w:rsidR="00D1078A" w:rsidRPr="00972B27">
        <w:rPr>
          <w:rFonts w:ascii="Times New Roman" w:hAnsi="Times New Roman" w:cs="Times New Roman"/>
          <w:b w:val="0"/>
          <w:color w:val="000000" w:themeColor="text1"/>
          <w:sz w:val="28"/>
          <w:szCs w:val="28"/>
        </w:rPr>
        <w:t xml:space="preserve">В </w:t>
      </w:r>
      <w:r w:rsidR="006F118E" w:rsidRPr="00972B27">
        <w:rPr>
          <w:rFonts w:ascii="Times New Roman" w:hAnsi="Times New Roman" w:cs="Times New Roman"/>
          <w:b w:val="0"/>
          <w:color w:val="000000" w:themeColor="text1"/>
          <w:sz w:val="28"/>
          <w:szCs w:val="28"/>
        </w:rPr>
        <w:t xml:space="preserve">ГБУЗ НСО «ГКП </w:t>
      </w:r>
      <w:r w:rsidR="004A0078" w:rsidRPr="00972B27">
        <w:rPr>
          <w:rFonts w:ascii="Times New Roman" w:hAnsi="Times New Roman" w:cs="Times New Roman"/>
          <w:b w:val="0"/>
          <w:color w:val="000000" w:themeColor="text1"/>
          <w:sz w:val="28"/>
          <w:szCs w:val="28"/>
        </w:rPr>
        <w:t>№</w:t>
      </w:r>
      <w:r w:rsidR="004A0078">
        <w:rPr>
          <w:rFonts w:ascii="Times New Roman" w:hAnsi="Times New Roman" w:cs="Times New Roman"/>
          <w:b w:val="0"/>
          <w:color w:val="000000" w:themeColor="text1"/>
          <w:sz w:val="28"/>
          <w:szCs w:val="28"/>
        </w:rPr>
        <w:t> </w:t>
      </w:r>
      <w:r w:rsidR="006F118E" w:rsidRPr="00972B27">
        <w:rPr>
          <w:rFonts w:ascii="Times New Roman" w:hAnsi="Times New Roman" w:cs="Times New Roman"/>
          <w:b w:val="0"/>
          <w:color w:val="000000" w:themeColor="text1"/>
          <w:sz w:val="28"/>
          <w:szCs w:val="28"/>
        </w:rPr>
        <w:t xml:space="preserve">2» открылось отделение дневного стационара для оказания ПМП взрослому населению на </w:t>
      </w:r>
      <w:r w:rsidR="00BA0D36" w:rsidRPr="00972B27">
        <w:rPr>
          <w:rFonts w:ascii="Times New Roman" w:hAnsi="Times New Roman" w:cs="Times New Roman"/>
          <w:b w:val="0"/>
          <w:color w:val="000000" w:themeColor="text1"/>
          <w:sz w:val="28"/>
          <w:szCs w:val="28"/>
        </w:rPr>
        <w:t xml:space="preserve">15 коек, работающего в две смены. </w:t>
      </w:r>
    </w:p>
    <w:p w14:paraId="3B9C6E7C" w14:textId="77777777" w:rsidR="00CA3D96" w:rsidRPr="00972B27" w:rsidRDefault="00CA3D96" w:rsidP="00791E57">
      <w:pPr>
        <w:pStyle w:val="1b"/>
        <w:widowControl w:val="0"/>
        <w:spacing w:after="0" w:line="240" w:lineRule="auto"/>
        <w:ind w:firstLine="708"/>
        <w:jc w:val="both"/>
        <w:rPr>
          <w:rFonts w:ascii="Times New Roman" w:hAnsi="Times New Roman" w:cs="Times New Roman"/>
          <w:b w:val="0"/>
          <w:color w:val="auto"/>
          <w:sz w:val="28"/>
          <w:szCs w:val="28"/>
        </w:rPr>
      </w:pPr>
    </w:p>
    <w:p w14:paraId="7B47701F" w14:textId="77777777" w:rsidR="00744097" w:rsidRPr="00972B27" w:rsidRDefault="00CA3D96" w:rsidP="00744097">
      <w:pPr>
        <w:pStyle w:val="aff0"/>
        <w:widowControl w:val="0"/>
        <w:spacing w:line="247" w:lineRule="auto"/>
        <w:jc w:val="center"/>
        <w:rPr>
          <w:rFonts w:cs="Times New Roman"/>
          <w:sz w:val="28"/>
          <w:szCs w:val="28"/>
        </w:rPr>
      </w:pPr>
      <w:r w:rsidRPr="00972B27">
        <w:rPr>
          <w:rFonts w:cs="Times New Roman"/>
          <w:sz w:val="28"/>
          <w:szCs w:val="28"/>
        </w:rPr>
        <w:t>Оказание паллиативной</w:t>
      </w:r>
      <w:r w:rsidRPr="00972B27">
        <w:rPr>
          <w:rFonts w:eastAsia="Times New Roman" w:cs="Times New Roman"/>
          <w:sz w:val="28"/>
          <w:szCs w:val="28"/>
        </w:rPr>
        <w:t xml:space="preserve"> </w:t>
      </w:r>
      <w:r w:rsidRPr="00972B27">
        <w:rPr>
          <w:rFonts w:cs="Times New Roman"/>
          <w:sz w:val="28"/>
          <w:szCs w:val="28"/>
        </w:rPr>
        <w:t>медицинской помощи</w:t>
      </w:r>
    </w:p>
    <w:p w14:paraId="7EA556BC" w14:textId="77777777" w:rsidR="00CA3D96" w:rsidRPr="00972B27" w:rsidRDefault="00CA3D96" w:rsidP="00744097">
      <w:pPr>
        <w:pStyle w:val="aff0"/>
        <w:widowControl w:val="0"/>
        <w:spacing w:line="247" w:lineRule="auto"/>
        <w:jc w:val="center"/>
        <w:rPr>
          <w:rFonts w:cs="Times New Roman"/>
          <w:sz w:val="28"/>
          <w:szCs w:val="28"/>
        </w:rPr>
      </w:pPr>
      <w:r w:rsidRPr="00972B27">
        <w:rPr>
          <w:rFonts w:cs="Times New Roman"/>
          <w:sz w:val="28"/>
          <w:szCs w:val="28"/>
        </w:rPr>
        <w:t>в амбулаторных условиях взрослым</w:t>
      </w:r>
    </w:p>
    <w:p w14:paraId="27FD65B5" w14:textId="77777777" w:rsidR="00A91095" w:rsidRPr="00972B27" w:rsidRDefault="00A91095" w:rsidP="00F431A9">
      <w:pPr>
        <w:pStyle w:val="aff0"/>
        <w:widowControl w:val="0"/>
        <w:spacing w:line="247" w:lineRule="auto"/>
        <w:jc w:val="both"/>
        <w:rPr>
          <w:rFonts w:cs="Times New Roman"/>
          <w:sz w:val="28"/>
          <w:szCs w:val="28"/>
        </w:rPr>
      </w:pPr>
    </w:p>
    <w:p w14:paraId="3F338A86" w14:textId="1776C690" w:rsidR="00486198" w:rsidRDefault="00CA3D96" w:rsidP="00EC159D">
      <w:pPr>
        <w:pStyle w:val="aff0"/>
        <w:widowControl w:val="0"/>
        <w:spacing w:line="247" w:lineRule="auto"/>
        <w:ind w:firstLine="709"/>
        <w:jc w:val="both"/>
        <w:rPr>
          <w:rFonts w:cs="Times New Roman"/>
          <w:color w:val="000000"/>
          <w:sz w:val="28"/>
          <w:szCs w:val="28"/>
          <w:shd w:val="clear" w:color="auto" w:fill="FFFFFF"/>
        </w:rPr>
      </w:pPr>
      <w:r w:rsidRPr="00EC159D">
        <w:rPr>
          <w:rFonts w:cs="Times New Roman"/>
          <w:sz w:val="28"/>
          <w:szCs w:val="28"/>
        </w:rPr>
        <w:t xml:space="preserve">Оказание ПМП в амбулаторных условиях взрослым в </w:t>
      </w:r>
      <w:r w:rsidR="00EC159D" w:rsidRPr="00EC159D">
        <w:rPr>
          <w:rFonts w:cs="Times New Roman"/>
          <w:sz w:val="28"/>
          <w:szCs w:val="28"/>
        </w:rPr>
        <w:t xml:space="preserve">2022 </w:t>
      </w:r>
      <w:r w:rsidRPr="00EC159D">
        <w:rPr>
          <w:rFonts w:cs="Times New Roman"/>
          <w:sz w:val="28"/>
          <w:szCs w:val="28"/>
        </w:rPr>
        <w:t xml:space="preserve">году осуществлялось в </w:t>
      </w:r>
      <w:r w:rsidR="00EC159D" w:rsidRPr="00EC159D">
        <w:rPr>
          <w:rFonts w:cs="Times New Roman"/>
          <w:sz w:val="28"/>
          <w:szCs w:val="28"/>
        </w:rPr>
        <w:t xml:space="preserve">22 </w:t>
      </w:r>
      <w:r w:rsidR="005A322D" w:rsidRPr="00EC159D">
        <w:rPr>
          <w:rFonts w:cs="Times New Roman"/>
          <w:sz w:val="28"/>
          <w:szCs w:val="28"/>
        </w:rPr>
        <w:t>кабинетах</w:t>
      </w:r>
      <w:r w:rsidRPr="00EC159D">
        <w:rPr>
          <w:rFonts w:cs="Times New Roman"/>
          <w:sz w:val="28"/>
          <w:szCs w:val="28"/>
        </w:rPr>
        <w:t xml:space="preserve"> </w:t>
      </w:r>
      <w:r w:rsidR="002F795A" w:rsidRPr="00EC159D">
        <w:rPr>
          <w:rFonts w:cs="Times New Roman"/>
          <w:sz w:val="28"/>
          <w:szCs w:val="28"/>
        </w:rPr>
        <w:t xml:space="preserve">паллиативной медицинской помощи </w:t>
      </w:r>
      <w:r w:rsidR="005A322D" w:rsidRPr="00EC159D">
        <w:rPr>
          <w:rFonts w:cs="Times New Roman"/>
          <w:sz w:val="28"/>
          <w:szCs w:val="28"/>
        </w:rPr>
        <w:t xml:space="preserve">на базе </w:t>
      </w:r>
      <w:r w:rsidR="00EC159D" w:rsidRPr="00EC159D">
        <w:rPr>
          <w:rFonts w:cs="Times New Roman"/>
          <w:sz w:val="28"/>
          <w:szCs w:val="28"/>
        </w:rPr>
        <w:t>22 г</w:t>
      </w:r>
      <w:r w:rsidR="00EC159D" w:rsidRPr="00EC159D">
        <w:rPr>
          <w:rFonts w:cs="Times New Roman"/>
          <w:color w:val="000000"/>
          <w:sz w:val="28"/>
          <w:szCs w:val="28"/>
          <w:shd w:val="clear" w:color="auto" w:fill="FFFFFF"/>
        </w:rPr>
        <w:t xml:space="preserve">осударственных </w:t>
      </w:r>
      <w:r w:rsidR="002C7A94">
        <w:rPr>
          <w:rFonts w:cs="Times New Roman"/>
          <w:color w:val="000000"/>
          <w:sz w:val="28"/>
          <w:szCs w:val="28"/>
          <w:shd w:val="clear" w:color="auto" w:fill="FFFFFF"/>
        </w:rPr>
        <w:t>медицинских организаций</w:t>
      </w:r>
      <w:r w:rsidR="002C7A94" w:rsidRPr="00EC159D">
        <w:rPr>
          <w:rFonts w:cs="Times New Roman"/>
          <w:color w:val="000000"/>
          <w:sz w:val="28"/>
          <w:szCs w:val="28"/>
          <w:shd w:val="clear" w:color="auto" w:fill="FFFFFF"/>
        </w:rPr>
        <w:t xml:space="preserve"> </w:t>
      </w:r>
      <w:r w:rsidR="00EC159D" w:rsidRPr="00EC159D">
        <w:rPr>
          <w:rFonts w:cs="Times New Roman"/>
          <w:color w:val="000000"/>
          <w:sz w:val="28"/>
          <w:szCs w:val="28"/>
          <w:shd w:val="clear" w:color="auto" w:fill="FFFFFF"/>
        </w:rPr>
        <w:t>Новосибирской области</w:t>
      </w:r>
      <w:r w:rsidR="002C7A94">
        <w:rPr>
          <w:rFonts w:cs="Times New Roman"/>
          <w:color w:val="000000"/>
          <w:sz w:val="28"/>
          <w:szCs w:val="28"/>
          <w:shd w:val="clear" w:color="auto" w:fill="FFFFFF"/>
        </w:rPr>
        <w:t>.</w:t>
      </w:r>
    </w:p>
    <w:p w14:paraId="3756123E" w14:textId="77777777" w:rsidR="00EC159D" w:rsidRPr="00EC159D" w:rsidRDefault="00EC159D" w:rsidP="00EC159D">
      <w:pPr>
        <w:pStyle w:val="aff0"/>
        <w:widowControl w:val="0"/>
        <w:spacing w:line="247" w:lineRule="auto"/>
        <w:ind w:firstLine="709"/>
        <w:jc w:val="both"/>
        <w:rPr>
          <w:rFonts w:cs="Times New Roman"/>
          <w:sz w:val="28"/>
          <w:szCs w:val="28"/>
        </w:rPr>
      </w:pPr>
    </w:p>
    <w:p w14:paraId="7C06AD03" w14:textId="3804506A" w:rsidR="004B6B78" w:rsidRPr="00972B27" w:rsidRDefault="00A61374" w:rsidP="004B6B78">
      <w:pPr>
        <w:pStyle w:val="aff0"/>
        <w:widowControl w:val="0"/>
        <w:spacing w:line="247" w:lineRule="auto"/>
        <w:ind w:firstLine="709"/>
        <w:jc w:val="center"/>
        <w:rPr>
          <w:rFonts w:cs="Times New Roman"/>
          <w:sz w:val="28"/>
          <w:szCs w:val="28"/>
        </w:rPr>
      </w:pPr>
      <w:r w:rsidRPr="00972B27">
        <w:rPr>
          <w:rFonts w:cs="Times New Roman"/>
          <w:sz w:val="28"/>
          <w:szCs w:val="28"/>
        </w:rPr>
        <w:t>Объем ПМП, оказанной в</w:t>
      </w:r>
      <w:r w:rsidR="004B6B78" w:rsidRPr="00972B27">
        <w:rPr>
          <w:rFonts w:cs="Times New Roman"/>
          <w:sz w:val="28"/>
          <w:szCs w:val="28"/>
        </w:rPr>
        <w:t>зрослому населению в 202</w:t>
      </w:r>
      <w:r w:rsidR="00EC159D">
        <w:rPr>
          <w:rFonts w:cs="Times New Roman"/>
          <w:sz w:val="28"/>
          <w:szCs w:val="28"/>
        </w:rPr>
        <w:t>2</w:t>
      </w:r>
      <w:r w:rsidR="004B6B78" w:rsidRPr="00972B27">
        <w:rPr>
          <w:rFonts w:cs="Times New Roman"/>
          <w:sz w:val="28"/>
          <w:szCs w:val="28"/>
        </w:rPr>
        <w:t xml:space="preserve"> году</w:t>
      </w:r>
    </w:p>
    <w:p w14:paraId="272839C9" w14:textId="77777777" w:rsidR="00B705C8" w:rsidRPr="00972B27" w:rsidRDefault="00B705C8" w:rsidP="004B6B78">
      <w:pPr>
        <w:pStyle w:val="aff0"/>
        <w:widowControl w:val="0"/>
        <w:spacing w:line="247" w:lineRule="auto"/>
        <w:ind w:firstLine="709"/>
        <w:jc w:val="center"/>
        <w:rPr>
          <w:rFonts w:cs="Times New Roman"/>
          <w:sz w:val="28"/>
          <w:szCs w:val="28"/>
        </w:rPr>
      </w:pPr>
    </w:p>
    <w:p w14:paraId="4D3DAADC" w14:textId="36C1D085" w:rsidR="00B705C8" w:rsidRPr="00972B27" w:rsidRDefault="000B3EE1" w:rsidP="00291EF2">
      <w:pPr>
        <w:widowControl w:val="0"/>
        <w:spacing w:line="240" w:lineRule="auto"/>
        <w:ind w:firstLine="708"/>
        <w:jc w:val="both"/>
        <w:rPr>
          <w:rFonts w:ascii="Times New Roman" w:eastAsia="Times New Roman" w:hAnsi="Times New Roman" w:cs="Times New Roman"/>
          <w:sz w:val="28"/>
          <w:szCs w:val="28"/>
          <w:lang w:eastAsia="en-US"/>
        </w:rPr>
      </w:pPr>
      <w:r w:rsidRPr="00972B27">
        <w:rPr>
          <w:rFonts w:ascii="Times New Roman" w:hAnsi="Times New Roman" w:cs="Times New Roman"/>
          <w:sz w:val="28"/>
          <w:szCs w:val="28"/>
        </w:rPr>
        <w:t xml:space="preserve">На </w:t>
      </w:r>
      <w:r w:rsidR="00B705C8" w:rsidRPr="00972B27">
        <w:rPr>
          <w:rFonts w:ascii="Times New Roman" w:hAnsi="Times New Roman" w:cs="Times New Roman"/>
          <w:sz w:val="28"/>
          <w:szCs w:val="28"/>
        </w:rPr>
        <w:t>территории Новоси</w:t>
      </w:r>
      <w:r w:rsidR="00FA000A" w:rsidRPr="00972B27">
        <w:rPr>
          <w:rFonts w:ascii="Times New Roman" w:hAnsi="Times New Roman" w:cs="Times New Roman"/>
          <w:sz w:val="28"/>
          <w:szCs w:val="28"/>
        </w:rPr>
        <w:t>бирской области функционирует 2</w:t>
      </w:r>
      <w:r w:rsidR="00CF5849" w:rsidRPr="00972B27">
        <w:rPr>
          <w:rFonts w:ascii="Times New Roman" w:hAnsi="Times New Roman" w:cs="Times New Roman"/>
          <w:sz w:val="28"/>
          <w:szCs w:val="28"/>
        </w:rPr>
        <w:t>2</w:t>
      </w:r>
      <w:r w:rsidR="00B705C8" w:rsidRPr="00972B27">
        <w:rPr>
          <w:rFonts w:ascii="Times New Roman" w:hAnsi="Times New Roman" w:cs="Times New Roman"/>
          <w:sz w:val="28"/>
          <w:szCs w:val="28"/>
        </w:rPr>
        <w:t xml:space="preserve"> кабинетов паллиативной медицинской помощи </w:t>
      </w:r>
      <w:r w:rsidRPr="00972B27">
        <w:rPr>
          <w:rFonts w:ascii="Times New Roman" w:hAnsi="Times New Roman" w:cs="Times New Roman"/>
          <w:sz w:val="28"/>
          <w:szCs w:val="28"/>
        </w:rPr>
        <w:t xml:space="preserve">на базе следующих </w:t>
      </w:r>
      <w:r w:rsidR="002C7A94">
        <w:rPr>
          <w:rFonts w:ascii="Times New Roman" w:hAnsi="Times New Roman" w:cs="Times New Roman"/>
          <w:sz w:val="28"/>
          <w:szCs w:val="28"/>
        </w:rPr>
        <w:t xml:space="preserve">государственных </w:t>
      </w:r>
      <w:r w:rsidRPr="00972B27">
        <w:rPr>
          <w:rFonts w:ascii="Times New Roman" w:hAnsi="Times New Roman" w:cs="Times New Roman"/>
          <w:sz w:val="28"/>
          <w:szCs w:val="28"/>
        </w:rPr>
        <w:t>медицинских организация</w:t>
      </w:r>
      <w:r w:rsidR="00F17903" w:rsidRPr="00972B27">
        <w:rPr>
          <w:rFonts w:ascii="Times New Roman" w:hAnsi="Times New Roman" w:cs="Times New Roman"/>
          <w:sz w:val="28"/>
          <w:szCs w:val="28"/>
        </w:rPr>
        <w:t>х</w:t>
      </w:r>
      <w:r w:rsidR="002C7A94">
        <w:rPr>
          <w:rFonts w:ascii="Times New Roman" w:hAnsi="Times New Roman" w:cs="Times New Roman"/>
          <w:sz w:val="28"/>
          <w:szCs w:val="28"/>
        </w:rPr>
        <w:t xml:space="preserve"> Новосибирской области</w:t>
      </w:r>
      <w:r w:rsidRPr="00972B27">
        <w:rPr>
          <w:rFonts w:ascii="Times New Roman" w:hAnsi="Times New Roman" w:cs="Times New Roman"/>
          <w:sz w:val="28"/>
          <w:szCs w:val="28"/>
        </w:rPr>
        <w:t>:</w:t>
      </w:r>
      <w:r w:rsidR="00B705C8" w:rsidRPr="00972B27">
        <w:rPr>
          <w:rFonts w:ascii="Times New Roman" w:hAnsi="Times New Roman" w:cs="Times New Roman"/>
          <w:sz w:val="28"/>
          <w:szCs w:val="28"/>
        </w:rPr>
        <w:t xml:space="preserve"> </w:t>
      </w:r>
      <w:r w:rsidR="00CF5849" w:rsidRPr="00972B27">
        <w:rPr>
          <w:rFonts w:ascii="Times New Roman" w:eastAsia="Times New Roman" w:hAnsi="Times New Roman" w:cs="Times New Roman"/>
          <w:sz w:val="28"/>
          <w:szCs w:val="28"/>
          <w:lang w:eastAsia="en-US"/>
        </w:rPr>
        <w:t xml:space="preserve">ГБУЗ НСО «ГКП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CF5849" w:rsidRPr="00972B27">
        <w:rPr>
          <w:rFonts w:ascii="Times New Roman" w:eastAsia="Times New Roman" w:hAnsi="Times New Roman" w:cs="Times New Roman"/>
          <w:sz w:val="28"/>
          <w:szCs w:val="28"/>
          <w:lang w:eastAsia="en-US"/>
        </w:rPr>
        <w:t xml:space="preserve">1», </w:t>
      </w:r>
      <w:r w:rsidR="00486198" w:rsidRPr="00972B27">
        <w:rPr>
          <w:rFonts w:ascii="Times New Roman" w:eastAsia="Times New Roman" w:hAnsi="Times New Roman" w:cs="Times New Roman"/>
          <w:sz w:val="28"/>
          <w:szCs w:val="28"/>
          <w:lang w:eastAsia="en-US"/>
        </w:rPr>
        <w:t xml:space="preserve">ГБУЗ НСО «ГКБ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486198" w:rsidRPr="00972B27">
        <w:rPr>
          <w:rFonts w:ascii="Times New Roman" w:eastAsia="Times New Roman" w:hAnsi="Times New Roman" w:cs="Times New Roman"/>
          <w:sz w:val="28"/>
          <w:szCs w:val="28"/>
          <w:lang w:eastAsia="en-US"/>
        </w:rPr>
        <w:t xml:space="preserve">2», </w:t>
      </w:r>
      <w:r w:rsidR="003C4188" w:rsidRPr="00972B27">
        <w:rPr>
          <w:rFonts w:ascii="Times New Roman" w:eastAsia="Times New Roman" w:hAnsi="Times New Roman" w:cs="Times New Roman"/>
          <w:sz w:val="28"/>
          <w:szCs w:val="28"/>
          <w:lang w:eastAsia="en-US"/>
        </w:rPr>
        <w:t xml:space="preserve">ГБУЗ НСО «ГКП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3C4188" w:rsidRPr="00972B27">
        <w:rPr>
          <w:rFonts w:ascii="Times New Roman" w:eastAsia="Times New Roman" w:hAnsi="Times New Roman" w:cs="Times New Roman"/>
          <w:sz w:val="28"/>
          <w:szCs w:val="28"/>
          <w:lang w:eastAsia="en-US"/>
        </w:rPr>
        <w:t xml:space="preserve">24», </w:t>
      </w:r>
      <w:r w:rsidR="00486198" w:rsidRPr="00972B27">
        <w:rPr>
          <w:rFonts w:ascii="Times New Roman" w:eastAsia="Times New Roman" w:hAnsi="Times New Roman" w:cs="Times New Roman"/>
          <w:sz w:val="28"/>
          <w:szCs w:val="28"/>
          <w:lang w:eastAsia="en-US"/>
        </w:rPr>
        <w:t xml:space="preserve">ГБУЗ НСО «ККДП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486198" w:rsidRPr="00972B27">
        <w:rPr>
          <w:rFonts w:ascii="Times New Roman" w:eastAsia="Times New Roman" w:hAnsi="Times New Roman" w:cs="Times New Roman"/>
          <w:sz w:val="28"/>
          <w:szCs w:val="28"/>
          <w:lang w:eastAsia="en-US"/>
        </w:rPr>
        <w:t xml:space="preserve">27», ГБУЗ НСО «ГКП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486198" w:rsidRPr="00972B27">
        <w:rPr>
          <w:rFonts w:ascii="Times New Roman" w:eastAsia="Times New Roman" w:hAnsi="Times New Roman" w:cs="Times New Roman"/>
          <w:sz w:val="28"/>
          <w:szCs w:val="28"/>
          <w:lang w:eastAsia="en-US"/>
        </w:rPr>
        <w:t xml:space="preserve">20», ГБУЗ НСО «БЦГБ», ГБУЗ НСО «ГКП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486198" w:rsidRPr="00972B27">
        <w:rPr>
          <w:rFonts w:ascii="Times New Roman" w:eastAsia="Times New Roman" w:hAnsi="Times New Roman" w:cs="Times New Roman"/>
          <w:sz w:val="28"/>
          <w:szCs w:val="28"/>
          <w:lang w:eastAsia="en-US"/>
        </w:rPr>
        <w:t xml:space="preserve">16», ГБУЗ НСО «ГКП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486198" w:rsidRPr="00972B27">
        <w:rPr>
          <w:rFonts w:ascii="Times New Roman" w:eastAsia="Times New Roman" w:hAnsi="Times New Roman" w:cs="Times New Roman"/>
          <w:sz w:val="28"/>
          <w:szCs w:val="28"/>
          <w:lang w:eastAsia="en-US"/>
        </w:rPr>
        <w:t xml:space="preserve">29», ГБУЗ НСО «ГКП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486198" w:rsidRPr="00972B27">
        <w:rPr>
          <w:rFonts w:ascii="Times New Roman" w:eastAsia="Times New Roman" w:hAnsi="Times New Roman" w:cs="Times New Roman"/>
          <w:sz w:val="28"/>
          <w:szCs w:val="28"/>
          <w:lang w:eastAsia="en-US"/>
        </w:rPr>
        <w:t xml:space="preserve">7», ГБУЗ НСО «ГВВ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486198" w:rsidRPr="00972B27">
        <w:rPr>
          <w:rFonts w:ascii="Times New Roman" w:eastAsia="Times New Roman" w:hAnsi="Times New Roman" w:cs="Times New Roman"/>
          <w:sz w:val="28"/>
          <w:szCs w:val="28"/>
          <w:lang w:eastAsia="en-US"/>
        </w:rPr>
        <w:t xml:space="preserve">3», ГБУЗ НСО «ГКП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486198" w:rsidRPr="00972B27">
        <w:rPr>
          <w:rFonts w:ascii="Times New Roman" w:eastAsia="Times New Roman" w:hAnsi="Times New Roman" w:cs="Times New Roman"/>
          <w:sz w:val="28"/>
          <w:szCs w:val="28"/>
          <w:lang w:eastAsia="en-US"/>
        </w:rPr>
        <w:t xml:space="preserve">14», </w:t>
      </w:r>
      <w:r w:rsidR="00F17903" w:rsidRPr="00972B27">
        <w:rPr>
          <w:rFonts w:ascii="Times New Roman" w:eastAsia="Times New Roman" w:hAnsi="Times New Roman" w:cs="Times New Roman"/>
          <w:sz w:val="28"/>
          <w:szCs w:val="28"/>
          <w:lang w:eastAsia="en-US"/>
        </w:rPr>
        <w:t xml:space="preserve">ГБУЗ НСО «ГКП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F17903" w:rsidRPr="00972B27">
        <w:rPr>
          <w:rFonts w:ascii="Times New Roman" w:eastAsia="Times New Roman" w:hAnsi="Times New Roman" w:cs="Times New Roman"/>
          <w:sz w:val="28"/>
          <w:szCs w:val="28"/>
          <w:lang w:eastAsia="en-US"/>
        </w:rPr>
        <w:t>21», ГБУЗ НСО «</w:t>
      </w:r>
      <w:r w:rsidR="004A0078" w:rsidRPr="00972B27">
        <w:rPr>
          <w:rFonts w:ascii="Times New Roman" w:eastAsia="Times New Roman" w:hAnsi="Times New Roman" w:cs="Times New Roman"/>
          <w:sz w:val="28"/>
          <w:szCs w:val="28"/>
          <w:lang w:eastAsia="en-US"/>
        </w:rPr>
        <w:t>ГКП</w:t>
      </w:r>
      <w:r w:rsidR="004A0078">
        <w:rPr>
          <w:rFonts w:ascii="Times New Roman" w:eastAsia="Times New Roman" w:hAnsi="Times New Roman" w:cs="Times New Roman"/>
          <w:sz w:val="28"/>
          <w:szCs w:val="28"/>
          <w:lang w:eastAsia="en-US"/>
        </w:rPr>
        <w:t xml:space="preserve"> № </w:t>
      </w:r>
      <w:r w:rsidR="00F17903" w:rsidRPr="00972B27">
        <w:rPr>
          <w:rFonts w:ascii="Times New Roman" w:eastAsia="Times New Roman" w:hAnsi="Times New Roman" w:cs="Times New Roman"/>
          <w:sz w:val="28"/>
          <w:szCs w:val="28"/>
          <w:lang w:eastAsia="en-US"/>
        </w:rPr>
        <w:t>18», ГБУЗ НСО «ГКП №</w:t>
      </w:r>
      <w:r w:rsidR="004A0078">
        <w:rPr>
          <w:rFonts w:ascii="Times New Roman" w:eastAsia="Times New Roman" w:hAnsi="Times New Roman" w:cs="Times New Roman"/>
          <w:sz w:val="28"/>
          <w:szCs w:val="28"/>
          <w:lang w:eastAsia="en-US"/>
        </w:rPr>
        <w:t> </w:t>
      </w:r>
      <w:r w:rsidR="00F17903" w:rsidRPr="00972B27">
        <w:rPr>
          <w:rFonts w:ascii="Times New Roman" w:eastAsia="Times New Roman" w:hAnsi="Times New Roman" w:cs="Times New Roman"/>
          <w:sz w:val="28"/>
          <w:szCs w:val="28"/>
          <w:lang w:eastAsia="en-US"/>
        </w:rPr>
        <w:t xml:space="preserve">22», ГБУЗ НСО «ГКП </w:t>
      </w:r>
      <w:r w:rsidR="004A0078" w:rsidRPr="00972B27">
        <w:rPr>
          <w:rFonts w:ascii="Times New Roman" w:eastAsia="Times New Roman" w:hAnsi="Times New Roman" w:cs="Times New Roman"/>
          <w:sz w:val="28"/>
          <w:szCs w:val="28"/>
          <w:lang w:eastAsia="en-US"/>
        </w:rPr>
        <w:t>№</w:t>
      </w:r>
      <w:r w:rsidR="004A0078">
        <w:rPr>
          <w:rFonts w:ascii="Times New Roman" w:eastAsia="Times New Roman" w:hAnsi="Times New Roman" w:cs="Times New Roman"/>
          <w:sz w:val="28"/>
          <w:szCs w:val="28"/>
          <w:lang w:eastAsia="en-US"/>
        </w:rPr>
        <w:t> </w:t>
      </w:r>
      <w:r w:rsidR="00F17903" w:rsidRPr="00972B27">
        <w:rPr>
          <w:rFonts w:ascii="Times New Roman" w:eastAsia="Times New Roman" w:hAnsi="Times New Roman" w:cs="Times New Roman"/>
          <w:sz w:val="28"/>
          <w:szCs w:val="28"/>
          <w:lang w:eastAsia="en-US"/>
        </w:rPr>
        <w:t xml:space="preserve">2», </w:t>
      </w:r>
      <w:r w:rsidR="00486198" w:rsidRPr="00972B27">
        <w:rPr>
          <w:rFonts w:ascii="Times New Roman" w:eastAsia="Times New Roman" w:hAnsi="Times New Roman" w:cs="Times New Roman"/>
          <w:sz w:val="28"/>
          <w:szCs w:val="28"/>
          <w:lang w:eastAsia="en-US"/>
        </w:rPr>
        <w:t>ГБУЗ НСО «Усть-Таркская ЦРБ», ГБУЗ НСО» Куйбышевская ЦРБ»,</w:t>
      </w:r>
      <w:r w:rsidR="00F17903" w:rsidRPr="00972B27">
        <w:rPr>
          <w:rFonts w:ascii="Times New Roman" w:eastAsia="Times New Roman" w:hAnsi="Times New Roman" w:cs="Times New Roman"/>
          <w:sz w:val="28"/>
          <w:szCs w:val="28"/>
          <w:lang w:eastAsia="en-US"/>
        </w:rPr>
        <w:t xml:space="preserve"> </w:t>
      </w:r>
      <w:r w:rsidR="00486198" w:rsidRPr="00972B27">
        <w:rPr>
          <w:rFonts w:ascii="Times New Roman" w:eastAsia="Times New Roman" w:hAnsi="Times New Roman" w:cs="Times New Roman"/>
          <w:sz w:val="28"/>
          <w:szCs w:val="28"/>
          <w:lang w:eastAsia="en-US"/>
        </w:rPr>
        <w:t>ГБУЗ НСО «Татарская ЦРБ</w:t>
      </w:r>
      <w:r w:rsidR="00290C56">
        <w:rPr>
          <w:rFonts w:ascii="Times New Roman" w:eastAsia="Times New Roman" w:hAnsi="Times New Roman" w:cs="Times New Roman"/>
          <w:sz w:val="28"/>
          <w:szCs w:val="28"/>
          <w:lang w:eastAsia="en-US"/>
        </w:rPr>
        <w:t xml:space="preserve"> им. 70-лет</w:t>
      </w:r>
      <w:r w:rsidR="00575EB4">
        <w:rPr>
          <w:rFonts w:ascii="Times New Roman" w:eastAsia="Times New Roman" w:hAnsi="Times New Roman" w:cs="Times New Roman"/>
          <w:sz w:val="28"/>
          <w:szCs w:val="28"/>
          <w:lang w:eastAsia="en-US"/>
        </w:rPr>
        <w:t>ия</w:t>
      </w:r>
      <w:r w:rsidR="00290C56">
        <w:rPr>
          <w:rFonts w:ascii="Times New Roman" w:eastAsia="Times New Roman" w:hAnsi="Times New Roman" w:cs="Times New Roman"/>
          <w:sz w:val="28"/>
          <w:szCs w:val="28"/>
          <w:lang w:eastAsia="en-US"/>
        </w:rPr>
        <w:t xml:space="preserve"> НСО</w:t>
      </w:r>
      <w:r w:rsidR="00486198" w:rsidRPr="00972B27">
        <w:rPr>
          <w:rFonts w:ascii="Times New Roman" w:eastAsia="Times New Roman" w:hAnsi="Times New Roman" w:cs="Times New Roman"/>
          <w:sz w:val="28"/>
          <w:szCs w:val="28"/>
          <w:lang w:eastAsia="en-US"/>
        </w:rPr>
        <w:t xml:space="preserve">», </w:t>
      </w:r>
      <w:r w:rsidR="00682CE2" w:rsidRPr="00972B27">
        <w:rPr>
          <w:rFonts w:ascii="Times New Roman" w:hAnsi="Times New Roman" w:cs="Times New Roman"/>
          <w:sz w:val="28"/>
          <w:szCs w:val="28"/>
        </w:rPr>
        <w:t>ГБУЗ НСО «</w:t>
      </w:r>
      <w:r w:rsidR="003C4188" w:rsidRPr="00972B27">
        <w:rPr>
          <w:rFonts w:ascii="Times New Roman" w:hAnsi="Times New Roman" w:cs="Times New Roman"/>
          <w:sz w:val="28"/>
          <w:szCs w:val="28"/>
        </w:rPr>
        <w:t xml:space="preserve">Купинская </w:t>
      </w:r>
      <w:r w:rsidR="00682CE2" w:rsidRPr="00972B27">
        <w:rPr>
          <w:rFonts w:ascii="Times New Roman" w:hAnsi="Times New Roman" w:cs="Times New Roman"/>
          <w:sz w:val="28"/>
          <w:szCs w:val="28"/>
        </w:rPr>
        <w:t>ЦРБ»,</w:t>
      </w:r>
      <w:r w:rsidR="003C4188" w:rsidRPr="00972B27">
        <w:rPr>
          <w:rFonts w:ascii="Times New Roman" w:hAnsi="Times New Roman" w:cs="Times New Roman"/>
          <w:sz w:val="28"/>
          <w:szCs w:val="28"/>
        </w:rPr>
        <w:t xml:space="preserve"> </w:t>
      </w:r>
      <w:r w:rsidR="00486198" w:rsidRPr="00972B27">
        <w:rPr>
          <w:rFonts w:ascii="Times New Roman" w:eastAsia="Times New Roman" w:hAnsi="Times New Roman" w:cs="Times New Roman"/>
          <w:sz w:val="28"/>
          <w:szCs w:val="28"/>
          <w:lang w:eastAsia="en-US"/>
        </w:rPr>
        <w:t>ГБУЗ НСО «Барабинская ЦРБ</w:t>
      </w:r>
      <w:r w:rsidR="003C4188" w:rsidRPr="00972B27">
        <w:rPr>
          <w:rFonts w:ascii="Times New Roman" w:eastAsia="Times New Roman" w:hAnsi="Times New Roman" w:cs="Times New Roman"/>
          <w:sz w:val="28"/>
          <w:szCs w:val="28"/>
          <w:lang w:eastAsia="en-US"/>
        </w:rPr>
        <w:t>»</w:t>
      </w:r>
      <w:r w:rsidR="00CF5849" w:rsidRPr="00972B27">
        <w:rPr>
          <w:rFonts w:ascii="Times New Roman" w:eastAsia="Times New Roman" w:hAnsi="Times New Roman" w:cs="Times New Roman"/>
          <w:sz w:val="28"/>
          <w:szCs w:val="28"/>
          <w:lang w:eastAsia="en-US"/>
        </w:rPr>
        <w:t xml:space="preserve">, </w:t>
      </w:r>
      <w:r w:rsidR="00574300" w:rsidRPr="00972B27">
        <w:rPr>
          <w:rFonts w:ascii="Times New Roman" w:eastAsia="Times New Roman" w:hAnsi="Times New Roman" w:cs="Times New Roman"/>
          <w:sz w:val="28"/>
          <w:szCs w:val="28"/>
          <w:lang w:eastAsia="en-US"/>
        </w:rPr>
        <w:t>ГБУЗ НСО «Ордынская ЦРБ»</w:t>
      </w:r>
      <w:r w:rsidR="00CF5849" w:rsidRPr="00972B27">
        <w:rPr>
          <w:rFonts w:ascii="Times New Roman" w:eastAsia="Times New Roman" w:hAnsi="Times New Roman" w:cs="Times New Roman"/>
          <w:sz w:val="28"/>
          <w:szCs w:val="28"/>
          <w:lang w:eastAsia="en-US"/>
        </w:rPr>
        <w:t xml:space="preserve">, ГБУЗ НСО </w:t>
      </w:r>
      <w:r w:rsidR="00CF5849" w:rsidRPr="00972B27">
        <w:rPr>
          <w:rFonts w:ascii="Times New Roman" w:eastAsia="Times New Roman" w:hAnsi="Times New Roman" w:cs="Times New Roman"/>
          <w:sz w:val="28"/>
          <w:szCs w:val="28"/>
          <w:lang w:eastAsia="en-US"/>
        </w:rPr>
        <w:lastRenderedPageBreak/>
        <w:t>«Карасукская ЦРБ».</w:t>
      </w:r>
    </w:p>
    <w:p w14:paraId="51D0A7C4" w14:textId="77777777" w:rsidR="001835C7" w:rsidRPr="00972B27" w:rsidRDefault="00291A52" w:rsidP="00486198">
      <w:pPr>
        <w:pStyle w:val="aff0"/>
        <w:widowControl w:val="0"/>
        <w:spacing w:line="247" w:lineRule="auto"/>
        <w:ind w:firstLine="709"/>
        <w:jc w:val="both"/>
        <w:rPr>
          <w:rFonts w:cs="Times New Roman"/>
          <w:sz w:val="28"/>
          <w:szCs w:val="28"/>
        </w:rPr>
      </w:pPr>
      <w:r w:rsidRPr="00972B27">
        <w:rPr>
          <w:rFonts w:cs="Times New Roman"/>
          <w:sz w:val="28"/>
          <w:szCs w:val="28"/>
        </w:rPr>
        <w:t>Выполнение планового</w:t>
      </w:r>
      <w:r w:rsidR="00B46401" w:rsidRPr="00972B27">
        <w:rPr>
          <w:rFonts w:cs="Times New Roman"/>
          <w:sz w:val="28"/>
          <w:szCs w:val="28"/>
        </w:rPr>
        <w:t xml:space="preserve"> </w:t>
      </w:r>
      <w:r w:rsidR="003C4188" w:rsidRPr="00972B27">
        <w:rPr>
          <w:rFonts w:cs="Times New Roman"/>
          <w:sz w:val="28"/>
          <w:szCs w:val="28"/>
        </w:rPr>
        <w:t>количества</w:t>
      </w:r>
      <w:r w:rsidR="001835C7" w:rsidRPr="00972B27">
        <w:rPr>
          <w:rFonts w:cs="Times New Roman"/>
          <w:sz w:val="28"/>
          <w:szCs w:val="28"/>
        </w:rPr>
        <w:t xml:space="preserve"> </w:t>
      </w:r>
      <w:r w:rsidR="00347D2E" w:rsidRPr="00972B27">
        <w:rPr>
          <w:rFonts w:cs="Times New Roman"/>
          <w:sz w:val="28"/>
          <w:szCs w:val="28"/>
        </w:rPr>
        <w:t>посещений</w:t>
      </w:r>
      <w:r w:rsidR="001E5268" w:rsidRPr="00972B27">
        <w:rPr>
          <w:rFonts w:cs="Times New Roman"/>
          <w:sz w:val="28"/>
          <w:szCs w:val="28"/>
        </w:rPr>
        <w:t xml:space="preserve"> </w:t>
      </w:r>
      <w:r w:rsidR="0065702D" w:rsidRPr="00972B27">
        <w:rPr>
          <w:rFonts w:cs="Times New Roman"/>
          <w:sz w:val="28"/>
          <w:szCs w:val="28"/>
        </w:rPr>
        <w:t xml:space="preserve">ПМП </w:t>
      </w:r>
      <w:r w:rsidR="001E5268" w:rsidRPr="00972B27">
        <w:rPr>
          <w:rFonts w:cs="Times New Roman"/>
          <w:sz w:val="28"/>
          <w:szCs w:val="28"/>
        </w:rPr>
        <w:t>в амбулаторных условиях</w:t>
      </w:r>
      <w:r w:rsidR="00347D2E" w:rsidRPr="00972B27">
        <w:rPr>
          <w:rFonts w:cs="Times New Roman"/>
          <w:sz w:val="28"/>
          <w:szCs w:val="28"/>
        </w:rPr>
        <w:t xml:space="preserve"> </w:t>
      </w:r>
      <w:r w:rsidR="001835C7" w:rsidRPr="00972B27">
        <w:rPr>
          <w:rFonts w:cs="Times New Roman"/>
          <w:sz w:val="28"/>
          <w:szCs w:val="28"/>
        </w:rPr>
        <w:t xml:space="preserve">составило 10965, фактическое </w:t>
      </w:r>
      <w:r w:rsidR="00347D2E" w:rsidRPr="00972B27">
        <w:rPr>
          <w:rFonts w:cs="Times New Roman"/>
          <w:sz w:val="28"/>
          <w:szCs w:val="28"/>
        </w:rPr>
        <w:t xml:space="preserve">количество посещений составило </w:t>
      </w:r>
      <w:r w:rsidR="001835C7" w:rsidRPr="00972B27">
        <w:rPr>
          <w:rFonts w:cs="Times New Roman"/>
          <w:sz w:val="28"/>
          <w:szCs w:val="28"/>
        </w:rPr>
        <w:t>9509, процент выполнения посещений составил 87%.</w:t>
      </w:r>
    </w:p>
    <w:p w14:paraId="4CC0EEFB" w14:textId="77777777" w:rsidR="00F51C4C" w:rsidRPr="00972B27" w:rsidRDefault="00F51C4C" w:rsidP="00471C2F">
      <w:pPr>
        <w:widowControl w:val="0"/>
        <w:spacing w:line="240" w:lineRule="auto"/>
        <w:rPr>
          <w:rFonts w:ascii="Times New Roman" w:hAnsi="Times New Roman" w:cs="Times New Roman"/>
          <w:sz w:val="28"/>
          <w:szCs w:val="28"/>
        </w:rPr>
      </w:pPr>
    </w:p>
    <w:p w14:paraId="209CF8CA" w14:textId="77777777" w:rsidR="007518EF" w:rsidRPr="00972B27" w:rsidRDefault="00CA3D96" w:rsidP="00A91095">
      <w:pPr>
        <w:pStyle w:val="aff0"/>
        <w:widowControl w:val="0"/>
        <w:jc w:val="center"/>
        <w:rPr>
          <w:rFonts w:cs="Times New Roman"/>
          <w:sz w:val="28"/>
          <w:szCs w:val="28"/>
        </w:rPr>
      </w:pPr>
      <w:r w:rsidRPr="00972B27">
        <w:rPr>
          <w:rFonts w:cs="Times New Roman"/>
          <w:sz w:val="28"/>
          <w:szCs w:val="28"/>
        </w:rPr>
        <w:t xml:space="preserve">Оказание </w:t>
      </w:r>
      <w:r w:rsidR="007518EF" w:rsidRPr="00972B27">
        <w:rPr>
          <w:rFonts w:cs="Times New Roman"/>
          <w:sz w:val="28"/>
          <w:szCs w:val="28"/>
        </w:rPr>
        <w:t>паллиативной медицинской помощи</w:t>
      </w:r>
    </w:p>
    <w:p w14:paraId="41011C8C" w14:textId="77777777" w:rsidR="007518EF" w:rsidRPr="00972B27" w:rsidRDefault="00CA3D96" w:rsidP="00471C2F">
      <w:pPr>
        <w:pStyle w:val="aff0"/>
        <w:widowControl w:val="0"/>
        <w:jc w:val="center"/>
        <w:rPr>
          <w:rFonts w:cs="Times New Roman"/>
          <w:sz w:val="28"/>
          <w:szCs w:val="28"/>
        </w:rPr>
      </w:pPr>
      <w:r w:rsidRPr="00972B27">
        <w:rPr>
          <w:rFonts w:cs="Times New Roman"/>
          <w:sz w:val="28"/>
          <w:szCs w:val="28"/>
        </w:rPr>
        <w:t>в стационарных условиях детям</w:t>
      </w:r>
    </w:p>
    <w:p w14:paraId="62B1056B" w14:textId="77777777" w:rsidR="00471C2F" w:rsidRPr="00972B27" w:rsidRDefault="00471C2F" w:rsidP="00471C2F">
      <w:pPr>
        <w:pStyle w:val="aff0"/>
        <w:widowControl w:val="0"/>
        <w:jc w:val="center"/>
        <w:rPr>
          <w:rFonts w:cs="Times New Roman"/>
          <w:sz w:val="28"/>
          <w:szCs w:val="28"/>
        </w:rPr>
      </w:pPr>
    </w:p>
    <w:p w14:paraId="3C29BC8D" w14:textId="45BF6108" w:rsidR="00221C12" w:rsidRPr="00972B27" w:rsidRDefault="007524C9" w:rsidP="00221C12">
      <w:pPr>
        <w:pStyle w:val="aff0"/>
        <w:widowControl w:val="0"/>
        <w:ind w:firstLine="709"/>
        <w:jc w:val="both"/>
        <w:rPr>
          <w:rFonts w:cs="Times New Roman"/>
          <w:sz w:val="28"/>
          <w:szCs w:val="28"/>
        </w:rPr>
      </w:pPr>
      <w:r w:rsidRPr="00972B27">
        <w:rPr>
          <w:rFonts w:cs="Times New Roman"/>
          <w:sz w:val="28"/>
          <w:szCs w:val="28"/>
        </w:rPr>
        <w:t xml:space="preserve">Оказание ПМП в стационарных условиях детям организовано на базе 3-х </w:t>
      </w:r>
      <w:r w:rsidR="00F54DB3">
        <w:rPr>
          <w:rFonts w:cs="Times New Roman"/>
          <w:sz w:val="28"/>
          <w:szCs w:val="28"/>
        </w:rPr>
        <w:t xml:space="preserve">государственных </w:t>
      </w:r>
      <w:r w:rsidRPr="00972B27">
        <w:rPr>
          <w:rFonts w:cs="Times New Roman"/>
          <w:sz w:val="28"/>
          <w:szCs w:val="28"/>
        </w:rPr>
        <w:t>медицинских организаций</w:t>
      </w:r>
      <w:r w:rsidR="00F54DB3">
        <w:rPr>
          <w:rFonts w:cs="Times New Roman"/>
          <w:sz w:val="28"/>
          <w:szCs w:val="28"/>
        </w:rPr>
        <w:t xml:space="preserve"> Новосибирской области</w:t>
      </w:r>
      <w:r w:rsidRPr="00972B27">
        <w:rPr>
          <w:rFonts w:cs="Times New Roman"/>
          <w:sz w:val="28"/>
          <w:szCs w:val="28"/>
        </w:rPr>
        <w:t>. Общий коечн</w:t>
      </w:r>
      <w:r w:rsidR="009E7A83" w:rsidRPr="00972B27">
        <w:rPr>
          <w:rFonts w:cs="Times New Roman"/>
          <w:sz w:val="28"/>
          <w:szCs w:val="28"/>
        </w:rPr>
        <w:t>ый фонд на 01.01.2022 составлял</w:t>
      </w:r>
      <w:r w:rsidRPr="00972B27">
        <w:rPr>
          <w:rFonts w:cs="Times New Roman"/>
          <w:sz w:val="28"/>
          <w:szCs w:val="28"/>
        </w:rPr>
        <w:t xml:space="preserve"> </w:t>
      </w:r>
      <w:r w:rsidR="00221C12" w:rsidRPr="00972B27">
        <w:rPr>
          <w:rFonts w:cs="Times New Roman"/>
          <w:sz w:val="28"/>
          <w:szCs w:val="28"/>
        </w:rPr>
        <w:t>18 коек ПМП., в настоящее в</w:t>
      </w:r>
      <w:r w:rsidR="009E7A83" w:rsidRPr="00972B27">
        <w:rPr>
          <w:rFonts w:cs="Times New Roman"/>
          <w:sz w:val="28"/>
          <w:szCs w:val="28"/>
        </w:rPr>
        <w:t>ремя – 24 паллиативных койки</w:t>
      </w:r>
      <w:r w:rsidR="00221C12" w:rsidRPr="00972B27">
        <w:rPr>
          <w:rFonts w:cs="Times New Roman"/>
          <w:sz w:val="28"/>
          <w:szCs w:val="28"/>
        </w:rPr>
        <w:t xml:space="preserve"> для детей. </w:t>
      </w:r>
    </w:p>
    <w:p w14:paraId="28334F88" w14:textId="77777777" w:rsidR="004B6B78" w:rsidRPr="00972B27" w:rsidRDefault="004B6B78" w:rsidP="004B6B78">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 xml:space="preserve">Таблица </w:t>
      </w:r>
      <w:r w:rsidR="004A0078" w:rsidRPr="00972B27">
        <w:rPr>
          <w:rFonts w:ascii="Times New Roman" w:hAnsi="Times New Roman" w:cs="Times New Roman"/>
          <w:sz w:val="28"/>
          <w:szCs w:val="28"/>
        </w:rPr>
        <w:t>№</w:t>
      </w:r>
      <w:r w:rsidR="004A0078">
        <w:rPr>
          <w:rFonts w:ascii="Times New Roman" w:hAnsi="Times New Roman" w:cs="Times New Roman"/>
          <w:sz w:val="28"/>
          <w:szCs w:val="28"/>
        </w:rPr>
        <w:t> </w:t>
      </w:r>
      <w:r w:rsidR="00C25EEA">
        <w:rPr>
          <w:rFonts w:ascii="Times New Roman" w:hAnsi="Times New Roman" w:cs="Times New Roman"/>
          <w:sz w:val="28"/>
          <w:szCs w:val="28"/>
        </w:rPr>
        <w:t>7</w:t>
      </w:r>
    </w:p>
    <w:p w14:paraId="537ED3DF" w14:textId="77777777" w:rsidR="004B6B78" w:rsidRPr="00972B27" w:rsidRDefault="004B6B78" w:rsidP="004B6B78">
      <w:pPr>
        <w:widowControl w:val="0"/>
        <w:spacing w:line="240" w:lineRule="auto"/>
        <w:jc w:val="center"/>
        <w:rPr>
          <w:rFonts w:ascii="Times New Roman" w:hAnsi="Times New Roman" w:cs="Times New Roman"/>
          <w:sz w:val="28"/>
          <w:szCs w:val="28"/>
        </w:rPr>
      </w:pPr>
    </w:p>
    <w:p w14:paraId="4392E615" w14:textId="77777777" w:rsidR="004B6B78" w:rsidRPr="00972B27" w:rsidRDefault="004B6B78" w:rsidP="004B6B78">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Оказание ПМП в стационарных условиях детям</w:t>
      </w:r>
    </w:p>
    <w:p w14:paraId="759185D3" w14:textId="77777777" w:rsidR="00CA3D96" w:rsidRPr="00972B27" w:rsidRDefault="00CA3D96" w:rsidP="00221C12">
      <w:pPr>
        <w:pStyle w:val="aff0"/>
        <w:widowControl w:val="0"/>
        <w:ind w:firstLine="709"/>
        <w:jc w:val="both"/>
        <w:rPr>
          <w:rFonts w:cs="Times New Roman"/>
          <w:sz w:val="28"/>
          <w:szCs w:val="28"/>
        </w:rPr>
      </w:pP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30"/>
        <w:gridCol w:w="707"/>
        <w:gridCol w:w="1275"/>
        <w:gridCol w:w="845"/>
        <w:gridCol w:w="709"/>
        <w:gridCol w:w="1132"/>
        <w:gridCol w:w="1273"/>
        <w:gridCol w:w="978"/>
        <w:gridCol w:w="1411"/>
      </w:tblGrid>
      <w:tr w:rsidR="00A91095" w:rsidRPr="00972B27" w14:paraId="35EEC798" w14:textId="77777777" w:rsidTr="00C600A5">
        <w:trPr>
          <w:trHeight w:val="20"/>
        </w:trPr>
        <w:tc>
          <w:tcPr>
            <w:tcW w:w="733" w:type="pct"/>
            <w:shd w:val="clear" w:color="auto" w:fill="auto"/>
            <w:tcMar>
              <w:top w:w="15" w:type="dxa"/>
              <w:left w:w="15" w:type="dxa"/>
              <w:bottom w:w="0" w:type="dxa"/>
              <w:right w:w="15" w:type="dxa"/>
            </w:tcMar>
            <w:hideMark/>
          </w:tcPr>
          <w:p w14:paraId="6AC7D374" w14:textId="77777777"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Наименование медицинской организации</w:t>
            </w:r>
          </w:p>
        </w:tc>
        <w:tc>
          <w:tcPr>
            <w:tcW w:w="362" w:type="pct"/>
            <w:shd w:val="clear" w:color="auto" w:fill="auto"/>
            <w:tcMar>
              <w:top w:w="15" w:type="dxa"/>
              <w:left w:w="15" w:type="dxa"/>
              <w:bottom w:w="0" w:type="dxa"/>
              <w:right w:w="15" w:type="dxa"/>
            </w:tcMar>
            <w:hideMark/>
          </w:tcPr>
          <w:p w14:paraId="0F080740" w14:textId="77777777"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Число коек ПМП, шт.</w:t>
            </w:r>
          </w:p>
        </w:tc>
        <w:tc>
          <w:tcPr>
            <w:tcW w:w="653" w:type="pct"/>
            <w:shd w:val="clear" w:color="auto" w:fill="auto"/>
            <w:tcMar>
              <w:top w:w="15" w:type="dxa"/>
              <w:left w:w="15" w:type="dxa"/>
              <w:bottom w:w="0" w:type="dxa"/>
              <w:right w:w="15" w:type="dxa"/>
            </w:tcMar>
            <w:hideMark/>
          </w:tcPr>
          <w:p w14:paraId="420ACA56" w14:textId="77777777"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Число пролеченных пациентов ПМП, чел.</w:t>
            </w:r>
          </w:p>
        </w:tc>
        <w:tc>
          <w:tcPr>
            <w:tcW w:w="433" w:type="pct"/>
            <w:shd w:val="clear" w:color="auto" w:fill="auto"/>
            <w:tcMar>
              <w:top w:w="15" w:type="dxa"/>
              <w:left w:w="15" w:type="dxa"/>
              <w:bottom w:w="0" w:type="dxa"/>
              <w:right w:w="15" w:type="dxa"/>
            </w:tcMar>
            <w:hideMark/>
          </w:tcPr>
          <w:p w14:paraId="330125E7" w14:textId="77777777"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Объем гос. задания, койко-дней</w:t>
            </w:r>
          </w:p>
        </w:tc>
        <w:tc>
          <w:tcPr>
            <w:tcW w:w="363" w:type="pct"/>
            <w:shd w:val="clear" w:color="auto" w:fill="auto"/>
            <w:tcMar>
              <w:top w:w="15" w:type="dxa"/>
              <w:left w:w="15" w:type="dxa"/>
              <w:bottom w:w="0" w:type="dxa"/>
              <w:right w:w="15" w:type="dxa"/>
            </w:tcMar>
            <w:hideMark/>
          </w:tcPr>
          <w:p w14:paraId="4E17CE88" w14:textId="77777777"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proofErr w:type="spellStart"/>
            <w:r w:rsidRPr="00972B27">
              <w:rPr>
                <w:rFonts w:ascii="Times New Roman" w:hAnsi="Times New Roman" w:cs="Times New Roman"/>
              </w:rPr>
              <w:t>Леталь</w:t>
            </w:r>
            <w:r w:rsidR="00A91095" w:rsidRPr="00972B27">
              <w:rPr>
                <w:rFonts w:ascii="Times New Roman" w:hAnsi="Times New Roman" w:cs="Times New Roman"/>
              </w:rPr>
              <w:t>-</w:t>
            </w:r>
            <w:r w:rsidRPr="00972B27">
              <w:rPr>
                <w:rFonts w:ascii="Times New Roman" w:hAnsi="Times New Roman" w:cs="Times New Roman"/>
              </w:rPr>
              <w:t>ность</w:t>
            </w:r>
            <w:proofErr w:type="spellEnd"/>
            <w:r w:rsidRPr="00972B27">
              <w:rPr>
                <w:rFonts w:ascii="Times New Roman" w:hAnsi="Times New Roman" w:cs="Times New Roman"/>
              </w:rPr>
              <w:t>, %</w:t>
            </w:r>
          </w:p>
        </w:tc>
        <w:tc>
          <w:tcPr>
            <w:tcW w:w="580" w:type="pct"/>
            <w:shd w:val="clear" w:color="auto" w:fill="auto"/>
            <w:tcMar>
              <w:top w:w="15" w:type="dxa"/>
              <w:left w:w="15" w:type="dxa"/>
              <w:bottom w:w="0" w:type="dxa"/>
              <w:right w:w="15" w:type="dxa"/>
            </w:tcMar>
            <w:hideMark/>
          </w:tcPr>
          <w:p w14:paraId="025B196B" w14:textId="77777777"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Стоимость койко-дня, руб.</w:t>
            </w:r>
          </w:p>
        </w:tc>
        <w:tc>
          <w:tcPr>
            <w:tcW w:w="652" w:type="pct"/>
            <w:shd w:val="clear" w:color="auto" w:fill="auto"/>
            <w:tcMar>
              <w:top w:w="15" w:type="dxa"/>
              <w:left w:w="15" w:type="dxa"/>
              <w:bottom w:w="0" w:type="dxa"/>
              <w:right w:w="15" w:type="dxa"/>
            </w:tcMar>
            <w:hideMark/>
          </w:tcPr>
          <w:p w14:paraId="7BEAC175" w14:textId="77777777"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Средняя длительность пребывания на койке, койко-дней</w:t>
            </w:r>
          </w:p>
        </w:tc>
        <w:tc>
          <w:tcPr>
            <w:tcW w:w="501" w:type="pct"/>
            <w:shd w:val="clear" w:color="auto" w:fill="auto"/>
            <w:tcMar>
              <w:top w:w="15" w:type="dxa"/>
              <w:left w:w="15" w:type="dxa"/>
              <w:bottom w:w="0" w:type="dxa"/>
              <w:right w:w="15" w:type="dxa"/>
            </w:tcMar>
            <w:hideMark/>
          </w:tcPr>
          <w:p w14:paraId="780CB06C" w14:textId="77777777"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Лицензия на НС и ПВ</w:t>
            </w:r>
          </w:p>
        </w:tc>
        <w:tc>
          <w:tcPr>
            <w:tcW w:w="723" w:type="pct"/>
            <w:shd w:val="clear" w:color="auto" w:fill="auto"/>
            <w:tcMar>
              <w:top w:w="15" w:type="dxa"/>
              <w:left w:w="15" w:type="dxa"/>
              <w:bottom w:w="0" w:type="dxa"/>
              <w:right w:w="15" w:type="dxa"/>
            </w:tcMar>
            <w:hideMark/>
          </w:tcPr>
          <w:p w14:paraId="19D90703" w14:textId="77777777"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Лицензия на ПМП в стационарных условиях</w:t>
            </w:r>
          </w:p>
        </w:tc>
      </w:tr>
      <w:tr w:rsidR="008632FF" w:rsidRPr="00972B27" w14:paraId="7A561395" w14:textId="77777777" w:rsidTr="00C600A5">
        <w:trPr>
          <w:trHeight w:val="20"/>
        </w:trPr>
        <w:tc>
          <w:tcPr>
            <w:tcW w:w="733" w:type="pct"/>
            <w:shd w:val="clear" w:color="auto" w:fill="auto"/>
            <w:tcMar>
              <w:top w:w="5" w:type="dxa"/>
              <w:left w:w="57" w:type="dxa"/>
              <w:bottom w:w="0" w:type="dxa"/>
              <w:right w:w="5" w:type="dxa"/>
            </w:tcMar>
          </w:tcPr>
          <w:p w14:paraId="246BF354" w14:textId="77777777" w:rsidR="008632FF" w:rsidRPr="00972B27" w:rsidRDefault="008632FF" w:rsidP="008632FF">
            <w:pPr>
              <w:widowControl w:val="0"/>
              <w:autoSpaceDE w:val="0"/>
              <w:autoSpaceDN w:val="0"/>
              <w:adjustRightInd w:val="0"/>
              <w:spacing w:line="240" w:lineRule="auto"/>
              <w:rPr>
                <w:rFonts w:ascii="Times New Roman" w:hAnsi="Times New Roman" w:cs="Times New Roman"/>
              </w:rPr>
            </w:pPr>
            <w:r w:rsidRPr="00972B27">
              <w:rPr>
                <w:rFonts w:ascii="Times New Roman" w:hAnsi="Times New Roman" w:cs="Times New Roman"/>
              </w:rPr>
              <w:t xml:space="preserve">ГБУЗ НСО </w:t>
            </w:r>
          </w:p>
          <w:p w14:paraId="5C62A093" w14:textId="77777777" w:rsidR="008632FF" w:rsidRPr="00972B27" w:rsidRDefault="008632FF" w:rsidP="004A0078">
            <w:pPr>
              <w:widowControl w:val="0"/>
              <w:autoSpaceDE w:val="0"/>
              <w:autoSpaceDN w:val="0"/>
              <w:adjustRightInd w:val="0"/>
              <w:spacing w:line="240" w:lineRule="auto"/>
              <w:rPr>
                <w:rFonts w:ascii="Times New Roman" w:hAnsi="Times New Roman" w:cs="Times New Roman"/>
              </w:rPr>
            </w:pPr>
            <w:r w:rsidRPr="00972B27">
              <w:rPr>
                <w:rFonts w:ascii="Times New Roman" w:hAnsi="Times New Roman" w:cs="Times New Roman"/>
              </w:rPr>
              <w:t xml:space="preserve">«НКРБ </w:t>
            </w:r>
            <w:r w:rsidR="004A0078" w:rsidRPr="00972B27">
              <w:rPr>
                <w:rFonts w:ascii="Times New Roman" w:hAnsi="Times New Roman" w:cs="Times New Roman"/>
              </w:rPr>
              <w:t>№</w:t>
            </w:r>
            <w:r w:rsidR="004A0078">
              <w:rPr>
                <w:rFonts w:ascii="Times New Roman" w:hAnsi="Times New Roman" w:cs="Times New Roman"/>
              </w:rPr>
              <w:t> </w:t>
            </w:r>
            <w:r w:rsidRPr="00972B27">
              <w:rPr>
                <w:rFonts w:ascii="Times New Roman" w:hAnsi="Times New Roman" w:cs="Times New Roman"/>
              </w:rPr>
              <w:t>1»</w:t>
            </w:r>
          </w:p>
        </w:tc>
        <w:tc>
          <w:tcPr>
            <w:tcW w:w="362"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14:paraId="4EB7170C"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5</w:t>
            </w:r>
          </w:p>
        </w:tc>
        <w:tc>
          <w:tcPr>
            <w:tcW w:w="6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FBF38F"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val="en-US" w:eastAsia="en-US"/>
              </w:rPr>
            </w:pPr>
            <w:r w:rsidRPr="00972B27">
              <w:rPr>
                <w:rFonts w:ascii="Times New Roman" w:hAnsi="Times New Roman" w:cs="Times New Roman"/>
                <w:lang w:val="en-US" w:eastAsia="en-US"/>
              </w:rPr>
              <w:t>85</w:t>
            </w:r>
          </w:p>
        </w:tc>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BBAABD"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val="en-US" w:eastAsia="en-US"/>
              </w:rPr>
            </w:pPr>
            <w:r w:rsidRPr="00972B27">
              <w:rPr>
                <w:rFonts w:ascii="Times New Roman" w:hAnsi="Times New Roman" w:cs="Times New Roman"/>
                <w:lang w:val="en-US" w:eastAsia="en-US"/>
              </w:rPr>
              <w:t>1400</w:t>
            </w: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91DCD2"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val="en-US" w:eastAsia="en-US"/>
              </w:rPr>
            </w:pPr>
            <w:r w:rsidRPr="00972B27">
              <w:rPr>
                <w:rFonts w:ascii="Times New Roman" w:hAnsi="Times New Roman" w:cs="Times New Roman"/>
                <w:lang w:val="en-US" w:eastAsia="en-US"/>
              </w:rPr>
              <w:t>3.53</w:t>
            </w:r>
          </w:p>
        </w:tc>
        <w:tc>
          <w:tcPr>
            <w:tcW w:w="580"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14:paraId="24D114B2"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2 582</w:t>
            </w:r>
          </w:p>
        </w:tc>
        <w:tc>
          <w:tcPr>
            <w:tcW w:w="6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13B12E"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val="en-US" w:eastAsia="en-US"/>
              </w:rPr>
            </w:pPr>
            <w:r w:rsidRPr="00972B27">
              <w:rPr>
                <w:rFonts w:ascii="Times New Roman" w:hAnsi="Times New Roman" w:cs="Times New Roman"/>
                <w:lang w:eastAsia="en-US"/>
              </w:rPr>
              <w:t>16,</w:t>
            </w:r>
            <w:r w:rsidRPr="00972B27">
              <w:rPr>
                <w:rFonts w:ascii="Times New Roman" w:hAnsi="Times New Roman" w:cs="Times New Roman"/>
                <w:lang w:val="en-US" w:eastAsia="en-US"/>
              </w:rPr>
              <w:t>47</w:t>
            </w:r>
          </w:p>
        </w:tc>
        <w:tc>
          <w:tcPr>
            <w:tcW w:w="50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80F440"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26FA1E"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r>
      <w:tr w:rsidR="008632FF" w:rsidRPr="00972B27" w14:paraId="78D5D0FE" w14:textId="77777777" w:rsidTr="00C600A5">
        <w:trPr>
          <w:trHeight w:val="20"/>
        </w:trPr>
        <w:tc>
          <w:tcPr>
            <w:tcW w:w="733" w:type="pct"/>
            <w:shd w:val="clear" w:color="auto" w:fill="auto"/>
            <w:tcMar>
              <w:top w:w="5" w:type="dxa"/>
              <w:left w:w="57" w:type="dxa"/>
              <w:bottom w:w="0" w:type="dxa"/>
              <w:right w:w="5" w:type="dxa"/>
            </w:tcMar>
          </w:tcPr>
          <w:p w14:paraId="533A454C" w14:textId="77777777" w:rsidR="008632FF" w:rsidRPr="00972B27" w:rsidRDefault="008632FF" w:rsidP="008632FF">
            <w:pPr>
              <w:widowControl w:val="0"/>
              <w:autoSpaceDE w:val="0"/>
              <w:autoSpaceDN w:val="0"/>
              <w:adjustRightInd w:val="0"/>
              <w:spacing w:line="240" w:lineRule="auto"/>
              <w:rPr>
                <w:rFonts w:ascii="Times New Roman" w:hAnsi="Times New Roman" w:cs="Times New Roman"/>
              </w:rPr>
            </w:pPr>
            <w:r w:rsidRPr="00972B27">
              <w:rPr>
                <w:rFonts w:ascii="Times New Roman" w:hAnsi="Times New Roman" w:cs="Times New Roman"/>
              </w:rPr>
              <w:t>ГБУЗ НСО «РСДР»</w:t>
            </w:r>
          </w:p>
        </w:tc>
        <w:tc>
          <w:tcPr>
            <w:tcW w:w="362"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14:paraId="7D814C59" w14:textId="59A52672" w:rsidR="008632FF" w:rsidRPr="00972B27" w:rsidRDefault="00885A64" w:rsidP="00885A64">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1</w:t>
            </w:r>
            <w:r>
              <w:rPr>
                <w:rFonts w:ascii="Times New Roman" w:hAnsi="Times New Roman" w:cs="Times New Roman"/>
                <w:lang w:eastAsia="en-US"/>
              </w:rPr>
              <w:t>6</w:t>
            </w:r>
          </w:p>
        </w:tc>
        <w:tc>
          <w:tcPr>
            <w:tcW w:w="6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5AE712"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10</w:t>
            </w:r>
          </w:p>
        </w:tc>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5F7762"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3650</w:t>
            </w: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7395E8"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0</w:t>
            </w:r>
          </w:p>
        </w:tc>
        <w:tc>
          <w:tcPr>
            <w:tcW w:w="580"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14:paraId="104AE50A"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1 525</w:t>
            </w:r>
          </w:p>
        </w:tc>
        <w:tc>
          <w:tcPr>
            <w:tcW w:w="6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4415892"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val="en-US" w:eastAsia="en-US"/>
              </w:rPr>
            </w:pPr>
            <w:r w:rsidRPr="00972B27">
              <w:rPr>
                <w:rFonts w:ascii="Times New Roman" w:hAnsi="Times New Roman" w:cs="Times New Roman"/>
                <w:lang w:val="en-US" w:eastAsia="en-US"/>
              </w:rPr>
              <w:t>730</w:t>
            </w:r>
          </w:p>
        </w:tc>
        <w:tc>
          <w:tcPr>
            <w:tcW w:w="50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EFABC2"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A9D1FB1"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r>
      <w:tr w:rsidR="008632FF" w:rsidRPr="00972B27" w14:paraId="38A15AF2" w14:textId="77777777" w:rsidTr="00C600A5">
        <w:trPr>
          <w:trHeight w:val="20"/>
        </w:trPr>
        <w:tc>
          <w:tcPr>
            <w:tcW w:w="733" w:type="pct"/>
            <w:shd w:val="clear" w:color="auto" w:fill="auto"/>
            <w:tcMar>
              <w:top w:w="5" w:type="dxa"/>
              <w:left w:w="57" w:type="dxa"/>
              <w:bottom w:w="0" w:type="dxa"/>
              <w:right w:w="5" w:type="dxa"/>
            </w:tcMar>
          </w:tcPr>
          <w:p w14:paraId="3DBF9EAE" w14:textId="77777777" w:rsidR="008632FF" w:rsidRPr="00972B27" w:rsidRDefault="008632FF" w:rsidP="008632FF">
            <w:pPr>
              <w:widowControl w:val="0"/>
              <w:autoSpaceDE w:val="0"/>
              <w:autoSpaceDN w:val="0"/>
              <w:adjustRightInd w:val="0"/>
              <w:spacing w:line="240" w:lineRule="auto"/>
              <w:rPr>
                <w:rFonts w:ascii="Times New Roman" w:hAnsi="Times New Roman" w:cs="Times New Roman"/>
              </w:rPr>
            </w:pPr>
            <w:r w:rsidRPr="00972B27">
              <w:rPr>
                <w:rFonts w:ascii="Times New Roman" w:hAnsi="Times New Roman" w:cs="Times New Roman"/>
              </w:rPr>
              <w:t>ГБУЗ НСО «ГДКБСМП»</w:t>
            </w:r>
          </w:p>
        </w:tc>
        <w:tc>
          <w:tcPr>
            <w:tcW w:w="362"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14:paraId="7B373D2B"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3</w:t>
            </w:r>
          </w:p>
        </w:tc>
        <w:tc>
          <w:tcPr>
            <w:tcW w:w="6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1329129"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45</w:t>
            </w:r>
          </w:p>
        </w:tc>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F79328"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711</w:t>
            </w: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D54763"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0</w:t>
            </w:r>
          </w:p>
        </w:tc>
        <w:tc>
          <w:tcPr>
            <w:tcW w:w="580"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14:paraId="68208358"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1 525</w:t>
            </w:r>
          </w:p>
        </w:tc>
        <w:tc>
          <w:tcPr>
            <w:tcW w:w="6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5BB3C4"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15,98</w:t>
            </w:r>
          </w:p>
        </w:tc>
        <w:tc>
          <w:tcPr>
            <w:tcW w:w="50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0C3627"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8648BE" w14:textId="77777777"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r>
    </w:tbl>
    <w:p w14:paraId="212AB90D" w14:textId="77777777" w:rsidR="00166536" w:rsidRPr="00972B27" w:rsidRDefault="00166536" w:rsidP="00221C12">
      <w:pPr>
        <w:widowControl w:val="0"/>
        <w:spacing w:line="240" w:lineRule="auto"/>
        <w:ind w:firstLine="708"/>
        <w:jc w:val="both"/>
        <w:rPr>
          <w:rFonts w:ascii="Times New Roman" w:hAnsi="Times New Roman"/>
          <w:sz w:val="28"/>
          <w:szCs w:val="28"/>
        </w:rPr>
      </w:pPr>
    </w:p>
    <w:p w14:paraId="7F09F7F8" w14:textId="77777777" w:rsidR="00CA3D96" w:rsidRPr="00972B27" w:rsidRDefault="00221C12" w:rsidP="00221C12">
      <w:pPr>
        <w:widowControl w:val="0"/>
        <w:spacing w:line="240" w:lineRule="auto"/>
        <w:ind w:firstLine="708"/>
        <w:jc w:val="both"/>
        <w:rPr>
          <w:rFonts w:ascii="Times New Roman" w:hAnsi="Times New Roman" w:cs="Times New Roman"/>
          <w:sz w:val="28"/>
          <w:szCs w:val="28"/>
        </w:rPr>
      </w:pPr>
      <w:r w:rsidRPr="00972B27">
        <w:rPr>
          <w:rFonts w:ascii="Times New Roman" w:hAnsi="Times New Roman"/>
          <w:sz w:val="28"/>
          <w:szCs w:val="28"/>
        </w:rPr>
        <w:t>Койки для оказания паллиативной помощи детям развернуты в составе отделения паллиативной медицинской по</w:t>
      </w:r>
      <w:r w:rsidR="001A0122">
        <w:rPr>
          <w:rFonts w:ascii="Times New Roman" w:hAnsi="Times New Roman"/>
          <w:sz w:val="28"/>
          <w:szCs w:val="28"/>
        </w:rPr>
        <w:t>мощи детям в ГБУЗ НСО «РСДР» – </w:t>
      </w:r>
      <w:r w:rsidRPr="00972B27">
        <w:rPr>
          <w:rFonts w:ascii="Times New Roman" w:hAnsi="Times New Roman"/>
          <w:sz w:val="28"/>
          <w:szCs w:val="28"/>
        </w:rPr>
        <w:t>16 паллиативных коек дл</w:t>
      </w:r>
      <w:r w:rsidR="001A0122">
        <w:rPr>
          <w:rFonts w:ascii="Times New Roman" w:hAnsi="Times New Roman"/>
          <w:sz w:val="28"/>
          <w:szCs w:val="28"/>
        </w:rPr>
        <w:t>я детей, в ГБУЗ НСО «ГДКБСМП» – </w:t>
      </w:r>
      <w:r w:rsidRPr="00972B27">
        <w:rPr>
          <w:rFonts w:ascii="Times New Roman" w:hAnsi="Times New Roman"/>
          <w:sz w:val="28"/>
          <w:szCs w:val="28"/>
        </w:rPr>
        <w:t xml:space="preserve">3 паллиативные койки в структуре отделения реанимации и интенсивной терапии, в ГБУЗ НСО «НКРБ </w:t>
      </w:r>
      <w:r w:rsidR="004A0078" w:rsidRPr="00972B27">
        <w:rPr>
          <w:rFonts w:ascii="Times New Roman" w:hAnsi="Times New Roman"/>
          <w:sz w:val="28"/>
          <w:szCs w:val="28"/>
        </w:rPr>
        <w:t>№</w:t>
      </w:r>
      <w:r w:rsidR="004A0078">
        <w:rPr>
          <w:rFonts w:ascii="Times New Roman" w:hAnsi="Times New Roman"/>
          <w:sz w:val="28"/>
          <w:szCs w:val="28"/>
        </w:rPr>
        <w:t> </w:t>
      </w:r>
      <w:r w:rsidRPr="00972B27">
        <w:rPr>
          <w:rFonts w:ascii="Times New Roman" w:hAnsi="Times New Roman"/>
          <w:sz w:val="28"/>
          <w:szCs w:val="28"/>
        </w:rPr>
        <w:t>1» в составе отделения паллиативной медицинской помощи, включающего 5 паллиативных коек для детей.</w:t>
      </w:r>
    </w:p>
    <w:p w14:paraId="3C7AD38A" w14:textId="77777777" w:rsidR="00C84302" w:rsidRPr="00972B27" w:rsidRDefault="00C84302" w:rsidP="00C84302">
      <w:pPr>
        <w:pStyle w:val="1b"/>
        <w:widowControl w:val="0"/>
        <w:spacing w:after="0" w:line="240" w:lineRule="auto"/>
        <w:ind w:firstLine="708"/>
        <w:jc w:val="both"/>
        <w:rPr>
          <w:rFonts w:ascii="Times New Roman" w:eastAsia="Calibri" w:hAnsi="Times New Roman" w:cs="Times New Roman"/>
          <w:b w:val="0"/>
          <w:color w:val="auto"/>
          <w:sz w:val="28"/>
          <w:szCs w:val="28"/>
        </w:rPr>
      </w:pPr>
      <w:r w:rsidRPr="00972B27">
        <w:rPr>
          <w:rFonts w:ascii="Times New Roman" w:hAnsi="Times New Roman"/>
          <w:b w:val="0"/>
          <w:color w:val="auto"/>
          <w:sz w:val="28"/>
          <w:szCs w:val="28"/>
        </w:rPr>
        <w:t>Уровень летальности и длительность пребывания на койках ПМП в целом характеризует профильность пациентов.</w:t>
      </w:r>
    </w:p>
    <w:p w14:paraId="4F122515" w14:textId="1ED9CEFB" w:rsidR="00C84302" w:rsidRPr="00972B27" w:rsidRDefault="00C84302" w:rsidP="00C84302">
      <w:pPr>
        <w:pStyle w:val="1b"/>
        <w:widowControl w:val="0"/>
        <w:spacing w:after="0" w:line="240" w:lineRule="auto"/>
        <w:ind w:firstLine="708"/>
        <w:jc w:val="both"/>
        <w:rPr>
          <w:rFonts w:ascii="Times New Roman" w:hAnsi="Times New Roman"/>
          <w:b w:val="0"/>
          <w:color w:val="auto"/>
          <w:sz w:val="28"/>
          <w:szCs w:val="28"/>
        </w:rPr>
      </w:pPr>
      <w:r w:rsidRPr="00972B27">
        <w:rPr>
          <w:rFonts w:ascii="Times New Roman" w:hAnsi="Times New Roman"/>
          <w:b w:val="0"/>
          <w:color w:val="auto"/>
          <w:sz w:val="28"/>
          <w:szCs w:val="28"/>
        </w:rPr>
        <w:t xml:space="preserve">Размещение </w:t>
      </w:r>
      <w:r w:rsidR="00E61D09">
        <w:rPr>
          <w:rFonts w:ascii="Times New Roman" w:hAnsi="Times New Roman"/>
          <w:b w:val="0"/>
          <w:color w:val="auto"/>
          <w:sz w:val="28"/>
          <w:szCs w:val="28"/>
        </w:rPr>
        <w:t xml:space="preserve">государственных </w:t>
      </w:r>
      <w:r w:rsidRPr="00972B27">
        <w:rPr>
          <w:rFonts w:ascii="Times New Roman" w:hAnsi="Times New Roman"/>
          <w:b w:val="0"/>
          <w:color w:val="auto"/>
          <w:sz w:val="28"/>
          <w:szCs w:val="28"/>
        </w:rPr>
        <w:t>медицинских организаций</w:t>
      </w:r>
      <w:r w:rsidR="00E61D09">
        <w:rPr>
          <w:rFonts w:ascii="Times New Roman" w:hAnsi="Times New Roman"/>
          <w:b w:val="0"/>
          <w:color w:val="auto"/>
          <w:sz w:val="28"/>
          <w:szCs w:val="28"/>
        </w:rPr>
        <w:t xml:space="preserve"> Новосибирской области</w:t>
      </w:r>
      <w:r w:rsidRPr="00972B27">
        <w:rPr>
          <w:rFonts w:ascii="Times New Roman" w:hAnsi="Times New Roman"/>
          <w:b w:val="0"/>
          <w:color w:val="auto"/>
          <w:sz w:val="28"/>
          <w:szCs w:val="28"/>
        </w:rPr>
        <w:t>, оказывающих ПМП детям, связано с сосредоточением основного количества населения Новосибирской области в г. Новосибирске и близлежащих муниципальных образованиях.</w:t>
      </w:r>
    </w:p>
    <w:p w14:paraId="06256934" w14:textId="77777777" w:rsidR="00C84302" w:rsidRPr="00972B27" w:rsidRDefault="001A0122" w:rsidP="00C84302">
      <w:pPr>
        <w:pStyle w:val="1b"/>
        <w:widowControl w:val="0"/>
        <w:spacing w:after="0" w:line="240" w:lineRule="auto"/>
        <w:ind w:firstLine="709"/>
        <w:jc w:val="both"/>
        <w:rPr>
          <w:rFonts w:ascii="Times New Roman" w:hAnsi="Times New Roman"/>
          <w:b w:val="0"/>
          <w:color w:val="auto"/>
          <w:sz w:val="28"/>
          <w:szCs w:val="28"/>
        </w:rPr>
      </w:pPr>
      <w:r>
        <w:rPr>
          <w:rFonts w:ascii="Times New Roman" w:hAnsi="Times New Roman"/>
          <w:b w:val="0"/>
          <w:color w:val="auto"/>
          <w:sz w:val="28"/>
          <w:szCs w:val="28"/>
        </w:rPr>
        <w:t>В ГБУЗ НСО «НКРБ № </w:t>
      </w:r>
      <w:r w:rsidR="00C84302" w:rsidRPr="00972B27">
        <w:rPr>
          <w:rFonts w:ascii="Times New Roman" w:hAnsi="Times New Roman"/>
          <w:b w:val="0"/>
          <w:color w:val="auto"/>
          <w:sz w:val="28"/>
          <w:szCs w:val="28"/>
        </w:rPr>
        <w:t>1», ГБУЗ НСО «ГДКБСМП» осуществляется оказание медицинской помощи детям с паллиативным статусом, в том числе нуждающихся в длительной респираторной поддержке. В ГБУЗ НСО «РСДР» показатель средней длительности пребывания на койке (365) связан с оказанием паллиативной медицинской помощи в том числе детям-сиротам и детям, оставшимся без попечения родителей.</w:t>
      </w:r>
    </w:p>
    <w:p w14:paraId="6441A9CF" w14:textId="77777777" w:rsidR="00EB6605" w:rsidRPr="00972B27" w:rsidRDefault="00EB6605" w:rsidP="00465146">
      <w:pPr>
        <w:pStyle w:val="aff0"/>
        <w:widowControl w:val="0"/>
        <w:rPr>
          <w:rFonts w:cs="Times New Roman"/>
          <w:sz w:val="28"/>
          <w:szCs w:val="28"/>
        </w:rPr>
      </w:pPr>
    </w:p>
    <w:p w14:paraId="461C53B3" w14:textId="77777777" w:rsidR="007518EF" w:rsidRPr="00972B27" w:rsidRDefault="00CA3D96" w:rsidP="00791E57">
      <w:pPr>
        <w:pStyle w:val="aff0"/>
        <w:widowControl w:val="0"/>
        <w:jc w:val="center"/>
        <w:rPr>
          <w:rFonts w:cs="Times New Roman"/>
          <w:sz w:val="28"/>
          <w:szCs w:val="28"/>
        </w:rPr>
      </w:pPr>
      <w:r w:rsidRPr="00972B27">
        <w:rPr>
          <w:rFonts w:cs="Times New Roman"/>
          <w:sz w:val="28"/>
          <w:szCs w:val="28"/>
        </w:rPr>
        <w:t>Оказание паллиативной медицинской помощи</w:t>
      </w:r>
    </w:p>
    <w:p w14:paraId="47C3CA47" w14:textId="77777777" w:rsidR="00CA3D96" w:rsidRPr="00972B27" w:rsidRDefault="00CA3D96" w:rsidP="00791E57">
      <w:pPr>
        <w:pStyle w:val="aff0"/>
        <w:widowControl w:val="0"/>
        <w:jc w:val="center"/>
        <w:rPr>
          <w:rFonts w:cs="Times New Roman"/>
          <w:sz w:val="28"/>
          <w:szCs w:val="28"/>
        </w:rPr>
      </w:pPr>
      <w:r w:rsidRPr="00972B27">
        <w:rPr>
          <w:rFonts w:cs="Times New Roman"/>
          <w:sz w:val="28"/>
          <w:szCs w:val="28"/>
        </w:rPr>
        <w:lastRenderedPageBreak/>
        <w:t>в амбулаторных условиях детям</w:t>
      </w:r>
    </w:p>
    <w:p w14:paraId="3D33CDE0" w14:textId="77777777" w:rsidR="00563A49" w:rsidRPr="00972B27" w:rsidRDefault="00563A49" w:rsidP="00791E57">
      <w:pPr>
        <w:pStyle w:val="aff0"/>
        <w:widowControl w:val="0"/>
        <w:jc w:val="center"/>
        <w:rPr>
          <w:rFonts w:cs="Times New Roman"/>
          <w:sz w:val="28"/>
          <w:szCs w:val="28"/>
        </w:rPr>
      </w:pPr>
    </w:p>
    <w:p w14:paraId="3DF8980C" w14:textId="567E0360" w:rsidR="00A55F2F" w:rsidRPr="00972B27" w:rsidRDefault="00CB0423" w:rsidP="00A55F2F">
      <w:pPr>
        <w:spacing w:line="240" w:lineRule="auto"/>
        <w:ind w:firstLine="709"/>
        <w:jc w:val="both"/>
        <w:rPr>
          <w:rFonts w:ascii="Times New Roman" w:hAnsi="Times New Roman"/>
          <w:sz w:val="28"/>
          <w:szCs w:val="28"/>
        </w:rPr>
      </w:pPr>
      <w:r w:rsidRPr="00972B27">
        <w:rPr>
          <w:rFonts w:ascii="Times New Roman" w:eastAsia="Times New Roman" w:hAnsi="Times New Roman" w:cs="Times New Roman"/>
          <w:sz w:val="28"/>
          <w:szCs w:val="28"/>
        </w:rPr>
        <w:t xml:space="preserve">В настоящее время оказание ПМП в амбулаторных условиях детям осуществляется в </w:t>
      </w:r>
      <w:r w:rsidR="00A55F2F">
        <w:rPr>
          <w:rFonts w:ascii="Times New Roman" w:eastAsia="Times New Roman" w:hAnsi="Times New Roman" w:cs="Times New Roman"/>
          <w:sz w:val="28"/>
          <w:szCs w:val="28"/>
        </w:rPr>
        <w:t>3</w:t>
      </w:r>
      <w:r w:rsidRPr="00972B27">
        <w:rPr>
          <w:rFonts w:ascii="Times New Roman" w:eastAsia="Times New Roman" w:hAnsi="Times New Roman" w:cs="Times New Roman"/>
          <w:sz w:val="28"/>
          <w:szCs w:val="28"/>
        </w:rPr>
        <w:t xml:space="preserve">-х отделениях выездной патронажной паллиативной медицинской помощи </w:t>
      </w:r>
      <w:r w:rsidR="00A55F2F">
        <w:rPr>
          <w:rFonts w:ascii="Times New Roman" w:eastAsia="Times New Roman" w:hAnsi="Times New Roman" w:cs="Times New Roman"/>
          <w:sz w:val="28"/>
          <w:szCs w:val="28"/>
        </w:rPr>
        <w:t>6</w:t>
      </w:r>
      <w:r w:rsidRPr="00972B27">
        <w:rPr>
          <w:rFonts w:ascii="Times New Roman" w:eastAsia="Times New Roman" w:hAnsi="Times New Roman" w:cs="Times New Roman"/>
          <w:sz w:val="28"/>
          <w:szCs w:val="28"/>
        </w:rPr>
        <w:t xml:space="preserve">-ю выездными патронажными бригадами: на базе ГБУЗ НСО «НКРБ </w:t>
      </w:r>
      <w:r w:rsidR="004A0078" w:rsidRPr="00972B27">
        <w:rPr>
          <w:rFonts w:ascii="Times New Roman" w:eastAsia="Times New Roman" w:hAnsi="Times New Roman" w:cs="Times New Roman"/>
          <w:sz w:val="28"/>
          <w:szCs w:val="28"/>
        </w:rPr>
        <w:t>№</w:t>
      </w:r>
      <w:r w:rsidR="004A0078">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1» (3 бригады), ГБУЗ НСО «РСДР» (2 бригады)</w:t>
      </w:r>
      <w:r w:rsidR="00A55F2F">
        <w:rPr>
          <w:rFonts w:ascii="Times New Roman" w:eastAsia="Times New Roman" w:hAnsi="Times New Roman" w:cs="Times New Roman"/>
          <w:sz w:val="28"/>
          <w:szCs w:val="28"/>
        </w:rPr>
        <w:t xml:space="preserve">, </w:t>
      </w:r>
      <w:r w:rsidR="00A55F2F">
        <w:rPr>
          <w:rFonts w:ascii="Times New Roman" w:hAnsi="Times New Roman"/>
          <w:sz w:val="28"/>
          <w:szCs w:val="28"/>
        </w:rPr>
        <w:t xml:space="preserve">на базе </w:t>
      </w:r>
      <w:r w:rsidR="00A55F2F" w:rsidRPr="00972B27">
        <w:rPr>
          <w:rFonts w:ascii="Times New Roman" w:hAnsi="Times New Roman"/>
          <w:sz w:val="28"/>
          <w:szCs w:val="28"/>
        </w:rPr>
        <w:t>ГБУЗ НСО</w:t>
      </w:r>
      <w:r w:rsidR="00A55F2F">
        <w:rPr>
          <w:rFonts w:ascii="Times New Roman" w:hAnsi="Times New Roman"/>
          <w:sz w:val="28"/>
          <w:szCs w:val="28"/>
        </w:rPr>
        <w:t xml:space="preserve"> «Татарская центральная районная больница имени 70-летия НСО» (</w:t>
      </w:r>
      <w:r w:rsidR="00A55F2F" w:rsidRPr="00972B27">
        <w:rPr>
          <w:rFonts w:ascii="Times New Roman" w:hAnsi="Times New Roman"/>
          <w:sz w:val="28"/>
          <w:szCs w:val="28"/>
        </w:rPr>
        <w:t>1 выездная патронажная бригада паллиативной медицинской помощи детям</w:t>
      </w:r>
      <w:r w:rsidR="00A55F2F">
        <w:rPr>
          <w:rFonts w:ascii="Times New Roman" w:hAnsi="Times New Roman"/>
          <w:sz w:val="28"/>
          <w:szCs w:val="28"/>
        </w:rPr>
        <w:t>).</w:t>
      </w:r>
    </w:p>
    <w:p w14:paraId="076DDA2D" w14:textId="5F459036" w:rsidR="00A44ADD" w:rsidRPr="00972B27" w:rsidRDefault="00A55F2F" w:rsidP="00A44ADD">
      <w:pPr>
        <w:autoSpaceDE w:val="0"/>
        <w:autoSpaceDN w:v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972B27">
        <w:rPr>
          <w:rFonts w:ascii="Times New Roman" w:eastAsia="Times New Roman" w:hAnsi="Times New Roman" w:cs="Times New Roman"/>
          <w:sz w:val="28"/>
          <w:szCs w:val="28"/>
        </w:rPr>
        <w:t xml:space="preserve"> </w:t>
      </w:r>
      <w:r w:rsidR="00A44ADD" w:rsidRPr="00972B27">
        <w:rPr>
          <w:rFonts w:ascii="Times New Roman" w:eastAsia="Times New Roman" w:hAnsi="Times New Roman" w:cs="Times New Roman"/>
          <w:sz w:val="28"/>
          <w:szCs w:val="28"/>
        </w:rPr>
        <w:t xml:space="preserve">2023 году </w:t>
      </w:r>
      <w:r w:rsidR="00B71EA7">
        <w:rPr>
          <w:rFonts w:ascii="Times New Roman" w:eastAsia="Times New Roman" w:hAnsi="Times New Roman" w:cs="Times New Roman"/>
          <w:sz w:val="28"/>
          <w:szCs w:val="28"/>
        </w:rPr>
        <w:t xml:space="preserve">планируется </w:t>
      </w:r>
      <w:r w:rsidR="00A44ADD" w:rsidRPr="00972B27">
        <w:rPr>
          <w:rFonts w:ascii="Times New Roman" w:eastAsia="Times New Roman" w:hAnsi="Times New Roman" w:cs="Times New Roman"/>
          <w:sz w:val="28"/>
          <w:szCs w:val="28"/>
        </w:rPr>
        <w:t>открытие отделения выездной патронажной паллиативной медицинской помощи и выездной патронажной бригады в структуре ГБУЗ НСО «Тогучинская ЦРБ», выездной патронажной бригады на базе Куйбышевского филиала ГБУЗ НСО «РСДР</w:t>
      </w:r>
      <w:r w:rsidR="00A44ADD" w:rsidRPr="00972B27">
        <w:rPr>
          <w:rFonts w:ascii="Times New Roman" w:eastAsia="Times New Roman" w:hAnsi="Times New Roman" w:cs="Times New Roman"/>
          <w:color w:val="000000" w:themeColor="text1"/>
          <w:sz w:val="28"/>
          <w:szCs w:val="28"/>
        </w:rPr>
        <w:t xml:space="preserve">», </w:t>
      </w:r>
      <w:r w:rsidR="00AB0546" w:rsidRPr="00972B27">
        <w:rPr>
          <w:rFonts w:ascii="Times New Roman" w:eastAsia="Times New Roman" w:hAnsi="Times New Roman" w:cs="Times New Roman"/>
          <w:color w:val="000000" w:themeColor="text1"/>
          <w:sz w:val="28"/>
          <w:szCs w:val="28"/>
        </w:rPr>
        <w:t xml:space="preserve">выездной патронажной бригады на базе Кировского филиала ГБУЗ НСО «РСДР», </w:t>
      </w:r>
      <w:r w:rsidR="00A44ADD" w:rsidRPr="00972B27">
        <w:rPr>
          <w:rFonts w:ascii="Times New Roman" w:eastAsia="Times New Roman" w:hAnsi="Times New Roman" w:cs="Times New Roman"/>
          <w:color w:val="000000" w:themeColor="text1"/>
          <w:sz w:val="28"/>
          <w:szCs w:val="28"/>
        </w:rPr>
        <w:t xml:space="preserve">в 2024 году </w:t>
      </w:r>
      <w:r w:rsidR="00B71EA7">
        <w:rPr>
          <w:rFonts w:ascii="Times New Roman" w:eastAsia="Times New Roman" w:hAnsi="Times New Roman" w:cs="Times New Roman"/>
          <w:color w:val="000000" w:themeColor="text1"/>
          <w:sz w:val="28"/>
          <w:szCs w:val="28"/>
        </w:rPr>
        <w:t xml:space="preserve">планируется </w:t>
      </w:r>
      <w:r w:rsidR="00A44ADD" w:rsidRPr="00972B27">
        <w:rPr>
          <w:rFonts w:ascii="Times New Roman" w:eastAsia="Times New Roman" w:hAnsi="Times New Roman" w:cs="Times New Roman"/>
          <w:color w:val="000000" w:themeColor="text1"/>
          <w:sz w:val="28"/>
          <w:szCs w:val="28"/>
        </w:rPr>
        <w:t xml:space="preserve">открытие отделения выездной патронажной паллиативной медицинской помощи </w:t>
      </w:r>
      <w:r w:rsidR="00A44ADD" w:rsidRPr="00972B27">
        <w:rPr>
          <w:rFonts w:ascii="Times New Roman" w:eastAsia="Times New Roman" w:hAnsi="Times New Roman" w:cs="Times New Roman"/>
          <w:sz w:val="28"/>
          <w:szCs w:val="28"/>
        </w:rPr>
        <w:t xml:space="preserve">и выездной патронажной бригады в структуре ГБУЗ НСО «Карасукская ЦРБ». </w:t>
      </w:r>
    </w:p>
    <w:p w14:paraId="1C57B4FC" w14:textId="4961A21C" w:rsidR="00CB0423" w:rsidRPr="00972B27" w:rsidRDefault="00CB0423" w:rsidP="00CB0423">
      <w:pPr>
        <w:autoSpaceDE w:val="0"/>
        <w:autoSpaceDN w:val="0"/>
        <w:spacing w:line="240" w:lineRule="auto"/>
        <w:ind w:firstLine="709"/>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 2021 году осуществлено 2857 посещений специалистами выездных патронажных бригад к детям, нуждающимся в оказании паллиативной медицинской помощи нуждающимся в оказании паллиативной медицинской по</w:t>
      </w:r>
      <w:r w:rsidR="00C62444">
        <w:rPr>
          <w:rFonts w:ascii="Times New Roman" w:eastAsia="Times New Roman" w:hAnsi="Times New Roman" w:cs="Times New Roman"/>
          <w:sz w:val="28"/>
          <w:szCs w:val="28"/>
        </w:rPr>
        <w:t>мощи на дому, что составило 106</w:t>
      </w:r>
      <w:r w:rsidRPr="00972B27">
        <w:rPr>
          <w:rFonts w:ascii="Times New Roman" w:eastAsia="Times New Roman" w:hAnsi="Times New Roman" w:cs="Times New Roman"/>
          <w:sz w:val="28"/>
          <w:szCs w:val="28"/>
        </w:rPr>
        <w:t>% выполнения плана.</w:t>
      </w:r>
    </w:p>
    <w:p w14:paraId="6BC6E9B5" w14:textId="279871B4" w:rsidR="00CB0423" w:rsidRPr="00972B27" w:rsidRDefault="00CB0423" w:rsidP="00CB0423">
      <w:pPr>
        <w:autoSpaceDE w:val="0"/>
        <w:autoSpaceDN w:val="0"/>
        <w:spacing w:line="240" w:lineRule="auto"/>
        <w:ind w:firstLine="709"/>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 2</w:t>
      </w:r>
      <w:r w:rsidR="009A6861" w:rsidRPr="00972B27">
        <w:rPr>
          <w:rFonts w:ascii="Times New Roman" w:eastAsia="Times New Roman" w:hAnsi="Times New Roman" w:cs="Times New Roman"/>
          <w:sz w:val="28"/>
          <w:szCs w:val="28"/>
        </w:rPr>
        <w:t>022 плановое число посещений на</w:t>
      </w:r>
      <w:r w:rsidRPr="00972B27">
        <w:rPr>
          <w:rFonts w:ascii="Times New Roman" w:eastAsia="Times New Roman" w:hAnsi="Times New Roman" w:cs="Times New Roman"/>
          <w:sz w:val="28"/>
          <w:szCs w:val="28"/>
        </w:rPr>
        <w:t xml:space="preserve"> дому детей, нуждающихся в оказании паллиативной медицинской помощи, составляет 3600, фактическое выполнение за 2022 г. – </w:t>
      </w:r>
      <w:r w:rsidR="00EA731D">
        <w:rPr>
          <w:rFonts w:ascii="Times New Roman" w:eastAsia="Times New Roman" w:hAnsi="Times New Roman" w:cs="Times New Roman"/>
          <w:sz w:val="28"/>
          <w:szCs w:val="28"/>
        </w:rPr>
        <w:t>3</w:t>
      </w:r>
      <w:r w:rsidR="00EC47C5">
        <w:rPr>
          <w:rFonts w:ascii="Times New Roman" w:eastAsia="Times New Roman" w:hAnsi="Times New Roman" w:cs="Times New Roman"/>
          <w:sz w:val="28"/>
          <w:szCs w:val="28"/>
        </w:rPr>
        <w:t>861</w:t>
      </w:r>
      <w:r w:rsidRPr="00972B27">
        <w:rPr>
          <w:rFonts w:ascii="Times New Roman" w:eastAsia="Times New Roman" w:hAnsi="Times New Roman" w:cs="Times New Roman"/>
          <w:sz w:val="28"/>
          <w:szCs w:val="28"/>
        </w:rPr>
        <w:t xml:space="preserve"> (</w:t>
      </w:r>
      <w:r w:rsidR="00EC47C5">
        <w:rPr>
          <w:rFonts w:ascii="Times New Roman" w:eastAsia="Times New Roman" w:hAnsi="Times New Roman" w:cs="Times New Roman"/>
          <w:sz w:val="28"/>
          <w:szCs w:val="28"/>
        </w:rPr>
        <w:t>135</w:t>
      </w:r>
      <w:r w:rsidR="00EA731D">
        <w:rPr>
          <w:rFonts w:ascii="Times New Roman" w:eastAsia="Times New Roman" w:hAnsi="Times New Roman" w:cs="Times New Roman"/>
          <w:sz w:val="28"/>
          <w:szCs w:val="28"/>
        </w:rPr>
        <w:t>,4</w:t>
      </w:r>
      <w:r w:rsidRPr="00972B27">
        <w:rPr>
          <w:rFonts w:ascii="Times New Roman" w:eastAsia="Times New Roman" w:hAnsi="Times New Roman" w:cs="Times New Roman"/>
          <w:sz w:val="28"/>
          <w:szCs w:val="28"/>
        </w:rPr>
        <w:t>%)</w:t>
      </w:r>
      <w:r w:rsidR="00C24AF8">
        <w:rPr>
          <w:rFonts w:ascii="Times New Roman" w:eastAsia="Times New Roman" w:hAnsi="Times New Roman" w:cs="Times New Roman"/>
          <w:sz w:val="28"/>
          <w:szCs w:val="28"/>
        </w:rPr>
        <w:t>.</w:t>
      </w:r>
    </w:p>
    <w:p w14:paraId="4900AD81" w14:textId="77777777" w:rsidR="008D6B4D" w:rsidRPr="00972B27" w:rsidRDefault="008D6B4D" w:rsidP="008D6B4D">
      <w:pPr>
        <w:pStyle w:val="aff0"/>
        <w:widowControl w:val="0"/>
        <w:jc w:val="center"/>
        <w:rPr>
          <w:rFonts w:cs="Times New Roman"/>
          <w:sz w:val="28"/>
          <w:szCs w:val="28"/>
        </w:rPr>
      </w:pPr>
    </w:p>
    <w:p w14:paraId="3A0D054E" w14:textId="77777777" w:rsidR="00CA4E45" w:rsidRPr="00972B27" w:rsidRDefault="00CA4E45" w:rsidP="00791E57">
      <w:pPr>
        <w:pStyle w:val="aff0"/>
        <w:widowControl w:val="0"/>
        <w:jc w:val="center"/>
        <w:rPr>
          <w:rFonts w:cs="Times New Roman"/>
          <w:sz w:val="28"/>
          <w:szCs w:val="28"/>
        </w:rPr>
      </w:pPr>
      <w:r w:rsidRPr="00972B27">
        <w:rPr>
          <w:rFonts w:cs="Times New Roman"/>
          <w:sz w:val="28"/>
          <w:szCs w:val="28"/>
        </w:rPr>
        <w:t>2.2.3. Кадровое обеспечение структурных подразделений медицинских организаций, оказывающих паллиативную медицинскую помощь</w:t>
      </w:r>
    </w:p>
    <w:p w14:paraId="20915A34" w14:textId="77777777" w:rsidR="009731E9" w:rsidRPr="00972B27" w:rsidRDefault="009731E9" w:rsidP="00791E57">
      <w:pPr>
        <w:pStyle w:val="aff0"/>
        <w:widowControl w:val="0"/>
        <w:jc w:val="center"/>
        <w:rPr>
          <w:rFonts w:cs="Times New Roman"/>
          <w:sz w:val="28"/>
          <w:szCs w:val="28"/>
        </w:rPr>
      </w:pPr>
    </w:p>
    <w:p w14:paraId="033E40B4" w14:textId="77777777" w:rsidR="00471C2F" w:rsidRPr="00972B27" w:rsidRDefault="00CA4E45" w:rsidP="00471C2F">
      <w:pPr>
        <w:pStyle w:val="aff0"/>
        <w:widowControl w:val="0"/>
        <w:ind w:firstLine="709"/>
        <w:jc w:val="both"/>
        <w:rPr>
          <w:rFonts w:cs="Times New Roman"/>
          <w:sz w:val="28"/>
          <w:szCs w:val="28"/>
        </w:rPr>
      </w:pPr>
      <w:r w:rsidRPr="00972B27">
        <w:rPr>
          <w:rFonts w:cs="Times New Roman"/>
          <w:sz w:val="28"/>
          <w:szCs w:val="28"/>
        </w:rPr>
        <w:t>Согласно методическим рекомендациям кадровый дефицит рассчитывается исходя из соотношения количества занятых должностей и рекомендуемого норматива штатн</w:t>
      </w:r>
      <w:r w:rsidR="00B375CA" w:rsidRPr="00972B27">
        <w:rPr>
          <w:rFonts w:cs="Times New Roman"/>
          <w:sz w:val="28"/>
          <w:szCs w:val="28"/>
        </w:rPr>
        <w:t>ой численности, установленного п</w:t>
      </w:r>
      <w:r w:rsidRPr="00972B27">
        <w:rPr>
          <w:rFonts w:cs="Times New Roman"/>
          <w:sz w:val="28"/>
          <w:szCs w:val="28"/>
        </w:rPr>
        <w:t>риказом М</w:t>
      </w:r>
      <w:r w:rsidR="009B3BC9" w:rsidRPr="00972B27">
        <w:rPr>
          <w:rFonts w:cs="Times New Roman"/>
          <w:sz w:val="28"/>
          <w:szCs w:val="28"/>
        </w:rPr>
        <w:t>ин</w:t>
      </w:r>
      <w:r w:rsidR="00B375CA" w:rsidRPr="00972B27">
        <w:rPr>
          <w:rFonts w:cs="Times New Roman"/>
          <w:sz w:val="28"/>
          <w:szCs w:val="28"/>
        </w:rPr>
        <w:t>истерства здравоохранения Российской Федерации</w:t>
      </w:r>
      <w:r w:rsidRPr="00972B27">
        <w:rPr>
          <w:rFonts w:cs="Times New Roman"/>
          <w:sz w:val="28"/>
          <w:szCs w:val="28"/>
        </w:rPr>
        <w:t>, Мин</w:t>
      </w:r>
      <w:r w:rsidR="00B375CA" w:rsidRPr="00972B27">
        <w:rPr>
          <w:rFonts w:cs="Times New Roman"/>
          <w:sz w:val="28"/>
          <w:szCs w:val="28"/>
        </w:rPr>
        <w:t xml:space="preserve">истерством </w:t>
      </w:r>
      <w:r w:rsidRPr="00972B27">
        <w:rPr>
          <w:rFonts w:cs="Times New Roman"/>
          <w:sz w:val="28"/>
          <w:szCs w:val="28"/>
        </w:rPr>
        <w:t>труда</w:t>
      </w:r>
      <w:r w:rsidR="00B375CA" w:rsidRPr="00972B27">
        <w:rPr>
          <w:rFonts w:cs="Times New Roman"/>
          <w:sz w:val="28"/>
          <w:szCs w:val="28"/>
        </w:rPr>
        <w:t xml:space="preserve"> и социального развития</w:t>
      </w:r>
      <w:r w:rsidRPr="00972B27">
        <w:rPr>
          <w:rFonts w:cs="Times New Roman"/>
          <w:sz w:val="28"/>
          <w:szCs w:val="28"/>
        </w:rPr>
        <w:t xml:space="preserve"> Росси</w:t>
      </w:r>
      <w:r w:rsidR="00B375CA" w:rsidRPr="00972B27">
        <w:rPr>
          <w:rFonts w:cs="Times New Roman"/>
          <w:sz w:val="28"/>
          <w:szCs w:val="28"/>
        </w:rPr>
        <w:t>йской Федерации</w:t>
      </w:r>
      <w:r w:rsidRPr="00972B27">
        <w:rPr>
          <w:rFonts w:cs="Times New Roman"/>
          <w:sz w:val="28"/>
          <w:szCs w:val="28"/>
        </w:rPr>
        <w:t xml:space="preserve"> </w:t>
      </w:r>
      <w:r w:rsidR="004A0078" w:rsidRPr="00972B27">
        <w:rPr>
          <w:rFonts w:cs="Times New Roman"/>
          <w:sz w:val="28"/>
          <w:szCs w:val="28"/>
        </w:rPr>
        <w:t>от</w:t>
      </w:r>
      <w:r w:rsidR="004A0078">
        <w:rPr>
          <w:rFonts w:cs="Times New Roman"/>
          <w:sz w:val="28"/>
          <w:szCs w:val="28"/>
        </w:rPr>
        <w:t> </w:t>
      </w:r>
      <w:r w:rsidRPr="00972B27">
        <w:rPr>
          <w:rFonts w:cs="Times New Roman"/>
          <w:sz w:val="28"/>
          <w:szCs w:val="28"/>
        </w:rPr>
        <w:t>31.05.2019 №</w:t>
      </w:r>
      <w:r w:rsidR="00851CF5" w:rsidRPr="00972B27">
        <w:rPr>
          <w:rFonts w:cs="Times New Roman"/>
          <w:sz w:val="28"/>
          <w:szCs w:val="28"/>
        </w:rPr>
        <w:t> </w:t>
      </w:r>
      <w:r w:rsidRPr="00972B27">
        <w:rPr>
          <w:rFonts w:cs="Times New Roman"/>
          <w:sz w:val="28"/>
          <w:szCs w:val="28"/>
        </w:rPr>
        <w:t>345н/372н</w:t>
      </w:r>
      <w:r w:rsidR="00B375CA" w:rsidRPr="00972B27">
        <w:rPr>
          <w:rFonts w:cs="Times New Roman"/>
          <w:sz w:val="28"/>
          <w:szCs w:val="28"/>
        </w:rPr>
        <w:t xml:space="preserve"> «</w:t>
      </w:r>
      <w:r w:rsidR="004A0078" w:rsidRPr="00972B27">
        <w:rPr>
          <w:rFonts w:cs="Times New Roman"/>
          <w:sz w:val="28"/>
          <w:szCs w:val="28"/>
        </w:rPr>
        <w:t>Об</w:t>
      </w:r>
      <w:r w:rsidR="004A0078">
        <w:rPr>
          <w:rFonts w:cs="Times New Roman"/>
          <w:sz w:val="28"/>
          <w:szCs w:val="28"/>
        </w:rPr>
        <w:t> </w:t>
      </w:r>
      <w:r w:rsidR="00B375CA" w:rsidRPr="00972B27">
        <w:rPr>
          <w:rFonts w:cs="Times New Roman"/>
          <w:sz w:val="28"/>
          <w:szCs w:val="28"/>
        </w:rPr>
        <w:t>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Pr="00972B27">
        <w:rPr>
          <w:rFonts w:cs="Times New Roman"/>
          <w:sz w:val="28"/>
          <w:szCs w:val="28"/>
        </w:rPr>
        <w:t>.</w:t>
      </w:r>
    </w:p>
    <w:p w14:paraId="0644FBA2" w14:textId="77777777" w:rsidR="00FF104F" w:rsidRPr="00972B27" w:rsidRDefault="00FF104F" w:rsidP="00471C2F">
      <w:pPr>
        <w:pStyle w:val="aff0"/>
        <w:widowControl w:val="0"/>
        <w:ind w:firstLine="709"/>
        <w:jc w:val="both"/>
        <w:rPr>
          <w:rFonts w:cs="Times New Roman"/>
          <w:sz w:val="28"/>
          <w:szCs w:val="28"/>
        </w:rPr>
      </w:pPr>
      <w:r w:rsidRPr="00972B27">
        <w:rPr>
          <w:rFonts w:cs="Times New Roman"/>
          <w:sz w:val="28"/>
          <w:szCs w:val="28"/>
        </w:rPr>
        <w:t xml:space="preserve">С 2019 года на базе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 организованы циклы обучения «Паллиативная медицинская помощь», «Вопросы оказания паллиативной медицинской помощи детям» (72 и 144 часа) для врачей лечебного профиля. </w:t>
      </w:r>
    </w:p>
    <w:p w14:paraId="1F7618D9" w14:textId="77777777" w:rsidR="00FF104F" w:rsidRPr="00972B27" w:rsidRDefault="00FF104F" w:rsidP="00FF104F">
      <w:pPr>
        <w:widowControl w:val="0"/>
        <w:spacing w:line="249"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 xml:space="preserve">В 2021 году разработана и утверждена дополнительная профессиональная Программа повышения квалификации врачей «Паллиативная медицинская помощь», составленная на основании профессионального стандарта «Специалист по паллиативной помощи». Программа разработана сотрудниками кафедры </w:t>
      </w:r>
      <w:r w:rsidRPr="00972B27">
        <w:rPr>
          <w:rFonts w:ascii="Times New Roman" w:hAnsi="Times New Roman" w:cs="Times New Roman"/>
          <w:sz w:val="28"/>
          <w:szCs w:val="28"/>
        </w:rPr>
        <w:lastRenderedPageBreak/>
        <w:t>госпитальной терапии и медицинской реабилитации ФГБОУ ВО «Новосибирский государственный медицинский университет».</w:t>
      </w:r>
    </w:p>
    <w:p w14:paraId="10A400A3" w14:textId="77777777" w:rsidR="00FF104F" w:rsidRPr="00972B27" w:rsidRDefault="00FF104F" w:rsidP="00FF104F">
      <w:pPr>
        <w:widowControl w:val="0"/>
        <w:spacing w:line="249"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За период с 2019 года по настоящее время по данным циклам обучения было проучено более 1</w:t>
      </w:r>
      <w:r w:rsidR="00471C2F" w:rsidRPr="00972B27">
        <w:rPr>
          <w:rFonts w:ascii="Times New Roman" w:hAnsi="Times New Roman" w:cs="Times New Roman"/>
          <w:sz w:val="28"/>
          <w:szCs w:val="28"/>
        </w:rPr>
        <w:t>63</w:t>
      </w:r>
      <w:r w:rsidRPr="00972B27">
        <w:rPr>
          <w:rFonts w:ascii="Times New Roman" w:hAnsi="Times New Roman" w:cs="Times New Roman"/>
          <w:sz w:val="28"/>
          <w:szCs w:val="28"/>
        </w:rPr>
        <w:t xml:space="preserve"> человек</w:t>
      </w:r>
      <w:r w:rsidR="00471C2F" w:rsidRPr="00972B27">
        <w:rPr>
          <w:rFonts w:ascii="Times New Roman" w:hAnsi="Times New Roman" w:cs="Times New Roman"/>
          <w:sz w:val="28"/>
          <w:szCs w:val="28"/>
        </w:rPr>
        <w:t>а</w:t>
      </w:r>
      <w:r w:rsidRPr="00972B27">
        <w:rPr>
          <w:rFonts w:ascii="Times New Roman" w:hAnsi="Times New Roman" w:cs="Times New Roman"/>
          <w:sz w:val="28"/>
          <w:szCs w:val="28"/>
        </w:rPr>
        <w:t xml:space="preserve">. </w:t>
      </w:r>
    </w:p>
    <w:p w14:paraId="7EB92033" w14:textId="77777777" w:rsidR="00FF104F" w:rsidRPr="00972B27" w:rsidRDefault="00FF104F" w:rsidP="00FF104F">
      <w:pPr>
        <w:widowControl w:val="0"/>
        <w:spacing w:line="249"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Обучение среднего медицинского персонала осуществляется на базе государственного автономного профессионального образовательного учреждения Новосибирской области «Новосибирский медицинский колледж» по программам «Сестринская паллиативная помощь», «Сестринская паллиативная помощь детям». По данным циклам обучено 13 сотрудников.</w:t>
      </w:r>
    </w:p>
    <w:p w14:paraId="1F1548D1" w14:textId="77777777" w:rsidR="00FF104F" w:rsidRPr="00972B27" w:rsidRDefault="00FF104F" w:rsidP="00FF104F">
      <w:pPr>
        <w:widowControl w:val="0"/>
        <w:spacing w:line="249" w:lineRule="auto"/>
        <w:ind w:firstLine="709"/>
        <w:jc w:val="both"/>
      </w:pPr>
      <w:r w:rsidRPr="00972B27">
        <w:rPr>
          <w:rFonts w:ascii="Times New Roman" w:hAnsi="Times New Roman" w:cs="Times New Roman"/>
          <w:sz w:val="28"/>
          <w:szCs w:val="28"/>
        </w:rPr>
        <w:t xml:space="preserve">Также на базе созданных кабинетов ПМП в медицинских организациях на местах проводится индивидуальное обучение специалистов непосредственно главным внештатным специалистом министерства здравоохранения Новосибирской области по паллиативной помощи по разработанным и утвержденным программам. На 2023 год министерством здравоохранения Новосибирской области подана и согласована комплексная заявка в Министерство здравоохранения Российской Федерации на обучение по программам «Паллиативная медицинская помощь» с учетом прогнозной потребности в специалистах данного лечебного профиля. </w:t>
      </w:r>
    </w:p>
    <w:p w14:paraId="0E973499" w14:textId="77777777" w:rsidR="00CA4E45" w:rsidRPr="00972B27" w:rsidRDefault="00CA4E45" w:rsidP="00791E57">
      <w:pPr>
        <w:widowControl w:val="0"/>
        <w:spacing w:line="240" w:lineRule="auto"/>
        <w:rPr>
          <w:rFonts w:ascii="Times New Roman" w:hAnsi="Times New Roman" w:cs="Times New Roman"/>
          <w:sz w:val="28"/>
          <w:szCs w:val="28"/>
        </w:rPr>
      </w:pPr>
    </w:p>
    <w:p w14:paraId="7D9B62E0" w14:textId="77777777" w:rsidR="00803A31" w:rsidRPr="00803A31" w:rsidRDefault="00803A31" w:rsidP="00803A31">
      <w:pPr>
        <w:pStyle w:val="aff0"/>
        <w:widowControl w:val="0"/>
        <w:jc w:val="center"/>
        <w:rPr>
          <w:rFonts w:cs="Times New Roman"/>
          <w:sz w:val="28"/>
          <w:szCs w:val="28"/>
        </w:rPr>
      </w:pPr>
      <w:r w:rsidRPr="00803A31">
        <w:rPr>
          <w:rFonts w:cs="Times New Roman"/>
          <w:sz w:val="28"/>
          <w:szCs w:val="28"/>
        </w:rPr>
        <w:t>2.2.4. Финансово-экономические показатели</w:t>
      </w:r>
    </w:p>
    <w:p w14:paraId="4D2D3624" w14:textId="77777777" w:rsidR="00803A31" w:rsidRPr="00803A31" w:rsidRDefault="00803A31" w:rsidP="00803A31">
      <w:pPr>
        <w:pStyle w:val="aff0"/>
        <w:widowControl w:val="0"/>
        <w:jc w:val="center"/>
        <w:rPr>
          <w:rFonts w:cs="Times New Roman"/>
          <w:sz w:val="28"/>
          <w:szCs w:val="28"/>
        </w:rPr>
      </w:pPr>
    </w:p>
    <w:p w14:paraId="5A82EC34" w14:textId="77777777" w:rsidR="00803A31" w:rsidRPr="00803A31" w:rsidRDefault="00803A31" w:rsidP="00803A31">
      <w:pPr>
        <w:pStyle w:val="35"/>
        <w:widowControl w:val="0"/>
        <w:spacing w:before="0" w:after="0"/>
        <w:jc w:val="center"/>
        <w:outlineLvl w:val="2"/>
        <w:rPr>
          <w:rFonts w:ascii="Times New Roman" w:hAnsi="Times New Roman" w:cs="Times New Roman"/>
          <w:b w:val="0"/>
          <w:color w:val="auto"/>
          <w:sz w:val="28"/>
          <w:szCs w:val="28"/>
        </w:rPr>
      </w:pPr>
      <w:r w:rsidRPr="00803A31">
        <w:rPr>
          <w:rFonts w:ascii="Times New Roman" w:hAnsi="Times New Roman" w:cs="Times New Roman"/>
          <w:b w:val="0"/>
          <w:color w:val="auto"/>
          <w:sz w:val="28"/>
          <w:szCs w:val="28"/>
        </w:rPr>
        <w:t>Общие показатели бюджета Новосибирской области</w:t>
      </w:r>
    </w:p>
    <w:p w14:paraId="6BAC5AA8" w14:textId="77777777" w:rsidR="00803A31" w:rsidRPr="00803A31" w:rsidRDefault="00803A31" w:rsidP="00803A31">
      <w:pPr>
        <w:pStyle w:val="35"/>
        <w:widowControl w:val="0"/>
        <w:spacing w:before="0" w:after="0"/>
        <w:jc w:val="center"/>
        <w:outlineLvl w:val="2"/>
        <w:rPr>
          <w:rFonts w:ascii="Times New Roman" w:hAnsi="Times New Roman" w:cs="Times New Roman"/>
          <w:b w:val="0"/>
          <w:color w:val="auto"/>
          <w:sz w:val="28"/>
          <w:szCs w:val="28"/>
        </w:rPr>
      </w:pPr>
    </w:p>
    <w:p w14:paraId="4E1EE215" w14:textId="77777777" w:rsidR="00803A31" w:rsidRPr="00803A31" w:rsidRDefault="00803A31" w:rsidP="00803A31">
      <w:pPr>
        <w:widowControl w:val="0"/>
        <w:autoSpaceDE w:val="0"/>
        <w:autoSpaceDN w:val="0"/>
        <w:adjustRightInd w:val="0"/>
        <w:spacing w:line="240" w:lineRule="auto"/>
        <w:ind w:firstLine="708"/>
        <w:jc w:val="both"/>
        <w:rPr>
          <w:rFonts w:ascii="Times New Roman" w:hAnsi="Times New Roman" w:cs="Times New Roman"/>
          <w:sz w:val="28"/>
          <w:szCs w:val="28"/>
        </w:rPr>
      </w:pPr>
      <w:r w:rsidRPr="00803A31">
        <w:rPr>
          <w:rFonts w:ascii="Times New Roman" w:hAnsi="Times New Roman" w:cs="Times New Roman"/>
          <w:sz w:val="28"/>
          <w:szCs w:val="28"/>
        </w:rPr>
        <w:t>В соответствии с Законом Новосибирской области от 23.12.2022 № 307-ОЗ «Об областном бюджете Новосибирской области на 2023 год и плановый период 2024 и 2025 годов» общий объем доходов областного бюджета утвержден на уровне 259 965 899,2 тыс. рублей, общий объем расходов областного бюджета – 305 277 670,8 тыс. рублей.</w:t>
      </w:r>
    </w:p>
    <w:p w14:paraId="11D40DA2" w14:textId="77777777" w:rsidR="00803A31" w:rsidRPr="00803A31" w:rsidRDefault="00803A31" w:rsidP="00803A31">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r w:rsidRPr="00803A31">
        <w:rPr>
          <w:rFonts w:ascii="Times New Roman" w:hAnsi="Times New Roman" w:cs="Times New Roman"/>
          <w:sz w:val="28"/>
          <w:szCs w:val="28"/>
        </w:rPr>
        <w:t xml:space="preserve">За период 2020-2022 годов доходы бюджета выросли на 40%, расходы бюджета в 2022 году увеличились на 35% по сравнению с 2020 годом. </w:t>
      </w:r>
    </w:p>
    <w:p w14:paraId="0F1BB6B4" w14:textId="77777777" w:rsidR="00803A31" w:rsidRPr="00972B27" w:rsidRDefault="00803A31" w:rsidP="00803A31">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r w:rsidRPr="00803A31">
        <w:rPr>
          <w:rFonts w:ascii="Times New Roman" w:hAnsi="Times New Roman" w:cs="Times New Roman"/>
          <w:sz w:val="28"/>
          <w:szCs w:val="28"/>
        </w:rPr>
        <w:t>В 2022 году профицит бюджета Новосибирской области составил 4 855,2 млн руб. В 2022 году плановый дефицит бюджета составляет 45 311,8 млн руб.</w:t>
      </w:r>
      <w:r w:rsidRPr="00972B27">
        <w:rPr>
          <w:rFonts w:ascii="Times New Roman" w:hAnsi="Times New Roman" w:cs="Times New Roman"/>
          <w:sz w:val="28"/>
          <w:szCs w:val="28"/>
        </w:rPr>
        <w:t xml:space="preserve"> </w:t>
      </w:r>
    </w:p>
    <w:p w14:paraId="353CC95E" w14:textId="77777777" w:rsidR="00803A31" w:rsidRPr="00972B27" w:rsidRDefault="00803A31" w:rsidP="00803A31">
      <w:pPr>
        <w:widowControl w:val="0"/>
        <w:tabs>
          <w:tab w:val="num" w:pos="720"/>
        </w:tabs>
        <w:autoSpaceDE w:val="0"/>
        <w:autoSpaceDN w:val="0"/>
        <w:adjustRightInd w:val="0"/>
        <w:ind w:firstLine="708"/>
        <w:jc w:val="center"/>
        <w:rPr>
          <w:rFonts w:ascii="Times New Roman" w:hAnsi="Times New Roman" w:cs="Times New Roman"/>
          <w:sz w:val="28"/>
          <w:szCs w:val="28"/>
        </w:rPr>
      </w:pPr>
    </w:p>
    <w:p w14:paraId="7805FAE7" w14:textId="050572F8" w:rsidR="00803A31" w:rsidRPr="00972B27" w:rsidRDefault="00EE7A41" w:rsidP="00803A31">
      <w:pPr>
        <w:widowControl w:val="0"/>
        <w:tabs>
          <w:tab w:val="num" w:pos="720"/>
        </w:tabs>
        <w:autoSpaceDE w:val="0"/>
        <w:autoSpaceDN w:val="0"/>
        <w:adjustRightInd w:val="0"/>
        <w:ind w:firstLine="708"/>
        <w:rPr>
          <w:rFonts w:ascii="Times New Roman" w:hAnsi="Times New Roman" w:cs="Times New Roman"/>
          <w:noProof/>
          <w:sz w:val="28"/>
          <w:szCs w:val="28"/>
        </w:rPr>
      </w:pPr>
      <w:r>
        <w:rPr>
          <w:rFonts w:ascii="Times New Roman" w:hAnsi="Times New Roman" w:cs="Times New Roman"/>
          <w:sz w:val="28"/>
          <w:szCs w:val="28"/>
        </w:rPr>
        <w:t>Рисунок 1. </w:t>
      </w:r>
      <w:r w:rsidR="00803A31" w:rsidRPr="00972B27">
        <w:rPr>
          <w:rFonts w:ascii="Times New Roman" w:hAnsi="Times New Roman" w:cs="Times New Roman"/>
          <w:sz w:val="28"/>
          <w:szCs w:val="28"/>
        </w:rPr>
        <w:t>Динамика доходов и расходов бюджета за 2019-2022 годы</w:t>
      </w:r>
      <w:r w:rsidR="00803A31" w:rsidRPr="00972B27">
        <w:rPr>
          <w:rFonts w:ascii="Times New Roman" w:hAnsi="Times New Roman" w:cs="Times New Roman"/>
          <w:noProof/>
          <w:sz w:val="28"/>
          <w:szCs w:val="28"/>
        </w:rPr>
        <w:t xml:space="preserve"> </w:t>
      </w:r>
    </w:p>
    <w:p w14:paraId="1877755E" w14:textId="77777777" w:rsidR="00803A31" w:rsidRPr="00EC4757" w:rsidRDefault="00803A31" w:rsidP="00803A31">
      <w:pPr>
        <w:widowControl w:val="0"/>
        <w:tabs>
          <w:tab w:val="num" w:pos="720"/>
        </w:tabs>
        <w:autoSpaceDE w:val="0"/>
        <w:autoSpaceDN w:val="0"/>
        <w:adjustRightInd w:val="0"/>
        <w:ind w:firstLine="708"/>
        <w:rPr>
          <w:rFonts w:ascii="Times New Roman" w:hAnsi="Times New Roman" w:cs="Times New Roman"/>
          <w:noProof/>
          <w:sz w:val="28"/>
          <w:szCs w:val="28"/>
        </w:rPr>
      </w:pPr>
    </w:p>
    <w:p w14:paraId="39DE5DF5" w14:textId="19FA07EF" w:rsidR="00803A31" w:rsidRDefault="00803A31" w:rsidP="00803A31">
      <w:pPr>
        <w:widowControl w:val="0"/>
        <w:tabs>
          <w:tab w:val="num" w:pos="720"/>
        </w:tabs>
        <w:autoSpaceDE w:val="0"/>
        <w:autoSpaceDN w:val="0"/>
        <w:adjustRightInd w:val="0"/>
        <w:ind w:firstLine="708"/>
        <w:rPr>
          <w:rFonts w:ascii="Times New Roman" w:hAnsi="Times New Roman" w:cs="Times New Roman"/>
          <w:sz w:val="28"/>
          <w:szCs w:val="28"/>
        </w:rPr>
      </w:pPr>
      <w:r w:rsidRPr="00972B27">
        <w:rPr>
          <w:rFonts w:ascii="Times New Roman" w:hAnsi="Times New Roman" w:cs="Times New Roman"/>
          <w:noProof/>
          <w:sz w:val="28"/>
          <w:szCs w:val="28"/>
        </w:rPr>
        <w:lastRenderedPageBreak/>
        <w:drawing>
          <wp:inline distT="0" distB="0" distL="0" distR="0" wp14:anchorId="22C74C6F" wp14:editId="52CBFC4A">
            <wp:extent cx="5410200" cy="25241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0F215C" w14:textId="77777777" w:rsidR="00803A31" w:rsidRPr="00972B27" w:rsidRDefault="00803A31" w:rsidP="00803A31">
      <w:pPr>
        <w:widowControl w:val="0"/>
        <w:tabs>
          <w:tab w:val="num" w:pos="720"/>
        </w:tabs>
        <w:autoSpaceDE w:val="0"/>
        <w:autoSpaceDN w:val="0"/>
        <w:adjustRightInd w:val="0"/>
        <w:ind w:firstLine="708"/>
        <w:rPr>
          <w:rFonts w:ascii="Times New Roman" w:hAnsi="Times New Roman" w:cs="Times New Roman"/>
          <w:sz w:val="28"/>
          <w:szCs w:val="28"/>
        </w:rPr>
      </w:pPr>
    </w:p>
    <w:p w14:paraId="10E3B1E8" w14:textId="77777777" w:rsidR="00803A31" w:rsidRPr="00972B27" w:rsidRDefault="00803A31" w:rsidP="00803A31">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Долговая нагрузка Новосибирской области в 202</w:t>
      </w:r>
      <w:r>
        <w:rPr>
          <w:rFonts w:ascii="Times New Roman" w:hAnsi="Times New Roman" w:cs="Times New Roman"/>
          <w:sz w:val="28"/>
          <w:szCs w:val="28"/>
        </w:rPr>
        <w:t>2</w:t>
      </w:r>
      <w:r w:rsidRPr="00972B27">
        <w:rPr>
          <w:rFonts w:ascii="Times New Roman" w:hAnsi="Times New Roman" w:cs="Times New Roman"/>
          <w:sz w:val="28"/>
          <w:szCs w:val="28"/>
        </w:rPr>
        <w:t xml:space="preserve"> году составила 2</w:t>
      </w:r>
      <w:r>
        <w:rPr>
          <w:rFonts w:ascii="Times New Roman" w:hAnsi="Times New Roman" w:cs="Times New Roman"/>
          <w:sz w:val="28"/>
          <w:szCs w:val="28"/>
        </w:rPr>
        <w:t>3</w:t>
      </w:r>
      <w:r w:rsidRPr="00972B27">
        <w:rPr>
          <w:rFonts w:ascii="Times New Roman" w:hAnsi="Times New Roman" w:cs="Times New Roman"/>
          <w:sz w:val="28"/>
          <w:szCs w:val="28"/>
        </w:rPr>
        <w:t>,7%.</w:t>
      </w:r>
    </w:p>
    <w:p w14:paraId="0A2CDEB0" w14:textId="77777777" w:rsidR="00803A31" w:rsidRPr="00972B27" w:rsidRDefault="00803A31" w:rsidP="00803A31">
      <w:pPr>
        <w:pStyle w:val="35"/>
        <w:widowControl w:val="0"/>
        <w:spacing w:before="0" w:after="0"/>
        <w:jc w:val="center"/>
        <w:outlineLvl w:val="2"/>
        <w:rPr>
          <w:rFonts w:ascii="Times New Roman" w:hAnsi="Times New Roman" w:cs="Times New Roman"/>
          <w:b w:val="0"/>
          <w:color w:val="auto"/>
          <w:sz w:val="28"/>
          <w:szCs w:val="28"/>
        </w:rPr>
      </w:pPr>
      <w:r w:rsidRPr="00972B27">
        <w:rPr>
          <w:rFonts w:ascii="Times New Roman" w:hAnsi="Times New Roman" w:cs="Times New Roman"/>
          <w:b w:val="0"/>
          <w:color w:val="auto"/>
          <w:sz w:val="28"/>
          <w:szCs w:val="28"/>
        </w:rPr>
        <w:t>Анализ распределения бюджетных ассигнований в соответствии с федеральным законом от</w:t>
      </w:r>
      <w:r>
        <w:rPr>
          <w:rFonts w:ascii="Times New Roman" w:hAnsi="Times New Roman" w:cs="Times New Roman"/>
          <w:b w:val="0"/>
          <w:color w:val="auto"/>
          <w:sz w:val="28"/>
          <w:szCs w:val="28"/>
        </w:rPr>
        <w:t> </w:t>
      </w:r>
      <w:r w:rsidRPr="00972B27">
        <w:rPr>
          <w:rFonts w:ascii="Times New Roman" w:hAnsi="Times New Roman" w:cs="Times New Roman"/>
          <w:b w:val="0"/>
          <w:color w:val="auto"/>
          <w:sz w:val="28"/>
          <w:szCs w:val="28"/>
        </w:rPr>
        <w:t>0</w:t>
      </w:r>
      <w:r>
        <w:rPr>
          <w:rFonts w:ascii="Times New Roman" w:hAnsi="Times New Roman" w:cs="Times New Roman"/>
          <w:b w:val="0"/>
          <w:color w:val="auto"/>
          <w:sz w:val="28"/>
          <w:szCs w:val="28"/>
        </w:rPr>
        <w:t>6</w:t>
      </w:r>
      <w:r w:rsidRPr="00972B27">
        <w:rPr>
          <w:rFonts w:ascii="Times New Roman" w:hAnsi="Times New Roman" w:cs="Times New Roman"/>
          <w:b w:val="0"/>
          <w:color w:val="auto"/>
          <w:sz w:val="28"/>
          <w:szCs w:val="28"/>
        </w:rPr>
        <w:t>.12.202</w:t>
      </w:r>
      <w:r>
        <w:rPr>
          <w:rFonts w:ascii="Times New Roman" w:hAnsi="Times New Roman" w:cs="Times New Roman"/>
          <w:b w:val="0"/>
          <w:color w:val="auto"/>
          <w:sz w:val="28"/>
          <w:szCs w:val="28"/>
        </w:rPr>
        <w:t>1</w:t>
      </w:r>
      <w:r w:rsidRPr="00972B27">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390</w:t>
      </w:r>
      <w:r w:rsidRPr="00972B27">
        <w:rPr>
          <w:rFonts w:ascii="Times New Roman" w:hAnsi="Times New Roman" w:cs="Times New Roman"/>
          <w:b w:val="0"/>
          <w:color w:val="auto"/>
          <w:sz w:val="28"/>
          <w:szCs w:val="28"/>
        </w:rPr>
        <w:t>-ФЗ «О</w:t>
      </w:r>
      <w:r>
        <w:rPr>
          <w:rFonts w:ascii="Times New Roman" w:hAnsi="Times New Roman" w:cs="Times New Roman"/>
          <w:b w:val="0"/>
          <w:color w:val="auto"/>
          <w:sz w:val="28"/>
          <w:szCs w:val="28"/>
        </w:rPr>
        <w:t> </w:t>
      </w:r>
      <w:r w:rsidRPr="00972B27">
        <w:rPr>
          <w:rFonts w:ascii="Times New Roman" w:hAnsi="Times New Roman" w:cs="Times New Roman"/>
          <w:b w:val="0"/>
          <w:color w:val="auto"/>
          <w:sz w:val="28"/>
          <w:szCs w:val="28"/>
        </w:rPr>
        <w:t>федеральном бюджете на 202</w:t>
      </w:r>
      <w:r>
        <w:rPr>
          <w:rFonts w:ascii="Times New Roman" w:hAnsi="Times New Roman" w:cs="Times New Roman"/>
          <w:b w:val="0"/>
          <w:color w:val="auto"/>
          <w:sz w:val="28"/>
          <w:szCs w:val="28"/>
        </w:rPr>
        <w:t>2</w:t>
      </w:r>
      <w:r w:rsidRPr="00972B27">
        <w:rPr>
          <w:rFonts w:ascii="Times New Roman" w:hAnsi="Times New Roman" w:cs="Times New Roman"/>
          <w:b w:val="0"/>
          <w:color w:val="auto"/>
          <w:sz w:val="28"/>
          <w:szCs w:val="28"/>
        </w:rPr>
        <w:t xml:space="preserve"> год и на плановый период 202</w:t>
      </w:r>
      <w:r>
        <w:rPr>
          <w:rFonts w:ascii="Times New Roman" w:hAnsi="Times New Roman" w:cs="Times New Roman"/>
          <w:b w:val="0"/>
          <w:color w:val="auto"/>
          <w:sz w:val="28"/>
          <w:szCs w:val="28"/>
        </w:rPr>
        <w:t>3</w:t>
      </w:r>
      <w:r w:rsidRPr="00972B27">
        <w:rPr>
          <w:rFonts w:ascii="Times New Roman" w:hAnsi="Times New Roman" w:cs="Times New Roman"/>
          <w:b w:val="0"/>
          <w:color w:val="auto"/>
          <w:sz w:val="28"/>
          <w:szCs w:val="28"/>
        </w:rPr>
        <w:t xml:space="preserve"> и 202</w:t>
      </w:r>
      <w:r>
        <w:rPr>
          <w:rFonts w:ascii="Times New Roman" w:hAnsi="Times New Roman" w:cs="Times New Roman"/>
          <w:b w:val="0"/>
          <w:color w:val="auto"/>
          <w:sz w:val="28"/>
          <w:szCs w:val="28"/>
        </w:rPr>
        <w:t>4</w:t>
      </w:r>
      <w:r w:rsidRPr="00972B27">
        <w:rPr>
          <w:rFonts w:ascii="Times New Roman" w:hAnsi="Times New Roman" w:cs="Times New Roman"/>
          <w:b w:val="0"/>
          <w:color w:val="auto"/>
          <w:sz w:val="28"/>
          <w:szCs w:val="28"/>
        </w:rPr>
        <w:t xml:space="preserve"> годов» </w:t>
      </w:r>
    </w:p>
    <w:p w14:paraId="7667AB66" w14:textId="77777777" w:rsidR="00803A31" w:rsidRPr="00972B27" w:rsidRDefault="00803A31" w:rsidP="00803A31">
      <w:pPr>
        <w:pStyle w:val="35"/>
        <w:widowControl w:val="0"/>
        <w:spacing w:before="0" w:after="0"/>
        <w:jc w:val="center"/>
        <w:outlineLvl w:val="2"/>
        <w:rPr>
          <w:rFonts w:ascii="Times New Roman" w:hAnsi="Times New Roman" w:cs="Times New Roman"/>
          <w:b w:val="0"/>
          <w:color w:val="auto"/>
          <w:sz w:val="28"/>
          <w:szCs w:val="28"/>
        </w:rPr>
      </w:pPr>
    </w:p>
    <w:p w14:paraId="0227615E" w14:textId="77777777" w:rsidR="00803A31" w:rsidRPr="00972B27" w:rsidRDefault="00803A31" w:rsidP="00803A31">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В соответствии с федеральным законом от</w:t>
      </w:r>
      <w:r>
        <w:rPr>
          <w:rFonts w:ascii="Times New Roman" w:hAnsi="Times New Roman" w:cs="Times New Roman"/>
          <w:sz w:val="28"/>
          <w:szCs w:val="28"/>
        </w:rPr>
        <w:t> </w:t>
      </w:r>
      <w:r w:rsidRPr="00972B27">
        <w:rPr>
          <w:rFonts w:ascii="Times New Roman" w:hAnsi="Times New Roman" w:cs="Times New Roman"/>
          <w:sz w:val="28"/>
          <w:szCs w:val="28"/>
        </w:rPr>
        <w:t>0</w:t>
      </w:r>
      <w:r>
        <w:rPr>
          <w:rFonts w:ascii="Times New Roman" w:hAnsi="Times New Roman" w:cs="Times New Roman"/>
          <w:sz w:val="28"/>
          <w:szCs w:val="28"/>
        </w:rPr>
        <w:t>6</w:t>
      </w:r>
      <w:r w:rsidRPr="00972B27">
        <w:rPr>
          <w:rFonts w:ascii="Times New Roman" w:hAnsi="Times New Roman" w:cs="Times New Roman"/>
          <w:sz w:val="28"/>
          <w:szCs w:val="28"/>
        </w:rPr>
        <w:t>.12.202</w:t>
      </w:r>
      <w:r>
        <w:rPr>
          <w:rFonts w:ascii="Times New Roman" w:hAnsi="Times New Roman" w:cs="Times New Roman"/>
          <w:sz w:val="28"/>
          <w:szCs w:val="28"/>
        </w:rPr>
        <w:t>1</w:t>
      </w:r>
      <w:r w:rsidRPr="00972B27">
        <w:rPr>
          <w:rFonts w:ascii="Times New Roman" w:hAnsi="Times New Roman" w:cs="Times New Roman"/>
          <w:sz w:val="28"/>
          <w:szCs w:val="28"/>
        </w:rPr>
        <w:t xml:space="preserve"> №</w:t>
      </w:r>
      <w:r>
        <w:rPr>
          <w:rFonts w:ascii="Times New Roman" w:hAnsi="Times New Roman" w:cs="Times New Roman"/>
          <w:sz w:val="28"/>
          <w:szCs w:val="28"/>
        </w:rPr>
        <w:t> 390</w:t>
      </w:r>
      <w:r w:rsidRPr="00972B27">
        <w:rPr>
          <w:rFonts w:ascii="Times New Roman" w:hAnsi="Times New Roman" w:cs="Times New Roman"/>
          <w:sz w:val="28"/>
          <w:szCs w:val="28"/>
        </w:rPr>
        <w:t>-ФЗ «О</w:t>
      </w:r>
      <w:r>
        <w:rPr>
          <w:rFonts w:ascii="Times New Roman" w:hAnsi="Times New Roman" w:cs="Times New Roman"/>
          <w:sz w:val="28"/>
          <w:szCs w:val="28"/>
        </w:rPr>
        <w:t> </w:t>
      </w:r>
      <w:r w:rsidRPr="00972B27">
        <w:rPr>
          <w:rFonts w:ascii="Times New Roman" w:hAnsi="Times New Roman" w:cs="Times New Roman"/>
          <w:sz w:val="28"/>
          <w:szCs w:val="28"/>
        </w:rPr>
        <w:t>федеральном бюджете на 202</w:t>
      </w:r>
      <w:r>
        <w:rPr>
          <w:rFonts w:ascii="Times New Roman" w:hAnsi="Times New Roman" w:cs="Times New Roman"/>
          <w:sz w:val="28"/>
          <w:szCs w:val="28"/>
        </w:rPr>
        <w:t>2</w:t>
      </w:r>
      <w:r w:rsidRPr="00972B27">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3</w:t>
      </w:r>
      <w:r w:rsidRPr="00972B27">
        <w:rPr>
          <w:rFonts w:ascii="Times New Roman" w:hAnsi="Times New Roman" w:cs="Times New Roman"/>
          <w:sz w:val="28"/>
          <w:szCs w:val="28"/>
        </w:rPr>
        <w:t xml:space="preserve"> и 202</w:t>
      </w:r>
      <w:r>
        <w:rPr>
          <w:rFonts w:ascii="Times New Roman" w:hAnsi="Times New Roman" w:cs="Times New Roman"/>
          <w:sz w:val="28"/>
          <w:szCs w:val="28"/>
        </w:rPr>
        <w:t>4</w:t>
      </w:r>
      <w:r w:rsidRPr="00972B27">
        <w:rPr>
          <w:rFonts w:ascii="Times New Roman" w:hAnsi="Times New Roman" w:cs="Times New Roman"/>
          <w:sz w:val="28"/>
          <w:szCs w:val="28"/>
        </w:rPr>
        <w:t xml:space="preserve"> годов» размер субсидии, предоставленной в 202</w:t>
      </w:r>
      <w:r>
        <w:rPr>
          <w:rFonts w:ascii="Times New Roman" w:hAnsi="Times New Roman" w:cs="Times New Roman"/>
          <w:sz w:val="28"/>
          <w:szCs w:val="28"/>
        </w:rPr>
        <w:t>2</w:t>
      </w:r>
      <w:r w:rsidRPr="00972B27">
        <w:rPr>
          <w:rFonts w:ascii="Times New Roman" w:hAnsi="Times New Roman" w:cs="Times New Roman"/>
          <w:sz w:val="28"/>
          <w:szCs w:val="28"/>
        </w:rPr>
        <w:t xml:space="preserve"> году из федерального бюджета бюджету Новосибирской области составил 7</w:t>
      </w:r>
      <w:r>
        <w:rPr>
          <w:rFonts w:ascii="Times New Roman" w:hAnsi="Times New Roman" w:cs="Times New Roman"/>
          <w:sz w:val="28"/>
          <w:szCs w:val="28"/>
        </w:rPr>
        <w:t>9 321,1</w:t>
      </w:r>
      <w:r w:rsidRPr="00972B27">
        <w:rPr>
          <w:rFonts w:ascii="Times New Roman" w:hAnsi="Times New Roman" w:cs="Times New Roman"/>
          <w:sz w:val="28"/>
          <w:szCs w:val="28"/>
        </w:rPr>
        <w:t xml:space="preserve"> тыс. руб.</w:t>
      </w:r>
    </w:p>
    <w:p w14:paraId="3BCF099F" w14:textId="77777777" w:rsidR="00803A31" w:rsidRPr="00972B27" w:rsidRDefault="00803A31" w:rsidP="00803A31">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 xml:space="preserve">Основной объем средств, предоставленных в рамках субсидии, был потрачен на закуп более 253 тыс. единиц оборудования и медицинских изделий для учреждений паллиативной службы- </w:t>
      </w:r>
      <w:r>
        <w:rPr>
          <w:rFonts w:ascii="Times New Roman" w:hAnsi="Times New Roman" w:cs="Times New Roman"/>
          <w:sz w:val="28"/>
          <w:szCs w:val="28"/>
        </w:rPr>
        <w:t>42 515,9</w:t>
      </w:r>
      <w:r w:rsidRPr="00972B27">
        <w:rPr>
          <w:rFonts w:ascii="Times New Roman" w:hAnsi="Times New Roman" w:cs="Times New Roman"/>
          <w:sz w:val="28"/>
          <w:szCs w:val="28"/>
        </w:rPr>
        <w:t xml:space="preserve"> тыс. руб., на закупку </w:t>
      </w:r>
      <w:r>
        <w:rPr>
          <w:rFonts w:ascii="Times New Roman" w:hAnsi="Times New Roman" w:cs="Times New Roman"/>
          <w:sz w:val="28"/>
          <w:szCs w:val="28"/>
        </w:rPr>
        <w:t>4</w:t>
      </w:r>
      <w:r w:rsidRPr="00972B27">
        <w:rPr>
          <w:rFonts w:ascii="Times New Roman" w:hAnsi="Times New Roman" w:cs="Times New Roman"/>
          <w:sz w:val="28"/>
          <w:szCs w:val="28"/>
        </w:rPr>
        <w:t xml:space="preserve"> автомобилей для обеспечения бригад выездной патронажной паллиативной медицинской помощи- </w:t>
      </w:r>
      <w:r>
        <w:rPr>
          <w:rFonts w:ascii="Times New Roman" w:hAnsi="Times New Roman" w:cs="Times New Roman"/>
          <w:sz w:val="28"/>
          <w:szCs w:val="28"/>
        </w:rPr>
        <w:t>5 605,2</w:t>
      </w:r>
      <w:r w:rsidRPr="00972B27">
        <w:rPr>
          <w:rFonts w:ascii="Times New Roman" w:hAnsi="Times New Roman" w:cs="Times New Roman"/>
          <w:sz w:val="28"/>
          <w:szCs w:val="28"/>
        </w:rPr>
        <w:t xml:space="preserve"> тыс. руб., на закупку лекарственных препаратов </w:t>
      </w:r>
      <w:r>
        <w:rPr>
          <w:rFonts w:ascii="Times New Roman" w:hAnsi="Times New Roman" w:cs="Times New Roman"/>
          <w:sz w:val="28"/>
          <w:szCs w:val="28"/>
        </w:rPr>
        <w:t>–</w:t>
      </w:r>
      <w:r w:rsidRPr="00972B27">
        <w:rPr>
          <w:rFonts w:ascii="Times New Roman" w:hAnsi="Times New Roman" w:cs="Times New Roman"/>
          <w:sz w:val="28"/>
          <w:szCs w:val="28"/>
        </w:rPr>
        <w:t xml:space="preserve"> </w:t>
      </w:r>
      <w:r>
        <w:rPr>
          <w:rFonts w:ascii="Times New Roman" w:hAnsi="Times New Roman" w:cs="Times New Roman"/>
          <w:sz w:val="28"/>
          <w:szCs w:val="28"/>
        </w:rPr>
        <w:t>31 200,0</w:t>
      </w:r>
      <w:r w:rsidRPr="00972B27">
        <w:rPr>
          <w:rFonts w:ascii="Times New Roman" w:hAnsi="Times New Roman" w:cs="Times New Roman"/>
          <w:sz w:val="28"/>
          <w:szCs w:val="28"/>
        </w:rPr>
        <w:t xml:space="preserve"> тыс. руб. </w:t>
      </w:r>
    </w:p>
    <w:p w14:paraId="10B0F4A1" w14:textId="6A849286" w:rsidR="00803A31" w:rsidRPr="00972B27" w:rsidRDefault="00803A31" w:rsidP="00803A31">
      <w:pPr>
        <w:widowControl w:val="0"/>
        <w:spacing w:line="240" w:lineRule="auto"/>
        <w:ind w:firstLine="708"/>
        <w:rPr>
          <w:rFonts w:ascii="Times New Roman" w:hAnsi="Times New Roman" w:cs="Times New Roman"/>
          <w:sz w:val="28"/>
          <w:szCs w:val="28"/>
        </w:rPr>
      </w:pPr>
      <w:r w:rsidRPr="00972B27">
        <w:rPr>
          <w:rFonts w:ascii="Times New Roman" w:hAnsi="Times New Roman" w:cs="Times New Roman"/>
          <w:noProof/>
          <w:sz w:val="28"/>
          <w:szCs w:val="28"/>
        </w:rPr>
        <w:drawing>
          <wp:anchor distT="0" distB="0" distL="114300" distR="114300" simplePos="0" relativeHeight="251659264" behindDoc="1" locked="0" layoutInCell="1" allowOverlap="1" wp14:anchorId="2558A9F0" wp14:editId="557C1DC0">
            <wp:simplePos x="0" y="0"/>
            <wp:positionH relativeFrom="margin">
              <wp:align>left</wp:align>
            </wp:positionH>
            <wp:positionV relativeFrom="paragraph">
              <wp:posOffset>394335</wp:posOffset>
            </wp:positionV>
            <wp:extent cx="6229350" cy="2762250"/>
            <wp:effectExtent l="0" t="0" r="0" b="0"/>
            <wp:wrapTight wrapText="bothSides">
              <wp:wrapPolygon edited="0">
                <wp:start x="0" y="0"/>
                <wp:lineTo x="0" y="21451"/>
                <wp:lineTo x="21534" y="21451"/>
                <wp:lineTo x="21534"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Pr="00972B27">
        <w:rPr>
          <w:rFonts w:ascii="Times New Roman" w:hAnsi="Times New Roman" w:cs="Times New Roman"/>
          <w:sz w:val="28"/>
          <w:szCs w:val="28"/>
        </w:rPr>
        <w:t xml:space="preserve">Рисунок </w:t>
      </w:r>
      <w:r w:rsidRPr="00972B27">
        <w:rPr>
          <w:rFonts w:ascii="Times New Roman" w:hAnsi="Times New Roman" w:cs="Times New Roman"/>
          <w:noProof/>
          <w:sz w:val="28"/>
          <w:szCs w:val="28"/>
        </w:rPr>
        <w:t>2</w:t>
      </w:r>
      <w:r w:rsidRPr="00972B27">
        <w:rPr>
          <w:rFonts w:ascii="Times New Roman" w:hAnsi="Times New Roman" w:cs="Times New Roman"/>
          <w:sz w:val="28"/>
          <w:szCs w:val="28"/>
        </w:rPr>
        <w:t>. Расходы субсидии, 202</w:t>
      </w:r>
      <w:r>
        <w:rPr>
          <w:rFonts w:ascii="Times New Roman" w:hAnsi="Times New Roman" w:cs="Times New Roman"/>
          <w:sz w:val="28"/>
          <w:szCs w:val="28"/>
        </w:rPr>
        <w:t>2</w:t>
      </w:r>
      <w:r w:rsidR="00C62444">
        <w:rPr>
          <w:rFonts w:ascii="Times New Roman" w:hAnsi="Times New Roman" w:cs="Times New Roman"/>
          <w:sz w:val="28"/>
          <w:szCs w:val="28"/>
        </w:rPr>
        <w:t xml:space="preserve"> год, тыс. </w:t>
      </w:r>
      <w:r w:rsidRPr="00972B27">
        <w:rPr>
          <w:rFonts w:ascii="Times New Roman" w:hAnsi="Times New Roman" w:cs="Times New Roman"/>
          <w:sz w:val="28"/>
          <w:szCs w:val="28"/>
        </w:rPr>
        <w:t xml:space="preserve">руб. </w:t>
      </w:r>
    </w:p>
    <w:p w14:paraId="6FA58320" w14:textId="77777777" w:rsidR="00803A31" w:rsidRPr="00972B27" w:rsidRDefault="00803A31" w:rsidP="00803A31">
      <w:pPr>
        <w:widowControl w:val="0"/>
        <w:tabs>
          <w:tab w:val="num" w:pos="720"/>
        </w:tabs>
        <w:autoSpaceDE w:val="0"/>
        <w:autoSpaceDN w:val="0"/>
        <w:adjustRightInd w:val="0"/>
        <w:spacing w:line="252" w:lineRule="auto"/>
        <w:ind w:firstLine="720"/>
        <w:jc w:val="both"/>
        <w:rPr>
          <w:rFonts w:ascii="Times New Roman" w:hAnsi="Times New Roman" w:cs="Times New Roman"/>
          <w:sz w:val="28"/>
          <w:szCs w:val="28"/>
        </w:rPr>
      </w:pPr>
    </w:p>
    <w:p w14:paraId="3BA45D22" w14:textId="77777777" w:rsidR="00803A31" w:rsidRPr="00653961" w:rsidRDefault="00803A31" w:rsidP="00803A31">
      <w:pPr>
        <w:spacing w:line="240" w:lineRule="auto"/>
        <w:ind w:firstLine="709"/>
        <w:jc w:val="both"/>
        <w:rPr>
          <w:rFonts w:ascii="Times New Roman" w:hAnsi="Times New Roman" w:cs="Times New Roman"/>
          <w:sz w:val="28"/>
          <w:szCs w:val="28"/>
        </w:rPr>
      </w:pPr>
      <w:r w:rsidRPr="00653961">
        <w:rPr>
          <w:rFonts w:ascii="Times New Roman" w:hAnsi="Times New Roman" w:cs="Times New Roman"/>
          <w:sz w:val="28"/>
          <w:szCs w:val="28"/>
        </w:rPr>
        <w:lastRenderedPageBreak/>
        <w:t>Бюджетные ассигнования на развитие паллиативной медицинской помощи запланированы Законом Новосибирской области от 23.12.2022 № 307-ОЗ «Об областном бюджете Новосибирской области на 2023 год и плановый период 2024 и 2025 годов» в следующих объемах:</w:t>
      </w:r>
    </w:p>
    <w:p w14:paraId="2B95BA98" w14:textId="77777777" w:rsidR="00803A31" w:rsidRPr="00653961" w:rsidRDefault="00803A31" w:rsidP="00803A31">
      <w:pPr>
        <w:spacing w:line="240" w:lineRule="auto"/>
        <w:ind w:firstLine="709"/>
        <w:jc w:val="both"/>
        <w:rPr>
          <w:rFonts w:ascii="Times New Roman" w:hAnsi="Times New Roman" w:cs="Times New Roman"/>
          <w:sz w:val="28"/>
          <w:szCs w:val="28"/>
        </w:rPr>
      </w:pPr>
      <w:r w:rsidRPr="00653961">
        <w:rPr>
          <w:rFonts w:ascii="Times New Roman" w:hAnsi="Times New Roman" w:cs="Times New Roman"/>
          <w:sz w:val="28"/>
          <w:szCs w:val="28"/>
        </w:rPr>
        <w:t>на 2023 год – 101 693,7 тыс. руб.;</w:t>
      </w:r>
    </w:p>
    <w:p w14:paraId="2A241982" w14:textId="77777777" w:rsidR="00803A31" w:rsidRPr="00653961" w:rsidRDefault="00803A31" w:rsidP="00803A31">
      <w:pPr>
        <w:spacing w:line="240" w:lineRule="auto"/>
        <w:ind w:firstLine="709"/>
        <w:jc w:val="both"/>
        <w:rPr>
          <w:rFonts w:ascii="Times New Roman" w:hAnsi="Times New Roman" w:cs="Times New Roman"/>
          <w:sz w:val="28"/>
          <w:szCs w:val="28"/>
        </w:rPr>
      </w:pPr>
      <w:r w:rsidRPr="00653961">
        <w:rPr>
          <w:rFonts w:ascii="Times New Roman" w:hAnsi="Times New Roman" w:cs="Times New Roman"/>
          <w:sz w:val="28"/>
          <w:szCs w:val="28"/>
        </w:rPr>
        <w:t>на 2024 год – 101 693,7 тыс. руб.;</w:t>
      </w:r>
    </w:p>
    <w:p w14:paraId="45F36439" w14:textId="77777777" w:rsidR="00803A31" w:rsidRPr="00653961" w:rsidRDefault="00803A31" w:rsidP="00803A31">
      <w:pPr>
        <w:spacing w:line="240" w:lineRule="auto"/>
        <w:ind w:firstLine="709"/>
        <w:jc w:val="both"/>
        <w:rPr>
          <w:rFonts w:ascii="Times New Roman" w:hAnsi="Times New Roman" w:cs="Times New Roman"/>
          <w:sz w:val="28"/>
          <w:szCs w:val="28"/>
        </w:rPr>
      </w:pPr>
      <w:r w:rsidRPr="00653961">
        <w:rPr>
          <w:rFonts w:ascii="Times New Roman" w:hAnsi="Times New Roman" w:cs="Times New Roman"/>
          <w:sz w:val="28"/>
          <w:szCs w:val="28"/>
        </w:rPr>
        <w:t>на 2025 год – 101 693,7 тыс. руб.</w:t>
      </w:r>
    </w:p>
    <w:p w14:paraId="7547BEC7" w14:textId="5FB8EE1B" w:rsidR="002620DB" w:rsidRPr="00972B27" w:rsidRDefault="002620DB" w:rsidP="00653961">
      <w:pPr>
        <w:widowControl w:val="0"/>
        <w:autoSpaceDE w:val="0"/>
        <w:autoSpaceDN w:val="0"/>
        <w:adjustRightInd w:val="0"/>
        <w:spacing w:line="252" w:lineRule="auto"/>
        <w:jc w:val="both"/>
        <w:rPr>
          <w:rFonts w:ascii="Times New Roman" w:hAnsi="Times New Roman" w:cs="Times New Roman"/>
          <w:sz w:val="28"/>
          <w:szCs w:val="28"/>
        </w:rPr>
      </w:pPr>
    </w:p>
    <w:p w14:paraId="5C6EC2EA" w14:textId="77777777" w:rsidR="001B5ADD" w:rsidRPr="00972B27" w:rsidRDefault="001B3C07" w:rsidP="00791E57">
      <w:pPr>
        <w:pStyle w:val="aff0"/>
        <w:widowControl w:val="0"/>
        <w:jc w:val="center"/>
        <w:rPr>
          <w:rFonts w:cs="Times New Roman"/>
          <w:bCs/>
          <w:sz w:val="28"/>
          <w:szCs w:val="28"/>
        </w:rPr>
      </w:pPr>
      <w:r w:rsidRPr="00972B27">
        <w:rPr>
          <w:rFonts w:cs="Times New Roman"/>
          <w:bCs/>
          <w:sz w:val="28"/>
          <w:szCs w:val="28"/>
        </w:rPr>
        <w:t xml:space="preserve">Показатели Территориальной программы государственных гарантий </w:t>
      </w:r>
    </w:p>
    <w:p w14:paraId="20387722" w14:textId="77777777" w:rsidR="001B3C07" w:rsidRPr="00972B27" w:rsidRDefault="001B3C07" w:rsidP="00791E57">
      <w:pPr>
        <w:pStyle w:val="aff0"/>
        <w:widowControl w:val="0"/>
        <w:jc w:val="center"/>
        <w:rPr>
          <w:rFonts w:cs="Times New Roman"/>
          <w:bCs/>
          <w:sz w:val="28"/>
          <w:szCs w:val="28"/>
        </w:rPr>
      </w:pPr>
      <w:r w:rsidRPr="00972B27">
        <w:rPr>
          <w:rFonts w:cs="Times New Roman"/>
          <w:bCs/>
          <w:sz w:val="28"/>
          <w:szCs w:val="28"/>
        </w:rPr>
        <w:t>бесплатного оказания гражданам медицинской помощи</w:t>
      </w:r>
    </w:p>
    <w:p w14:paraId="313F0AF3" w14:textId="77777777" w:rsidR="001B3C07" w:rsidRPr="00972B27" w:rsidRDefault="001B3C07" w:rsidP="00791E57">
      <w:pPr>
        <w:pStyle w:val="aff0"/>
        <w:widowControl w:val="0"/>
        <w:jc w:val="center"/>
        <w:rPr>
          <w:rFonts w:cs="Times New Roman"/>
          <w:bCs/>
          <w:sz w:val="28"/>
          <w:szCs w:val="28"/>
        </w:rPr>
      </w:pPr>
      <w:r w:rsidRPr="00972B27">
        <w:rPr>
          <w:rFonts w:cs="Times New Roman"/>
          <w:bCs/>
          <w:sz w:val="28"/>
          <w:szCs w:val="28"/>
        </w:rPr>
        <w:t>в Новосибирской области</w:t>
      </w:r>
    </w:p>
    <w:p w14:paraId="5A93DD93" w14:textId="77777777" w:rsidR="00233D67" w:rsidRPr="00972B27" w:rsidRDefault="00233D67" w:rsidP="00791E57">
      <w:pPr>
        <w:pStyle w:val="aff0"/>
        <w:widowControl w:val="0"/>
        <w:jc w:val="center"/>
        <w:rPr>
          <w:rFonts w:cs="Times New Roman"/>
          <w:bCs/>
          <w:sz w:val="28"/>
          <w:szCs w:val="28"/>
        </w:rPr>
      </w:pPr>
    </w:p>
    <w:p w14:paraId="75A82D4F" w14:textId="77777777" w:rsidR="002207F0" w:rsidRPr="00654671" w:rsidRDefault="002207F0" w:rsidP="002207F0">
      <w:pPr>
        <w:pStyle w:val="aff0"/>
        <w:widowControl w:val="0"/>
        <w:ind w:firstLine="709"/>
        <w:jc w:val="both"/>
        <w:rPr>
          <w:rFonts w:cs="Times New Roman"/>
          <w:bCs/>
          <w:sz w:val="28"/>
          <w:szCs w:val="28"/>
        </w:rPr>
      </w:pPr>
      <w:r w:rsidRPr="00972B27">
        <w:rPr>
          <w:rFonts w:cs="Times New Roman"/>
          <w:bCs/>
          <w:sz w:val="28"/>
          <w:szCs w:val="28"/>
        </w:rPr>
        <w:t xml:space="preserve">В соответствии с постановлением Правительства Новосибирской области </w:t>
      </w:r>
      <w:r w:rsidR="001640E9" w:rsidRPr="00972B27">
        <w:rPr>
          <w:rFonts w:cs="Times New Roman"/>
          <w:bCs/>
          <w:sz w:val="28"/>
          <w:szCs w:val="28"/>
        </w:rPr>
        <w:t>от</w:t>
      </w:r>
      <w:r w:rsidR="001640E9">
        <w:rPr>
          <w:rFonts w:cs="Times New Roman"/>
          <w:bCs/>
          <w:sz w:val="28"/>
          <w:szCs w:val="28"/>
        </w:rPr>
        <w:t> </w:t>
      </w:r>
      <w:r w:rsidRPr="00972B27">
        <w:rPr>
          <w:rFonts w:cs="Times New Roman"/>
          <w:bCs/>
          <w:sz w:val="28"/>
          <w:szCs w:val="28"/>
        </w:rPr>
        <w:t>30.12.2021 № 578-п «</w:t>
      </w:r>
      <w:r w:rsidR="001640E9" w:rsidRPr="00972B27">
        <w:rPr>
          <w:rFonts w:cs="Times New Roman"/>
          <w:bCs/>
          <w:sz w:val="28"/>
          <w:szCs w:val="28"/>
        </w:rPr>
        <w:t>О</w:t>
      </w:r>
      <w:r w:rsidR="001640E9">
        <w:rPr>
          <w:rFonts w:cs="Times New Roman"/>
          <w:bCs/>
          <w:sz w:val="28"/>
          <w:szCs w:val="28"/>
        </w:rPr>
        <w:t> </w:t>
      </w:r>
      <w:r w:rsidRPr="00972B27">
        <w:rPr>
          <w:rFonts w:cs="Times New Roman"/>
          <w:bCs/>
          <w:sz w:val="28"/>
          <w:szCs w:val="28"/>
        </w:rPr>
        <w:t xml:space="preserve">Территориальной программе государственных гарантий бесплатного оказания гражданам медицинской помощи в Новосибирской области на 2022 год и на плановый период 2023 и 2024 годов» средние нормативы </w:t>
      </w:r>
      <w:r w:rsidRPr="00654671">
        <w:rPr>
          <w:rFonts w:cs="Times New Roman"/>
          <w:bCs/>
          <w:sz w:val="28"/>
          <w:szCs w:val="28"/>
        </w:rPr>
        <w:t>финансовых затрат на единицу объема медицинской помощи для целей формирования территориальных программ на 2022 год составляли:</w:t>
      </w:r>
    </w:p>
    <w:p w14:paraId="4FDF38E4" w14:textId="77777777" w:rsidR="002207F0" w:rsidRPr="00654671" w:rsidRDefault="002207F0" w:rsidP="002207F0">
      <w:pPr>
        <w:widowControl w:val="0"/>
        <w:autoSpaceDE w:val="0"/>
        <w:autoSpaceDN w:val="0"/>
        <w:adjustRightInd w:val="0"/>
        <w:spacing w:line="240" w:lineRule="auto"/>
        <w:ind w:firstLine="709"/>
        <w:jc w:val="both"/>
        <w:rPr>
          <w:rFonts w:ascii="Times New Roman" w:eastAsiaTheme="minorHAnsi" w:hAnsi="Times New Roman" w:cs="Times New Roman"/>
          <w:sz w:val="28"/>
          <w:szCs w:val="28"/>
          <w:lang w:eastAsia="en-US"/>
        </w:rPr>
      </w:pPr>
      <w:r w:rsidRPr="00654671">
        <w:rPr>
          <w:rFonts w:ascii="Times New Roman" w:eastAsiaTheme="minorHAnsi" w:hAnsi="Times New Roman" w:cs="Times New Roman"/>
          <w:sz w:val="28"/>
          <w:szCs w:val="28"/>
          <w:lang w:eastAsia="en-US"/>
        </w:rPr>
        <w:t>на 1 посещение по ПМП без учета посещений на дому патронажными бригадами за счет средств соответствующих бюджетов – 882,35 рубля;</w:t>
      </w:r>
    </w:p>
    <w:p w14:paraId="41967325" w14:textId="77777777" w:rsidR="002207F0" w:rsidRPr="00654671" w:rsidRDefault="002207F0" w:rsidP="002207F0">
      <w:pPr>
        <w:widowControl w:val="0"/>
        <w:autoSpaceDE w:val="0"/>
        <w:autoSpaceDN w:val="0"/>
        <w:adjustRightInd w:val="0"/>
        <w:spacing w:line="240" w:lineRule="auto"/>
        <w:ind w:firstLine="709"/>
        <w:jc w:val="both"/>
        <w:rPr>
          <w:rFonts w:ascii="Times New Roman" w:eastAsiaTheme="minorHAnsi" w:hAnsi="Times New Roman" w:cs="Times New Roman"/>
          <w:sz w:val="28"/>
          <w:szCs w:val="28"/>
          <w:lang w:eastAsia="en-US"/>
        </w:rPr>
      </w:pPr>
      <w:r w:rsidRPr="00654671">
        <w:rPr>
          <w:rFonts w:ascii="Times New Roman" w:eastAsiaTheme="minorHAnsi" w:hAnsi="Times New Roman" w:cs="Times New Roman"/>
          <w:sz w:val="28"/>
          <w:szCs w:val="28"/>
          <w:lang w:eastAsia="en-US"/>
        </w:rPr>
        <w:t>на 1 посещение по ПМП на дому выездными патронажными бригадами за счет средств соответствующих бюджетов – 2 247,65 рублей;</w:t>
      </w:r>
    </w:p>
    <w:p w14:paraId="43CC36FF" w14:textId="77777777" w:rsidR="002207F0" w:rsidRPr="00654671" w:rsidRDefault="002207F0" w:rsidP="002207F0">
      <w:pPr>
        <w:widowControl w:val="0"/>
        <w:autoSpaceDE w:val="0"/>
        <w:autoSpaceDN w:val="0"/>
        <w:adjustRightInd w:val="0"/>
        <w:spacing w:line="240" w:lineRule="auto"/>
        <w:ind w:firstLine="709"/>
        <w:jc w:val="both"/>
        <w:rPr>
          <w:rFonts w:ascii="Times New Roman" w:eastAsiaTheme="minorHAnsi" w:hAnsi="Times New Roman" w:cs="Times New Roman"/>
          <w:sz w:val="28"/>
          <w:szCs w:val="28"/>
          <w:lang w:eastAsia="en-US"/>
        </w:rPr>
      </w:pPr>
      <w:r w:rsidRPr="00654671">
        <w:rPr>
          <w:rFonts w:ascii="Times New Roman" w:eastAsiaTheme="minorHAnsi" w:hAnsi="Times New Roman" w:cs="Times New Roman"/>
          <w:sz w:val="28"/>
          <w:szCs w:val="28"/>
          <w:lang w:eastAsia="en-US"/>
        </w:rPr>
        <w:t>на 1 койко-день в медицинских организациях (их структурных подразделениях), оказывающих ПМП в стационарных условиях (включая хосписы и больницы сестринского ухода), за счет средств соответствующих бюджетов – 2 512,85 рубля.</w:t>
      </w:r>
    </w:p>
    <w:p w14:paraId="0C66A557" w14:textId="77777777" w:rsidR="002C33C5" w:rsidRPr="00972B27" w:rsidRDefault="002C33C5" w:rsidP="00791E57">
      <w:pPr>
        <w:pStyle w:val="aff0"/>
        <w:widowControl w:val="0"/>
        <w:ind w:firstLine="709"/>
        <w:jc w:val="both"/>
        <w:rPr>
          <w:rFonts w:cs="Times New Roman"/>
          <w:bCs/>
          <w:sz w:val="28"/>
          <w:szCs w:val="28"/>
        </w:rPr>
      </w:pPr>
      <w:r w:rsidRPr="00654671">
        <w:rPr>
          <w:rFonts w:cs="Times New Roman"/>
          <w:bCs/>
          <w:sz w:val="28"/>
          <w:szCs w:val="28"/>
        </w:rPr>
        <w:t>В соответствии с постановлением Правительства Новосибирской области от</w:t>
      </w:r>
      <w:r w:rsidR="001B5ADD" w:rsidRPr="00654671">
        <w:rPr>
          <w:rFonts w:cs="Times New Roman"/>
          <w:bCs/>
          <w:sz w:val="28"/>
          <w:szCs w:val="28"/>
        </w:rPr>
        <w:t> </w:t>
      </w:r>
      <w:r w:rsidRPr="00654671">
        <w:rPr>
          <w:rFonts w:cs="Times New Roman"/>
          <w:bCs/>
          <w:sz w:val="28"/>
          <w:szCs w:val="28"/>
        </w:rPr>
        <w:t xml:space="preserve">07.05.2013 </w:t>
      </w:r>
      <w:r w:rsidR="001640E9" w:rsidRPr="00654671">
        <w:rPr>
          <w:rFonts w:cs="Times New Roman"/>
          <w:bCs/>
          <w:sz w:val="28"/>
          <w:szCs w:val="28"/>
        </w:rPr>
        <w:t>№ </w:t>
      </w:r>
      <w:r w:rsidRPr="00654671">
        <w:rPr>
          <w:rFonts w:cs="Times New Roman"/>
          <w:bCs/>
          <w:sz w:val="28"/>
          <w:szCs w:val="28"/>
        </w:rPr>
        <w:t>199-п «</w:t>
      </w:r>
      <w:r w:rsidR="001640E9" w:rsidRPr="00654671">
        <w:rPr>
          <w:rFonts w:cs="Times New Roman"/>
          <w:bCs/>
          <w:sz w:val="28"/>
          <w:szCs w:val="28"/>
        </w:rPr>
        <w:t>Об </w:t>
      </w:r>
      <w:r w:rsidRPr="00654671">
        <w:rPr>
          <w:rFonts w:cs="Times New Roman"/>
          <w:bCs/>
          <w:sz w:val="28"/>
          <w:szCs w:val="28"/>
        </w:rPr>
        <w:t>утверждении государственной программы «Развитие здравоохранения Новосибирской области» на реализацию подпрограммы «Оказание паллиативной медицинской помощи, в том числе детям» предусмотрены следующие объемы финансирования</w:t>
      </w:r>
      <w:r w:rsidRPr="00972B27">
        <w:rPr>
          <w:rFonts w:cs="Times New Roman"/>
          <w:bCs/>
          <w:sz w:val="28"/>
          <w:szCs w:val="28"/>
        </w:rPr>
        <w:t>:</w:t>
      </w:r>
    </w:p>
    <w:p w14:paraId="58E19FC5"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всего - 1 512 959,5 тыс. рублей, в том числе по годам:</w:t>
      </w:r>
    </w:p>
    <w:p w14:paraId="62BB2600"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2013 год - 3 960,0 тыс. рублей;</w:t>
      </w:r>
    </w:p>
    <w:p w14:paraId="40ADBB3F"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2014 год - 23 269,7 тыс. рублей;</w:t>
      </w:r>
    </w:p>
    <w:p w14:paraId="63F53348"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2015 год - 23 028,8 тыс. рублей;</w:t>
      </w:r>
    </w:p>
    <w:p w14:paraId="50BD315D"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2016 год - 30 519,2 тыс. рублей;</w:t>
      </w:r>
    </w:p>
    <w:p w14:paraId="051B9F52"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2017 год - 31 918,6 тыс. рублей;</w:t>
      </w:r>
    </w:p>
    <w:p w14:paraId="0FBBBACC"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2018 год - 140 699,4 тыс. рублей;</w:t>
      </w:r>
    </w:p>
    <w:p w14:paraId="2FF9EBD1"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2019 год - 183 229,5 тыс. рублей;</w:t>
      </w:r>
    </w:p>
    <w:p w14:paraId="21D88440"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2020 год - 206 605,2 тыс. рублей;</w:t>
      </w:r>
    </w:p>
    <w:p w14:paraId="0A563E21"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2021 год - 207 488,3 тыс. рублей;</w:t>
      </w:r>
    </w:p>
    <w:p w14:paraId="299A3847"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2022 год - 216 578,2 тыс. рублей;</w:t>
      </w:r>
    </w:p>
    <w:p w14:paraId="1C6DCFCA"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2023 год - 220 726,2 тыс. рублей;</w:t>
      </w:r>
    </w:p>
    <w:p w14:paraId="3BC9439D"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2024 год - 224 936,4 тыс. рублей;</w:t>
      </w:r>
    </w:p>
    <w:p w14:paraId="33339F99"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из них:</w:t>
      </w:r>
    </w:p>
    <w:p w14:paraId="5E7E87F2"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областной бюджет Новосибирской области:</w:t>
      </w:r>
    </w:p>
    <w:p w14:paraId="3732472D"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lastRenderedPageBreak/>
        <w:t>всего - 939 526,1 тыс. рублей, в том числе по годам:</w:t>
      </w:r>
    </w:p>
    <w:p w14:paraId="1EE15148"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2013 год - 3 960,0 тыс. рублей;</w:t>
      </w:r>
    </w:p>
    <w:p w14:paraId="44F7F905"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2014 год - 23 269,7 тыс. рублей;</w:t>
      </w:r>
    </w:p>
    <w:p w14:paraId="781901B1"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2015 год - 23 028,8 тыс. рублей;</w:t>
      </w:r>
    </w:p>
    <w:p w14:paraId="7262CB13"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2016 год - 30 519,2 тыс. рублей;</w:t>
      </w:r>
    </w:p>
    <w:p w14:paraId="531587C5"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2017 год - 31 918,6 тыс. рублей;</w:t>
      </w:r>
    </w:p>
    <w:p w14:paraId="7C0671BF"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2018 год - 51 504,5 тыс. рублей;</w:t>
      </w:r>
    </w:p>
    <w:p w14:paraId="1E469CC8"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2019 год - 100 738,2 тыс. рублей;</w:t>
      </w:r>
    </w:p>
    <w:p w14:paraId="15F969D1"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2020 год - 120 466,7 тыс. рублей;</w:t>
      </w:r>
    </w:p>
    <w:p w14:paraId="1C5D4381"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2021 год - 129 842,9 тыс. рублей;</w:t>
      </w:r>
    </w:p>
    <w:p w14:paraId="40F377C4"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2022 год - 137 257,1 тыс. рублей;</w:t>
      </w:r>
    </w:p>
    <w:p w14:paraId="5746741E"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2023 год - 141 405,1 тыс. рублей;</w:t>
      </w:r>
    </w:p>
    <w:p w14:paraId="44E17B8A"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2024 год - 145 615,3 тыс. рублей;</w:t>
      </w:r>
    </w:p>
    <w:p w14:paraId="194D3267"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средства федерального бюджета:</w:t>
      </w:r>
    </w:p>
    <w:p w14:paraId="41936805"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всего - 573 433,4 тыс. рублей, в том числе по годам:</w:t>
      </w:r>
    </w:p>
    <w:p w14:paraId="4F0A500C"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2013 год - 0,0 тыс. рублей;</w:t>
      </w:r>
    </w:p>
    <w:p w14:paraId="59ADBA18"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2014 год - 0,0 тыс. рублей;</w:t>
      </w:r>
    </w:p>
    <w:p w14:paraId="78C90D79"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2015 год - 0,0 тыс. рублей;</w:t>
      </w:r>
    </w:p>
    <w:p w14:paraId="5416C43B"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2016 год - 0,0 тыс. рублей;</w:t>
      </w:r>
    </w:p>
    <w:p w14:paraId="0872ED38"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2017 год - 0,0 тыс. рублей;</w:t>
      </w:r>
    </w:p>
    <w:p w14:paraId="3C033265"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2018 год - 89 194,9 тыс. рублей;</w:t>
      </w:r>
    </w:p>
    <w:p w14:paraId="61B1173E"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2019 год - 82 491,3 тыс. рублей;</w:t>
      </w:r>
    </w:p>
    <w:p w14:paraId="61D59B75"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2020 год - 86 138,5 тыс. рублей;</w:t>
      </w:r>
    </w:p>
    <w:p w14:paraId="5AB9D3F5"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2021 год - 77 645,4 тыс. рублей;</w:t>
      </w:r>
    </w:p>
    <w:p w14:paraId="260552E5"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2022 год - 79 321,1 тыс. рублей;</w:t>
      </w:r>
    </w:p>
    <w:p w14:paraId="3549DC74" w14:textId="77777777"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2023 год - 79 321,1 тыс. рублей;</w:t>
      </w:r>
    </w:p>
    <w:p w14:paraId="6D9B2FFF" w14:textId="77777777" w:rsidR="00203D34" w:rsidRPr="00972B27" w:rsidRDefault="00203D34" w:rsidP="00203D34">
      <w:pPr>
        <w:pStyle w:val="aff0"/>
        <w:widowControl w:val="0"/>
        <w:ind w:firstLine="851"/>
        <w:jc w:val="both"/>
        <w:rPr>
          <w:rFonts w:eastAsia="Calibri" w:cs="Times New Roman"/>
          <w:sz w:val="28"/>
          <w:szCs w:val="28"/>
          <w:lang w:eastAsia="en-US"/>
        </w:rPr>
      </w:pPr>
      <w:r w:rsidRPr="00972B27">
        <w:rPr>
          <w:rFonts w:eastAsia="Calibri" w:cs="Times New Roman"/>
          <w:sz w:val="28"/>
          <w:szCs w:val="28"/>
          <w:lang w:eastAsia="en-US"/>
        </w:rPr>
        <w:t>2024 год - 79 321,1 тыс. рублей</w:t>
      </w:r>
      <w:r w:rsidR="00AE7338" w:rsidRPr="00972B27">
        <w:rPr>
          <w:rFonts w:eastAsia="Calibri" w:cs="Times New Roman"/>
          <w:sz w:val="28"/>
          <w:szCs w:val="28"/>
          <w:lang w:eastAsia="en-US"/>
        </w:rPr>
        <w:t>;</w:t>
      </w:r>
    </w:p>
    <w:p w14:paraId="758D2C04" w14:textId="77777777" w:rsidR="00AE7338" w:rsidRPr="00972B27" w:rsidRDefault="00AE7338" w:rsidP="00203D34">
      <w:pPr>
        <w:pStyle w:val="aff0"/>
        <w:widowControl w:val="0"/>
        <w:ind w:firstLine="851"/>
        <w:jc w:val="both"/>
        <w:rPr>
          <w:rFonts w:eastAsia="Calibri" w:cs="Times New Roman"/>
          <w:sz w:val="28"/>
          <w:szCs w:val="28"/>
          <w:lang w:eastAsia="en-US"/>
        </w:rPr>
      </w:pPr>
      <w:r w:rsidRPr="00972B27">
        <w:rPr>
          <w:rFonts w:eastAsia="Calibri" w:cs="Times New Roman"/>
          <w:sz w:val="28"/>
          <w:szCs w:val="28"/>
          <w:lang w:eastAsia="en-US"/>
        </w:rPr>
        <w:t>2025 год - 79 321,1 тыс. рублей.</w:t>
      </w:r>
    </w:p>
    <w:p w14:paraId="43DE8253" w14:textId="77777777" w:rsidR="00473F87" w:rsidRPr="00972B27" w:rsidRDefault="00473F87" w:rsidP="00203D34">
      <w:pPr>
        <w:pStyle w:val="aff0"/>
        <w:widowControl w:val="0"/>
        <w:ind w:firstLine="709"/>
        <w:jc w:val="both"/>
        <w:rPr>
          <w:rFonts w:cs="Times New Roman"/>
          <w:sz w:val="28"/>
          <w:szCs w:val="28"/>
        </w:rPr>
      </w:pPr>
      <w:r w:rsidRPr="00972B27">
        <w:rPr>
          <w:rFonts w:cs="Times New Roman"/>
          <w:sz w:val="28"/>
          <w:szCs w:val="28"/>
        </w:rPr>
        <w:t>Потребность в переоснащении и дооснащении медицинских организаций, оказывающих ПМП, медицинскими изделиями, в том числе для лечения болевого синдрома в Новосибирской области имеется.</w:t>
      </w:r>
    </w:p>
    <w:p w14:paraId="4A3A8125" w14:textId="77777777" w:rsidR="007F6771" w:rsidRPr="00972B27" w:rsidRDefault="007F6771" w:rsidP="00791E57">
      <w:pPr>
        <w:pStyle w:val="aff0"/>
        <w:widowControl w:val="0"/>
        <w:ind w:firstLine="709"/>
        <w:jc w:val="both"/>
        <w:rPr>
          <w:rFonts w:cs="Times New Roman"/>
          <w:sz w:val="28"/>
          <w:szCs w:val="28"/>
        </w:rPr>
      </w:pPr>
    </w:p>
    <w:p w14:paraId="41793DDC" w14:textId="77777777" w:rsidR="00F509B3" w:rsidRPr="00972B27" w:rsidRDefault="00F509B3" w:rsidP="00791E57">
      <w:pPr>
        <w:pStyle w:val="aff0"/>
        <w:widowControl w:val="0"/>
        <w:jc w:val="center"/>
        <w:rPr>
          <w:rFonts w:cs="Times New Roman"/>
          <w:sz w:val="28"/>
          <w:szCs w:val="28"/>
        </w:rPr>
      </w:pPr>
      <w:r w:rsidRPr="00972B27">
        <w:rPr>
          <w:rFonts w:cs="Times New Roman"/>
          <w:sz w:val="28"/>
          <w:szCs w:val="28"/>
        </w:rPr>
        <w:t>2.2.5. Доступность лекарственных препаратов при лечении болевого синдрома при оказании паллиативной медицинской помощи</w:t>
      </w:r>
    </w:p>
    <w:p w14:paraId="6346FD75" w14:textId="77777777" w:rsidR="001B3C07" w:rsidRPr="00972B27" w:rsidRDefault="001B3C07" w:rsidP="00791E57">
      <w:pPr>
        <w:widowControl w:val="0"/>
        <w:tabs>
          <w:tab w:val="num" w:pos="720"/>
        </w:tabs>
        <w:spacing w:line="240" w:lineRule="auto"/>
        <w:ind w:firstLine="709"/>
        <w:jc w:val="both"/>
        <w:rPr>
          <w:rFonts w:ascii="Times New Roman" w:hAnsi="Times New Roman" w:cs="Times New Roman"/>
          <w:sz w:val="28"/>
          <w:szCs w:val="28"/>
        </w:rPr>
      </w:pPr>
    </w:p>
    <w:p w14:paraId="357657DB" w14:textId="2F92F6A5" w:rsidR="00F8349D" w:rsidRPr="00972B27" w:rsidRDefault="00F8349D" w:rsidP="00F8349D">
      <w:pPr>
        <w:spacing w:line="240" w:lineRule="auto"/>
        <w:ind w:firstLine="708"/>
        <w:jc w:val="both"/>
        <w:rPr>
          <w:rFonts w:ascii="Times New Roman" w:eastAsia="Calibri" w:hAnsi="Times New Roman" w:cs="Times New Roman"/>
          <w:sz w:val="28"/>
          <w:szCs w:val="28"/>
        </w:rPr>
      </w:pPr>
      <w:r w:rsidRPr="00972B27">
        <w:rPr>
          <w:rFonts w:ascii="Times New Roman" w:hAnsi="Times New Roman"/>
          <w:sz w:val="28"/>
          <w:szCs w:val="28"/>
        </w:rPr>
        <w:t xml:space="preserve">Оказание паллиативной медицинской помощи в Новосибирской области осуществляется </w:t>
      </w:r>
      <w:r w:rsidR="00736B0A">
        <w:rPr>
          <w:rFonts w:ascii="Times New Roman" w:hAnsi="Times New Roman"/>
          <w:sz w:val="28"/>
          <w:szCs w:val="28"/>
        </w:rPr>
        <w:t xml:space="preserve">государственными </w:t>
      </w:r>
      <w:r w:rsidRPr="00972B27">
        <w:rPr>
          <w:rFonts w:ascii="Times New Roman" w:hAnsi="Times New Roman"/>
          <w:sz w:val="28"/>
          <w:szCs w:val="28"/>
        </w:rPr>
        <w:t>медицинскими организациями</w:t>
      </w:r>
      <w:r w:rsidR="00736B0A">
        <w:rPr>
          <w:rFonts w:ascii="Times New Roman" w:hAnsi="Times New Roman"/>
          <w:sz w:val="28"/>
          <w:szCs w:val="28"/>
        </w:rPr>
        <w:t xml:space="preserve"> Новосибирской области</w:t>
      </w:r>
      <w:r w:rsidRPr="00972B27">
        <w:rPr>
          <w:rFonts w:ascii="Times New Roman" w:hAnsi="Times New Roman"/>
          <w:sz w:val="28"/>
          <w:szCs w:val="28"/>
        </w:rPr>
        <w:t>, осуществляющими медицинскую деятельность с учетом права пациента на выбор врача и медицинской организации.</w:t>
      </w:r>
    </w:p>
    <w:p w14:paraId="18154B0C" w14:textId="77777777"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 xml:space="preserve">В каждом районе Новосибирской области представлены аптечные пункты, отпускающие наркотические и психотропные лекарственные препараты, включенные в списки II и III Перечня наркотических средств, психотропных веществ и их </w:t>
      </w:r>
      <w:proofErr w:type="spellStart"/>
      <w:r w:rsidRPr="00972B27">
        <w:rPr>
          <w:rFonts w:ascii="Times New Roman" w:hAnsi="Times New Roman"/>
          <w:sz w:val="28"/>
          <w:szCs w:val="28"/>
        </w:rPr>
        <w:t>прекурсоров</w:t>
      </w:r>
      <w:proofErr w:type="spellEnd"/>
      <w:r w:rsidRPr="00972B27">
        <w:rPr>
          <w:rFonts w:ascii="Times New Roman" w:hAnsi="Times New Roman"/>
          <w:sz w:val="28"/>
          <w:szCs w:val="28"/>
        </w:rPr>
        <w:t>. Всего льготным отпуском препаратов занимаются 40 аптек ГКУ НСО «Новосибоблфарм» (из них 8 - г. Новосибирск, 30 - Новосибирская область) и аптеки ГБУЗ НСО «Краснозерская ЦРБ»,</w:t>
      </w:r>
      <w:r w:rsidRPr="00972B27">
        <w:t xml:space="preserve"> </w:t>
      </w:r>
      <w:r w:rsidRPr="00972B27">
        <w:rPr>
          <w:rFonts w:ascii="Times New Roman" w:hAnsi="Times New Roman"/>
          <w:sz w:val="28"/>
          <w:szCs w:val="28"/>
        </w:rPr>
        <w:t>ГБУЗ НСО</w:t>
      </w:r>
      <w:r w:rsidR="00601830" w:rsidRPr="00972B27">
        <w:rPr>
          <w:rFonts w:ascii="Times New Roman" w:hAnsi="Times New Roman"/>
          <w:sz w:val="28"/>
          <w:szCs w:val="28"/>
        </w:rPr>
        <w:t xml:space="preserve"> «Татарская ЦРБ им. 70-лет. НСО»</w:t>
      </w:r>
      <w:r w:rsidRPr="00972B27">
        <w:rPr>
          <w:rFonts w:ascii="Times New Roman" w:hAnsi="Times New Roman"/>
          <w:sz w:val="28"/>
          <w:szCs w:val="28"/>
        </w:rPr>
        <w:t>.</w:t>
      </w:r>
    </w:p>
    <w:p w14:paraId="03ECC0B6" w14:textId="3365EC1E"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lastRenderedPageBreak/>
        <w:t xml:space="preserve">Кроме того 42 аптеки ГКУ НСО «Новосибоблфарм» занимаются розничной продажей наркотических и психотропных лекарственных препаратов, включенных в списки II и III Перечня наркотических средств, психотропных веществ и их </w:t>
      </w:r>
      <w:proofErr w:type="spellStart"/>
      <w:r w:rsidRPr="00972B27">
        <w:rPr>
          <w:rFonts w:ascii="Times New Roman" w:hAnsi="Times New Roman"/>
          <w:sz w:val="28"/>
          <w:szCs w:val="28"/>
        </w:rPr>
        <w:t>прекурсоров</w:t>
      </w:r>
      <w:proofErr w:type="spellEnd"/>
      <w:r w:rsidRPr="00972B27">
        <w:rPr>
          <w:rFonts w:ascii="Times New Roman" w:hAnsi="Times New Roman"/>
          <w:sz w:val="28"/>
          <w:szCs w:val="28"/>
        </w:rPr>
        <w:t xml:space="preserve"> (27 в районах Новосибирской области и 5 в городе Новосибирске), также розничным отпуском НС и ПВ занимаются 5 аптек МП НАС </w:t>
      </w:r>
      <w:r w:rsidR="001640E9" w:rsidRPr="00972B27">
        <w:rPr>
          <w:rFonts w:ascii="Times New Roman" w:hAnsi="Times New Roman"/>
          <w:sz w:val="28"/>
          <w:szCs w:val="28"/>
        </w:rPr>
        <w:t>(№</w:t>
      </w:r>
      <w:r w:rsidR="001640E9">
        <w:rPr>
          <w:rFonts w:ascii="Times New Roman" w:hAnsi="Times New Roman"/>
          <w:sz w:val="28"/>
          <w:szCs w:val="28"/>
        </w:rPr>
        <w:t> </w:t>
      </w:r>
      <w:r w:rsidRPr="00972B27">
        <w:rPr>
          <w:rFonts w:ascii="Times New Roman" w:hAnsi="Times New Roman"/>
          <w:sz w:val="28"/>
          <w:szCs w:val="28"/>
        </w:rPr>
        <w:t xml:space="preserve">2, </w:t>
      </w:r>
      <w:r w:rsidR="001640E9" w:rsidRPr="00972B27">
        <w:rPr>
          <w:rFonts w:ascii="Times New Roman" w:hAnsi="Times New Roman"/>
          <w:sz w:val="28"/>
          <w:szCs w:val="28"/>
        </w:rPr>
        <w:t>№</w:t>
      </w:r>
      <w:r w:rsidR="001640E9">
        <w:rPr>
          <w:rFonts w:ascii="Times New Roman" w:hAnsi="Times New Roman"/>
          <w:sz w:val="28"/>
          <w:szCs w:val="28"/>
        </w:rPr>
        <w:t> </w:t>
      </w:r>
      <w:r w:rsidRPr="00972B27">
        <w:rPr>
          <w:rFonts w:ascii="Times New Roman" w:hAnsi="Times New Roman"/>
          <w:sz w:val="28"/>
          <w:szCs w:val="28"/>
        </w:rPr>
        <w:t xml:space="preserve">279, </w:t>
      </w:r>
      <w:r w:rsidR="001640E9" w:rsidRPr="00972B27">
        <w:rPr>
          <w:rFonts w:ascii="Times New Roman" w:hAnsi="Times New Roman"/>
          <w:sz w:val="28"/>
          <w:szCs w:val="28"/>
        </w:rPr>
        <w:t>№</w:t>
      </w:r>
      <w:r w:rsidR="001640E9">
        <w:rPr>
          <w:rFonts w:ascii="Times New Roman" w:hAnsi="Times New Roman"/>
          <w:sz w:val="28"/>
          <w:szCs w:val="28"/>
        </w:rPr>
        <w:t> </w:t>
      </w:r>
      <w:r w:rsidRPr="00972B27">
        <w:rPr>
          <w:rFonts w:ascii="Times New Roman" w:hAnsi="Times New Roman"/>
          <w:sz w:val="28"/>
          <w:szCs w:val="28"/>
        </w:rPr>
        <w:t>199, №</w:t>
      </w:r>
      <w:r w:rsidR="001640E9">
        <w:rPr>
          <w:rFonts w:ascii="Times New Roman" w:hAnsi="Times New Roman"/>
          <w:sz w:val="28"/>
          <w:szCs w:val="28"/>
        </w:rPr>
        <w:t> </w:t>
      </w:r>
      <w:r w:rsidRPr="00972B27">
        <w:rPr>
          <w:rFonts w:ascii="Times New Roman" w:hAnsi="Times New Roman"/>
          <w:sz w:val="28"/>
          <w:szCs w:val="28"/>
        </w:rPr>
        <w:t>70, №</w:t>
      </w:r>
      <w:r w:rsidR="001640E9">
        <w:rPr>
          <w:rFonts w:ascii="Times New Roman" w:hAnsi="Times New Roman"/>
          <w:sz w:val="28"/>
          <w:szCs w:val="28"/>
        </w:rPr>
        <w:t> </w:t>
      </w:r>
      <w:r w:rsidRPr="00972B27">
        <w:rPr>
          <w:rFonts w:ascii="Times New Roman" w:hAnsi="Times New Roman"/>
          <w:sz w:val="28"/>
          <w:szCs w:val="28"/>
        </w:rPr>
        <w:t xml:space="preserve">48) и еще 5 медицинских организаций (ГБУЗ НСО «Кыштовская ЦРБ», ГБУЗ НСО «Карасукская ЦРБ», ГБУЗ НСО «Татарская ЦРБ», ГБУЗ НСО «Баганская ЦРБ» </w:t>
      </w:r>
      <w:r w:rsidR="00DC5E20">
        <w:rPr>
          <w:rFonts w:ascii="Times New Roman" w:hAnsi="Times New Roman"/>
          <w:sz w:val="28"/>
          <w:szCs w:val="28"/>
        </w:rPr>
        <w:t>и ГБУЗ НСО «Краснозерская ЦРБ»).</w:t>
      </w:r>
    </w:p>
    <w:p w14:paraId="2CA9C62F" w14:textId="77777777"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 xml:space="preserve">Назначение и выписывание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w:t>
      </w:r>
      <w:proofErr w:type="spellStart"/>
      <w:r w:rsidRPr="00972B27">
        <w:rPr>
          <w:rFonts w:ascii="Times New Roman" w:hAnsi="Times New Roman"/>
          <w:sz w:val="28"/>
          <w:szCs w:val="28"/>
        </w:rPr>
        <w:t>прекурсоров</w:t>
      </w:r>
      <w:proofErr w:type="spellEnd"/>
      <w:r w:rsidRPr="00972B27">
        <w:rPr>
          <w:rFonts w:ascii="Times New Roman" w:hAnsi="Times New Roman"/>
          <w:sz w:val="28"/>
          <w:szCs w:val="28"/>
        </w:rPr>
        <w:t xml:space="preserve">, подлежащих контролю в Российской Федерации осуществляется в соответствии с приказом Министерства здравоохранения Российской Федерации </w:t>
      </w:r>
      <w:r w:rsidR="001640E9" w:rsidRPr="00972B27">
        <w:rPr>
          <w:rFonts w:ascii="Times New Roman" w:hAnsi="Times New Roman"/>
          <w:sz w:val="28"/>
          <w:szCs w:val="28"/>
        </w:rPr>
        <w:t>от</w:t>
      </w:r>
      <w:r w:rsidR="001640E9">
        <w:rPr>
          <w:rFonts w:ascii="Times New Roman" w:hAnsi="Times New Roman"/>
          <w:sz w:val="28"/>
          <w:szCs w:val="28"/>
        </w:rPr>
        <w:t> </w:t>
      </w:r>
      <w:r w:rsidRPr="00972B27">
        <w:rPr>
          <w:rFonts w:ascii="Times New Roman" w:hAnsi="Times New Roman"/>
          <w:sz w:val="28"/>
          <w:szCs w:val="28"/>
        </w:rPr>
        <w:t xml:space="preserve">30.11.2021 </w:t>
      </w:r>
      <w:r w:rsidR="001640E9" w:rsidRPr="00972B27">
        <w:rPr>
          <w:rFonts w:ascii="Times New Roman" w:hAnsi="Times New Roman"/>
          <w:sz w:val="28"/>
          <w:szCs w:val="28"/>
        </w:rPr>
        <w:t>№</w:t>
      </w:r>
      <w:r w:rsidR="001640E9">
        <w:rPr>
          <w:rFonts w:ascii="Times New Roman" w:hAnsi="Times New Roman"/>
          <w:sz w:val="28"/>
          <w:szCs w:val="28"/>
        </w:rPr>
        <w:t> </w:t>
      </w:r>
      <w:r w:rsidRPr="00972B27">
        <w:rPr>
          <w:rFonts w:ascii="Times New Roman" w:hAnsi="Times New Roman"/>
          <w:sz w:val="28"/>
          <w:szCs w:val="28"/>
        </w:rPr>
        <w:t>1094н «</w:t>
      </w:r>
      <w:r w:rsidR="001640E9" w:rsidRPr="00972B27">
        <w:rPr>
          <w:rFonts w:ascii="Times New Roman" w:hAnsi="Times New Roman"/>
          <w:sz w:val="28"/>
          <w:szCs w:val="28"/>
        </w:rPr>
        <w:t>Об</w:t>
      </w:r>
      <w:r w:rsidR="001640E9">
        <w:rPr>
          <w:rFonts w:ascii="Times New Roman" w:hAnsi="Times New Roman"/>
          <w:sz w:val="28"/>
          <w:szCs w:val="28"/>
        </w:rPr>
        <w:t> </w:t>
      </w:r>
      <w:r w:rsidRPr="00972B27">
        <w:rPr>
          <w:rFonts w:ascii="Times New Roman" w:hAnsi="Times New Roman"/>
          <w:sz w:val="28"/>
          <w:szCs w:val="28"/>
        </w:rPr>
        <w:t>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14:paraId="0824B82B" w14:textId="77777777"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Законодательством Российской Федерации предусмотрено право врачам самостоятельно выписывать рецепты на наркотические лекарственные средства, выдавать наркотические и сильнодействующие лекарственные препараты на 5 дней при выписке из стационара, кроме того увеличены нормы выписки на 1 рецепт (Морфин - до 40 ампул) и предоставляется право увеличивать нормы выписки наркотических средств для всех пациентов, которым требуется длительная лекарственная терапия.</w:t>
      </w:r>
    </w:p>
    <w:p w14:paraId="03B9FADA" w14:textId="64C132CD"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 xml:space="preserve">В отдельных случаях по решению руководителя </w:t>
      </w:r>
      <w:r w:rsidR="00F05C8F">
        <w:rPr>
          <w:rFonts w:ascii="Times New Roman" w:hAnsi="Times New Roman"/>
          <w:sz w:val="28"/>
          <w:szCs w:val="28"/>
        </w:rPr>
        <w:t xml:space="preserve">государственной </w:t>
      </w:r>
      <w:r w:rsidRPr="00972B27">
        <w:rPr>
          <w:rFonts w:ascii="Times New Roman" w:hAnsi="Times New Roman"/>
          <w:sz w:val="28"/>
          <w:szCs w:val="28"/>
        </w:rPr>
        <w:t>медицинской организации</w:t>
      </w:r>
      <w:r w:rsidR="00F05C8F">
        <w:rPr>
          <w:rFonts w:ascii="Times New Roman" w:hAnsi="Times New Roman"/>
          <w:sz w:val="28"/>
          <w:szCs w:val="28"/>
        </w:rPr>
        <w:t xml:space="preserve"> Новосибирской области</w:t>
      </w:r>
      <w:r w:rsidRPr="00972B27">
        <w:rPr>
          <w:rFonts w:ascii="Times New Roman" w:hAnsi="Times New Roman"/>
          <w:sz w:val="28"/>
          <w:szCs w:val="28"/>
        </w:rPr>
        <w:t xml:space="preserve"> при выписывании из </w:t>
      </w:r>
      <w:r w:rsidR="00F05C8F">
        <w:rPr>
          <w:rFonts w:ascii="Times New Roman" w:hAnsi="Times New Roman"/>
          <w:sz w:val="28"/>
          <w:szCs w:val="28"/>
        </w:rPr>
        <w:t xml:space="preserve">государственной </w:t>
      </w:r>
      <w:r w:rsidRPr="00972B27">
        <w:rPr>
          <w:rFonts w:ascii="Times New Roman" w:hAnsi="Times New Roman"/>
          <w:sz w:val="28"/>
          <w:szCs w:val="28"/>
        </w:rPr>
        <w:t>медицинской организации</w:t>
      </w:r>
      <w:r w:rsidR="00F05C8F">
        <w:rPr>
          <w:rFonts w:ascii="Times New Roman" w:hAnsi="Times New Roman"/>
          <w:sz w:val="28"/>
          <w:szCs w:val="28"/>
        </w:rPr>
        <w:t xml:space="preserve"> Новосибирской области</w:t>
      </w:r>
      <w:r w:rsidRPr="00972B27">
        <w:rPr>
          <w:rFonts w:ascii="Times New Roman" w:hAnsi="Times New Roman"/>
          <w:sz w:val="28"/>
          <w:szCs w:val="28"/>
        </w:rPr>
        <w:t xml:space="preserve"> оказывающей паллиативную медицинскую помощь в стационарных условиях, пациенту, получающему наркотические и психотропные лекарственные препараты и нуждающемуся в продолжении лечения в амбулаторных условиях, могут назначаться либо выдаваться одновременно с выпиской из истории болезни наркотические и психотропные лекарственные препараты списков II и III Перечня на срок приема пациентом до 5 дней.</w:t>
      </w:r>
    </w:p>
    <w:p w14:paraId="10D93DA3" w14:textId="77777777"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 xml:space="preserve">Для доступности оказания паллиативной медицинской помощи в Новосибирской области рецепты на наркотические и психотропные лекарственные препараты, включенные в списки II и III Перечня наркотических средств, психотропных веществ и их </w:t>
      </w:r>
      <w:proofErr w:type="spellStart"/>
      <w:r w:rsidRPr="00972B27">
        <w:rPr>
          <w:rFonts w:ascii="Times New Roman" w:hAnsi="Times New Roman"/>
          <w:sz w:val="28"/>
          <w:szCs w:val="28"/>
        </w:rPr>
        <w:t>прекурсоров</w:t>
      </w:r>
      <w:proofErr w:type="spellEnd"/>
      <w:r w:rsidRPr="00972B27">
        <w:rPr>
          <w:rFonts w:ascii="Times New Roman" w:hAnsi="Times New Roman"/>
          <w:sz w:val="28"/>
          <w:szCs w:val="28"/>
        </w:rPr>
        <w:t>, выписываются пациентам на дому.</w:t>
      </w:r>
    </w:p>
    <w:p w14:paraId="791E51C8" w14:textId="77777777"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Для бесперебойного обеспечения на складе ГКУ НСО «</w:t>
      </w:r>
      <w:proofErr w:type="spellStart"/>
      <w:r w:rsidRPr="00972B27">
        <w:rPr>
          <w:rFonts w:ascii="Times New Roman" w:hAnsi="Times New Roman"/>
          <w:sz w:val="28"/>
          <w:szCs w:val="28"/>
        </w:rPr>
        <w:t>Новосибоболфарм</w:t>
      </w:r>
      <w:proofErr w:type="spellEnd"/>
      <w:r w:rsidRPr="00972B27">
        <w:rPr>
          <w:rFonts w:ascii="Times New Roman" w:hAnsi="Times New Roman"/>
          <w:sz w:val="28"/>
          <w:szCs w:val="28"/>
        </w:rPr>
        <w:t xml:space="preserve">» создан запас наркотических средств и психотропных лекарственных препаратов, что позволяет своевременно организовывать обеспечение граждан, нуждающихся в обезболивающей терапии. </w:t>
      </w:r>
    </w:p>
    <w:p w14:paraId="7186F672" w14:textId="4DE3DF65" w:rsidR="00DC5E20" w:rsidRDefault="00F8349D" w:rsidP="00DC5E20">
      <w:pPr>
        <w:pStyle w:val="aff0"/>
        <w:widowControl w:val="0"/>
        <w:ind w:firstLine="708"/>
        <w:jc w:val="both"/>
        <w:rPr>
          <w:sz w:val="28"/>
          <w:szCs w:val="28"/>
        </w:rPr>
      </w:pPr>
      <w:r w:rsidRPr="00972B27">
        <w:rPr>
          <w:sz w:val="28"/>
          <w:szCs w:val="28"/>
        </w:rPr>
        <w:t xml:space="preserve">В соответствии с Постановлением Правительства Российской Федерации предоставляется право медицинским и аптечным организациям перевозить наркотическое препараты и психотропных веществ без специальной охраны, упрощается право отпуска НС и ПВ медицинскими организациями и обособленными подразделениями медицинских организаций, расположенных в сельских и удаленных населенных пунктах. В соответствии Федеральным законом </w:t>
      </w:r>
      <w:r w:rsidRPr="00972B27">
        <w:rPr>
          <w:sz w:val="28"/>
          <w:szCs w:val="28"/>
        </w:rPr>
        <w:lastRenderedPageBreak/>
        <w:t>от 31.12.2014 № 501</w:t>
      </w:r>
      <w:r w:rsidR="00FB6796">
        <w:rPr>
          <w:sz w:val="28"/>
          <w:szCs w:val="28"/>
        </w:rPr>
        <w:t> - </w:t>
      </w:r>
      <w:r w:rsidRPr="00972B27">
        <w:rPr>
          <w:sz w:val="28"/>
          <w:szCs w:val="28"/>
        </w:rPr>
        <w:t>ФЗ «О внесении изменений в Федеральный закон «О наркотических средствах и психотропных веществах» увеличивается срок действия рецепта на НС и ПВ до 15 дней и запрещается требование о возврате использованных первичных упаковок НС и ПВ.</w:t>
      </w:r>
    </w:p>
    <w:p w14:paraId="39FE0873" w14:textId="77777777" w:rsidR="00DC5E20" w:rsidRPr="00972B27" w:rsidRDefault="00DC5E20" w:rsidP="00DC5E20">
      <w:pPr>
        <w:pStyle w:val="aff0"/>
        <w:widowControl w:val="0"/>
        <w:ind w:firstLine="708"/>
        <w:jc w:val="both"/>
        <w:rPr>
          <w:sz w:val="28"/>
          <w:szCs w:val="28"/>
        </w:rPr>
      </w:pPr>
    </w:p>
    <w:p w14:paraId="40C7C230" w14:textId="77777777" w:rsidR="00512650" w:rsidRPr="00972B27" w:rsidRDefault="00512650" w:rsidP="00512650">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 xml:space="preserve">Таблица </w:t>
      </w:r>
      <w:r w:rsidR="001640E9" w:rsidRPr="00972B27">
        <w:rPr>
          <w:rFonts w:ascii="Times New Roman" w:hAnsi="Times New Roman" w:cs="Times New Roman"/>
          <w:sz w:val="28"/>
          <w:szCs w:val="28"/>
        </w:rPr>
        <w:t>№</w:t>
      </w:r>
      <w:r w:rsidR="001640E9">
        <w:rPr>
          <w:rFonts w:ascii="Times New Roman" w:hAnsi="Times New Roman" w:cs="Times New Roman"/>
          <w:sz w:val="28"/>
          <w:szCs w:val="28"/>
        </w:rPr>
        <w:t> </w:t>
      </w:r>
      <w:r w:rsidR="00914D2B">
        <w:rPr>
          <w:rFonts w:ascii="Times New Roman" w:hAnsi="Times New Roman" w:cs="Times New Roman"/>
          <w:sz w:val="28"/>
          <w:szCs w:val="28"/>
        </w:rPr>
        <w:t>8</w:t>
      </w:r>
    </w:p>
    <w:p w14:paraId="4A7189B2" w14:textId="77777777" w:rsidR="00512650" w:rsidRPr="00972B27" w:rsidRDefault="00512650" w:rsidP="00F8349D">
      <w:pPr>
        <w:spacing w:line="240" w:lineRule="auto"/>
        <w:jc w:val="center"/>
        <w:rPr>
          <w:rFonts w:ascii="Times New Roman" w:hAnsi="Times New Roman" w:cs="Times New Roman"/>
          <w:sz w:val="28"/>
          <w:szCs w:val="28"/>
        </w:rPr>
      </w:pPr>
    </w:p>
    <w:p w14:paraId="00BC5ED7" w14:textId="30BBF785" w:rsidR="00C764EF" w:rsidRPr="00972B27" w:rsidRDefault="00CF356F" w:rsidP="00F8349D">
      <w:pPr>
        <w:spacing w:line="240" w:lineRule="auto"/>
        <w:jc w:val="center"/>
        <w:rPr>
          <w:rFonts w:ascii="Times New Roman" w:hAnsi="Times New Roman" w:cs="Times New Roman"/>
          <w:sz w:val="28"/>
          <w:szCs w:val="28"/>
        </w:rPr>
      </w:pPr>
      <w:r>
        <w:rPr>
          <w:rFonts w:ascii="Times New Roman" w:hAnsi="Times New Roman" w:cs="Times New Roman"/>
          <w:sz w:val="28"/>
          <w:szCs w:val="28"/>
        </w:rPr>
        <w:t>2.2.6. </w:t>
      </w:r>
      <w:r w:rsidR="00C764EF" w:rsidRPr="00972B27">
        <w:rPr>
          <w:rFonts w:ascii="Times New Roman" w:hAnsi="Times New Roman" w:cs="Times New Roman"/>
          <w:sz w:val="28"/>
          <w:szCs w:val="28"/>
        </w:rPr>
        <w:t xml:space="preserve">Организации, имеющие лицензию на деятельность по обороту наркотических средств, психотропных веществ и их </w:t>
      </w:r>
      <w:proofErr w:type="spellStart"/>
      <w:r w:rsidR="00C764EF" w:rsidRPr="00972B27">
        <w:rPr>
          <w:rFonts w:ascii="Times New Roman" w:hAnsi="Times New Roman" w:cs="Times New Roman"/>
          <w:sz w:val="28"/>
          <w:szCs w:val="28"/>
        </w:rPr>
        <w:t>прекурсоров</w:t>
      </w:r>
      <w:proofErr w:type="spellEnd"/>
      <w:r w:rsidR="00C764EF" w:rsidRPr="00972B27">
        <w:rPr>
          <w:rFonts w:ascii="Times New Roman" w:hAnsi="Times New Roman" w:cs="Times New Roman"/>
          <w:sz w:val="28"/>
          <w:szCs w:val="28"/>
        </w:rPr>
        <w:t xml:space="preserve">, культивированию </w:t>
      </w:r>
      <w:proofErr w:type="spellStart"/>
      <w:r w:rsidR="00C764EF" w:rsidRPr="00972B27">
        <w:rPr>
          <w:rFonts w:ascii="Times New Roman" w:hAnsi="Times New Roman" w:cs="Times New Roman"/>
          <w:sz w:val="28"/>
          <w:szCs w:val="28"/>
        </w:rPr>
        <w:t>наркосодержащих</w:t>
      </w:r>
      <w:proofErr w:type="spellEnd"/>
      <w:r w:rsidR="00C764EF" w:rsidRPr="00972B27">
        <w:rPr>
          <w:rFonts w:ascii="Times New Roman" w:hAnsi="Times New Roman" w:cs="Times New Roman"/>
          <w:sz w:val="28"/>
          <w:szCs w:val="28"/>
        </w:rPr>
        <w:t xml:space="preserve"> растений, в части отпуска физическим лицам наркотических средств и психотропных веществ, внесенных в список II перечня наркотических средств, психотропных веществ и их </w:t>
      </w:r>
      <w:proofErr w:type="spellStart"/>
      <w:r w:rsidR="00C764EF" w:rsidRPr="00972B27">
        <w:rPr>
          <w:rFonts w:ascii="Times New Roman" w:hAnsi="Times New Roman" w:cs="Times New Roman"/>
          <w:sz w:val="28"/>
          <w:szCs w:val="28"/>
        </w:rPr>
        <w:t>прекурсоров</w:t>
      </w:r>
      <w:proofErr w:type="spellEnd"/>
      <w:r w:rsidR="00C764EF" w:rsidRPr="00972B27">
        <w:rPr>
          <w:rFonts w:ascii="Times New Roman" w:hAnsi="Times New Roman" w:cs="Times New Roman"/>
          <w:sz w:val="28"/>
          <w:szCs w:val="28"/>
        </w:rPr>
        <w:t xml:space="preserve">, подлежащих контролю в Российской Федерации отпуска физическим лицам психотропных веществ, внесенных в список III перечня наркотических средств, психотропных веществ и их </w:t>
      </w:r>
      <w:proofErr w:type="spellStart"/>
      <w:r w:rsidR="00C764EF" w:rsidRPr="00972B27">
        <w:rPr>
          <w:rFonts w:ascii="Times New Roman" w:hAnsi="Times New Roman" w:cs="Times New Roman"/>
          <w:sz w:val="28"/>
          <w:szCs w:val="28"/>
        </w:rPr>
        <w:t>прекурсоров</w:t>
      </w:r>
      <w:proofErr w:type="spellEnd"/>
      <w:r w:rsidR="00C764EF" w:rsidRPr="00972B27">
        <w:rPr>
          <w:rFonts w:ascii="Times New Roman" w:hAnsi="Times New Roman" w:cs="Times New Roman"/>
          <w:sz w:val="28"/>
          <w:szCs w:val="28"/>
        </w:rPr>
        <w:t>, подлежащих контролю в Российской Федерации</w:t>
      </w:r>
    </w:p>
    <w:p w14:paraId="558F042B" w14:textId="77777777" w:rsidR="00C764EF" w:rsidRPr="00972B27" w:rsidRDefault="00C764EF" w:rsidP="00F8349D">
      <w:pPr>
        <w:spacing w:line="240" w:lineRule="auto"/>
        <w:rPr>
          <w:rFonts w:ascii="Times New Roman" w:hAnsi="Times New Roman" w:cs="Times New Roman"/>
          <w:sz w:val="28"/>
          <w:szCs w:val="28"/>
        </w:rPr>
      </w:pPr>
    </w:p>
    <w:tbl>
      <w:tblPr>
        <w:tblW w:w="9825" w:type="dxa"/>
        <w:tblInd w:w="93" w:type="dxa"/>
        <w:tblLook w:val="04A0" w:firstRow="1" w:lastRow="0" w:firstColumn="1" w:lastColumn="0" w:noHBand="0" w:noVBand="1"/>
      </w:tblPr>
      <w:tblGrid>
        <w:gridCol w:w="753"/>
        <w:gridCol w:w="3982"/>
        <w:gridCol w:w="2038"/>
        <w:gridCol w:w="1476"/>
        <w:gridCol w:w="1576"/>
      </w:tblGrid>
      <w:tr w:rsidR="009661E0" w:rsidRPr="00972B27" w14:paraId="0A1F0B7B" w14:textId="77777777" w:rsidTr="005B5052">
        <w:trPr>
          <w:trHeight w:val="533"/>
        </w:trPr>
        <w:tc>
          <w:tcPr>
            <w:tcW w:w="753" w:type="dxa"/>
            <w:tcBorders>
              <w:top w:val="single" w:sz="4" w:space="0" w:color="auto"/>
              <w:left w:val="single" w:sz="4" w:space="0" w:color="auto"/>
              <w:bottom w:val="single" w:sz="4" w:space="0" w:color="auto"/>
              <w:right w:val="single" w:sz="4" w:space="0" w:color="auto"/>
            </w:tcBorders>
          </w:tcPr>
          <w:p w14:paraId="6A9FC9F3"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sz w:val="28"/>
                <w:szCs w:val="28"/>
              </w:rPr>
              <w:t>№ п/п</w:t>
            </w:r>
          </w:p>
        </w:tc>
        <w:tc>
          <w:tcPr>
            <w:tcW w:w="3982" w:type="dxa"/>
            <w:tcBorders>
              <w:top w:val="single" w:sz="4" w:space="0" w:color="auto"/>
              <w:left w:val="single" w:sz="4" w:space="0" w:color="auto"/>
              <w:bottom w:val="single" w:sz="4" w:space="0" w:color="auto"/>
              <w:right w:val="single" w:sz="4" w:space="0" w:color="auto"/>
            </w:tcBorders>
            <w:shd w:val="clear" w:color="auto" w:fill="auto"/>
            <w:hideMark/>
          </w:tcPr>
          <w:p w14:paraId="0F135CE7"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Адрес места отпуска наркотических средств и психотропных веществ</w:t>
            </w:r>
          </w:p>
        </w:tc>
        <w:tc>
          <w:tcPr>
            <w:tcW w:w="2038" w:type="dxa"/>
            <w:tcBorders>
              <w:top w:val="single" w:sz="4" w:space="0" w:color="auto"/>
              <w:left w:val="nil"/>
              <w:bottom w:val="single" w:sz="4" w:space="0" w:color="auto"/>
              <w:right w:val="single" w:sz="4" w:space="0" w:color="auto"/>
            </w:tcBorders>
            <w:shd w:val="clear" w:color="auto" w:fill="auto"/>
            <w:hideMark/>
          </w:tcPr>
          <w:p w14:paraId="74DFB36D"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 лицензии</w:t>
            </w:r>
          </w:p>
        </w:tc>
        <w:tc>
          <w:tcPr>
            <w:tcW w:w="1476" w:type="dxa"/>
            <w:tcBorders>
              <w:top w:val="single" w:sz="4" w:space="0" w:color="auto"/>
              <w:left w:val="nil"/>
              <w:bottom w:val="single" w:sz="4" w:space="0" w:color="auto"/>
              <w:right w:val="single" w:sz="4" w:space="0" w:color="auto"/>
            </w:tcBorders>
            <w:shd w:val="clear" w:color="auto" w:fill="auto"/>
            <w:hideMark/>
          </w:tcPr>
          <w:p w14:paraId="44F34E90"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Дата лицензии</w:t>
            </w:r>
          </w:p>
        </w:tc>
        <w:tc>
          <w:tcPr>
            <w:tcW w:w="1576" w:type="dxa"/>
            <w:tcBorders>
              <w:top w:val="single" w:sz="4" w:space="0" w:color="auto"/>
              <w:left w:val="nil"/>
              <w:bottom w:val="single" w:sz="4" w:space="0" w:color="auto"/>
              <w:right w:val="single" w:sz="4" w:space="0" w:color="auto"/>
            </w:tcBorders>
            <w:shd w:val="clear" w:color="auto" w:fill="auto"/>
            <w:hideMark/>
          </w:tcPr>
          <w:p w14:paraId="4519CECB"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Срок действия</w:t>
            </w:r>
          </w:p>
        </w:tc>
      </w:tr>
      <w:tr w:rsidR="009661E0" w:rsidRPr="00972B27" w14:paraId="25660528" w14:textId="77777777" w:rsidTr="009661E0">
        <w:trPr>
          <w:trHeight w:val="683"/>
        </w:trPr>
        <w:tc>
          <w:tcPr>
            <w:tcW w:w="9825" w:type="dxa"/>
            <w:gridSpan w:val="5"/>
            <w:tcBorders>
              <w:top w:val="single" w:sz="4" w:space="0" w:color="auto"/>
              <w:left w:val="single" w:sz="4" w:space="0" w:color="auto"/>
              <w:bottom w:val="single" w:sz="4" w:space="0" w:color="auto"/>
              <w:right w:val="single" w:sz="4" w:space="0" w:color="000000"/>
            </w:tcBorders>
          </w:tcPr>
          <w:p w14:paraId="640816F8"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казенное учреждение Новосибирской области                                                       «Новосибоблфарм»</w:t>
            </w:r>
          </w:p>
        </w:tc>
      </w:tr>
      <w:tr w:rsidR="009661E0" w:rsidRPr="00972B27" w14:paraId="5602AF4D" w14:textId="77777777" w:rsidTr="005B5052">
        <w:trPr>
          <w:trHeight w:val="600"/>
        </w:trPr>
        <w:tc>
          <w:tcPr>
            <w:tcW w:w="753" w:type="dxa"/>
            <w:tcBorders>
              <w:top w:val="nil"/>
              <w:left w:val="single" w:sz="4" w:space="0" w:color="auto"/>
              <w:bottom w:val="single" w:sz="4" w:space="0" w:color="auto"/>
              <w:right w:val="single" w:sz="4" w:space="0" w:color="auto"/>
            </w:tcBorders>
          </w:tcPr>
          <w:p w14:paraId="55E099EF" w14:textId="77777777" w:rsidR="009661E0" w:rsidRPr="005B5052" w:rsidRDefault="009661E0" w:rsidP="005B5052">
            <w:pPr>
              <w:spacing w:line="240" w:lineRule="auto"/>
              <w:jc w:val="center"/>
              <w:rPr>
                <w:rFonts w:ascii="Times New Roman" w:eastAsia="Times New Roman" w:hAnsi="Times New Roman" w:cs="Times New Roman"/>
                <w:color w:val="000000" w:themeColor="text1"/>
                <w:sz w:val="28"/>
                <w:szCs w:val="28"/>
              </w:rPr>
            </w:pPr>
            <w:r w:rsidRPr="005B5052">
              <w:rPr>
                <w:rFonts w:ascii="Times New Roman" w:eastAsia="Times New Roman" w:hAnsi="Times New Roman" w:cs="Times New Roman"/>
                <w:color w:val="000000" w:themeColor="text1"/>
                <w:sz w:val="28"/>
                <w:szCs w:val="28"/>
              </w:rPr>
              <w:t>1</w:t>
            </w:r>
          </w:p>
        </w:tc>
        <w:tc>
          <w:tcPr>
            <w:tcW w:w="3982" w:type="dxa"/>
            <w:tcBorders>
              <w:top w:val="nil"/>
              <w:left w:val="single" w:sz="4" w:space="0" w:color="auto"/>
              <w:bottom w:val="single" w:sz="4" w:space="0" w:color="auto"/>
              <w:right w:val="single" w:sz="4" w:space="0" w:color="auto"/>
            </w:tcBorders>
            <w:shd w:val="clear" w:color="auto" w:fill="auto"/>
            <w:hideMark/>
          </w:tcPr>
          <w:p w14:paraId="247E4DD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630064, Новосибирс</w:t>
            </w:r>
            <w:r>
              <w:rPr>
                <w:rFonts w:ascii="Times New Roman" w:eastAsia="Times New Roman" w:hAnsi="Times New Roman" w:cs="Times New Roman"/>
                <w:color w:val="000000"/>
                <w:sz w:val="28"/>
                <w:szCs w:val="28"/>
              </w:rPr>
              <w:t xml:space="preserve">кая область, город Новосибирск, проспект Карла Маркса, </w:t>
            </w:r>
            <w:r w:rsidRPr="00972B27">
              <w:rPr>
                <w:rFonts w:ascii="Times New Roman" w:eastAsia="Times New Roman" w:hAnsi="Times New Roman" w:cs="Times New Roman"/>
                <w:color w:val="000000"/>
                <w:sz w:val="28"/>
                <w:szCs w:val="28"/>
              </w:rPr>
              <w:t>дом 6/1</w:t>
            </w:r>
          </w:p>
        </w:tc>
        <w:tc>
          <w:tcPr>
            <w:tcW w:w="2038" w:type="dxa"/>
            <w:tcBorders>
              <w:top w:val="nil"/>
              <w:left w:val="nil"/>
              <w:bottom w:val="single" w:sz="4" w:space="0" w:color="auto"/>
              <w:right w:val="single" w:sz="4" w:space="0" w:color="auto"/>
            </w:tcBorders>
            <w:shd w:val="clear" w:color="auto" w:fill="auto"/>
            <w:hideMark/>
          </w:tcPr>
          <w:p w14:paraId="1C7C75F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6DC738A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0ED6803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69C73BE0" w14:textId="77777777" w:rsidTr="005B5052">
        <w:trPr>
          <w:trHeight w:val="600"/>
        </w:trPr>
        <w:tc>
          <w:tcPr>
            <w:tcW w:w="753" w:type="dxa"/>
            <w:tcBorders>
              <w:top w:val="nil"/>
              <w:left w:val="single" w:sz="4" w:space="0" w:color="auto"/>
              <w:bottom w:val="single" w:sz="4" w:space="0" w:color="auto"/>
              <w:right w:val="single" w:sz="4" w:space="0" w:color="auto"/>
            </w:tcBorders>
          </w:tcPr>
          <w:p w14:paraId="400C0293" w14:textId="77777777" w:rsidR="009661E0" w:rsidRPr="005B5052" w:rsidRDefault="009661E0" w:rsidP="005B5052">
            <w:pPr>
              <w:spacing w:line="240" w:lineRule="auto"/>
              <w:jc w:val="center"/>
              <w:rPr>
                <w:rFonts w:ascii="Times New Roman" w:eastAsia="Times New Roman" w:hAnsi="Times New Roman" w:cs="Times New Roman"/>
                <w:color w:val="000000" w:themeColor="text1"/>
                <w:sz w:val="28"/>
                <w:szCs w:val="28"/>
              </w:rPr>
            </w:pPr>
            <w:r w:rsidRPr="005B5052">
              <w:rPr>
                <w:rFonts w:ascii="Times New Roman" w:eastAsia="Times New Roman" w:hAnsi="Times New Roman" w:cs="Times New Roman"/>
                <w:color w:val="000000" w:themeColor="text1"/>
                <w:sz w:val="28"/>
                <w:szCs w:val="28"/>
              </w:rPr>
              <w:t>2</w:t>
            </w:r>
          </w:p>
        </w:tc>
        <w:tc>
          <w:tcPr>
            <w:tcW w:w="3982" w:type="dxa"/>
            <w:tcBorders>
              <w:top w:val="nil"/>
              <w:left w:val="single" w:sz="4" w:space="0" w:color="auto"/>
              <w:bottom w:val="single" w:sz="4" w:space="0" w:color="auto"/>
              <w:right w:val="single" w:sz="4" w:space="0" w:color="auto"/>
            </w:tcBorders>
            <w:shd w:val="clear" w:color="auto" w:fill="auto"/>
            <w:hideMark/>
          </w:tcPr>
          <w:p w14:paraId="27CBA6E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632770, Новосибирская область, </w:t>
            </w:r>
            <w:proofErr w:type="spellStart"/>
            <w:r w:rsidRPr="00972B27">
              <w:rPr>
                <w:rFonts w:ascii="Times New Roman" w:eastAsia="Times New Roman" w:hAnsi="Times New Roman" w:cs="Times New Roman"/>
                <w:color w:val="000000"/>
                <w:sz w:val="28"/>
                <w:szCs w:val="28"/>
              </w:rPr>
              <w:t>Баганский</w:t>
            </w:r>
            <w:proofErr w:type="spellEnd"/>
            <w:r w:rsidRPr="00972B27">
              <w:rPr>
                <w:rFonts w:ascii="Times New Roman" w:eastAsia="Times New Roman" w:hAnsi="Times New Roman" w:cs="Times New Roman"/>
                <w:color w:val="000000"/>
                <w:sz w:val="28"/>
                <w:szCs w:val="28"/>
              </w:rPr>
              <w:t xml:space="preserve"> район, </w:t>
            </w:r>
            <w:r>
              <w:rPr>
                <w:rFonts w:ascii="Times New Roman" w:eastAsia="Times New Roman" w:hAnsi="Times New Roman" w:cs="Times New Roman"/>
                <w:color w:val="000000"/>
                <w:sz w:val="28"/>
                <w:szCs w:val="28"/>
              </w:rPr>
              <w:t xml:space="preserve">село Баган, улица Инкубаторная, </w:t>
            </w:r>
            <w:r w:rsidRPr="00972B27">
              <w:rPr>
                <w:rFonts w:ascii="Times New Roman" w:eastAsia="Times New Roman" w:hAnsi="Times New Roman" w:cs="Times New Roman"/>
                <w:color w:val="000000"/>
                <w:sz w:val="28"/>
                <w:szCs w:val="28"/>
              </w:rPr>
              <w:t>дом 3</w:t>
            </w:r>
          </w:p>
        </w:tc>
        <w:tc>
          <w:tcPr>
            <w:tcW w:w="2038" w:type="dxa"/>
            <w:tcBorders>
              <w:top w:val="nil"/>
              <w:left w:val="nil"/>
              <w:bottom w:val="single" w:sz="4" w:space="0" w:color="auto"/>
              <w:right w:val="single" w:sz="4" w:space="0" w:color="auto"/>
            </w:tcBorders>
            <w:shd w:val="clear" w:color="auto" w:fill="auto"/>
            <w:hideMark/>
          </w:tcPr>
          <w:p w14:paraId="4ACFD70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2278BD8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0D0A937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59C0E39" w14:textId="77777777" w:rsidTr="005B5052">
        <w:trPr>
          <w:trHeight w:val="600"/>
        </w:trPr>
        <w:tc>
          <w:tcPr>
            <w:tcW w:w="753" w:type="dxa"/>
            <w:tcBorders>
              <w:top w:val="nil"/>
              <w:left w:val="single" w:sz="4" w:space="0" w:color="auto"/>
              <w:bottom w:val="single" w:sz="4" w:space="0" w:color="auto"/>
              <w:right w:val="single" w:sz="4" w:space="0" w:color="auto"/>
            </w:tcBorders>
          </w:tcPr>
          <w:p w14:paraId="1B50FACF" w14:textId="77777777" w:rsidR="009661E0" w:rsidRPr="005B5052" w:rsidRDefault="009661E0" w:rsidP="005B5052">
            <w:pPr>
              <w:spacing w:line="240" w:lineRule="auto"/>
              <w:jc w:val="center"/>
              <w:rPr>
                <w:rFonts w:ascii="Times New Roman" w:eastAsia="Times New Roman" w:hAnsi="Times New Roman" w:cs="Times New Roman"/>
                <w:color w:val="000000" w:themeColor="text1"/>
                <w:sz w:val="28"/>
                <w:szCs w:val="28"/>
              </w:rPr>
            </w:pPr>
            <w:r w:rsidRPr="005B5052">
              <w:rPr>
                <w:rFonts w:ascii="Times New Roman" w:eastAsia="Times New Roman" w:hAnsi="Times New Roman" w:cs="Times New Roman"/>
                <w:color w:val="000000" w:themeColor="text1"/>
                <w:sz w:val="28"/>
                <w:szCs w:val="28"/>
              </w:rPr>
              <w:t>3</w:t>
            </w:r>
          </w:p>
        </w:tc>
        <w:tc>
          <w:tcPr>
            <w:tcW w:w="3982" w:type="dxa"/>
            <w:tcBorders>
              <w:top w:val="nil"/>
              <w:left w:val="single" w:sz="4" w:space="0" w:color="auto"/>
              <w:bottom w:val="single" w:sz="4" w:space="0" w:color="auto"/>
              <w:right w:val="single" w:sz="4" w:space="0" w:color="auto"/>
            </w:tcBorders>
            <w:shd w:val="clear" w:color="auto" w:fill="auto"/>
            <w:hideMark/>
          </w:tcPr>
          <w:p w14:paraId="0CB2A96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633561, Новосибирская область, </w:t>
            </w:r>
            <w:proofErr w:type="spellStart"/>
            <w:r w:rsidRPr="00972B27">
              <w:rPr>
                <w:rFonts w:ascii="Times New Roman" w:eastAsia="Times New Roman" w:hAnsi="Times New Roman" w:cs="Times New Roman"/>
                <w:color w:val="000000"/>
                <w:sz w:val="28"/>
                <w:szCs w:val="28"/>
              </w:rPr>
              <w:t>Маслянинский</w:t>
            </w:r>
            <w:proofErr w:type="spellEnd"/>
            <w:r w:rsidRPr="00972B27">
              <w:rPr>
                <w:rFonts w:ascii="Times New Roman" w:eastAsia="Times New Roman" w:hAnsi="Times New Roman" w:cs="Times New Roman"/>
                <w:color w:val="000000"/>
                <w:sz w:val="28"/>
                <w:szCs w:val="28"/>
              </w:rPr>
              <w:t xml:space="preserve"> район,</w:t>
            </w:r>
            <w:r>
              <w:rPr>
                <w:rFonts w:ascii="Times New Roman" w:eastAsia="Times New Roman" w:hAnsi="Times New Roman" w:cs="Times New Roman"/>
                <w:color w:val="000000"/>
                <w:sz w:val="28"/>
                <w:szCs w:val="28"/>
              </w:rPr>
              <w:t> </w:t>
            </w:r>
            <w:r w:rsidRPr="00972B27">
              <w:rPr>
                <w:rFonts w:ascii="Times New Roman" w:eastAsia="Times New Roman" w:hAnsi="Times New Roman" w:cs="Times New Roman"/>
                <w:color w:val="000000"/>
                <w:sz w:val="28"/>
                <w:szCs w:val="28"/>
              </w:rPr>
              <w:t>р. п. Маслянино, улица Больничная, дом 2</w:t>
            </w:r>
          </w:p>
        </w:tc>
        <w:tc>
          <w:tcPr>
            <w:tcW w:w="2038" w:type="dxa"/>
            <w:tcBorders>
              <w:top w:val="nil"/>
              <w:left w:val="nil"/>
              <w:bottom w:val="single" w:sz="4" w:space="0" w:color="auto"/>
              <w:right w:val="single" w:sz="4" w:space="0" w:color="auto"/>
            </w:tcBorders>
            <w:shd w:val="clear" w:color="auto" w:fill="auto"/>
            <w:hideMark/>
          </w:tcPr>
          <w:p w14:paraId="3D196B7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133DBEE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42D08C1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72CBB86" w14:textId="77777777" w:rsidTr="005B5052">
        <w:trPr>
          <w:trHeight w:val="600"/>
        </w:trPr>
        <w:tc>
          <w:tcPr>
            <w:tcW w:w="753" w:type="dxa"/>
            <w:tcBorders>
              <w:top w:val="nil"/>
              <w:left w:val="single" w:sz="4" w:space="0" w:color="auto"/>
              <w:bottom w:val="single" w:sz="4" w:space="0" w:color="auto"/>
              <w:right w:val="single" w:sz="4" w:space="0" w:color="auto"/>
            </w:tcBorders>
          </w:tcPr>
          <w:p w14:paraId="5EDA8ACE" w14:textId="77777777" w:rsidR="009661E0" w:rsidRPr="005B5052" w:rsidRDefault="009661E0" w:rsidP="005B5052">
            <w:pPr>
              <w:spacing w:line="240" w:lineRule="auto"/>
              <w:jc w:val="center"/>
              <w:rPr>
                <w:rFonts w:ascii="Times New Roman" w:eastAsia="Times New Roman" w:hAnsi="Times New Roman" w:cs="Times New Roman"/>
                <w:color w:val="000000" w:themeColor="text1"/>
                <w:sz w:val="28"/>
                <w:szCs w:val="28"/>
              </w:rPr>
            </w:pPr>
            <w:r w:rsidRPr="005B5052">
              <w:rPr>
                <w:rFonts w:ascii="Times New Roman" w:eastAsia="Times New Roman" w:hAnsi="Times New Roman" w:cs="Times New Roman"/>
                <w:color w:val="000000" w:themeColor="text1"/>
                <w:sz w:val="28"/>
                <w:szCs w:val="28"/>
              </w:rPr>
              <w:t>4</w:t>
            </w:r>
          </w:p>
        </w:tc>
        <w:tc>
          <w:tcPr>
            <w:tcW w:w="3982" w:type="dxa"/>
            <w:tcBorders>
              <w:top w:val="nil"/>
              <w:left w:val="single" w:sz="4" w:space="0" w:color="auto"/>
              <w:bottom w:val="single" w:sz="4" w:space="0" w:color="auto"/>
              <w:right w:val="single" w:sz="4" w:space="0" w:color="auto"/>
            </w:tcBorders>
            <w:shd w:val="clear" w:color="auto" w:fill="auto"/>
            <w:hideMark/>
          </w:tcPr>
          <w:p w14:paraId="010BE27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632733, Новосибирская область, </w:t>
            </w:r>
            <w:proofErr w:type="spellStart"/>
            <w:r w:rsidRPr="00972B27">
              <w:rPr>
                <w:rFonts w:ascii="Times New Roman" w:eastAsia="Times New Roman" w:hAnsi="Times New Roman" w:cs="Times New Roman"/>
                <w:color w:val="000000"/>
                <w:sz w:val="28"/>
                <w:szCs w:val="28"/>
              </w:rPr>
              <w:t>Купинский</w:t>
            </w:r>
            <w:proofErr w:type="spellEnd"/>
            <w:r w:rsidRPr="00972B27">
              <w:rPr>
                <w:rFonts w:ascii="Times New Roman" w:eastAsia="Times New Roman" w:hAnsi="Times New Roman" w:cs="Times New Roman"/>
                <w:color w:val="000000"/>
                <w:sz w:val="28"/>
                <w:szCs w:val="28"/>
              </w:rPr>
              <w:t xml:space="preserve"> рай</w:t>
            </w:r>
            <w:r>
              <w:rPr>
                <w:rFonts w:ascii="Times New Roman" w:eastAsia="Times New Roman" w:hAnsi="Times New Roman" w:cs="Times New Roman"/>
                <w:color w:val="000000"/>
                <w:sz w:val="28"/>
                <w:szCs w:val="28"/>
              </w:rPr>
              <w:t xml:space="preserve">он, город Купино, улица Лесная, </w:t>
            </w:r>
            <w:r w:rsidRPr="00972B27">
              <w:rPr>
                <w:rFonts w:ascii="Times New Roman" w:eastAsia="Times New Roman" w:hAnsi="Times New Roman" w:cs="Times New Roman"/>
                <w:color w:val="000000"/>
                <w:sz w:val="28"/>
                <w:szCs w:val="28"/>
              </w:rPr>
              <w:t>дом 1</w:t>
            </w:r>
          </w:p>
        </w:tc>
        <w:tc>
          <w:tcPr>
            <w:tcW w:w="2038" w:type="dxa"/>
            <w:tcBorders>
              <w:top w:val="nil"/>
              <w:left w:val="nil"/>
              <w:bottom w:val="single" w:sz="4" w:space="0" w:color="auto"/>
              <w:right w:val="single" w:sz="4" w:space="0" w:color="auto"/>
            </w:tcBorders>
            <w:shd w:val="clear" w:color="auto" w:fill="auto"/>
            <w:hideMark/>
          </w:tcPr>
          <w:p w14:paraId="3FFBE31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3D42FC5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4DD74988"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604B4AB" w14:textId="77777777" w:rsidTr="005B5052">
        <w:trPr>
          <w:trHeight w:val="600"/>
        </w:trPr>
        <w:tc>
          <w:tcPr>
            <w:tcW w:w="753" w:type="dxa"/>
            <w:tcBorders>
              <w:top w:val="nil"/>
              <w:left w:val="single" w:sz="4" w:space="0" w:color="auto"/>
              <w:bottom w:val="single" w:sz="4" w:space="0" w:color="auto"/>
              <w:right w:val="single" w:sz="4" w:space="0" w:color="auto"/>
            </w:tcBorders>
          </w:tcPr>
          <w:p w14:paraId="6A22EAB4" w14:textId="77777777" w:rsidR="009661E0" w:rsidRPr="005B5052" w:rsidRDefault="009661E0" w:rsidP="005B5052">
            <w:pPr>
              <w:spacing w:line="240" w:lineRule="auto"/>
              <w:jc w:val="center"/>
              <w:rPr>
                <w:rFonts w:ascii="Times New Roman" w:eastAsia="Times New Roman" w:hAnsi="Times New Roman" w:cs="Times New Roman"/>
                <w:color w:val="000000" w:themeColor="text1"/>
                <w:sz w:val="28"/>
                <w:szCs w:val="28"/>
              </w:rPr>
            </w:pPr>
            <w:r w:rsidRPr="005B5052">
              <w:rPr>
                <w:rFonts w:ascii="Times New Roman" w:eastAsia="Times New Roman" w:hAnsi="Times New Roman" w:cs="Times New Roman"/>
                <w:color w:val="000000" w:themeColor="text1"/>
                <w:sz w:val="28"/>
                <w:szCs w:val="28"/>
              </w:rPr>
              <w:t>5</w:t>
            </w:r>
          </w:p>
        </w:tc>
        <w:tc>
          <w:tcPr>
            <w:tcW w:w="3982" w:type="dxa"/>
            <w:tcBorders>
              <w:top w:val="nil"/>
              <w:left w:val="single" w:sz="4" w:space="0" w:color="auto"/>
              <w:bottom w:val="single" w:sz="4" w:space="0" w:color="auto"/>
              <w:right w:val="single" w:sz="4" w:space="0" w:color="auto"/>
            </w:tcBorders>
            <w:shd w:val="clear" w:color="auto" w:fill="auto"/>
            <w:hideMark/>
          </w:tcPr>
          <w:p w14:paraId="5892F23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632383, Новосибирская область, Куйбышевский район, город Куйбышев, улица Володарского, дом 61</w:t>
            </w:r>
          </w:p>
        </w:tc>
        <w:tc>
          <w:tcPr>
            <w:tcW w:w="2038" w:type="dxa"/>
            <w:tcBorders>
              <w:top w:val="nil"/>
              <w:left w:val="nil"/>
              <w:bottom w:val="single" w:sz="4" w:space="0" w:color="auto"/>
              <w:right w:val="single" w:sz="4" w:space="0" w:color="auto"/>
            </w:tcBorders>
            <w:shd w:val="clear" w:color="auto" w:fill="auto"/>
            <w:hideMark/>
          </w:tcPr>
          <w:p w14:paraId="1863780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3B019AE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479FBC3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0A34982D" w14:textId="77777777" w:rsidTr="005B5052">
        <w:trPr>
          <w:trHeight w:val="600"/>
        </w:trPr>
        <w:tc>
          <w:tcPr>
            <w:tcW w:w="753" w:type="dxa"/>
            <w:tcBorders>
              <w:top w:val="nil"/>
              <w:left w:val="single" w:sz="4" w:space="0" w:color="auto"/>
              <w:bottom w:val="single" w:sz="4" w:space="0" w:color="auto"/>
              <w:right w:val="single" w:sz="4" w:space="0" w:color="auto"/>
            </w:tcBorders>
          </w:tcPr>
          <w:p w14:paraId="0D93D56C" w14:textId="77777777" w:rsidR="009661E0" w:rsidRPr="005B5052" w:rsidRDefault="009661E0" w:rsidP="005B5052">
            <w:pPr>
              <w:spacing w:line="240" w:lineRule="auto"/>
              <w:jc w:val="center"/>
              <w:rPr>
                <w:rFonts w:ascii="Times New Roman" w:eastAsia="Times New Roman" w:hAnsi="Times New Roman" w:cs="Times New Roman"/>
                <w:color w:val="000000" w:themeColor="text1"/>
                <w:sz w:val="28"/>
                <w:szCs w:val="28"/>
              </w:rPr>
            </w:pPr>
            <w:r w:rsidRPr="005B5052">
              <w:rPr>
                <w:rFonts w:ascii="Times New Roman" w:eastAsia="Times New Roman" w:hAnsi="Times New Roman" w:cs="Times New Roman"/>
                <w:color w:val="000000" w:themeColor="text1"/>
                <w:sz w:val="28"/>
                <w:szCs w:val="28"/>
              </w:rPr>
              <w:t>6</w:t>
            </w:r>
          </w:p>
        </w:tc>
        <w:tc>
          <w:tcPr>
            <w:tcW w:w="3982" w:type="dxa"/>
            <w:tcBorders>
              <w:top w:val="nil"/>
              <w:left w:val="single" w:sz="4" w:space="0" w:color="auto"/>
              <w:bottom w:val="single" w:sz="4" w:space="0" w:color="auto"/>
              <w:right w:val="single" w:sz="4" w:space="0" w:color="auto"/>
            </w:tcBorders>
            <w:shd w:val="clear" w:color="auto" w:fill="auto"/>
            <w:hideMark/>
          </w:tcPr>
          <w:p w14:paraId="7B6F46C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632551, Новосибирская область, </w:t>
            </w:r>
            <w:proofErr w:type="spellStart"/>
            <w:r w:rsidRPr="00972B27">
              <w:rPr>
                <w:rFonts w:ascii="Times New Roman" w:eastAsia="Times New Roman" w:hAnsi="Times New Roman" w:cs="Times New Roman"/>
                <w:color w:val="000000"/>
                <w:sz w:val="28"/>
                <w:szCs w:val="28"/>
              </w:rPr>
              <w:t>Чулымский</w:t>
            </w:r>
            <w:proofErr w:type="spellEnd"/>
            <w:r w:rsidRPr="00972B27">
              <w:rPr>
                <w:rFonts w:ascii="Times New Roman" w:eastAsia="Times New Roman" w:hAnsi="Times New Roman" w:cs="Times New Roman"/>
                <w:color w:val="000000"/>
                <w:sz w:val="28"/>
                <w:szCs w:val="28"/>
              </w:rPr>
              <w:t xml:space="preserve"> район, город Чулым, улица Кооперативная, дом 10</w:t>
            </w:r>
          </w:p>
        </w:tc>
        <w:tc>
          <w:tcPr>
            <w:tcW w:w="2038" w:type="dxa"/>
            <w:tcBorders>
              <w:top w:val="nil"/>
              <w:left w:val="nil"/>
              <w:bottom w:val="single" w:sz="4" w:space="0" w:color="auto"/>
              <w:right w:val="single" w:sz="4" w:space="0" w:color="auto"/>
            </w:tcBorders>
            <w:shd w:val="clear" w:color="auto" w:fill="auto"/>
            <w:hideMark/>
          </w:tcPr>
          <w:p w14:paraId="76FB497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213F0A5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0A7D766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1341A676" w14:textId="77777777" w:rsidTr="005B5052">
        <w:trPr>
          <w:trHeight w:val="600"/>
        </w:trPr>
        <w:tc>
          <w:tcPr>
            <w:tcW w:w="753" w:type="dxa"/>
            <w:tcBorders>
              <w:top w:val="nil"/>
              <w:left w:val="single" w:sz="4" w:space="0" w:color="auto"/>
              <w:bottom w:val="single" w:sz="4" w:space="0" w:color="auto"/>
              <w:right w:val="single" w:sz="4" w:space="0" w:color="auto"/>
            </w:tcBorders>
          </w:tcPr>
          <w:p w14:paraId="1EBEBDC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p>
        </w:tc>
        <w:tc>
          <w:tcPr>
            <w:tcW w:w="3982" w:type="dxa"/>
            <w:tcBorders>
              <w:top w:val="nil"/>
              <w:left w:val="single" w:sz="4" w:space="0" w:color="auto"/>
              <w:bottom w:val="single" w:sz="4" w:space="0" w:color="auto"/>
              <w:right w:val="single" w:sz="4" w:space="0" w:color="auto"/>
            </w:tcBorders>
            <w:shd w:val="clear" w:color="auto" w:fill="auto"/>
            <w:hideMark/>
          </w:tcPr>
          <w:p w14:paraId="168272E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632640, Новосибирская область, </w:t>
            </w:r>
            <w:proofErr w:type="spellStart"/>
            <w:r w:rsidRPr="00972B27">
              <w:rPr>
                <w:rFonts w:ascii="Times New Roman" w:eastAsia="Times New Roman" w:hAnsi="Times New Roman" w:cs="Times New Roman"/>
                <w:color w:val="000000"/>
                <w:sz w:val="28"/>
                <w:szCs w:val="28"/>
              </w:rPr>
              <w:t>Коченевский</w:t>
            </w:r>
            <w:proofErr w:type="spellEnd"/>
            <w:r w:rsidRPr="00972B27">
              <w:rPr>
                <w:rFonts w:ascii="Times New Roman" w:eastAsia="Times New Roman" w:hAnsi="Times New Roman" w:cs="Times New Roman"/>
                <w:color w:val="000000"/>
                <w:sz w:val="28"/>
                <w:szCs w:val="28"/>
              </w:rPr>
              <w:t xml:space="preserve"> район, р. п. Коченево, улица Кузнецкая, дом 176</w:t>
            </w:r>
          </w:p>
        </w:tc>
        <w:tc>
          <w:tcPr>
            <w:tcW w:w="2038" w:type="dxa"/>
            <w:tcBorders>
              <w:top w:val="nil"/>
              <w:left w:val="nil"/>
              <w:bottom w:val="single" w:sz="4" w:space="0" w:color="auto"/>
              <w:right w:val="single" w:sz="4" w:space="0" w:color="auto"/>
            </w:tcBorders>
            <w:shd w:val="clear" w:color="auto" w:fill="auto"/>
            <w:hideMark/>
          </w:tcPr>
          <w:p w14:paraId="257FB17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2EC7BAA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3F50A11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1F5D63D" w14:textId="77777777" w:rsidTr="005B5052">
        <w:trPr>
          <w:trHeight w:val="600"/>
        </w:trPr>
        <w:tc>
          <w:tcPr>
            <w:tcW w:w="753" w:type="dxa"/>
            <w:tcBorders>
              <w:top w:val="nil"/>
              <w:left w:val="single" w:sz="4" w:space="0" w:color="auto"/>
              <w:bottom w:val="single" w:sz="4" w:space="0" w:color="auto"/>
              <w:right w:val="single" w:sz="4" w:space="0" w:color="auto"/>
            </w:tcBorders>
          </w:tcPr>
          <w:p w14:paraId="589BB6E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982" w:type="dxa"/>
            <w:tcBorders>
              <w:top w:val="nil"/>
              <w:left w:val="single" w:sz="4" w:space="0" w:color="auto"/>
              <w:bottom w:val="single" w:sz="4" w:space="0" w:color="auto"/>
              <w:right w:val="single" w:sz="4" w:space="0" w:color="auto"/>
            </w:tcBorders>
            <w:shd w:val="clear" w:color="auto" w:fill="auto"/>
            <w:hideMark/>
          </w:tcPr>
          <w:p w14:paraId="68C5E64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633261, Новосибирск</w:t>
            </w:r>
            <w:r>
              <w:rPr>
                <w:rFonts w:ascii="Times New Roman" w:eastAsia="Times New Roman" w:hAnsi="Times New Roman" w:cs="Times New Roman"/>
                <w:color w:val="000000"/>
                <w:sz w:val="28"/>
                <w:szCs w:val="28"/>
              </w:rPr>
              <w:t>ая область, Ордынский район, р. </w:t>
            </w:r>
            <w:r w:rsidRPr="00972B27">
              <w:rPr>
                <w:rFonts w:ascii="Times New Roman" w:eastAsia="Times New Roman" w:hAnsi="Times New Roman" w:cs="Times New Roman"/>
                <w:color w:val="000000"/>
                <w:sz w:val="28"/>
                <w:szCs w:val="28"/>
              </w:rPr>
              <w:t>п. Ордынское, проспект Революции, дом 32</w:t>
            </w:r>
          </w:p>
        </w:tc>
        <w:tc>
          <w:tcPr>
            <w:tcW w:w="2038" w:type="dxa"/>
            <w:tcBorders>
              <w:top w:val="nil"/>
              <w:left w:val="nil"/>
              <w:bottom w:val="single" w:sz="4" w:space="0" w:color="auto"/>
              <w:right w:val="single" w:sz="4" w:space="0" w:color="auto"/>
            </w:tcBorders>
            <w:shd w:val="clear" w:color="auto" w:fill="auto"/>
            <w:hideMark/>
          </w:tcPr>
          <w:p w14:paraId="0B1F605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4DBFFF2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59ACB70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3A664BFD" w14:textId="77777777" w:rsidTr="005B5052">
        <w:trPr>
          <w:trHeight w:val="600"/>
        </w:trPr>
        <w:tc>
          <w:tcPr>
            <w:tcW w:w="753" w:type="dxa"/>
            <w:tcBorders>
              <w:top w:val="nil"/>
              <w:left w:val="single" w:sz="4" w:space="0" w:color="auto"/>
              <w:bottom w:val="single" w:sz="4" w:space="0" w:color="auto"/>
              <w:right w:val="single" w:sz="4" w:space="0" w:color="auto"/>
            </w:tcBorders>
          </w:tcPr>
          <w:p w14:paraId="5F28CE6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982" w:type="dxa"/>
            <w:tcBorders>
              <w:top w:val="nil"/>
              <w:left w:val="single" w:sz="4" w:space="0" w:color="auto"/>
              <w:bottom w:val="single" w:sz="4" w:space="0" w:color="auto"/>
              <w:right w:val="single" w:sz="4" w:space="0" w:color="auto"/>
            </w:tcBorders>
            <w:shd w:val="clear" w:color="auto" w:fill="auto"/>
            <w:hideMark/>
          </w:tcPr>
          <w:p w14:paraId="3B843DD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632520, Новосибирская область, </w:t>
            </w:r>
            <w:proofErr w:type="spellStart"/>
            <w:r w:rsidRPr="00972B27">
              <w:rPr>
                <w:rFonts w:ascii="Times New Roman" w:eastAsia="Times New Roman" w:hAnsi="Times New Roman" w:cs="Times New Roman"/>
                <w:color w:val="000000"/>
                <w:sz w:val="28"/>
                <w:szCs w:val="28"/>
              </w:rPr>
              <w:t>Убинский</w:t>
            </w:r>
            <w:proofErr w:type="spellEnd"/>
            <w:r w:rsidRPr="00972B27">
              <w:rPr>
                <w:rFonts w:ascii="Times New Roman" w:eastAsia="Times New Roman" w:hAnsi="Times New Roman" w:cs="Times New Roman"/>
                <w:color w:val="000000"/>
                <w:sz w:val="28"/>
                <w:szCs w:val="28"/>
              </w:rPr>
              <w:t xml:space="preserve"> район, село Убинское, улица Ленина, дом 18</w:t>
            </w:r>
          </w:p>
        </w:tc>
        <w:tc>
          <w:tcPr>
            <w:tcW w:w="2038" w:type="dxa"/>
            <w:tcBorders>
              <w:top w:val="nil"/>
              <w:left w:val="nil"/>
              <w:bottom w:val="single" w:sz="4" w:space="0" w:color="auto"/>
              <w:right w:val="single" w:sz="4" w:space="0" w:color="auto"/>
            </w:tcBorders>
            <w:shd w:val="clear" w:color="auto" w:fill="auto"/>
            <w:hideMark/>
          </w:tcPr>
          <w:p w14:paraId="5B45E9F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242DF97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12C8BF7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1790ECAC" w14:textId="77777777" w:rsidTr="005B5052">
        <w:trPr>
          <w:trHeight w:val="600"/>
        </w:trPr>
        <w:tc>
          <w:tcPr>
            <w:tcW w:w="753" w:type="dxa"/>
            <w:tcBorders>
              <w:top w:val="nil"/>
              <w:left w:val="single" w:sz="4" w:space="0" w:color="auto"/>
              <w:bottom w:val="single" w:sz="4" w:space="0" w:color="auto"/>
              <w:right w:val="single" w:sz="4" w:space="0" w:color="auto"/>
            </w:tcBorders>
          </w:tcPr>
          <w:p w14:paraId="017E0A3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982" w:type="dxa"/>
            <w:tcBorders>
              <w:top w:val="nil"/>
              <w:left w:val="single" w:sz="4" w:space="0" w:color="auto"/>
              <w:bottom w:val="single" w:sz="4" w:space="0" w:color="auto"/>
              <w:right w:val="single" w:sz="4" w:space="0" w:color="auto"/>
            </w:tcBorders>
            <w:shd w:val="clear" w:color="auto" w:fill="auto"/>
            <w:hideMark/>
          </w:tcPr>
          <w:p w14:paraId="5B5BC47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632862, Новосибирская область, Карасукский район, город Карасук, улица Гагарина, дом 1а</w:t>
            </w:r>
          </w:p>
        </w:tc>
        <w:tc>
          <w:tcPr>
            <w:tcW w:w="2038" w:type="dxa"/>
            <w:tcBorders>
              <w:top w:val="nil"/>
              <w:left w:val="nil"/>
              <w:bottom w:val="single" w:sz="4" w:space="0" w:color="auto"/>
              <w:right w:val="single" w:sz="4" w:space="0" w:color="auto"/>
            </w:tcBorders>
            <w:shd w:val="clear" w:color="auto" w:fill="auto"/>
            <w:hideMark/>
          </w:tcPr>
          <w:p w14:paraId="6A8DD2B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5DD8A91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5BDBBA8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704B93E5" w14:textId="77777777" w:rsidTr="005B5052">
        <w:trPr>
          <w:trHeight w:val="600"/>
        </w:trPr>
        <w:tc>
          <w:tcPr>
            <w:tcW w:w="753" w:type="dxa"/>
            <w:tcBorders>
              <w:top w:val="nil"/>
              <w:left w:val="single" w:sz="4" w:space="0" w:color="auto"/>
              <w:bottom w:val="single" w:sz="4" w:space="0" w:color="auto"/>
              <w:right w:val="single" w:sz="4" w:space="0" w:color="auto"/>
            </w:tcBorders>
          </w:tcPr>
          <w:p w14:paraId="2DD44B7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982" w:type="dxa"/>
            <w:tcBorders>
              <w:top w:val="nil"/>
              <w:left w:val="single" w:sz="4" w:space="0" w:color="auto"/>
              <w:bottom w:val="single" w:sz="4" w:space="0" w:color="auto"/>
              <w:right w:val="single" w:sz="4" w:space="0" w:color="auto"/>
            </w:tcBorders>
            <w:shd w:val="clear" w:color="auto" w:fill="auto"/>
            <w:hideMark/>
          </w:tcPr>
          <w:p w14:paraId="445FEAE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633010, Новосибирская область, город Бердск, улица Островского, дом 53, помещение 34 (2 этаж)</w:t>
            </w:r>
          </w:p>
        </w:tc>
        <w:tc>
          <w:tcPr>
            <w:tcW w:w="2038" w:type="dxa"/>
            <w:tcBorders>
              <w:top w:val="nil"/>
              <w:left w:val="nil"/>
              <w:bottom w:val="single" w:sz="4" w:space="0" w:color="auto"/>
              <w:right w:val="single" w:sz="4" w:space="0" w:color="auto"/>
            </w:tcBorders>
            <w:shd w:val="clear" w:color="auto" w:fill="auto"/>
            <w:hideMark/>
          </w:tcPr>
          <w:p w14:paraId="2EC43FA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39CA639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245BC97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413A6BF6" w14:textId="77777777" w:rsidTr="005B5052">
        <w:trPr>
          <w:trHeight w:val="600"/>
        </w:trPr>
        <w:tc>
          <w:tcPr>
            <w:tcW w:w="753" w:type="dxa"/>
            <w:tcBorders>
              <w:top w:val="nil"/>
              <w:left w:val="single" w:sz="4" w:space="0" w:color="auto"/>
              <w:bottom w:val="single" w:sz="4" w:space="0" w:color="auto"/>
              <w:right w:val="single" w:sz="4" w:space="0" w:color="auto"/>
            </w:tcBorders>
          </w:tcPr>
          <w:p w14:paraId="1E75999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982" w:type="dxa"/>
            <w:tcBorders>
              <w:top w:val="nil"/>
              <w:left w:val="single" w:sz="4" w:space="0" w:color="auto"/>
              <w:bottom w:val="single" w:sz="4" w:space="0" w:color="auto"/>
              <w:right w:val="single" w:sz="4" w:space="0" w:color="auto"/>
            </w:tcBorders>
            <w:shd w:val="clear" w:color="auto" w:fill="auto"/>
            <w:hideMark/>
          </w:tcPr>
          <w:p w14:paraId="2092618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630051, Новосибирская область, город Новосибирск, проспект Дзержинского, дом 71</w:t>
            </w:r>
          </w:p>
        </w:tc>
        <w:tc>
          <w:tcPr>
            <w:tcW w:w="2038" w:type="dxa"/>
            <w:tcBorders>
              <w:top w:val="nil"/>
              <w:left w:val="nil"/>
              <w:bottom w:val="single" w:sz="4" w:space="0" w:color="auto"/>
              <w:right w:val="single" w:sz="4" w:space="0" w:color="auto"/>
            </w:tcBorders>
            <w:shd w:val="clear" w:color="auto" w:fill="auto"/>
            <w:hideMark/>
          </w:tcPr>
          <w:p w14:paraId="2AB3E41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5242FA3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6E86B77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73283EDC" w14:textId="77777777" w:rsidTr="005B5052">
        <w:trPr>
          <w:trHeight w:val="600"/>
        </w:trPr>
        <w:tc>
          <w:tcPr>
            <w:tcW w:w="753" w:type="dxa"/>
            <w:tcBorders>
              <w:top w:val="nil"/>
              <w:left w:val="single" w:sz="4" w:space="0" w:color="auto"/>
              <w:bottom w:val="single" w:sz="4" w:space="0" w:color="auto"/>
              <w:right w:val="single" w:sz="4" w:space="0" w:color="auto"/>
            </w:tcBorders>
          </w:tcPr>
          <w:p w14:paraId="794C9AB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982" w:type="dxa"/>
            <w:tcBorders>
              <w:top w:val="nil"/>
              <w:left w:val="single" w:sz="4" w:space="0" w:color="auto"/>
              <w:bottom w:val="single" w:sz="4" w:space="0" w:color="auto"/>
              <w:right w:val="single" w:sz="4" w:space="0" w:color="auto"/>
            </w:tcBorders>
            <w:shd w:val="clear" w:color="auto" w:fill="auto"/>
            <w:hideMark/>
          </w:tcPr>
          <w:p w14:paraId="0AD7B92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630078, Новосибирская область, город Новосибирск, улица Котовского, дом 5/2</w:t>
            </w:r>
          </w:p>
        </w:tc>
        <w:tc>
          <w:tcPr>
            <w:tcW w:w="2038" w:type="dxa"/>
            <w:tcBorders>
              <w:top w:val="nil"/>
              <w:left w:val="nil"/>
              <w:bottom w:val="single" w:sz="4" w:space="0" w:color="auto"/>
              <w:right w:val="single" w:sz="4" w:space="0" w:color="auto"/>
            </w:tcBorders>
            <w:shd w:val="clear" w:color="auto" w:fill="auto"/>
            <w:hideMark/>
          </w:tcPr>
          <w:p w14:paraId="10E76F1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199D1E8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3BA990E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0E6FA75F" w14:textId="77777777" w:rsidTr="005B5052">
        <w:trPr>
          <w:trHeight w:val="600"/>
        </w:trPr>
        <w:tc>
          <w:tcPr>
            <w:tcW w:w="753" w:type="dxa"/>
            <w:tcBorders>
              <w:top w:val="nil"/>
              <w:left w:val="single" w:sz="4" w:space="0" w:color="auto"/>
              <w:bottom w:val="single" w:sz="4" w:space="0" w:color="auto"/>
              <w:right w:val="single" w:sz="4" w:space="0" w:color="auto"/>
            </w:tcBorders>
          </w:tcPr>
          <w:p w14:paraId="6A007B6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982" w:type="dxa"/>
            <w:tcBorders>
              <w:top w:val="nil"/>
              <w:left w:val="single" w:sz="4" w:space="0" w:color="auto"/>
              <w:bottom w:val="single" w:sz="4" w:space="0" w:color="auto"/>
              <w:right w:val="single" w:sz="4" w:space="0" w:color="auto"/>
            </w:tcBorders>
            <w:shd w:val="clear" w:color="auto" w:fill="auto"/>
            <w:hideMark/>
          </w:tcPr>
          <w:p w14:paraId="2F8BE80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630015, Новосибирская область, город Новосибирск, улица Светлая, дом 86</w:t>
            </w:r>
          </w:p>
        </w:tc>
        <w:tc>
          <w:tcPr>
            <w:tcW w:w="2038" w:type="dxa"/>
            <w:tcBorders>
              <w:top w:val="nil"/>
              <w:left w:val="nil"/>
              <w:bottom w:val="single" w:sz="4" w:space="0" w:color="auto"/>
              <w:right w:val="single" w:sz="4" w:space="0" w:color="auto"/>
            </w:tcBorders>
            <w:shd w:val="clear" w:color="auto" w:fill="auto"/>
            <w:hideMark/>
          </w:tcPr>
          <w:p w14:paraId="25512FC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36A3D4D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46282DB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609EA7D6" w14:textId="77777777" w:rsidTr="005B5052">
        <w:trPr>
          <w:trHeight w:val="600"/>
        </w:trPr>
        <w:tc>
          <w:tcPr>
            <w:tcW w:w="753" w:type="dxa"/>
            <w:tcBorders>
              <w:top w:val="nil"/>
              <w:left w:val="single" w:sz="4" w:space="0" w:color="auto"/>
              <w:bottom w:val="single" w:sz="4" w:space="0" w:color="auto"/>
              <w:right w:val="single" w:sz="4" w:space="0" w:color="auto"/>
            </w:tcBorders>
          </w:tcPr>
          <w:p w14:paraId="6C7496B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3982" w:type="dxa"/>
            <w:tcBorders>
              <w:top w:val="nil"/>
              <w:left w:val="single" w:sz="4" w:space="0" w:color="auto"/>
              <w:bottom w:val="single" w:sz="4" w:space="0" w:color="auto"/>
              <w:right w:val="single" w:sz="4" w:space="0" w:color="auto"/>
            </w:tcBorders>
            <w:shd w:val="clear" w:color="auto" w:fill="auto"/>
            <w:hideMark/>
          </w:tcPr>
          <w:p w14:paraId="4FC6D4F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632401, Новосибирская область, </w:t>
            </w:r>
            <w:proofErr w:type="spellStart"/>
            <w:r w:rsidRPr="00972B27">
              <w:rPr>
                <w:rFonts w:ascii="Times New Roman" w:eastAsia="Times New Roman" w:hAnsi="Times New Roman" w:cs="Times New Roman"/>
                <w:color w:val="000000"/>
                <w:sz w:val="28"/>
                <w:szCs w:val="28"/>
              </w:rPr>
              <w:t>Каргатский</w:t>
            </w:r>
            <w:proofErr w:type="spellEnd"/>
            <w:r w:rsidRPr="00972B27">
              <w:rPr>
                <w:rFonts w:ascii="Times New Roman" w:eastAsia="Times New Roman" w:hAnsi="Times New Roman" w:cs="Times New Roman"/>
                <w:color w:val="000000"/>
                <w:sz w:val="28"/>
                <w:szCs w:val="28"/>
              </w:rPr>
              <w:t xml:space="preserve"> район, город Каргат, улица Трудовая, дом 30</w:t>
            </w:r>
          </w:p>
        </w:tc>
        <w:tc>
          <w:tcPr>
            <w:tcW w:w="2038" w:type="dxa"/>
            <w:tcBorders>
              <w:top w:val="nil"/>
              <w:left w:val="nil"/>
              <w:bottom w:val="single" w:sz="4" w:space="0" w:color="auto"/>
              <w:right w:val="single" w:sz="4" w:space="0" w:color="auto"/>
            </w:tcBorders>
            <w:shd w:val="clear" w:color="auto" w:fill="auto"/>
            <w:hideMark/>
          </w:tcPr>
          <w:p w14:paraId="19E472D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6C15EED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2079181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0DAB629E" w14:textId="77777777" w:rsidTr="005B5052">
        <w:trPr>
          <w:trHeight w:val="600"/>
        </w:trPr>
        <w:tc>
          <w:tcPr>
            <w:tcW w:w="753" w:type="dxa"/>
            <w:tcBorders>
              <w:top w:val="single" w:sz="4" w:space="0" w:color="auto"/>
              <w:left w:val="single" w:sz="4" w:space="0" w:color="auto"/>
              <w:bottom w:val="single" w:sz="4" w:space="0" w:color="auto"/>
              <w:right w:val="single" w:sz="4" w:space="0" w:color="auto"/>
            </w:tcBorders>
          </w:tcPr>
          <w:p w14:paraId="4199A96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3982" w:type="dxa"/>
            <w:tcBorders>
              <w:top w:val="single" w:sz="4" w:space="0" w:color="auto"/>
              <w:left w:val="single" w:sz="4" w:space="0" w:color="auto"/>
              <w:bottom w:val="single" w:sz="4" w:space="0" w:color="auto"/>
              <w:right w:val="single" w:sz="4" w:space="0" w:color="auto"/>
            </w:tcBorders>
            <w:shd w:val="clear" w:color="auto" w:fill="auto"/>
            <w:hideMark/>
          </w:tcPr>
          <w:p w14:paraId="3F04235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633102, Новосибирская область, город Обь, улица Калинина, дом 25</w:t>
            </w:r>
          </w:p>
        </w:tc>
        <w:tc>
          <w:tcPr>
            <w:tcW w:w="2038" w:type="dxa"/>
            <w:tcBorders>
              <w:top w:val="single" w:sz="4" w:space="0" w:color="auto"/>
              <w:left w:val="single" w:sz="4" w:space="0" w:color="auto"/>
              <w:bottom w:val="single" w:sz="4" w:space="0" w:color="auto"/>
              <w:right w:val="single" w:sz="4" w:space="0" w:color="auto"/>
            </w:tcBorders>
            <w:shd w:val="clear" w:color="auto" w:fill="auto"/>
            <w:hideMark/>
          </w:tcPr>
          <w:p w14:paraId="1CCC9B6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7073376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0F215AF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1AE34D44" w14:textId="77777777" w:rsidTr="005B5052">
        <w:trPr>
          <w:trHeight w:val="600"/>
        </w:trPr>
        <w:tc>
          <w:tcPr>
            <w:tcW w:w="753" w:type="dxa"/>
            <w:tcBorders>
              <w:top w:val="single" w:sz="4" w:space="0" w:color="auto"/>
              <w:left w:val="single" w:sz="4" w:space="0" w:color="auto"/>
              <w:bottom w:val="single" w:sz="4" w:space="0" w:color="auto"/>
              <w:right w:val="single" w:sz="4" w:space="0" w:color="auto"/>
            </w:tcBorders>
          </w:tcPr>
          <w:p w14:paraId="02F2F34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3982" w:type="dxa"/>
            <w:tcBorders>
              <w:top w:val="single" w:sz="4" w:space="0" w:color="auto"/>
              <w:left w:val="single" w:sz="4" w:space="0" w:color="auto"/>
              <w:bottom w:val="single" w:sz="4" w:space="0" w:color="auto"/>
              <w:right w:val="single" w:sz="4" w:space="0" w:color="auto"/>
            </w:tcBorders>
            <w:shd w:val="clear" w:color="auto" w:fill="auto"/>
            <w:hideMark/>
          </w:tcPr>
          <w:p w14:paraId="3D6CE21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630007, Новосибирская область, город Новосибирск, улица Советская, дом 2</w:t>
            </w:r>
          </w:p>
        </w:tc>
        <w:tc>
          <w:tcPr>
            <w:tcW w:w="2038" w:type="dxa"/>
            <w:tcBorders>
              <w:top w:val="single" w:sz="4" w:space="0" w:color="auto"/>
              <w:left w:val="nil"/>
              <w:bottom w:val="single" w:sz="4" w:space="0" w:color="auto"/>
              <w:right w:val="single" w:sz="4" w:space="0" w:color="auto"/>
            </w:tcBorders>
            <w:shd w:val="clear" w:color="auto" w:fill="auto"/>
            <w:hideMark/>
          </w:tcPr>
          <w:p w14:paraId="152B1FC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single" w:sz="4" w:space="0" w:color="auto"/>
              <w:left w:val="nil"/>
              <w:bottom w:val="single" w:sz="4" w:space="0" w:color="auto"/>
              <w:right w:val="single" w:sz="4" w:space="0" w:color="auto"/>
            </w:tcBorders>
            <w:shd w:val="clear" w:color="auto" w:fill="auto"/>
            <w:hideMark/>
          </w:tcPr>
          <w:p w14:paraId="326F948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single" w:sz="4" w:space="0" w:color="auto"/>
              <w:left w:val="nil"/>
              <w:bottom w:val="single" w:sz="4" w:space="0" w:color="auto"/>
              <w:right w:val="single" w:sz="4" w:space="0" w:color="auto"/>
            </w:tcBorders>
            <w:shd w:val="clear" w:color="auto" w:fill="auto"/>
            <w:hideMark/>
          </w:tcPr>
          <w:p w14:paraId="7DA0BF9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0946F49E" w14:textId="77777777" w:rsidTr="005B5052">
        <w:trPr>
          <w:trHeight w:val="690"/>
        </w:trPr>
        <w:tc>
          <w:tcPr>
            <w:tcW w:w="753" w:type="dxa"/>
            <w:tcBorders>
              <w:top w:val="nil"/>
              <w:left w:val="single" w:sz="4" w:space="0" w:color="auto"/>
              <w:bottom w:val="single" w:sz="4" w:space="0" w:color="auto"/>
              <w:right w:val="single" w:sz="4" w:space="0" w:color="auto"/>
            </w:tcBorders>
          </w:tcPr>
          <w:p w14:paraId="1D17E6C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3982" w:type="dxa"/>
            <w:tcBorders>
              <w:top w:val="nil"/>
              <w:left w:val="single" w:sz="4" w:space="0" w:color="auto"/>
              <w:bottom w:val="single" w:sz="4" w:space="0" w:color="auto"/>
              <w:right w:val="single" w:sz="4" w:space="0" w:color="auto"/>
            </w:tcBorders>
            <w:shd w:val="clear" w:color="auto" w:fill="auto"/>
            <w:hideMark/>
          </w:tcPr>
          <w:p w14:paraId="38FCEED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633340, Новосибирская область, </w:t>
            </w:r>
            <w:proofErr w:type="spellStart"/>
            <w:r w:rsidRPr="00972B27">
              <w:rPr>
                <w:rFonts w:ascii="Times New Roman" w:eastAsia="Times New Roman" w:hAnsi="Times New Roman" w:cs="Times New Roman"/>
                <w:color w:val="000000"/>
                <w:sz w:val="28"/>
                <w:szCs w:val="28"/>
              </w:rPr>
              <w:t>Болотнинский</w:t>
            </w:r>
            <w:proofErr w:type="spellEnd"/>
            <w:r w:rsidRPr="00972B27">
              <w:rPr>
                <w:rFonts w:ascii="Times New Roman" w:eastAsia="Times New Roman" w:hAnsi="Times New Roman" w:cs="Times New Roman"/>
                <w:color w:val="000000"/>
                <w:sz w:val="28"/>
                <w:szCs w:val="28"/>
              </w:rPr>
              <w:t xml:space="preserve"> район, город Болотное, улица М. Горького, строение 8</w:t>
            </w:r>
          </w:p>
        </w:tc>
        <w:tc>
          <w:tcPr>
            <w:tcW w:w="2038" w:type="dxa"/>
            <w:tcBorders>
              <w:top w:val="nil"/>
              <w:left w:val="nil"/>
              <w:bottom w:val="single" w:sz="4" w:space="0" w:color="auto"/>
              <w:right w:val="single" w:sz="4" w:space="0" w:color="auto"/>
            </w:tcBorders>
            <w:shd w:val="clear" w:color="auto" w:fill="auto"/>
            <w:hideMark/>
          </w:tcPr>
          <w:p w14:paraId="5A631DF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2782977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57F9127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46BB110C" w14:textId="77777777" w:rsidTr="005B5052">
        <w:trPr>
          <w:trHeight w:val="600"/>
        </w:trPr>
        <w:tc>
          <w:tcPr>
            <w:tcW w:w="753" w:type="dxa"/>
            <w:tcBorders>
              <w:top w:val="nil"/>
              <w:left w:val="single" w:sz="4" w:space="0" w:color="auto"/>
              <w:bottom w:val="single" w:sz="4" w:space="0" w:color="auto"/>
              <w:right w:val="single" w:sz="4" w:space="0" w:color="auto"/>
            </w:tcBorders>
          </w:tcPr>
          <w:p w14:paraId="0223158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19</w:t>
            </w:r>
          </w:p>
        </w:tc>
        <w:tc>
          <w:tcPr>
            <w:tcW w:w="3982" w:type="dxa"/>
            <w:tcBorders>
              <w:top w:val="nil"/>
              <w:left w:val="single" w:sz="4" w:space="0" w:color="auto"/>
              <w:bottom w:val="single" w:sz="4" w:space="0" w:color="auto"/>
              <w:right w:val="single" w:sz="4" w:space="0" w:color="auto"/>
            </w:tcBorders>
            <w:shd w:val="clear" w:color="auto" w:fill="auto"/>
            <w:hideMark/>
          </w:tcPr>
          <w:p w14:paraId="16FCFA5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633623, Новосибирская область, </w:t>
            </w:r>
            <w:proofErr w:type="spellStart"/>
            <w:r w:rsidRPr="00972B27">
              <w:rPr>
                <w:rFonts w:ascii="Times New Roman" w:eastAsia="Times New Roman" w:hAnsi="Times New Roman" w:cs="Times New Roman"/>
                <w:color w:val="000000"/>
                <w:sz w:val="28"/>
                <w:szCs w:val="28"/>
              </w:rPr>
              <w:t>Сузунский</w:t>
            </w:r>
            <w:proofErr w:type="spellEnd"/>
            <w:r w:rsidRPr="00972B27">
              <w:rPr>
                <w:rFonts w:ascii="Times New Roman" w:eastAsia="Times New Roman" w:hAnsi="Times New Roman" w:cs="Times New Roman"/>
                <w:color w:val="000000"/>
                <w:sz w:val="28"/>
                <w:szCs w:val="28"/>
              </w:rPr>
              <w:t xml:space="preserve"> район, р. п. Сузун, улица Партизанская, дом 214</w:t>
            </w:r>
          </w:p>
        </w:tc>
        <w:tc>
          <w:tcPr>
            <w:tcW w:w="2038" w:type="dxa"/>
            <w:tcBorders>
              <w:top w:val="nil"/>
              <w:left w:val="nil"/>
              <w:bottom w:val="single" w:sz="4" w:space="0" w:color="auto"/>
              <w:right w:val="single" w:sz="4" w:space="0" w:color="auto"/>
            </w:tcBorders>
            <w:shd w:val="clear" w:color="auto" w:fill="auto"/>
            <w:hideMark/>
          </w:tcPr>
          <w:p w14:paraId="021C947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1D78F7F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44CEA5C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230D9967" w14:textId="77777777" w:rsidTr="005B5052">
        <w:trPr>
          <w:trHeight w:val="600"/>
        </w:trPr>
        <w:tc>
          <w:tcPr>
            <w:tcW w:w="753" w:type="dxa"/>
            <w:tcBorders>
              <w:top w:val="nil"/>
              <w:left w:val="single" w:sz="4" w:space="0" w:color="auto"/>
              <w:bottom w:val="single" w:sz="4" w:space="0" w:color="auto"/>
              <w:right w:val="single" w:sz="4" w:space="0" w:color="auto"/>
            </w:tcBorders>
          </w:tcPr>
          <w:p w14:paraId="1189CAF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3982" w:type="dxa"/>
            <w:tcBorders>
              <w:top w:val="nil"/>
              <w:left w:val="single" w:sz="4" w:space="0" w:color="auto"/>
              <w:bottom w:val="single" w:sz="4" w:space="0" w:color="auto"/>
              <w:right w:val="single" w:sz="4" w:space="0" w:color="auto"/>
            </w:tcBorders>
            <w:shd w:val="clear" w:color="auto" w:fill="auto"/>
            <w:hideMark/>
          </w:tcPr>
          <w:p w14:paraId="6E3BEB6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630559, Новосибирская область, Новосибирский район, р. п. Кольцово, дом 25 А</w:t>
            </w:r>
          </w:p>
        </w:tc>
        <w:tc>
          <w:tcPr>
            <w:tcW w:w="2038" w:type="dxa"/>
            <w:tcBorders>
              <w:top w:val="nil"/>
              <w:left w:val="nil"/>
              <w:bottom w:val="single" w:sz="4" w:space="0" w:color="auto"/>
              <w:right w:val="single" w:sz="4" w:space="0" w:color="auto"/>
            </w:tcBorders>
            <w:shd w:val="clear" w:color="auto" w:fill="auto"/>
            <w:hideMark/>
          </w:tcPr>
          <w:p w14:paraId="0BC386F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671CBD5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5499959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027E67A0" w14:textId="77777777" w:rsidTr="005B5052">
        <w:trPr>
          <w:trHeight w:val="600"/>
        </w:trPr>
        <w:tc>
          <w:tcPr>
            <w:tcW w:w="753" w:type="dxa"/>
            <w:tcBorders>
              <w:top w:val="nil"/>
              <w:left w:val="single" w:sz="4" w:space="0" w:color="auto"/>
              <w:bottom w:val="single" w:sz="4" w:space="0" w:color="auto"/>
              <w:right w:val="single" w:sz="4" w:space="0" w:color="auto"/>
            </w:tcBorders>
          </w:tcPr>
          <w:p w14:paraId="5BC2D77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3982" w:type="dxa"/>
            <w:tcBorders>
              <w:top w:val="nil"/>
              <w:left w:val="single" w:sz="4" w:space="0" w:color="auto"/>
              <w:bottom w:val="single" w:sz="4" w:space="0" w:color="auto"/>
              <w:right w:val="single" w:sz="4" w:space="0" w:color="auto"/>
            </w:tcBorders>
            <w:shd w:val="clear" w:color="auto" w:fill="auto"/>
            <w:hideMark/>
          </w:tcPr>
          <w:p w14:paraId="5CCFC76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630090, Новосибирская область, город Новосибирск, Морской проспект, дом 25</w:t>
            </w:r>
          </w:p>
        </w:tc>
        <w:tc>
          <w:tcPr>
            <w:tcW w:w="2038" w:type="dxa"/>
            <w:tcBorders>
              <w:top w:val="nil"/>
              <w:left w:val="nil"/>
              <w:bottom w:val="single" w:sz="4" w:space="0" w:color="auto"/>
              <w:right w:val="single" w:sz="4" w:space="0" w:color="auto"/>
            </w:tcBorders>
            <w:shd w:val="clear" w:color="auto" w:fill="auto"/>
            <w:hideMark/>
          </w:tcPr>
          <w:p w14:paraId="2A2224A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7AE4A06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2FEBC20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2E53F44" w14:textId="77777777" w:rsidTr="005B5052">
        <w:trPr>
          <w:trHeight w:val="600"/>
        </w:trPr>
        <w:tc>
          <w:tcPr>
            <w:tcW w:w="753" w:type="dxa"/>
            <w:tcBorders>
              <w:top w:val="nil"/>
              <w:left w:val="single" w:sz="4" w:space="0" w:color="auto"/>
              <w:bottom w:val="single" w:sz="4" w:space="0" w:color="auto"/>
              <w:right w:val="single" w:sz="4" w:space="0" w:color="auto"/>
            </w:tcBorders>
          </w:tcPr>
          <w:p w14:paraId="465A0EA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3982" w:type="dxa"/>
            <w:tcBorders>
              <w:top w:val="nil"/>
              <w:left w:val="single" w:sz="4" w:space="0" w:color="auto"/>
              <w:bottom w:val="single" w:sz="4" w:space="0" w:color="auto"/>
              <w:right w:val="single" w:sz="4" w:space="0" w:color="auto"/>
            </w:tcBorders>
            <w:shd w:val="clear" w:color="auto" w:fill="auto"/>
            <w:hideMark/>
          </w:tcPr>
          <w:p w14:paraId="07F04ED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632160, Новосибирская область, </w:t>
            </w:r>
            <w:proofErr w:type="spellStart"/>
            <w:r w:rsidRPr="00972B27">
              <w:rPr>
                <w:rFonts w:ascii="Times New Roman" w:eastAsia="Times New Roman" w:hAnsi="Times New Roman" w:cs="Times New Roman"/>
                <w:color w:val="000000"/>
                <w:sz w:val="28"/>
                <w:szCs w:val="28"/>
              </w:rPr>
              <w:t>Усть-Таркский</w:t>
            </w:r>
            <w:proofErr w:type="spellEnd"/>
            <w:r w:rsidRPr="00972B27">
              <w:rPr>
                <w:rFonts w:ascii="Times New Roman" w:eastAsia="Times New Roman" w:hAnsi="Times New Roman" w:cs="Times New Roman"/>
                <w:color w:val="000000"/>
                <w:sz w:val="28"/>
                <w:szCs w:val="28"/>
              </w:rPr>
              <w:t xml:space="preserve"> район, село Усть-Тарка, улица Зелёная, дом 28/1</w:t>
            </w:r>
          </w:p>
        </w:tc>
        <w:tc>
          <w:tcPr>
            <w:tcW w:w="2038" w:type="dxa"/>
            <w:tcBorders>
              <w:top w:val="nil"/>
              <w:left w:val="nil"/>
              <w:bottom w:val="single" w:sz="4" w:space="0" w:color="auto"/>
              <w:right w:val="single" w:sz="4" w:space="0" w:color="auto"/>
            </w:tcBorders>
            <w:shd w:val="clear" w:color="auto" w:fill="auto"/>
            <w:hideMark/>
          </w:tcPr>
          <w:p w14:paraId="290CA35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64E2D3E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6CE972C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7157E65C" w14:textId="77777777" w:rsidTr="005B5052">
        <w:trPr>
          <w:trHeight w:val="600"/>
        </w:trPr>
        <w:tc>
          <w:tcPr>
            <w:tcW w:w="753" w:type="dxa"/>
            <w:tcBorders>
              <w:top w:val="nil"/>
              <w:left w:val="single" w:sz="4" w:space="0" w:color="auto"/>
              <w:bottom w:val="single" w:sz="4" w:space="0" w:color="auto"/>
              <w:right w:val="single" w:sz="4" w:space="0" w:color="auto"/>
            </w:tcBorders>
          </w:tcPr>
          <w:p w14:paraId="3FB9010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3982" w:type="dxa"/>
            <w:tcBorders>
              <w:top w:val="nil"/>
              <w:left w:val="single" w:sz="4" w:space="0" w:color="auto"/>
              <w:bottom w:val="single" w:sz="4" w:space="0" w:color="auto"/>
              <w:right w:val="single" w:sz="4" w:space="0" w:color="auto"/>
            </w:tcBorders>
            <w:shd w:val="clear" w:color="auto" w:fill="auto"/>
            <w:hideMark/>
          </w:tcPr>
          <w:p w14:paraId="37691D8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633209, Новосибирская область, </w:t>
            </w:r>
            <w:proofErr w:type="spellStart"/>
            <w:r w:rsidRPr="00972B27">
              <w:rPr>
                <w:rFonts w:ascii="Times New Roman" w:eastAsia="Times New Roman" w:hAnsi="Times New Roman" w:cs="Times New Roman"/>
                <w:color w:val="000000"/>
                <w:sz w:val="28"/>
                <w:szCs w:val="28"/>
              </w:rPr>
              <w:t>Искитимский</w:t>
            </w:r>
            <w:proofErr w:type="spellEnd"/>
            <w:r w:rsidRPr="00972B27">
              <w:rPr>
                <w:rFonts w:ascii="Times New Roman" w:eastAsia="Times New Roman" w:hAnsi="Times New Roman" w:cs="Times New Roman"/>
                <w:color w:val="000000"/>
                <w:sz w:val="28"/>
                <w:szCs w:val="28"/>
              </w:rPr>
              <w:t xml:space="preserve"> район, город </w:t>
            </w:r>
            <w:proofErr w:type="spellStart"/>
            <w:r w:rsidRPr="00972B27">
              <w:rPr>
                <w:rFonts w:ascii="Times New Roman" w:eastAsia="Times New Roman" w:hAnsi="Times New Roman" w:cs="Times New Roman"/>
                <w:color w:val="000000"/>
                <w:sz w:val="28"/>
                <w:szCs w:val="28"/>
              </w:rPr>
              <w:t>Искитим</w:t>
            </w:r>
            <w:proofErr w:type="spellEnd"/>
            <w:r w:rsidRPr="00972B27">
              <w:rPr>
                <w:rFonts w:ascii="Times New Roman" w:eastAsia="Times New Roman" w:hAnsi="Times New Roman" w:cs="Times New Roman"/>
                <w:color w:val="000000"/>
                <w:sz w:val="28"/>
                <w:szCs w:val="28"/>
              </w:rPr>
              <w:t>, улица Пушкина, дом 52</w:t>
            </w:r>
          </w:p>
        </w:tc>
        <w:tc>
          <w:tcPr>
            <w:tcW w:w="2038" w:type="dxa"/>
            <w:tcBorders>
              <w:top w:val="nil"/>
              <w:left w:val="nil"/>
              <w:bottom w:val="single" w:sz="4" w:space="0" w:color="auto"/>
              <w:right w:val="single" w:sz="4" w:space="0" w:color="auto"/>
            </w:tcBorders>
            <w:shd w:val="clear" w:color="auto" w:fill="auto"/>
            <w:hideMark/>
          </w:tcPr>
          <w:p w14:paraId="569F399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3570EC0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481BE61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444C374D" w14:textId="77777777" w:rsidTr="005B5052">
        <w:trPr>
          <w:trHeight w:val="600"/>
        </w:trPr>
        <w:tc>
          <w:tcPr>
            <w:tcW w:w="753" w:type="dxa"/>
            <w:tcBorders>
              <w:top w:val="nil"/>
              <w:left w:val="single" w:sz="4" w:space="0" w:color="auto"/>
              <w:bottom w:val="single" w:sz="4" w:space="0" w:color="auto"/>
              <w:right w:val="single" w:sz="4" w:space="0" w:color="auto"/>
            </w:tcBorders>
          </w:tcPr>
          <w:p w14:paraId="542D52F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3982" w:type="dxa"/>
            <w:tcBorders>
              <w:top w:val="nil"/>
              <w:left w:val="single" w:sz="4" w:space="0" w:color="auto"/>
              <w:bottom w:val="single" w:sz="4" w:space="0" w:color="auto"/>
              <w:right w:val="single" w:sz="4" w:space="0" w:color="auto"/>
            </w:tcBorders>
            <w:shd w:val="clear" w:color="auto" w:fill="auto"/>
            <w:hideMark/>
          </w:tcPr>
          <w:p w14:paraId="69D52EE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633456, Новосибирская область, </w:t>
            </w:r>
            <w:proofErr w:type="spellStart"/>
            <w:r w:rsidRPr="00972B27">
              <w:rPr>
                <w:rFonts w:ascii="Times New Roman" w:eastAsia="Times New Roman" w:hAnsi="Times New Roman" w:cs="Times New Roman"/>
                <w:color w:val="000000"/>
                <w:sz w:val="28"/>
                <w:szCs w:val="28"/>
              </w:rPr>
              <w:t>Тогучинский</w:t>
            </w:r>
            <w:proofErr w:type="spellEnd"/>
            <w:r w:rsidRPr="00972B27">
              <w:rPr>
                <w:rFonts w:ascii="Times New Roman" w:eastAsia="Times New Roman" w:hAnsi="Times New Roman" w:cs="Times New Roman"/>
                <w:color w:val="000000"/>
                <w:sz w:val="28"/>
                <w:szCs w:val="28"/>
              </w:rPr>
              <w:t xml:space="preserve"> район, город Тогучин, улица Лапина, дом 1</w:t>
            </w:r>
          </w:p>
        </w:tc>
        <w:tc>
          <w:tcPr>
            <w:tcW w:w="2038" w:type="dxa"/>
            <w:tcBorders>
              <w:top w:val="nil"/>
              <w:left w:val="nil"/>
              <w:bottom w:val="single" w:sz="4" w:space="0" w:color="auto"/>
              <w:right w:val="single" w:sz="4" w:space="0" w:color="auto"/>
            </w:tcBorders>
            <w:shd w:val="clear" w:color="auto" w:fill="auto"/>
            <w:hideMark/>
          </w:tcPr>
          <w:p w14:paraId="3274B42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422FEF0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43F25FA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65665897" w14:textId="77777777" w:rsidTr="005B5052">
        <w:trPr>
          <w:trHeight w:val="600"/>
        </w:trPr>
        <w:tc>
          <w:tcPr>
            <w:tcW w:w="753" w:type="dxa"/>
            <w:tcBorders>
              <w:top w:val="nil"/>
              <w:left w:val="single" w:sz="4" w:space="0" w:color="auto"/>
              <w:bottom w:val="single" w:sz="4" w:space="0" w:color="auto"/>
              <w:right w:val="single" w:sz="4" w:space="0" w:color="auto"/>
            </w:tcBorders>
          </w:tcPr>
          <w:p w14:paraId="3AF25034" w14:textId="77777777" w:rsidR="009661E0"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3982" w:type="dxa"/>
            <w:tcBorders>
              <w:top w:val="nil"/>
              <w:left w:val="single" w:sz="4" w:space="0" w:color="auto"/>
              <w:bottom w:val="single" w:sz="4" w:space="0" w:color="auto"/>
              <w:right w:val="single" w:sz="4" w:space="0" w:color="auto"/>
            </w:tcBorders>
            <w:shd w:val="clear" w:color="auto" w:fill="auto"/>
            <w:hideMark/>
          </w:tcPr>
          <w:p w14:paraId="7CFB9C7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633162, Новосибирская область, </w:t>
            </w:r>
            <w:proofErr w:type="spellStart"/>
            <w:r w:rsidRPr="00972B27">
              <w:rPr>
                <w:rFonts w:ascii="Times New Roman" w:eastAsia="Times New Roman" w:hAnsi="Times New Roman" w:cs="Times New Roman"/>
                <w:color w:val="000000"/>
                <w:sz w:val="28"/>
                <w:szCs w:val="28"/>
              </w:rPr>
              <w:t>Колыванский</w:t>
            </w:r>
            <w:proofErr w:type="spellEnd"/>
            <w:r w:rsidRPr="00972B27">
              <w:rPr>
                <w:rFonts w:ascii="Times New Roman" w:eastAsia="Times New Roman" w:hAnsi="Times New Roman" w:cs="Times New Roman"/>
                <w:color w:val="000000"/>
                <w:sz w:val="28"/>
                <w:szCs w:val="28"/>
              </w:rPr>
              <w:t xml:space="preserve"> район, </w:t>
            </w:r>
            <w:proofErr w:type="spellStart"/>
            <w:r w:rsidRPr="00972B27">
              <w:rPr>
                <w:rFonts w:ascii="Times New Roman" w:eastAsia="Times New Roman" w:hAnsi="Times New Roman" w:cs="Times New Roman"/>
                <w:color w:val="000000"/>
                <w:sz w:val="28"/>
                <w:szCs w:val="28"/>
              </w:rPr>
              <w:t>р.п</w:t>
            </w:r>
            <w:proofErr w:type="spellEnd"/>
            <w:r w:rsidRPr="00972B27">
              <w:rPr>
                <w:rFonts w:ascii="Times New Roman" w:eastAsia="Times New Roman" w:hAnsi="Times New Roman" w:cs="Times New Roman"/>
                <w:color w:val="000000"/>
                <w:sz w:val="28"/>
                <w:szCs w:val="28"/>
              </w:rPr>
              <w:t>. Колывань, улица Советская, дом 26</w:t>
            </w:r>
          </w:p>
        </w:tc>
        <w:tc>
          <w:tcPr>
            <w:tcW w:w="2038" w:type="dxa"/>
            <w:tcBorders>
              <w:top w:val="nil"/>
              <w:left w:val="nil"/>
              <w:bottom w:val="single" w:sz="4" w:space="0" w:color="auto"/>
              <w:right w:val="single" w:sz="4" w:space="0" w:color="auto"/>
            </w:tcBorders>
            <w:shd w:val="clear" w:color="auto" w:fill="auto"/>
            <w:hideMark/>
          </w:tcPr>
          <w:p w14:paraId="5BADE58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394A7E4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79DB194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6499550C" w14:textId="77777777" w:rsidTr="005B5052">
        <w:trPr>
          <w:trHeight w:val="600"/>
        </w:trPr>
        <w:tc>
          <w:tcPr>
            <w:tcW w:w="753" w:type="dxa"/>
            <w:tcBorders>
              <w:top w:val="nil"/>
              <w:left w:val="single" w:sz="4" w:space="0" w:color="auto"/>
              <w:bottom w:val="single" w:sz="4" w:space="0" w:color="auto"/>
              <w:right w:val="single" w:sz="4" w:space="0" w:color="auto"/>
            </w:tcBorders>
          </w:tcPr>
          <w:p w14:paraId="22618CE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c>
          <w:tcPr>
            <w:tcW w:w="3982" w:type="dxa"/>
            <w:tcBorders>
              <w:top w:val="nil"/>
              <w:left w:val="single" w:sz="4" w:space="0" w:color="auto"/>
              <w:bottom w:val="single" w:sz="4" w:space="0" w:color="auto"/>
              <w:right w:val="single" w:sz="4" w:space="0" w:color="auto"/>
            </w:tcBorders>
            <w:shd w:val="clear" w:color="auto" w:fill="auto"/>
            <w:hideMark/>
          </w:tcPr>
          <w:p w14:paraId="1367FB1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632951, Новосибирская область, </w:t>
            </w:r>
            <w:proofErr w:type="spellStart"/>
            <w:r w:rsidRPr="00972B27">
              <w:rPr>
                <w:rFonts w:ascii="Times New Roman" w:eastAsia="Times New Roman" w:hAnsi="Times New Roman" w:cs="Times New Roman"/>
                <w:color w:val="000000"/>
                <w:sz w:val="28"/>
                <w:szCs w:val="28"/>
              </w:rPr>
              <w:t>Здвинский</w:t>
            </w:r>
            <w:proofErr w:type="spellEnd"/>
            <w:r w:rsidRPr="00972B27">
              <w:rPr>
                <w:rFonts w:ascii="Times New Roman" w:eastAsia="Times New Roman" w:hAnsi="Times New Roman" w:cs="Times New Roman"/>
                <w:color w:val="000000"/>
                <w:sz w:val="28"/>
                <w:szCs w:val="28"/>
              </w:rPr>
              <w:t xml:space="preserve"> район, село Здвинск, улица Мира, дом 11</w:t>
            </w:r>
          </w:p>
        </w:tc>
        <w:tc>
          <w:tcPr>
            <w:tcW w:w="2038" w:type="dxa"/>
            <w:tcBorders>
              <w:top w:val="nil"/>
              <w:left w:val="nil"/>
              <w:bottom w:val="single" w:sz="4" w:space="0" w:color="auto"/>
              <w:right w:val="single" w:sz="4" w:space="0" w:color="auto"/>
            </w:tcBorders>
            <w:shd w:val="clear" w:color="auto" w:fill="auto"/>
            <w:hideMark/>
          </w:tcPr>
          <w:p w14:paraId="1717CA5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06BB300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562F032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3E994120" w14:textId="77777777" w:rsidTr="005B5052">
        <w:trPr>
          <w:trHeight w:val="600"/>
        </w:trPr>
        <w:tc>
          <w:tcPr>
            <w:tcW w:w="753" w:type="dxa"/>
            <w:tcBorders>
              <w:top w:val="nil"/>
              <w:left w:val="single" w:sz="4" w:space="0" w:color="auto"/>
              <w:bottom w:val="single" w:sz="4" w:space="0" w:color="auto"/>
              <w:right w:val="single" w:sz="4" w:space="0" w:color="auto"/>
            </w:tcBorders>
          </w:tcPr>
          <w:p w14:paraId="696091B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c>
          <w:tcPr>
            <w:tcW w:w="3982" w:type="dxa"/>
            <w:tcBorders>
              <w:top w:val="nil"/>
              <w:left w:val="single" w:sz="4" w:space="0" w:color="auto"/>
              <w:bottom w:val="single" w:sz="4" w:space="0" w:color="auto"/>
              <w:right w:val="single" w:sz="4" w:space="0" w:color="auto"/>
            </w:tcBorders>
            <w:shd w:val="clear" w:color="auto" w:fill="auto"/>
            <w:hideMark/>
          </w:tcPr>
          <w:p w14:paraId="38C1EF18"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632450, Новосибирская область, </w:t>
            </w:r>
            <w:proofErr w:type="spellStart"/>
            <w:r w:rsidRPr="00972B27">
              <w:rPr>
                <w:rFonts w:ascii="Times New Roman" w:eastAsia="Times New Roman" w:hAnsi="Times New Roman" w:cs="Times New Roman"/>
                <w:color w:val="000000"/>
                <w:sz w:val="28"/>
                <w:szCs w:val="28"/>
              </w:rPr>
              <w:t>Доволенский</w:t>
            </w:r>
            <w:proofErr w:type="spellEnd"/>
            <w:r w:rsidRPr="00972B27">
              <w:rPr>
                <w:rFonts w:ascii="Times New Roman" w:eastAsia="Times New Roman" w:hAnsi="Times New Roman" w:cs="Times New Roman"/>
                <w:color w:val="000000"/>
                <w:sz w:val="28"/>
                <w:szCs w:val="28"/>
              </w:rPr>
              <w:t xml:space="preserve"> район, село Довольное, улица Ленина, дом 123</w:t>
            </w:r>
          </w:p>
        </w:tc>
        <w:tc>
          <w:tcPr>
            <w:tcW w:w="2038" w:type="dxa"/>
            <w:tcBorders>
              <w:top w:val="nil"/>
              <w:left w:val="nil"/>
              <w:bottom w:val="single" w:sz="4" w:space="0" w:color="auto"/>
              <w:right w:val="single" w:sz="4" w:space="0" w:color="auto"/>
            </w:tcBorders>
            <w:shd w:val="clear" w:color="auto" w:fill="auto"/>
            <w:hideMark/>
          </w:tcPr>
          <w:p w14:paraId="02FE439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6F7493F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665DFBF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1287DE90" w14:textId="77777777" w:rsidTr="005B5052">
        <w:trPr>
          <w:trHeight w:val="600"/>
        </w:trPr>
        <w:tc>
          <w:tcPr>
            <w:tcW w:w="753" w:type="dxa"/>
            <w:tcBorders>
              <w:top w:val="nil"/>
              <w:left w:val="single" w:sz="4" w:space="0" w:color="auto"/>
              <w:bottom w:val="single" w:sz="4" w:space="0" w:color="auto"/>
              <w:right w:val="single" w:sz="4" w:space="0" w:color="auto"/>
            </w:tcBorders>
          </w:tcPr>
          <w:p w14:paraId="18643A2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p>
        </w:tc>
        <w:tc>
          <w:tcPr>
            <w:tcW w:w="3982" w:type="dxa"/>
            <w:tcBorders>
              <w:top w:val="nil"/>
              <w:left w:val="single" w:sz="4" w:space="0" w:color="auto"/>
              <w:bottom w:val="single" w:sz="4" w:space="0" w:color="auto"/>
              <w:right w:val="single" w:sz="4" w:space="0" w:color="auto"/>
            </w:tcBorders>
            <w:shd w:val="clear" w:color="auto" w:fill="auto"/>
            <w:hideMark/>
          </w:tcPr>
          <w:p w14:paraId="58178F4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633216, Новосибирская область, </w:t>
            </w:r>
            <w:proofErr w:type="spellStart"/>
            <w:r w:rsidRPr="00972B27">
              <w:rPr>
                <w:rFonts w:ascii="Times New Roman" w:eastAsia="Times New Roman" w:hAnsi="Times New Roman" w:cs="Times New Roman"/>
                <w:color w:val="000000"/>
                <w:sz w:val="28"/>
                <w:szCs w:val="28"/>
              </w:rPr>
              <w:t>Искитимский</w:t>
            </w:r>
            <w:proofErr w:type="spellEnd"/>
            <w:r w:rsidRPr="00972B27">
              <w:rPr>
                <w:rFonts w:ascii="Times New Roman" w:eastAsia="Times New Roman" w:hAnsi="Times New Roman" w:cs="Times New Roman"/>
                <w:color w:val="000000"/>
                <w:sz w:val="28"/>
                <w:szCs w:val="28"/>
              </w:rPr>
              <w:t xml:space="preserve"> район, р. п. Линево, улица Весенняя, дом 6</w:t>
            </w:r>
          </w:p>
        </w:tc>
        <w:tc>
          <w:tcPr>
            <w:tcW w:w="2038" w:type="dxa"/>
            <w:tcBorders>
              <w:top w:val="nil"/>
              <w:left w:val="nil"/>
              <w:bottom w:val="single" w:sz="4" w:space="0" w:color="auto"/>
              <w:right w:val="single" w:sz="4" w:space="0" w:color="auto"/>
            </w:tcBorders>
            <w:shd w:val="clear" w:color="auto" w:fill="auto"/>
            <w:hideMark/>
          </w:tcPr>
          <w:p w14:paraId="1ADFAD7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120DB96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338F10E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2EA5BF7D" w14:textId="77777777" w:rsidTr="005B5052">
        <w:trPr>
          <w:trHeight w:val="600"/>
        </w:trPr>
        <w:tc>
          <w:tcPr>
            <w:tcW w:w="753" w:type="dxa"/>
            <w:tcBorders>
              <w:top w:val="nil"/>
              <w:left w:val="single" w:sz="4" w:space="0" w:color="auto"/>
              <w:bottom w:val="single" w:sz="4" w:space="0" w:color="auto"/>
              <w:right w:val="single" w:sz="4" w:space="0" w:color="auto"/>
            </w:tcBorders>
          </w:tcPr>
          <w:p w14:paraId="0171E4B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3982" w:type="dxa"/>
            <w:tcBorders>
              <w:top w:val="nil"/>
              <w:left w:val="single" w:sz="4" w:space="0" w:color="auto"/>
              <w:bottom w:val="single" w:sz="4" w:space="0" w:color="auto"/>
              <w:right w:val="single" w:sz="4" w:space="0" w:color="auto"/>
            </w:tcBorders>
            <w:shd w:val="clear" w:color="auto" w:fill="auto"/>
            <w:hideMark/>
          </w:tcPr>
          <w:p w14:paraId="09605FB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632720, Новосибирская область, </w:t>
            </w:r>
            <w:proofErr w:type="spellStart"/>
            <w:r w:rsidRPr="00972B27">
              <w:rPr>
                <w:rFonts w:ascii="Times New Roman" w:eastAsia="Times New Roman" w:hAnsi="Times New Roman" w:cs="Times New Roman"/>
                <w:color w:val="000000"/>
                <w:sz w:val="28"/>
                <w:szCs w:val="28"/>
              </w:rPr>
              <w:t>Чистоозерный</w:t>
            </w:r>
            <w:proofErr w:type="spellEnd"/>
            <w:r w:rsidRPr="00972B27">
              <w:rPr>
                <w:rFonts w:ascii="Times New Roman" w:eastAsia="Times New Roman" w:hAnsi="Times New Roman" w:cs="Times New Roman"/>
                <w:color w:val="000000"/>
                <w:sz w:val="28"/>
                <w:szCs w:val="28"/>
              </w:rPr>
              <w:t xml:space="preserve"> район, р. п. Чистоозерное, улица Зонова, дом 6</w:t>
            </w:r>
          </w:p>
        </w:tc>
        <w:tc>
          <w:tcPr>
            <w:tcW w:w="2038" w:type="dxa"/>
            <w:tcBorders>
              <w:top w:val="nil"/>
              <w:left w:val="nil"/>
              <w:bottom w:val="single" w:sz="4" w:space="0" w:color="auto"/>
              <w:right w:val="single" w:sz="4" w:space="0" w:color="auto"/>
            </w:tcBorders>
            <w:shd w:val="clear" w:color="auto" w:fill="auto"/>
            <w:hideMark/>
          </w:tcPr>
          <w:p w14:paraId="514455B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4598D38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12F7272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79B18C15" w14:textId="77777777" w:rsidTr="005B5052">
        <w:trPr>
          <w:trHeight w:val="600"/>
        </w:trPr>
        <w:tc>
          <w:tcPr>
            <w:tcW w:w="753" w:type="dxa"/>
            <w:tcBorders>
              <w:top w:val="nil"/>
              <w:left w:val="single" w:sz="4" w:space="0" w:color="auto"/>
              <w:bottom w:val="single" w:sz="4" w:space="0" w:color="auto"/>
              <w:right w:val="single" w:sz="4" w:space="0" w:color="auto"/>
            </w:tcBorders>
          </w:tcPr>
          <w:p w14:paraId="27AFDA5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p>
        </w:tc>
        <w:tc>
          <w:tcPr>
            <w:tcW w:w="3982" w:type="dxa"/>
            <w:tcBorders>
              <w:top w:val="nil"/>
              <w:left w:val="single" w:sz="4" w:space="0" w:color="auto"/>
              <w:bottom w:val="single" w:sz="4" w:space="0" w:color="auto"/>
              <w:right w:val="single" w:sz="4" w:space="0" w:color="auto"/>
            </w:tcBorders>
            <w:shd w:val="clear" w:color="auto" w:fill="auto"/>
            <w:hideMark/>
          </w:tcPr>
          <w:p w14:paraId="2058948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633520, Новосибирская область, </w:t>
            </w:r>
            <w:proofErr w:type="spellStart"/>
            <w:r w:rsidRPr="00972B27">
              <w:rPr>
                <w:rFonts w:ascii="Times New Roman" w:eastAsia="Times New Roman" w:hAnsi="Times New Roman" w:cs="Times New Roman"/>
                <w:color w:val="000000"/>
                <w:sz w:val="28"/>
                <w:szCs w:val="28"/>
              </w:rPr>
              <w:t>Черепановский</w:t>
            </w:r>
            <w:proofErr w:type="spellEnd"/>
            <w:r w:rsidRPr="00972B27">
              <w:rPr>
                <w:rFonts w:ascii="Times New Roman" w:eastAsia="Times New Roman" w:hAnsi="Times New Roman" w:cs="Times New Roman"/>
                <w:color w:val="000000"/>
                <w:sz w:val="28"/>
                <w:szCs w:val="28"/>
              </w:rPr>
              <w:t xml:space="preserve"> район, </w:t>
            </w:r>
            <w:r w:rsidRPr="00972B27">
              <w:rPr>
                <w:rFonts w:ascii="Times New Roman" w:eastAsia="Times New Roman" w:hAnsi="Times New Roman" w:cs="Times New Roman"/>
                <w:color w:val="000000"/>
                <w:sz w:val="28"/>
                <w:szCs w:val="28"/>
              </w:rPr>
              <w:lastRenderedPageBreak/>
              <w:t>город Черепаново, улица Пролетарская, дом 74</w:t>
            </w:r>
          </w:p>
        </w:tc>
        <w:tc>
          <w:tcPr>
            <w:tcW w:w="2038" w:type="dxa"/>
            <w:tcBorders>
              <w:top w:val="nil"/>
              <w:left w:val="nil"/>
              <w:bottom w:val="single" w:sz="4" w:space="0" w:color="auto"/>
              <w:right w:val="single" w:sz="4" w:space="0" w:color="auto"/>
            </w:tcBorders>
            <w:shd w:val="clear" w:color="auto" w:fill="auto"/>
            <w:hideMark/>
          </w:tcPr>
          <w:p w14:paraId="0146ACC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lastRenderedPageBreak/>
              <w:t>Л017-01125-54/00148464</w:t>
            </w:r>
          </w:p>
        </w:tc>
        <w:tc>
          <w:tcPr>
            <w:tcW w:w="1476" w:type="dxa"/>
            <w:tcBorders>
              <w:top w:val="nil"/>
              <w:left w:val="nil"/>
              <w:bottom w:val="single" w:sz="4" w:space="0" w:color="auto"/>
              <w:right w:val="single" w:sz="4" w:space="0" w:color="auto"/>
            </w:tcBorders>
            <w:shd w:val="clear" w:color="auto" w:fill="auto"/>
            <w:hideMark/>
          </w:tcPr>
          <w:p w14:paraId="0F5E13F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27300EB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7CB6E56" w14:textId="77777777" w:rsidTr="005B5052">
        <w:trPr>
          <w:trHeight w:val="600"/>
        </w:trPr>
        <w:tc>
          <w:tcPr>
            <w:tcW w:w="753" w:type="dxa"/>
            <w:tcBorders>
              <w:top w:val="nil"/>
              <w:left w:val="single" w:sz="4" w:space="0" w:color="auto"/>
              <w:bottom w:val="single" w:sz="4" w:space="0" w:color="auto"/>
              <w:right w:val="single" w:sz="4" w:space="0" w:color="auto"/>
            </w:tcBorders>
          </w:tcPr>
          <w:p w14:paraId="2B58050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3982" w:type="dxa"/>
            <w:tcBorders>
              <w:top w:val="nil"/>
              <w:left w:val="single" w:sz="4" w:space="0" w:color="auto"/>
              <w:bottom w:val="single" w:sz="4" w:space="0" w:color="auto"/>
              <w:right w:val="single" w:sz="4" w:space="0" w:color="auto"/>
            </w:tcBorders>
            <w:shd w:val="clear" w:color="auto" w:fill="auto"/>
            <w:hideMark/>
          </w:tcPr>
          <w:p w14:paraId="6AC5449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633131, Новосибирская область, </w:t>
            </w:r>
            <w:proofErr w:type="spellStart"/>
            <w:r w:rsidRPr="00972B27">
              <w:rPr>
                <w:rFonts w:ascii="Times New Roman" w:eastAsia="Times New Roman" w:hAnsi="Times New Roman" w:cs="Times New Roman"/>
                <w:color w:val="000000"/>
                <w:sz w:val="28"/>
                <w:szCs w:val="28"/>
              </w:rPr>
              <w:t>Мошковский</w:t>
            </w:r>
            <w:proofErr w:type="spellEnd"/>
            <w:r w:rsidRPr="00972B27">
              <w:rPr>
                <w:rFonts w:ascii="Times New Roman" w:eastAsia="Times New Roman" w:hAnsi="Times New Roman" w:cs="Times New Roman"/>
                <w:color w:val="000000"/>
                <w:sz w:val="28"/>
                <w:szCs w:val="28"/>
              </w:rPr>
              <w:t xml:space="preserve"> район, р. п. Мошково, улица Максима Горького, дом 23</w:t>
            </w:r>
          </w:p>
        </w:tc>
        <w:tc>
          <w:tcPr>
            <w:tcW w:w="2038" w:type="dxa"/>
            <w:tcBorders>
              <w:top w:val="nil"/>
              <w:left w:val="nil"/>
              <w:bottom w:val="single" w:sz="4" w:space="0" w:color="auto"/>
              <w:right w:val="single" w:sz="4" w:space="0" w:color="auto"/>
            </w:tcBorders>
            <w:shd w:val="clear" w:color="auto" w:fill="auto"/>
            <w:hideMark/>
          </w:tcPr>
          <w:p w14:paraId="2CE5426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72313278"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646A299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4982E87" w14:textId="77777777" w:rsidTr="005B5052">
        <w:trPr>
          <w:trHeight w:val="600"/>
        </w:trPr>
        <w:tc>
          <w:tcPr>
            <w:tcW w:w="753" w:type="dxa"/>
            <w:tcBorders>
              <w:top w:val="nil"/>
              <w:left w:val="single" w:sz="4" w:space="0" w:color="auto"/>
              <w:bottom w:val="single" w:sz="4" w:space="0" w:color="auto"/>
              <w:right w:val="single" w:sz="4" w:space="0" w:color="auto"/>
            </w:tcBorders>
          </w:tcPr>
          <w:p w14:paraId="3254AE3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3982" w:type="dxa"/>
            <w:tcBorders>
              <w:top w:val="nil"/>
              <w:left w:val="single" w:sz="4" w:space="0" w:color="auto"/>
              <w:bottom w:val="single" w:sz="4" w:space="0" w:color="auto"/>
              <w:right w:val="single" w:sz="4" w:space="0" w:color="auto"/>
            </w:tcBorders>
            <w:shd w:val="clear" w:color="auto" w:fill="auto"/>
            <w:hideMark/>
          </w:tcPr>
          <w:p w14:paraId="75AC26B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632080, Новосибирская область, Северный район, село Северное, улица Ленина, дом 30</w:t>
            </w:r>
          </w:p>
        </w:tc>
        <w:tc>
          <w:tcPr>
            <w:tcW w:w="2038" w:type="dxa"/>
            <w:tcBorders>
              <w:top w:val="nil"/>
              <w:left w:val="nil"/>
              <w:bottom w:val="single" w:sz="4" w:space="0" w:color="auto"/>
              <w:right w:val="single" w:sz="4" w:space="0" w:color="auto"/>
            </w:tcBorders>
            <w:shd w:val="clear" w:color="auto" w:fill="auto"/>
            <w:hideMark/>
          </w:tcPr>
          <w:p w14:paraId="6855C678"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3DABC5D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01D146D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79EB5F57" w14:textId="77777777" w:rsidTr="005B5052">
        <w:trPr>
          <w:trHeight w:val="600"/>
        </w:trPr>
        <w:tc>
          <w:tcPr>
            <w:tcW w:w="753" w:type="dxa"/>
            <w:tcBorders>
              <w:top w:val="nil"/>
              <w:left w:val="single" w:sz="4" w:space="0" w:color="auto"/>
              <w:bottom w:val="single" w:sz="4" w:space="0" w:color="auto"/>
              <w:right w:val="single" w:sz="4" w:space="0" w:color="auto"/>
            </w:tcBorders>
          </w:tcPr>
          <w:p w14:paraId="6D3DCB4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tc>
        <w:tc>
          <w:tcPr>
            <w:tcW w:w="3982" w:type="dxa"/>
            <w:tcBorders>
              <w:top w:val="nil"/>
              <w:left w:val="single" w:sz="4" w:space="0" w:color="auto"/>
              <w:bottom w:val="single" w:sz="4" w:space="0" w:color="auto"/>
              <w:right w:val="single" w:sz="4" w:space="0" w:color="auto"/>
            </w:tcBorders>
            <w:shd w:val="clear" w:color="auto" w:fill="auto"/>
            <w:hideMark/>
          </w:tcPr>
          <w:p w14:paraId="76AB882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632270, Новосибирская область, </w:t>
            </w:r>
            <w:proofErr w:type="spellStart"/>
            <w:r w:rsidRPr="00972B27">
              <w:rPr>
                <w:rFonts w:ascii="Times New Roman" w:eastAsia="Times New Roman" w:hAnsi="Times New Roman" w:cs="Times New Roman"/>
                <w:color w:val="000000"/>
                <w:sz w:val="28"/>
                <w:szCs w:val="28"/>
              </w:rPr>
              <w:t>Кыштовский</w:t>
            </w:r>
            <w:proofErr w:type="spellEnd"/>
            <w:r w:rsidRPr="00972B27">
              <w:rPr>
                <w:rFonts w:ascii="Times New Roman" w:eastAsia="Times New Roman" w:hAnsi="Times New Roman" w:cs="Times New Roman"/>
                <w:color w:val="000000"/>
                <w:sz w:val="28"/>
                <w:szCs w:val="28"/>
              </w:rPr>
              <w:t xml:space="preserve"> район, село Кыштовка, улица Роща, дом 10</w:t>
            </w:r>
          </w:p>
        </w:tc>
        <w:tc>
          <w:tcPr>
            <w:tcW w:w="2038" w:type="dxa"/>
            <w:tcBorders>
              <w:top w:val="nil"/>
              <w:left w:val="nil"/>
              <w:bottom w:val="single" w:sz="4" w:space="0" w:color="auto"/>
              <w:right w:val="single" w:sz="4" w:space="0" w:color="auto"/>
            </w:tcBorders>
            <w:shd w:val="clear" w:color="auto" w:fill="auto"/>
            <w:hideMark/>
          </w:tcPr>
          <w:p w14:paraId="2D923C3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5E1D0F4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1BDFF5F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2E9DE3C" w14:textId="77777777" w:rsidTr="005B5052">
        <w:trPr>
          <w:trHeight w:val="600"/>
        </w:trPr>
        <w:tc>
          <w:tcPr>
            <w:tcW w:w="753" w:type="dxa"/>
            <w:tcBorders>
              <w:top w:val="nil"/>
              <w:left w:val="single" w:sz="4" w:space="0" w:color="auto"/>
              <w:bottom w:val="single" w:sz="4" w:space="0" w:color="auto"/>
              <w:right w:val="single" w:sz="4" w:space="0" w:color="auto"/>
            </w:tcBorders>
          </w:tcPr>
          <w:p w14:paraId="55B5744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3982" w:type="dxa"/>
            <w:tcBorders>
              <w:top w:val="nil"/>
              <w:left w:val="single" w:sz="4" w:space="0" w:color="auto"/>
              <w:bottom w:val="single" w:sz="4" w:space="0" w:color="auto"/>
              <w:right w:val="single" w:sz="4" w:space="0" w:color="auto"/>
            </w:tcBorders>
            <w:shd w:val="clear" w:color="auto" w:fill="auto"/>
            <w:hideMark/>
          </w:tcPr>
          <w:p w14:paraId="2D3BBD2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632491, Новосибирская область, </w:t>
            </w:r>
            <w:proofErr w:type="spellStart"/>
            <w:r w:rsidRPr="00972B27">
              <w:rPr>
                <w:rFonts w:ascii="Times New Roman" w:eastAsia="Times New Roman" w:hAnsi="Times New Roman" w:cs="Times New Roman"/>
                <w:color w:val="000000"/>
                <w:sz w:val="28"/>
                <w:szCs w:val="28"/>
              </w:rPr>
              <w:t>Кочковский</w:t>
            </w:r>
            <w:proofErr w:type="spellEnd"/>
            <w:r w:rsidRPr="00972B27">
              <w:rPr>
                <w:rFonts w:ascii="Times New Roman" w:eastAsia="Times New Roman" w:hAnsi="Times New Roman" w:cs="Times New Roman"/>
                <w:color w:val="000000"/>
                <w:sz w:val="28"/>
                <w:szCs w:val="28"/>
              </w:rPr>
              <w:t xml:space="preserve"> район, село Кочки, улица Революционная, дом 35</w:t>
            </w:r>
          </w:p>
        </w:tc>
        <w:tc>
          <w:tcPr>
            <w:tcW w:w="2038" w:type="dxa"/>
            <w:tcBorders>
              <w:top w:val="nil"/>
              <w:left w:val="nil"/>
              <w:bottom w:val="single" w:sz="4" w:space="0" w:color="auto"/>
              <w:right w:val="single" w:sz="4" w:space="0" w:color="auto"/>
            </w:tcBorders>
            <w:shd w:val="clear" w:color="auto" w:fill="auto"/>
            <w:hideMark/>
          </w:tcPr>
          <w:p w14:paraId="67D4AC2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64DD415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1720730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49944BB9" w14:textId="77777777" w:rsidTr="005B5052">
        <w:trPr>
          <w:trHeight w:val="600"/>
        </w:trPr>
        <w:tc>
          <w:tcPr>
            <w:tcW w:w="753" w:type="dxa"/>
            <w:tcBorders>
              <w:top w:val="nil"/>
              <w:left w:val="single" w:sz="4" w:space="0" w:color="auto"/>
              <w:bottom w:val="single" w:sz="4" w:space="0" w:color="auto"/>
              <w:right w:val="single" w:sz="4" w:space="0" w:color="auto"/>
            </w:tcBorders>
          </w:tcPr>
          <w:p w14:paraId="70FF85F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p>
        </w:tc>
        <w:tc>
          <w:tcPr>
            <w:tcW w:w="3982" w:type="dxa"/>
            <w:tcBorders>
              <w:top w:val="nil"/>
              <w:left w:val="single" w:sz="4" w:space="0" w:color="auto"/>
              <w:bottom w:val="single" w:sz="4" w:space="0" w:color="auto"/>
              <w:right w:val="single" w:sz="4" w:space="0" w:color="auto"/>
            </w:tcBorders>
            <w:shd w:val="clear" w:color="auto" w:fill="auto"/>
            <w:hideMark/>
          </w:tcPr>
          <w:p w14:paraId="15C2B98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630129, Новосибирская область, город Новосибирск, улица Тюленина, дом 9</w:t>
            </w:r>
          </w:p>
        </w:tc>
        <w:tc>
          <w:tcPr>
            <w:tcW w:w="2038" w:type="dxa"/>
            <w:tcBorders>
              <w:top w:val="nil"/>
              <w:left w:val="nil"/>
              <w:bottom w:val="single" w:sz="4" w:space="0" w:color="auto"/>
              <w:right w:val="single" w:sz="4" w:space="0" w:color="auto"/>
            </w:tcBorders>
            <w:shd w:val="clear" w:color="auto" w:fill="auto"/>
            <w:hideMark/>
          </w:tcPr>
          <w:p w14:paraId="6A5472C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44C4AE2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485A419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0824B39B" w14:textId="77777777" w:rsidTr="005B5052">
        <w:trPr>
          <w:trHeight w:val="600"/>
        </w:trPr>
        <w:tc>
          <w:tcPr>
            <w:tcW w:w="753" w:type="dxa"/>
            <w:tcBorders>
              <w:top w:val="nil"/>
              <w:left w:val="single" w:sz="4" w:space="0" w:color="auto"/>
              <w:bottom w:val="single" w:sz="4" w:space="0" w:color="auto"/>
              <w:right w:val="single" w:sz="4" w:space="0" w:color="auto"/>
            </w:tcBorders>
          </w:tcPr>
          <w:p w14:paraId="5929E5A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w:t>
            </w:r>
          </w:p>
        </w:tc>
        <w:tc>
          <w:tcPr>
            <w:tcW w:w="3982" w:type="dxa"/>
            <w:tcBorders>
              <w:top w:val="nil"/>
              <w:left w:val="single" w:sz="4" w:space="0" w:color="auto"/>
              <w:bottom w:val="single" w:sz="4" w:space="0" w:color="auto"/>
              <w:right w:val="single" w:sz="4" w:space="0" w:color="auto"/>
            </w:tcBorders>
            <w:shd w:val="clear" w:color="auto" w:fill="auto"/>
            <w:hideMark/>
          </w:tcPr>
          <w:p w14:paraId="375D062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632336, Новосибирская область, </w:t>
            </w:r>
            <w:proofErr w:type="spellStart"/>
            <w:r w:rsidRPr="00972B27">
              <w:rPr>
                <w:rFonts w:ascii="Times New Roman" w:eastAsia="Times New Roman" w:hAnsi="Times New Roman" w:cs="Times New Roman"/>
                <w:color w:val="000000"/>
                <w:sz w:val="28"/>
                <w:szCs w:val="28"/>
              </w:rPr>
              <w:t>Барабинский</w:t>
            </w:r>
            <w:proofErr w:type="spellEnd"/>
            <w:r w:rsidRPr="00972B27">
              <w:rPr>
                <w:rFonts w:ascii="Times New Roman" w:eastAsia="Times New Roman" w:hAnsi="Times New Roman" w:cs="Times New Roman"/>
                <w:color w:val="000000"/>
                <w:sz w:val="28"/>
                <w:szCs w:val="28"/>
              </w:rPr>
              <w:t xml:space="preserve"> район, город Барабинск, улица Кирова, дом 18</w:t>
            </w:r>
          </w:p>
        </w:tc>
        <w:tc>
          <w:tcPr>
            <w:tcW w:w="2038" w:type="dxa"/>
            <w:tcBorders>
              <w:top w:val="nil"/>
              <w:left w:val="nil"/>
              <w:bottom w:val="single" w:sz="4" w:space="0" w:color="auto"/>
              <w:right w:val="single" w:sz="4" w:space="0" w:color="auto"/>
            </w:tcBorders>
            <w:shd w:val="clear" w:color="auto" w:fill="auto"/>
            <w:hideMark/>
          </w:tcPr>
          <w:p w14:paraId="06C1B3A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5015CAF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6F18092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7D8808CA" w14:textId="77777777" w:rsidTr="005B5052">
        <w:trPr>
          <w:trHeight w:val="600"/>
        </w:trPr>
        <w:tc>
          <w:tcPr>
            <w:tcW w:w="753" w:type="dxa"/>
            <w:tcBorders>
              <w:top w:val="nil"/>
              <w:left w:val="single" w:sz="4" w:space="0" w:color="auto"/>
              <w:bottom w:val="single" w:sz="4" w:space="0" w:color="auto"/>
              <w:right w:val="single" w:sz="4" w:space="0" w:color="auto"/>
            </w:tcBorders>
          </w:tcPr>
          <w:p w14:paraId="030AF3E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w:t>
            </w:r>
          </w:p>
        </w:tc>
        <w:tc>
          <w:tcPr>
            <w:tcW w:w="3982" w:type="dxa"/>
            <w:tcBorders>
              <w:top w:val="nil"/>
              <w:left w:val="single" w:sz="4" w:space="0" w:color="auto"/>
              <w:bottom w:val="single" w:sz="4" w:space="0" w:color="auto"/>
              <w:right w:val="single" w:sz="4" w:space="0" w:color="auto"/>
            </w:tcBorders>
            <w:shd w:val="clear" w:color="auto" w:fill="auto"/>
            <w:hideMark/>
          </w:tcPr>
          <w:p w14:paraId="563B163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632200, Новосибирская область, </w:t>
            </w:r>
            <w:proofErr w:type="spellStart"/>
            <w:r w:rsidRPr="00972B27">
              <w:rPr>
                <w:rFonts w:ascii="Times New Roman" w:eastAsia="Times New Roman" w:hAnsi="Times New Roman" w:cs="Times New Roman"/>
                <w:color w:val="000000"/>
                <w:sz w:val="28"/>
                <w:szCs w:val="28"/>
              </w:rPr>
              <w:t>Чановский</w:t>
            </w:r>
            <w:proofErr w:type="spellEnd"/>
            <w:r w:rsidRPr="00972B27">
              <w:rPr>
                <w:rFonts w:ascii="Times New Roman" w:eastAsia="Times New Roman" w:hAnsi="Times New Roman" w:cs="Times New Roman"/>
                <w:color w:val="000000"/>
                <w:sz w:val="28"/>
                <w:szCs w:val="28"/>
              </w:rPr>
              <w:t xml:space="preserve"> район, р. п. Чаны, улица Пионерская, дом 23</w:t>
            </w:r>
          </w:p>
        </w:tc>
        <w:tc>
          <w:tcPr>
            <w:tcW w:w="2038" w:type="dxa"/>
            <w:tcBorders>
              <w:top w:val="nil"/>
              <w:left w:val="nil"/>
              <w:bottom w:val="single" w:sz="4" w:space="0" w:color="auto"/>
              <w:right w:val="single" w:sz="4" w:space="0" w:color="auto"/>
            </w:tcBorders>
            <w:shd w:val="clear" w:color="auto" w:fill="auto"/>
            <w:hideMark/>
          </w:tcPr>
          <w:p w14:paraId="33D12D0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7AB86018"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0E4B65A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3B208293" w14:textId="77777777" w:rsidTr="005B5052">
        <w:trPr>
          <w:trHeight w:val="600"/>
        </w:trPr>
        <w:tc>
          <w:tcPr>
            <w:tcW w:w="753" w:type="dxa"/>
            <w:tcBorders>
              <w:top w:val="nil"/>
              <w:left w:val="single" w:sz="4" w:space="0" w:color="auto"/>
              <w:bottom w:val="single" w:sz="4" w:space="0" w:color="auto"/>
              <w:right w:val="single" w:sz="4" w:space="0" w:color="auto"/>
            </w:tcBorders>
          </w:tcPr>
          <w:p w14:paraId="66C62C0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w:t>
            </w:r>
          </w:p>
        </w:tc>
        <w:tc>
          <w:tcPr>
            <w:tcW w:w="3982" w:type="dxa"/>
            <w:tcBorders>
              <w:top w:val="nil"/>
              <w:left w:val="single" w:sz="4" w:space="0" w:color="auto"/>
              <w:bottom w:val="single" w:sz="4" w:space="0" w:color="auto"/>
              <w:right w:val="single" w:sz="4" w:space="0" w:color="auto"/>
            </w:tcBorders>
            <w:shd w:val="clear" w:color="auto" w:fill="auto"/>
            <w:hideMark/>
          </w:tcPr>
          <w:p w14:paraId="5B93480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632241, Новосибирская область, Венгеровский район, село Венгерово, улица Ленина, дом 89а</w:t>
            </w:r>
          </w:p>
        </w:tc>
        <w:tc>
          <w:tcPr>
            <w:tcW w:w="2038" w:type="dxa"/>
            <w:tcBorders>
              <w:top w:val="nil"/>
              <w:left w:val="nil"/>
              <w:bottom w:val="single" w:sz="4" w:space="0" w:color="auto"/>
              <w:right w:val="single" w:sz="4" w:space="0" w:color="auto"/>
            </w:tcBorders>
            <w:shd w:val="clear" w:color="auto" w:fill="auto"/>
            <w:hideMark/>
          </w:tcPr>
          <w:p w14:paraId="3C3F25A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14:paraId="5D958F0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576" w:type="dxa"/>
            <w:tcBorders>
              <w:top w:val="nil"/>
              <w:left w:val="nil"/>
              <w:bottom w:val="single" w:sz="4" w:space="0" w:color="auto"/>
              <w:right w:val="single" w:sz="4" w:space="0" w:color="auto"/>
            </w:tcBorders>
            <w:shd w:val="clear" w:color="auto" w:fill="auto"/>
            <w:hideMark/>
          </w:tcPr>
          <w:p w14:paraId="4D9DD5D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0F2385A3" w14:textId="77777777" w:rsidTr="009661E0">
        <w:trPr>
          <w:trHeight w:val="795"/>
        </w:trPr>
        <w:tc>
          <w:tcPr>
            <w:tcW w:w="9825" w:type="dxa"/>
            <w:gridSpan w:val="5"/>
            <w:tcBorders>
              <w:top w:val="single" w:sz="4" w:space="0" w:color="auto"/>
              <w:left w:val="single" w:sz="4" w:space="0" w:color="auto"/>
              <w:bottom w:val="single" w:sz="4" w:space="0" w:color="auto"/>
              <w:right w:val="single" w:sz="4" w:space="0" w:color="000000"/>
            </w:tcBorders>
          </w:tcPr>
          <w:p w14:paraId="693E1E76"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«Барабинская центральная районная больница»</w:t>
            </w:r>
          </w:p>
        </w:tc>
      </w:tr>
      <w:tr w:rsidR="009661E0" w:rsidRPr="00972B27" w14:paraId="4F15770E" w14:textId="77777777" w:rsidTr="0062110C">
        <w:trPr>
          <w:trHeight w:val="600"/>
        </w:trPr>
        <w:tc>
          <w:tcPr>
            <w:tcW w:w="753" w:type="dxa"/>
            <w:tcBorders>
              <w:top w:val="nil"/>
              <w:left w:val="single" w:sz="4" w:space="0" w:color="auto"/>
              <w:bottom w:val="single" w:sz="4" w:space="0" w:color="auto"/>
              <w:right w:val="single" w:sz="4" w:space="0" w:color="auto"/>
            </w:tcBorders>
          </w:tcPr>
          <w:p w14:paraId="60CA7FD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w:t>
            </w:r>
          </w:p>
        </w:tc>
        <w:tc>
          <w:tcPr>
            <w:tcW w:w="3982" w:type="dxa"/>
            <w:tcBorders>
              <w:top w:val="nil"/>
              <w:left w:val="single" w:sz="4" w:space="0" w:color="auto"/>
              <w:bottom w:val="single" w:sz="4" w:space="0" w:color="auto"/>
              <w:right w:val="single" w:sz="4" w:space="0" w:color="auto"/>
            </w:tcBorders>
            <w:shd w:val="clear" w:color="auto" w:fill="auto"/>
            <w:hideMark/>
          </w:tcPr>
          <w:p w14:paraId="5397AC8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632336, Новосибирская область, </w:t>
            </w:r>
            <w:proofErr w:type="spellStart"/>
            <w:r w:rsidRPr="00972B27">
              <w:rPr>
                <w:rFonts w:ascii="Times New Roman" w:eastAsia="Times New Roman" w:hAnsi="Times New Roman" w:cs="Times New Roman"/>
                <w:color w:val="000000"/>
                <w:sz w:val="28"/>
                <w:szCs w:val="28"/>
              </w:rPr>
              <w:t>Барабинский</w:t>
            </w:r>
            <w:proofErr w:type="spellEnd"/>
            <w:r w:rsidRPr="00972B27">
              <w:rPr>
                <w:rFonts w:ascii="Times New Roman" w:eastAsia="Times New Roman" w:hAnsi="Times New Roman" w:cs="Times New Roman"/>
                <w:color w:val="000000"/>
                <w:sz w:val="28"/>
                <w:szCs w:val="28"/>
              </w:rPr>
              <w:t xml:space="preserve"> район, город Барабинск, улица Кирова, дом 18</w:t>
            </w:r>
          </w:p>
        </w:tc>
        <w:tc>
          <w:tcPr>
            <w:tcW w:w="2038" w:type="dxa"/>
            <w:tcBorders>
              <w:top w:val="nil"/>
              <w:left w:val="nil"/>
              <w:bottom w:val="single" w:sz="4" w:space="0" w:color="auto"/>
              <w:right w:val="single" w:sz="4" w:space="0" w:color="auto"/>
            </w:tcBorders>
            <w:shd w:val="clear" w:color="auto" w:fill="auto"/>
            <w:hideMark/>
          </w:tcPr>
          <w:p w14:paraId="7CC2AB2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Л017-01125-54/00148316</w:t>
            </w:r>
          </w:p>
        </w:tc>
        <w:tc>
          <w:tcPr>
            <w:tcW w:w="1476" w:type="dxa"/>
            <w:tcBorders>
              <w:top w:val="nil"/>
              <w:left w:val="nil"/>
              <w:bottom w:val="single" w:sz="4" w:space="0" w:color="auto"/>
              <w:right w:val="single" w:sz="4" w:space="0" w:color="auto"/>
            </w:tcBorders>
            <w:shd w:val="clear" w:color="auto" w:fill="auto"/>
            <w:hideMark/>
          </w:tcPr>
          <w:p w14:paraId="532DF26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18.02.2020</w:t>
            </w:r>
          </w:p>
        </w:tc>
        <w:tc>
          <w:tcPr>
            <w:tcW w:w="1576" w:type="dxa"/>
            <w:tcBorders>
              <w:top w:val="nil"/>
              <w:left w:val="nil"/>
              <w:bottom w:val="single" w:sz="4" w:space="0" w:color="auto"/>
              <w:right w:val="single" w:sz="4" w:space="0" w:color="auto"/>
            </w:tcBorders>
            <w:shd w:val="clear" w:color="auto" w:fill="auto"/>
            <w:hideMark/>
          </w:tcPr>
          <w:p w14:paraId="24B8580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63001A98" w14:textId="77777777" w:rsidTr="009661E0">
        <w:trPr>
          <w:trHeight w:val="795"/>
        </w:trPr>
        <w:tc>
          <w:tcPr>
            <w:tcW w:w="9825" w:type="dxa"/>
            <w:gridSpan w:val="5"/>
            <w:tcBorders>
              <w:top w:val="single" w:sz="4" w:space="0" w:color="auto"/>
              <w:left w:val="single" w:sz="4" w:space="0" w:color="auto"/>
              <w:bottom w:val="single" w:sz="4" w:space="0" w:color="auto"/>
              <w:right w:val="single" w:sz="4" w:space="0" w:color="000000"/>
            </w:tcBorders>
          </w:tcPr>
          <w:p w14:paraId="0585399E"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«Баганская центральная районная больница»</w:t>
            </w:r>
          </w:p>
        </w:tc>
      </w:tr>
      <w:tr w:rsidR="009661E0" w:rsidRPr="00972B27" w14:paraId="7E5CDEBD" w14:textId="77777777" w:rsidTr="0062110C">
        <w:trPr>
          <w:trHeight w:val="600"/>
        </w:trPr>
        <w:tc>
          <w:tcPr>
            <w:tcW w:w="753" w:type="dxa"/>
            <w:tcBorders>
              <w:top w:val="nil"/>
              <w:left w:val="single" w:sz="4" w:space="0" w:color="auto"/>
              <w:bottom w:val="single" w:sz="4" w:space="0" w:color="auto"/>
              <w:right w:val="single" w:sz="4" w:space="0" w:color="auto"/>
            </w:tcBorders>
          </w:tcPr>
          <w:p w14:paraId="16091BE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w:t>
            </w:r>
          </w:p>
        </w:tc>
        <w:tc>
          <w:tcPr>
            <w:tcW w:w="3982" w:type="dxa"/>
            <w:tcBorders>
              <w:top w:val="nil"/>
              <w:left w:val="single" w:sz="4" w:space="0" w:color="auto"/>
              <w:bottom w:val="single" w:sz="4" w:space="0" w:color="auto"/>
              <w:right w:val="single" w:sz="4" w:space="0" w:color="auto"/>
            </w:tcBorders>
            <w:shd w:val="clear" w:color="auto" w:fill="auto"/>
            <w:hideMark/>
          </w:tcPr>
          <w:p w14:paraId="768028D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632770, Новосибирская область, село Баган, улица Инкубаторная, дом 3</w:t>
            </w:r>
          </w:p>
        </w:tc>
        <w:tc>
          <w:tcPr>
            <w:tcW w:w="2038" w:type="dxa"/>
            <w:tcBorders>
              <w:top w:val="nil"/>
              <w:left w:val="nil"/>
              <w:bottom w:val="single" w:sz="4" w:space="0" w:color="auto"/>
              <w:right w:val="single" w:sz="4" w:space="0" w:color="auto"/>
            </w:tcBorders>
            <w:shd w:val="clear" w:color="auto" w:fill="auto"/>
            <w:hideMark/>
          </w:tcPr>
          <w:p w14:paraId="2DAC65C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Л017-01125-54/00390912</w:t>
            </w:r>
          </w:p>
        </w:tc>
        <w:tc>
          <w:tcPr>
            <w:tcW w:w="1476" w:type="dxa"/>
            <w:tcBorders>
              <w:top w:val="nil"/>
              <w:left w:val="nil"/>
              <w:bottom w:val="single" w:sz="4" w:space="0" w:color="auto"/>
              <w:right w:val="single" w:sz="4" w:space="0" w:color="auto"/>
            </w:tcBorders>
            <w:shd w:val="clear" w:color="auto" w:fill="auto"/>
            <w:hideMark/>
          </w:tcPr>
          <w:p w14:paraId="49C84AE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18.12.2013</w:t>
            </w:r>
          </w:p>
        </w:tc>
        <w:tc>
          <w:tcPr>
            <w:tcW w:w="1576" w:type="dxa"/>
            <w:tcBorders>
              <w:top w:val="nil"/>
              <w:left w:val="nil"/>
              <w:bottom w:val="single" w:sz="4" w:space="0" w:color="auto"/>
              <w:right w:val="single" w:sz="4" w:space="0" w:color="auto"/>
            </w:tcBorders>
            <w:shd w:val="clear" w:color="auto" w:fill="auto"/>
            <w:hideMark/>
          </w:tcPr>
          <w:p w14:paraId="23EE0C5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03EAEAEF" w14:textId="77777777" w:rsidTr="009661E0">
        <w:trPr>
          <w:trHeight w:val="705"/>
        </w:trPr>
        <w:tc>
          <w:tcPr>
            <w:tcW w:w="9825" w:type="dxa"/>
            <w:gridSpan w:val="5"/>
            <w:tcBorders>
              <w:top w:val="single" w:sz="4" w:space="0" w:color="auto"/>
              <w:left w:val="single" w:sz="4" w:space="0" w:color="auto"/>
              <w:bottom w:val="single" w:sz="4" w:space="0" w:color="auto"/>
              <w:right w:val="single" w:sz="4" w:space="0" w:color="000000"/>
            </w:tcBorders>
          </w:tcPr>
          <w:p w14:paraId="4BD9F724"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lastRenderedPageBreak/>
              <w:t>государственное бюджетное учреждение здравоохранения Новосибирской области «Карасукская центральная районная больница»</w:t>
            </w:r>
          </w:p>
        </w:tc>
      </w:tr>
      <w:tr w:rsidR="009661E0" w:rsidRPr="00972B27" w14:paraId="6BB54173" w14:textId="77777777" w:rsidTr="0062110C">
        <w:trPr>
          <w:trHeight w:val="600"/>
        </w:trPr>
        <w:tc>
          <w:tcPr>
            <w:tcW w:w="753" w:type="dxa"/>
            <w:tcBorders>
              <w:top w:val="nil"/>
              <w:left w:val="single" w:sz="4" w:space="0" w:color="auto"/>
              <w:bottom w:val="single" w:sz="4" w:space="0" w:color="auto"/>
              <w:right w:val="single" w:sz="4" w:space="0" w:color="auto"/>
            </w:tcBorders>
          </w:tcPr>
          <w:p w14:paraId="664397E8"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w:t>
            </w:r>
          </w:p>
        </w:tc>
        <w:tc>
          <w:tcPr>
            <w:tcW w:w="3982" w:type="dxa"/>
            <w:tcBorders>
              <w:top w:val="nil"/>
              <w:left w:val="single" w:sz="4" w:space="0" w:color="auto"/>
              <w:bottom w:val="single" w:sz="4" w:space="0" w:color="auto"/>
              <w:right w:val="single" w:sz="4" w:space="0" w:color="auto"/>
            </w:tcBorders>
            <w:shd w:val="clear" w:color="auto" w:fill="auto"/>
            <w:hideMark/>
          </w:tcPr>
          <w:p w14:paraId="4A278B4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632862, Новосибирская область, город Карасук, улица Гагарина, дом 1а</w:t>
            </w:r>
          </w:p>
        </w:tc>
        <w:tc>
          <w:tcPr>
            <w:tcW w:w="2038" w:type="dxa"/>
            <w:tcBorders>
              <w:top w:val="nil"/>
              <w:left w:val="nil"/>
              <w:bottom w:val="single" w:sz="4" w:space="0" w:color="auto"/>
              <w:right w:val="single" w:sz="4" w:space="0" w:color="auto"/>
            </w:tcBorders>
            <w:shd w:val="clear" w:color="auto" w:fill="auto"/>
            <w:hideMark/>
          </w:tcPr>
          <w:p w14:paraId="6A160CA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Л017-01125-54/00391108</w:t>
            </w:r>
          </w:p>
        </w:tc>
        <w:tc>
          <w:tcPr>
            <w:tcW w:w="1476" w:type="dxa"/>
            <w:tcBorders>
              <w:top w:val="nil"/>
              <w:left w:val="nil"/>
              <w:bottom w:val="single" w:sz="4" w:space="0" w:color="auto"/>
              <w:right w:val="single" w:sz="4" w:space="0" w:color="auto"/>
            </w:tcBorders>
            <w:shd w:val="clear" w:color="auto" w:fill="auto"/>
            <w:hideMark/>
          </w:tcPr>
          <w:p w14:paraId="6AEFA2C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09.07.2015</w:t>
            </w:r>
          </w:p>
        </w:tc>
        <w:tc>
          <w:tcPr>
            <w:tcW w:w="1576" w:type="dxa"/>
            <w:tcBorders>
              <w:top w:val="nil"/>
              <w:left w:val="nil"/>
              <w:bottom w:val="single" w:sz="4" w:space="0" w:color="auto"/>
              <w:right w:val="single" w:sz="4" w:space="0" w:color="auto"/>
            </w:tcBorders>
            <w:shd w:val="clear" w:color="auto" w:fill="auto"/>
            <w:hideMark/>
          </w:tcPr>
          <w:p w14:paraId="0643A24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35C8595" w14:textId="77777777" w:rsidTr="009661E0">
        <w:trPr>
          <w:trHeight w:val="705"/>
        </w:trPr>
        <w:tc>
          <w:tcPr>
            <w:tcW w:w="9825" w:type="dxa"/>
            <w:gridSpan w:val="5"/>
            <w:tcBorders>
              <w:top w:val="single" w:sz="4" w:space="0" w:color="auto"/>
              <w:left w:val="single" w:sz="4" w:space="0" w:color="auto"/>
              <w:bottom w:val="single" w:sz="4" w:space="0" w:color="auto"/>
              <w:right w:val="single" w:sz="4" w:space="0" w:color="000000"/>
            </w:tcBorders>
          </w:tcPr>
          <w:p w14:paraId="239CD9CE"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«Кочковская центральная районная больница»</w:t>
            </w:r>
          </w:p>
        </w:tc>
      </w:tr>
      <w:tr w:rsidR="009661E0" w:rsidRPr="00972B27" w14:paraId="0D195D76" w14:textId="77777777" w:rsidTr="0062110C">
        <w:trPr>
          <w:trHeight w:val="600"/>
        </w:trPr>
        <w:tc>
          <w:tcPr>
            <w:tcW w:w="753" w:type="dxa"/>
            <w:tcBorders>
              <w:top w:val="nil"/>
              <w:left w:val="single" w:sz="4" w:space="0" w:color="auto"/>
              <w:bottom w:val="single" w:sz="4" w:space="0" w:color="auto"/>
              <w:right w:val="single" w:sz="4" w:space="0" w:color="auto"/>
            </w:tcBorders>
          </w:tcPr>
          <w:p w14:paraId="1F7D857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p>
        </w:tc>
        <w:tc>
          <w:tcPr>
            <w:tcW w:w="3982" w:type="dxa"/>
            <w:tcBorders>
              <w:top w:val="nil"/>
              <w:left w:val="single" w:sz="4" w:space="0" w:color="auto"/>
              <w:bottom w:val="single" w:sz="4" w:space="0" w:color="auto"/>
              <w:right w:val="single" w:sz="4" w:space="0" w:color="auto"/>
            </w:tcBorders>
            <w:shd w:val="clear" w:color="auto" w:fill="auto"/>
            <w:hideMark/>
          </w:tcPr>
          <w:p w14:paraId="2D76D68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632491, Новосибирская область, </w:t>
            </w:r>
            <w:proofErr w:type="spellStart"/>
            <w:r w:rsidRPr="00972B27">
              <w:rPr>
                <w:rFonts w:ascii="Times New Roman" w:eastAsia="Times New Roman" w:hAnsi="Times New Roman" w:cs="Times New Roman"/>
                <w:color w:val="000000"/>
                <w:sz w:val="28"/>
                <w:szCs w:val="28"/>
              </w:rPr>
              <w:t>Кочковский</w:t>
            </w:r>
            <w:proofErr w:type="spellEnd"/>
            <w:r w:rsidRPr="00972B27">
              <w:rPr>
                <w:rFonts w:ascii="Times New Roman" w:eastAsia="Times New Roman" w:hAnsi="Times New Roman" w:cs="Times New Roman"/>
                <w:color w:val="000000"/>
                <w:sz w:val="28"/>
                <w:szCs w:val="28"/>
              </w:rPr>
              <w:t xml:space="preserve"> район, село Кочки, улица Революционная, дом 35</w:t>
            </w:r>
          </w:p>
        </w:tc>
        <w:tc>
          <w:tcPr>
            <w:tcW w:w="2038" w:type="dxa"/>
            <w:tcBorders>
              <w:top w:val="nil"/>
              <w:left w:val="nil"/>
              <w:bottom w:val="single" w:sz="4" w:space="0" w:color="auto"/>
              <w:right w:val="single" w:sz="4" w:space="0" w:color="auto"/>
            </w:tcBorders>
            <w:shd w:val="clear" w:color="auto" w:fill="auto"/>
            <w:hideMark/>
          </w:tcPr>
          <w:p w14:paraId="4310521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Л017-01125-54/00391399</w:t>
            </w:r>
          </w:p>
        </w:tc>
        <w:tc>
          <w:tcPr>
            <w:tcW w:w="1476" w:type="dxa"/>
            <w:tcBorders>
              <w:top w:val="nil"/>
              <w:left w:val="nil"/>
              <w:bottom w:val="single" w:sz="4" w:space="0" w:color="auto"/>
              <w:right w:val="single" w:sz="4" w:space="0" w:color="auto"/>
            </w:tcBorders>
            <w:shd w:val="clear" w:color="auto" w:fill="auto"/>
            <w:hideMark/>
          </w:tcPr>
          <w:p w14:paraId="6429B81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10.05.2016</w:t>
            </w:r>
          </w:p>
        </w:tc>
        <w:tc>
          <w:tcPr>
            <w:tcW w:w="1576" w:type="dxa"/>
            <w:tcBorders>
              <w:top w:val="nil"/>
              <w:left w:val="nil"/>
              <w:bottom w:val="single" w:sz="4" w:space="0" w:color="auto"/>
              <w:right w:val="single" w:sz="4" w:space="0" w:color="auto"/>
            </w:tcBorders>
            <w:shd w:val="clear" w:color="auto" w:fill="auto"/>
            <w:hideMark/>
          </w:tcPr>
          <w:p w14:paraId="2F87F04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FBDE40F" w14:textId="77777777" w:rsidTr="009661E0">
        <w:trPr>
          <w:trHeight w:val="750"/>
        </w:trPr>
        <w:tc>
          <w:tcPr>
            <w:tcW w:w="9825" w:type="dxa"/>
            <w:gridSpan w:val="5"/>
            <w:tcBorders>
              <w:top w:val="single" w:sz="4" w:space="0" w:color="auto"/>
              <w:left w:val="single" w:sz="4" w:space="0" w:color="auto"/>
              <w:bottom w:val="single" w:sz="4" w:space="0" w:color="auto"/>
              <w:right w:val="single" w:sz="4" w:space="0" w:color="000000"/>
            </w:tcBorders>
          </w:tcPr>
          <w:p w14:paraId="21233BE7"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«Краснозерская центральная районная больница»</w:t>
            </w:r>
          </w:p>
        </w:tc>
      </w:tr>
      <w:tr w:rsidR="009661E0" w:rsidRPr="00972B27" w14:paraId="7CBB2BA1" w14:textId="77777777" w:rsidTr="0062110C">
        <w:trPr>
          <w:trHeight w:val="600"/>
        </w:trPr>
        <w:tc>
          <w:tcPr>
            <w:tcW w:w="753" w:type="dxa"/>
            <w:tcBorders>
              <w:top w:val="nil"/>
              <w:left w:val="single" w:sz="4" w:space="0" w:color="auto"/>
              <w:bottom w:val="single" w:sz="4" w:space="0" w:color="auto"/>
              <w:right w:val="single" w:sz="4" w:space="0" w:color="auto"/>
            </w:tcBorders>
          </w:tcPr>
          <w:p w14:paraId="12E2F6C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p>
        </w:tc>
        <w:tc>
          <w:tcPr>
            <w:tcW w:w="3982" w:type="dxa"/>
            <w:tcBorders>
              <w:top w:val="nil"/>
              <w:left w:val="single" w:sz="4" w:space="0" w:color="auto"/>
              <w:bottom w:val="single" w:sz="4" w:space="0" w:color="auto"/>
              <w:right w:val="single" w:sz="4" w:space="0" w:color="auto"/>
            </w:tcBorders>
            <w:shd w:val="clear" w:color="auto" w:fill="auto"/>
            <w:hideMark/>
          </w:tcPr>
          <w:p w14:paraId="2823112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632902, Новосибирская область, </w:t>
            </w:r>
            <w:proofErr w:type="spellStart"/>
            <w:r w:rsidRPr="00972B27">
              <w:rPr>
                <w:rFonts w:ascii="Times New Roman" w:eastAsia="Times New Roman" w:hAnsi="Times New Roman" w:cs="Times New Roman"/>
                <w:color w:val="000000"/>
                <w:sz w:val="28"/>
                <w:szCs w:val="28"/>
              </w:rPr>
              <w:t>Красноозерский</w:t>
            </w:r>
            <w:proofErr w:type="spellEnd"/>
            <w:r w:rsidRPr="00972B27">
              <w:rPr>
                <w:rFonts w:ascii="Times New Roman" w:eastAsia="Times New Roman" w:hAnsi="Times New Roman" w:cs="Times New Roman"/>
                <w:color w:val="000000"/>
                <w:sz w:val="28"/>
                <w:szCs w:val="28"/>
              </w:rPr>
              <w:t xml:space="preserve"> район, р. п. Краснозерское, улица Ленина, дом 81</w:t>
            </w:r>
          </w:p>
        </w:tc>
        <w:tc>
          <w:tcPr>
            <w:tcW w:w="2038" w:type="dxa"/>
            <w:tcBorders>
              <w:top w:val="nil"/>
              <w:left w:val="nil"/>
              <w:bottom w:val="single" w:sz="4" w:space="0" w:color="auto"/>
              <w:right w:val="single" w:sz="4" w:space="0" w:color="auto"/>
            </w:tcBorders>
            <w:shd w:val="clear" w:color="auto" w:fill="auto"/>
            <w:hideMark/>
          </w:tcPr>
          <w:p w14:paraId="6455061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Л017-01125-54/00391389</w:t>
            </w:r>
          </w:p>
        </w:tc>
        <w:tc>
          <w:tcPr>
            <w:tcW w:w="1476" w:type="dxa"/>
            <w:tcBorders>
              <w:top w:val="nil"/>
              <w:left w:val="nil"/>
              <w:bottom w:val="single" w:sz="4" w:space="0" w:color="auto"/>
              <w:right w:val="single" w:sz="4" w:space="0" w:color="auto"/>
            </w:tcBorders>
            <w:shd w:val="clear" w:color="auto" w:fill="auto"/>
            <w:hideMark/>
          </w:tcPr>
          <w:p w14:paraId="2CD777C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04.04.2016</w:t>
            </w:r>
          </w:p>
        </w:tc>
        <w:tc>
          <w:tcPr>
            <w:tcW w:w="1576" w:type="dxa"/>
            <w:tcBorders>
              <w:top w:val="nil"/>
              <w:left w:val="nil"/>
              <w:bottom w:val="single" w:sz="4" w:space="0" w:color="auto"/>
              <w:right w:val="single" w:sz="4" w:space="0" w:color="auto"/>
            </w:tcBorders>
            <w:shd w:val="clear" w:color="auto" w:fill="auto"/>
            <w:hideMark/>
          </w:tcPr>
          <w:p w14:paraId="611BA5F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298E43B6" w14:textId="77777777" w:rsidTr="009661E0">
        <w:trPr>
          <w:trHeight w:val="795"/>
        </w:trPr>
        <w:tc>
          <w:tcPr>
            <w:tcW w:w="9825" w:type="dxa"/>
            <w:gridSpan w:val="5"/>
            <w:tcBorders>
              <w:top w:val="single" w:sz="4" w:space="0" w:color="auto"/>
              <w:left w:val="single" w:sz="4" w:space="0" w:color="auto"/>
              <w:bottom w:val="single" w:sz="4" w:space="0" w:color="auto"/>
              <w:right w:val="single" w:sz="4" w:space="0" w:color="000000"/>
            </w:tcBorders>
          </w:tcPr>
          <w:p w14:paraId="3385A817"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«Купинская центральная районная больница»</w:t>
            </w:r>
          </w:p>
        </w:tc>
      </w:tr>
      <w:tr w:rsidR="009661E0" w:rsidRPr="00972B27" w14:paraId="2F46BF4D" w14:textId="77777777" w:rsidTr="0062110C">
        <w:trPr>
          <w:trHeight w:val="600"/>
        </w:trPr>
        <w:tc>
          <w:tcPr>
            <w:tcW w:w="753" w:type="dxa"/>
            <w:tcBorders>
              <w:top w:val="nil"/>
              <w:left w:val="single" w:sz="4" w:space="0" w:color="auto"/>
              <w:bottom w:val="single" w:sz="4" w:space="0" w:color="auto"/>
              <w:right w:val="single" w:sz="4" w:space="0" w:color="auto"/>
            </w:tcBorders>
          </w:tcPr>
          <w:p w14:paraId="51C8704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w:t>
            </w:r>
          </w:p>
        </w:tc>
        <w:tc>
          <w:tcPr>
            <w:tcW w:w="3982" w:type="dxa"/>
            <w:tcBorders>
              <w:top w:val="nil"/>
              <w:left w:val="single" w:sz="4" w:space="0" w:color="auto"/>
              <w:bottom w:val="single" w:sz="4" w:space="0" w:color="auto"/>
              <w:right w:val="single" w:sz="4" w:space="0" w:color="auto"/>
            </w:tcBorders>
            <w:shd w:val="clear" w:color="auto" w:fill="auto"/>
            <w:hideMark/>
          </w:tcPr>
          <w:p w14:paraId="1188923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632735, Новосибирская область, </w:t>
            </w:r>
            <w:proofErr w:type="spellStart"/>
            <w:r w:rsidRPr="00972B27">
              <w:rPr>
                <w:rFonts w:ascii="Times New Roman" w:eastAsia="Times New Roman" w:hAnsi="Times New Roman" w:cs="Times New Roman"/>
                <w:color w:val="000000"/>
                <w:sz w:val="28"/>
                <w:szCs w:val="28"/>
              </w:rPr>
              <w:t>Купинский</w:t>
            </w:r>
            <w:proofErr w:type="spellEnd"/>
            <w:r w:rsidRPr="00972B27">
              <w:rPr>
                <w:rFonts w:ascii="Times New Roman" w:eastAsia="Times New Roman" w:hAnsi="Times New Roman" w:cs="Times New Roman"/>
                <w:color w:val="000000"/>
                <w:sz w:val="28"/>
                <w:szCs w:val="28"/>
              </w:rPr>
              <w:t xml:space="preserve"> район, город Купино, улица Лесная, дом 1</w:t>
            </w:r>
          </w:p>
        </w:tc>
        <w:tc>
          <w:tcPr>
            <w:tcW w:w="2038" w:type="dxa"/>
            <w:tcBorders>
              <w:top w:val="nil"/>
              <w:left w:val="nil"/>
              <w:bottom w:val="single" w:sz="4" w:space="0" w:color="auto"/>
              <w:right w:val="single" w:sz="4" w:space="0" w:color="auto"/>
            </w:tcBorders>
            <w:shd w:val="clear" w:color="auto" w:fill="auto"/>
            <w:hideMark/>
          </w:tcPr>
          <w:p w14:paraId="3F5D03F8"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Л017-01125-54/00390923</w:t>
            </w:r>
          </w:p>
        </w:tc>
        <w:tc>
          <w:tcPr>
            <w:tcW w:w="1476" w:type="dxa"/>
            <w:tcBorders>
              <w:top w:val="nil"/>
              <w:left w:val="nil"/>
              <w:bottom w:val="single" w:sz="4" w:space="0" w:color="auto"/>
              <w:right w:val="single" w:sz="4" w:space="0" w:color="auto"/>
            </w:tcBorders>
            <w:shd w:val="clear" w:color="auto" w:fill="auto"/>
            <w:hideMark/>
          </w:tcPr>
          <w:p w14:paraId="6E6E145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27.12.2013</w:t>
            </w:r>
          </w:p>
        </w:tc>
        <w:tc>
          <w:tcPr>
            <w:tcW w:w="1576" w:type="dxa"/>
            <w:tcBorders>
              <w:top w:val="nil"/>
              <w:left w:val="nil"/>
              <w:bottom w:val="single" w:sz="4" w:space="0" w:color="auto"/>
              <w:right w:val="single" w:sz="4" w:space="0" w:color="auto"/>
            </w:tcBorders>
            <w:shd w:val="clear" w:color="auto" w:fill="auto"/>
            <w:hideMark/>
          </w:tcPr>
          <w:p w14:paraId="100F1FE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67B14020" w14:textId="77777777" w:rsidTr="009661E0">
        <w:trPr>
          <w:trHeight w:val="705"/>
        </w:trPr>
        <w:tc>
          <w:tcPr>
            <w:tcW w:w="9825" w:type="dxa"/>
            <w:gridSpan w:val="5"/>
            <w:tcBorders>
              <w:top w:val="single" w:sz="4" w:space="0" w:color="auto"/>
              <w:left w:val="single" w:sz="4" w:space="0" w:color="auto"/>
              <w:bottom w:val="single" w:sz="4" w:space="0" w:color="auto"/>
              <w:right w:val="single" w:sz="4" w:space="0" w:color="000000"/>
            </w:tcBorders>
          </w:tcPr>
          <w:p w14:paraId="4825A82A"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«Кыштовская центральная районная больница»</w:t>
            </w:r>
          </w:p>
        </w:tc>
      </w:tr>
      <w:tr w:rsidR="009661E0" w:rsidRPr="00972B27" w14:paraId="395866EB" w14:textId="77777777" w:rsidTr="0062110C">
        <w:trPr>
          <w:trHeight w:val="600"/>
        </w:trPr>
        <w:tc>
          <w:tcPr>
            <w:tcW w:w="753" w:type="dxa"/>
            <w:tcBorders>
              <w:top w:val="nil"/>
              <w:left w:val="single" w:sz="4" w:space="0" w:color="auto"/>
              <w:bottom w:val="single" w:sz="4" w:space="0" w:color="auto"/>
              <w:right w:val="single" w:sz="4" w:space="0" w:color="auto"/>
            </w:tcBorders>
          </w:tcPr>
          <w:p w14:paraId="15F608E8"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46</w:t>
            </w:r>
          </w:p>
        </w:tc>
        <w:tc>
          <w:tcPr>
            <w:tcW w:w="3982" w:type="dxa"/>
            <w:tcBorders>
              <w:top w:val="nil"/>
              <w:left w:val="single" w:sz="4" w:space="0" w:color="auto"/>
              <w:bottom w:val="single" w:sz="4" w:space="0" w:color="auto"/>
              <w:right w:val="single" w:sz="4" w:space="0" w:color="auto"/>
            </w:tcBorders>
            <w:shd w:val="clear" w:color="auto" w:fill="auto"/>
            <w:hideMark/>
          </w:tcPr>
          <w:p w14:paraId="1AC07AB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632270, Новосибирская область, </w:t>
            </w:r>
            <w:proofErr w:type="spellStart"/>
            <w:r w:rsidRPr="00972B27">
              <w:rPr>
                <w:rFonts w:ascii="Times New Roman" w:eastAsia="Times New Roman" w:hAnsi="Times New Roman" w:cs="Times New Roman"/>
                <w:color w:val="000000"/>
                <w:sz w:val="28"/>
                <w:szCs w:val="28"/>
              </w:rPr>
              <w:t>Кыштовский</w:t>
            </w:r>
            <w:proofErr w:type="spellEnd"/>
            <w:r w:rsidRPr="00972B27">
              <w:rPr>
                <w:rFonts w:ascii="Times New Roman" w:eastAsia="Times New Roman" w:hAnsi="Times New Roman" w:cs="Times New Roman"/>
                <w:color w:val="000000"/>
                <w:sz w:val="28"/>
                <w:szCs w:val="28"/>
              </w:rPr>
              <w:t xml:space="preserve"> район, село Кыштовка, улица Роща, дом 10</w:t>
            </w:r>
          </w:p>
        </w:tc>
        <w:tc>
          <w:tcPr>
            <w:tcW w:w="2038" w:type="dxa"/>
            <w:tcBorders>
              <w:top w:val="nil"/>
              <w:left w:val="nil"/>
              <w:bottom w:val="single" w:sz="4" w:space="0" w:color="auto"/>
              <w:right w:val="single" w:sz="4" w:space="0" w:color="auto"/>
            </w:tcBorders>
            <w:shd w:val="clear" w:color="auto" w:fill="auto"/>
            <w:hideMark/>
          </w:tcPr>
          <w:p w14:paraId="6531389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Л017-01125-54/00143163</w:t>
            </w:r>
          </w:p>
        </w:tc>
        <w:tc>
          <w:tcPr>
            <w:tcW w:w="1476" w:type="dxa"/>
            <w:tcBorders>
              <w:top w:val="nil"/>
              <w:left w:val="nil"/>
              <w:bottom w:val="single" w:sz="4" w:space="0" w:color="auto"/>
              <w:right w:val="single" w:sz="4" w:space="0" w:color="auto"/>
            </w:tcBorders>
            <w:shd w:val="clear" w:color="auto" w:fill="auto"/>
            <w:hideMark/>
          </w:tcPr>
          <w:p w14:paraId="2C54DED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17.03.2014</w:t>
            </w:r>
          </w:p>
        </w:tc>
        <w:tc>
          <w:tcPr>
            <w:tcW w:w="1576" w:type="dxa"/>
            <w:tcBorders>
              <w:top w:val="nil"/>
              <w:left w:val="nil"/>
              <w:bottom w:val="single" w:sz="4" w:space="0" w:color="auto"/>
              <w:right w:val="single" w:sz="4" w:space="0" w:color="auto"/>
            </w:tcBorders>
            <w:shd w:val="clear" w:color="auto" w:fill="auto"/>
            <w:hideMark/>
          </w:tcPr>
          <w:p w14:paraId="4EF5736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036239CD" w14:textId="77777777" w:rsidTr="009661E0">
        <w:trPr>
          <w:trHeight w:val="675"/>
        </w:trPr>
        <w:tc>
          <w:tcPr>
            <w:tcW w:w="9825" w:type="dxa"/>
            <w:gridSpan w:val="5"/>
            <w:tcBorders>
              <w:top w:val="single" w:sz="4" w:space="0" w:color="auto"/>
              <w:left w:val="single" w:sz="4" w:space="0" w:color="auto"/>
              <w:bottom w:val="single" w:sz="4" w:space="0" w:color="auto"/>
              <w:right w:val="single" w:sz="4" w:space="0" w:color="000000"/>
            </w:tcBorders>
          </w:tcPr>
          <w:p w14:paraId="0F7129EE"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«Маслянинская центральная районная больница»</w:t>
            </w:r>
          </w:p>
        </w:tc>
      </w:tr>
      <w:tr w:rsidR="009661E0" w:rsidRPr="00972B27" w14:paraId="359AFED7" w14:textId="77777777" w:rsidTr="0062110C">
        <w:trPr>
          <w:trHeight w:val="600"/>
        </w:trPr>
        <w:tc>
          <w:tcPr>
            <w:tcW w:w="753" w:type="dxa"/>
            <w:tcBorders>
              <w:top w:val="nil"/>
              <w:left w:val="single" w:sz="4" w:space="0" w:color="auto"/>
              <w:bottom w:val="single" w:sz="4" w:space="0" w:color="auto"/>
              <w:right w:val="single" w:sz="4" w:space="0" w:color="auto"/>
            </w:tcBorders>
          </w:tcPr>
          <w:p w14:paraId="6A5012A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w:t>
            </w:r>
          </w:p>
        </w:tc>
        <w:tc>
          <w:tcPr>
            <w:tcW w:w="3982" w:type="dxa"/>
            <w:tcBorders>
              <w:top w:val="nil"/>
              <w:left w:val="single" w:sz="4" w:space="0" w:color="auto"/>
              <w:bottom w:val="single" w:sz="4" w:space="0" w:color="auto"/>
              <w:right w:val="single" w:sz="4" w:space="0" w:color="auto"/>
            </w:tcBorders>
            <w:shd w:val="clear" w:color="auto" w:fill="auto"/>
            <w:hideMark/>
          </w:tcPr>
          <w:p w14:paraId="1CE7D4A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633561, Новосибирская область, </w:t>
            </w:r>
            <w:proofErr w:type="spellStart"/>
            <w:r w:rsidRPr="00972B27">
              <w:rPr>
                <w:rFonts w:ascii="Times New Roman" w:eastAsia="Times New Roman" w:hAnsi="Times New Roman" w:cs="Times New Roman"/>
                <w:color w:val="000000"/>
                <w:sz w:val="28"/>
                <w:szCs w:val="28"/>
              </w:rPr>
              <w:t>р.п</w:t>
            </w:r>
            <w:proofErr w:type="spellEnd"/>
            <w:r w:rsidRPr="00972B27">
              <w:rPr>
                <w:rFonts w:ascii="Times New Roman" w:eastAsia="Times New Roman" w:hAnsi="Times New Roman" w:cs="Times New Roman"/>
                <w:color w:val="000000"/>
                <w:sz w:val="28"/>
                <w:szCs w:val="28"/>
              </w:rPr>
              <w:t>. Маслянино, улица Больничная, дом 2</w:t>
            </w:r>
          </w:p>
        </w:tc>
        <w:tc>
          <w:tcPr>
            <w:tcW w:w="2038" w:type="dxa"/>
            <w:tcBorders>
              <w:top w:val="nil"/>
              <w:left w:val="nil"/>
              <w:bottom w:val="single" w:sz="4" w:space="0" w:color="auto"/>
              <w:right w:val="single" w:sz="4" w:space="0" w:color="auto"/>
            </w:tcBorders>
            <w:shd w:val="clear" w:color="auto" w:fill="auto"/>
            <w:hideMark/>
          </w:tcPr>
          <w:p w14:paraId="04D5D18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Л017-01125-54/00390910</w:t>
            </w:r>
          </w:p>
        </w:tc>
        <w:tc>
          <w:tcPr>
            <w:tcW w:w="1476" w:type="dxa"/>
            <w:tcBorders>
              <w:top w:val="nil"/>
              <w:left w:val="nil"/>
              <w:bottom w:val="single" w:sz="4" w:space="0" w:color="auto"/>
              <w:right w:val="single" w:sz="4" w:space="0" w:color="auto"/>
            </w:tcBorders>
            <w:shd w:val="clear" w:color="auto" w:fill="auto"/>
            <w:hideMark/>
          </w:tcPr>
          <w:p w14:paraId="19D4E19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16.12.2013</w:t>
            </w:r>
          </w:p>
        </w:tc>
        <w:tc>
          <w:tcPr>
            <w:tcW w:w="1576" w:type="dxa"/>
            <w:tcBorders>
              <w:top w:val="nil"/>
              <w:left w:val="nil"/>
              <w:bottom w:val="single" w:sz="4" w:space="0" w:color="auto"/>
              <w:right w:val="single" w:sz="4" w:space="0" w:color="auto"/>
            </w:tcBorders>
            <w:shd w:val="clear" w:color="auto" w:fill="auto"/>
            <w:hideMark/>
          </w:tcPr>
          <w:p w14:paraId="16E04A9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307BDA07" w14:textId="77777777" w:rsidTr="009661E0">
        <w:trPr>
          <w:trHeight w:val="660"/>
        </w:trPr>
        <w:tc>
          <w:tcPr>
            <w:tcW w:w="9825" w:type="dxa"/>
            <w:gridSpan w:val="5"/>
            <w:tcBorders>
              <w:top w:val="single" w:sz="4" w:space="0" w:color="auto"/>
              <w:left w:val="single" w:sz="4" w:space="0" w:color="auto"/>
              <w:bottom w:val="single" w:sz="4" w:space="0" w:color="auto"/>
              <w:right w:val="single" w:sz="4" w:space="0" w:color="000000"/>
            </w:tcBorders>
          </w:tcPr>
          <w:p w14:paraId="162F527A" w14:textId="77777777" w:rsidR="009661E0" w:rsidRPr="00972B27" w:rsidRDefault="009661E0"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«Мошковская центральная районная больница»</w:t>
            </w:r>
          </w:p>
        </w:tc>
      </w:tr>
      <w:tr w:rsidR="009661E0" w:rsidRPr="00972B27" w14:paraId="1B7DC2E0" w14:textId="77777777" w:rsidTr="0062110C">
        <w:trPr>
          <w:trHeight w:val="600"/>
        </w:trPr>
        <w:tc>
          <w:tcPr>
            <w:tcW w:w="753" w:type="dxa"/>
            <w:tcBorders>
              <w:top w:val="single" w:sz="4" w:space="0" w:color="auto"/>
              <w:left w:val="single" w:sz="4" w:space="0" w:color="auto"/>
              <w:bottom w:val="single" w:sz="4" w:space="0" w:color="auto"/>
              <w:right w:val="single" w:sz="4" w:space="0" w:color="auto"/>
            </w:tcBorders>
          </w:tcPr>
          <w:p w14:paraId="1A6811D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w:t>
            </w:r>
          </w:p>
        </w:tc>
        <w:tc>
          <w:tcPr>
            <w:tcW w:w="3982" w:type="dxa"/>
            <w:tcBorders>
              <w:top w:val="single" w:sz="4" w:space="0" w:color="auto"/>
              <w:left w:val="single" w:sz="4" w:space="0" w:color="auto"/>
              <w:bottom w:val="single" w:sz="4" w:space="0" w:color="auto"/>
              <w:right w:val="single" w:sz="4" w:space="0" w:color="auto"/>
            </w:tcBorders>
            <w:shd w:val="clear" w:color="auto" w:fill="auto"/>
            <w:hideMark/>
          </w:tcPr>
          <w:p w14:paraId="2582248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633131, Новосибирская область, </w:t>
            </w:r>
            <w:proofErr w:type="spellStart"/>
            <w:r w:rsidRPr="00972B27">
              <w:rPr>
                <w:rFonts w:ascii="Times New Roman" w:eastAsia="Times New Roman" w:hAnsi="Times New Roman" w:cs="Times New Roman"/>
                <w:color w:val="000000"/>
                <w:sz w:val="28"/>
                <w:szCs w:val="28"/>
              </w:rPr>
              <w:t>Мошковский</w:t>
            </w:r>
            <w:proofErr w:type="spellEnd"/>
            <w:r w:rsidRPr="00972B27">
              <w:rPr>
                <w:rFonts w:ascii="Times New Roman" w:eastAsia="Times New Roman" w:hAnsi="Times New Roman" w:cs="Times New Roman"/>
                <w:color w:val="000000"/>
                <w:sz w:val="28"/>
                <w:szCs w:val="28"/>
              </w:rPr>
              <w:t xml:space="preserve"> район, р. п. Мошково, улица М. Горького, дом 23</w:t>
            </w:r>
          </w:p>
        </w:tc>
        <w:tc>
          <w:tcPr>
            <w:tcW w:w="2038" w:type="dxa"/>
            <w:tcBorders>
              <w:top w:val="single" w:sz="4" w:space="0" w:color="auto"/>
              <w:left w:val="nil"/>
              <w:bottom w:val="single" w:sz="4" w:space="0" w:color="auto"/>
              <w:right w:val="single" w:sz="4" w:space="0" w:color="auto"/>
            </w:tcBorders>
            <w:shd w:val="clear" w:color="auto" w:fill="auto"/>
            <w:hideMark/>
          </w:tcPr>
          <w:p w14:paraId="0CC00F5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Л017-01125-54/00390919</w:t>
            </w:r>
          </w:p>
        </w:tc>
        <w:tc>
          <w:tcPr>
            <w:tcW w:w="1476" w:type="dxa"/>
            <w:tcBorders>
              <w:top w:val="single" w:sz="4" w:space="0" w:color="auto"/>
              <w:left w:val="nil"/>
              <w:bottom w:val="single" w:sz="4" w:space="0" w:color="auto"/>
              <w:right w:val="single" w:sz="4" w:space="0" w:color="auto"/>
            </w:tcBorders>
            <w:shd w:val="clear" w:color="auto" w:fill="auto"/>
            <w:hideMark/>
          </w:tcPr>
          <w:p w14:paraId="3F1903E0"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26.12.2013</w:t>
            </w:r>
          </w:p>
        </w:tc>
        <w:tc>
          <w:tcPr>
            <w:tcW w:w="1576" w:type="dxa"/>
            <w:tcBorders>
              <w:top w:val="single" w:sz="4" w:space="0" w:color="auto"/>
              <w:left w:val="nil"/>
              <w:bottom w:val="single" w:sz="4" w:space="0" w:color="auto"/>
              <w:right w:val="single" w:sz="4" w:space="0" w:color="auto"/>
            </w:tcBorders>
            <w:shd w:val="clear" w:color="auto" w:fill="auto"/>
            <w:hideMark/>
          </w:tcPr>
          <w:p w14:paraId="3DB6739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5B5052" w:rsidRPr="00972B27" w14:paraId="04ACA724" w14:textId="77777777" w:rsidTr="008E782F">
        <w:trPr>
          <w:trHeight w:val="765"/>
        </w:trPr>
        <w:tc>
          <w:tcPr>
            <w:tcW w:w="9825" w:type="dxa"/>
            <w:gridSpan w:val="5"/>
            <w:tcBorders>
              <w:top w:val="single" w:sz="4" w:space="0" w:color="auto"/>
              <w:left w:val="single" w:sz="4" w:space="0" w:color="auto"/>
              <w:bottom w:val="single" w:sz="4" w:space="0" w:color="auto"/>
              <w:right w:val="single" w:sz="4" w:space="0" w:color="000000"/>
            </w:tcBorders>
          </w:tcPr>
          <w:p w14:paraId="42A9BC61" w14:textId="77777777" w:rsidR="005B5052" w:rsidRPr="00972B27" w:rsidRDefault="005B5052"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«Северная центральная районная больница»</w:t>
            </w:r>
          </w:p>
        </w:tc>
      </w:tr>
      <w:tr w:rsidR="009661E0" w:rsidRPr="00972B27" w14:paraId="6109211A" w14:textId="77777777" w:rsidTr="0062110C">
        <w:trPr>
          <w:trHeight w:val="600"/>
        </w:trPr>
        <w:tc>
          <w:tcPr>
            <w:tcW w:w="753" w:type="dxa"/>
            <w:tcBorders>
              <w:top w:val="nil"/>
              <w:left w:val="single" w:sz="4" w:space="0" w:color="auto"/>
              <w:bottom w:val="single" w:sz="4" w:space="0" w:color="auto"/>
              <w:right w:val="single" w:sz="4" w:space="0" w:color="auto"/>
            </w:tcBorders>
          </w:tcPr>
          <w:p w14:paraId="6E94B1A5"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49</w:t>
            </w:r>
          </w:p>
        </w:tc>
        <w:tc>
          <w:tcPr>
            <w:tcW w:w="3982" w:type="dxa"/>
            <w:tcBorders>
              <w:top w:val="nil"/>
              <w:left w:val="single" w:sz="4" w:space="0" w:color="auto"/>
              <w:bottom w:val="single" w:sz="4" w:space="0" w:color="auto"/>
              <w:right w:val="single" w:sz="4" w:space="0" w:color="auto"/>
            </w:tcBorders>
            <w:shd w:val="clear" w:color="auto" w:fill="auto"/>
            <w:hideMark/>
          </w:tcPr>
          <w:p w14:paraId="596FEF2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630080, Новосибирская область, Северный район, село Северное, улица Ленина, дом 30</w:t>
            </w:r>
          </w:p>
        </w:tc>
        <w:tc>
          <w:tcPr>
            <w:tcW w:w="2038" w:type="dxa"/>
            <w:tcBorders>
              <w:top w:val="nil"/>
              <w:left w:val="nil"/>
              <w:bottom w:val="single" w:sz="4" w:space="0" w:color="auto"/>
              <w:right w:val="single" w:sz="4" w:space="0" w:color="auto"/>
            </w:tcBorders>
            <w:shd w:val="clear" w:color="auto" w:fill="auto"/>
            <w:hideMark/>
          </w:tcPr>
          <w:p w14:paraId="3637119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Л017-01125-54/00390908</w:t>
            </w:r>
          </w:p>
        </w:tc>
        <w:tc>
          <w:tcPr>
            <w:tcW w:w="1476" w:type="dxa"/>
            <w:tcBorders>
              <w:top w:val="nil"/>
              <w:left w:val="nil"/>
              <w:bottom w:val="single" w:sz="4" w:space="0" w:color="auto"/>
              <w:right w:val="single" w:sz="4" w:space="0" w:color="auto"/>
            </w:tcBorders>
            <w:shd w:val="clear" w:color="auto" w:fill="auto"/>
            <w:hideMark/>
          </w:tcPr>
          <w:p w14:paraId="79A9FCC8"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06.12.2013</w:t>
            </w:r>
          </w:p>
        </w:tc>
        <w:tc>
          <w:tcPr>
            <w:tcW w:w="1576" w:type="dxa"/>
            <w:tcBorders>
              <w:top w:val="nil"/>
              <w:left w:val="nil"/>
              <w:bottom w:val="single" w:sz="4" w:space="0" w:color="auto"/>
              <w:right w:val="single" w:sz="4" w:space="0" w:color="auto"/>
            </w:tcBorders>
            <w:shd w:val="clear" w:color="auto" w:fill="auto"/>
            <w:hideMark/>
          </w:tcPr>
          <w:p w14:paraId="0953705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5B5052" w:rsidRPr="00972B27" w14:paraId="7C87463A" w14:textId="77777777" w:rsidTr="008E782F">
        <w:trPr>
          <w:trHeight w:val="825"/>
        </w:trPr>
        <w:tc>
          <w:tcPr>
            <w:tcW w:w="9825" w:type="dxa"/>
            <w:gridSpan w:val="5"/>
            <w:tcBorders>
              <w:top w:val="single" w:sz="4" w:space="0" w:color="auto"/>
              <w:left w:val="single" w:sz="4" w:space="0" w:color="auto"/>
              <w:bottom w:val="single" w:sz="4" w:space="0" w:color="auto"/>
              <w:right w:val="single" w:sz="4" w:space="0" w:color="000000"/>
            </w:tcBorders>
          </w:tcPr>
          <w:p w14:paraId="3647D370" w14:textId="77777777" w:rsidR="005B5052" w:rsidRPr="00972B27" w:rsidRDefault="005B5052"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«Татарская центральная районная больница имени 70-летия Новосибирской области»</w:t>
            </w:r>
          </w:p>
        </w:tc>
      </w:tr>
      <w:tr w:rsidR="009661E0" w:rsidRPr="00972B27" w14:paraId="70E6DE92" w14:textId="77777777" w:rsidTr="0062110C">
        <w:trPr>
          <w:trHeight w:val="600"/>
        </w:trPr>
        <w:tc>
          <w:tcPr>
            <w:tcW w:w="753" w:type="dxa"/>
            <w:tcBorders>
              <w:top w:val="nil"/>
              <w:left w:val="single" w:sz="4" w:space="0" w:color="auto"/>
              <w:bottom w:val="single" w:sz="4" w:space="0" w:color="auto"/>
              <w:right w:val="single" w:sz="4" w:space="0" w:color="auto"/>
            </w:tcBorders>
          </w:tcPr>
          <w:p w14:paraId="6C9E1767"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p>
        </w:tc>
        <w:tc>
          <w:tcPr>
            <w:tcW w:w="3982" w:type="dxa"/>
            <w:tcBorders>
              <w:top w:val="nil"/>
              <w:left w:val="single" w:sz="4" w:space="0" w:color="auto"/>
              <w:bottom w:val="single" w:sz="4" w:space="0" w:color="auto"/>
              <w:right w:val="single" w:sz="4" w:space="0" w:color="auto"/>
            </w:tcBorders>
            <w:shd w:val="clear" w:color="auto" w:fill="auto"/>
            <w:hideMark/>
          </w:tcPr>
          <w:p w14:paraId="07F4BFD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632126, Новосибирская область, город Татарск, улица Смирновская, дом 109</w:t>
            </w:r>
          </w:p>
        </w:tc>
        <w:tc>
          <w:tcPr>
            <w:tcW w:w="2038" w:type="dxa"/>
            <w:tcBorders>
              <w:top w:val="nil"/>
              <w:left w:val="nil"/>
              <w:bottom w:val="single" w:sz="4" w:space="0" w:color="auto"/>
              <w:right w:val="single" w:sz="4" w:space="0" w:color="auto"/>
            </w:tcBorders>
            <w:shd w:val="clear" w:color="auto" w:fill="auto"/>
            <w:hideMark/>
          </w:tcPr>
          <w:p w14:paraId="53701A2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Л017-01125-54/00146873</w:t>
            </w:r>
          </w:p>
        </w:tc>
        <w:tc>
          <w:tcPr>
            <w:tcW w:w="1476" w:type="dxa"/>
            <w:tcBorders>
              <w:top w:val="nil"/>
              <w:left w:val="nil"/>
              <w:bottom w:val="single" w:sz="4" w:space="0" w:color="auto"/>
              <w:right w:val="single" w:sz="4" w:space="0" w:color="auto"/>
            </w:tcBorders>
            <w:shd w:val="clear" w:color="auto" w:fill="auto"/>
            <w:hideMark/>
          </w:tcPr>
          <w:p w14:paraId="0EA7565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15.02.2018</w:t>
            </w:r>
          </w:p>
        </w:tc>
        <w:tc>
          <w:tcPr>
            <w:tcW w:w="1576" w:type="dxa"/>
            <w:tcBorders>
              <w:top w:val="nil"/>
              <w:left w:val="nil"/>
              <w:bottom w:val="single" w:sz="4" w:space="0" w:color="auto"/>
              <w:right w:val="single" w:sz="4" w:space="0" w:color="auto"/>
            </w:tcBorders>
            <w:shd w:val="clear" w:color="auto" w:fill="auto"/>
            <w:hideMark/>
          </w:tcPr>
          <w:p w14:paraId="44A7B566"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5B5052" w:rsidRPr="00972B27" w14:paraId="5CB12E83" w14:textId="77777777" w:rsidTr="008E782F">
        <w:trPr>
          <w:trHeight w:val="765"/>
        </w:trPr>
        <w:tc>
          <w:tcPr>
            <w:tcW w:w="9825" w:type="dxa"/>
            <w:gridSpan w:val="5"/>
            <w:tcBorders>
              <w:top w:val="single" w:sz="4" w:space="0" w:color="auto"/>
              <w:left w:val="single" w:sz="4" w:space="0" w:color="auto"/>
              <w:bottom w:val="single" w:sz="4" w:space="0" w:color="auto"/>
              <w:right w:val="single" w:sz="4" w:space="0" w:color="000000"/>
            </w:tcBorders>
          </w:tcPr>
          <w:p w14:paraId="63F5830B" w14:textId="77777777" w:rsidR="005B5052" w:rsidRPr="00972B27" w:rsidRDefault="005B5052"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«Убинская центральная районная больница»</w:t>
            </w:r>
          </w:p>
        </w:tc>
      </w:tr>
      <w:tr w:rsidR="009661E0" w:rsidRPr="00972B27" w14:paraId="6E7A33D2" w14:textId="77777777" w:rsidTr="0062110C">
        <w:trPr>
          <w:trHeight w:val="600"/>
        </w:trPr>
        <w:tc>
          <w:tcPr>
            <w:tcW w:w="753" w:type="dxa"/>
            <w:tcBorders>
              <w:top w:val="nil"/>
              <w:left w:val="single" w:sz="4" w:space="0" w:color="auto"/>
              <w:bottom w:val="single" w:sz="4" w:space="0" w:color="auto"/>
              <w:right w:val="single" w:sz="4" w:space="0" w:color="auto"/>
            </w:tcBorders>
          </w:tcPr>
          <w:p w14:paraId="1452388D"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w:t>
            </w:r>
          </w:p>
        </w:tc>
        <w:tc>
          <w:tcPr>
            <w:tcW w:w="3982" w:type="dxa"/>
            <w:tcBorders>
              <w:top w:val="nil"/>
              <w:left w:val="single" w:sz="4" w:space="0" w:color="auto"/>
              <w:bottom w:val="single" w:sz="4" w:space="0" w:color="auto"/>
              <w:right w:val="single" w:sz="4" w:space="0" w:color="auto"/>
            </w:tcBorders>
            <w:shd w:val="clear" w:color="auto" w:fill="auto"/>
            <w:hideMark/>
          </w:tcPr>
          <w:p w14:paraId="31502E5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632520, Новосибирская область, село Убинское, улица Ленина, дом 18</w:t>
            </w:r>
          </w:p>
        </w:tc>
        <w:tc>
          <w:tcPr>
            <w:tcW w:w="2038" w:type="dxa"/>
            <w:tcBorders>
              <w:top w:val="nil"/>
              <w:left w:val="nil"/>
              <w:bottom w:val="single" w:sz="4" w:space="0" w:color="auto"/>
              <w:right w:val="single" w:sz="4" w:space="0" w:color="auto"/>
            </w:tcBorders>
            <w:shd w:val="clear" w:color="auto" w:fill="auto"/>
            <w:hideMark/>
          </w:tcPr>
          <w:p w14:paraId="6C0EDDD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Л017-01125-54/00390915</w:t>
            </w:r>
          </w:p>
        </w:tc>
        <w:tc>
          <w:tcPr>
            <w:tcW w:w="1476" w:type="dxa"/>
            <w:tcBorders>
              <w:top w:val="nil"/>
              <w:left w:val="nil"/>
              <w:bottom w:val="single" w:sz="4" w:space="0" w:color="auto"/>
              <w:right w:val="single" w:sz="4" w:space="0" w:color="auto"/>
            </w:tcBorders>
            <w:shd w:val="clear" w:color="auto" w:fill="auto"/>
            <w:hideMark/>
          </w:tcPr>
          <w:p w14:paraId="1161E60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23.12.2013</w:t>
            </w:r>
          </w:p>
        </w:tc>
        <w:tc>
          <w:tcPr>
            <w:tcW w:w="1576" w:type="dxa"/>
            <w:tcBorders>
              <w:top w:val="nil"/>
              <w:left w:val="nil"/>
              <w:bottom w:val="single" w:sz="4" w:space="0" w:color="auto"/>
              <w:right w:val="single" w:sz="4" w:space="0" w:color="auto"/>
            </w:tcBorders>
            <w:shd w:val="clear" w:color="auto" w:fill="auto"/>
            <w:hideMark/>
          </w:tcPr>
          <w:p w14:paraId="73C1D7A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5B5052" w:rsidRPr="00972B27" w14:paraId="15126925" w14:textId="77777777" w:rsidTr="008E782F">
        <w:trPr>
          <w:trHeight w:val="720"/>
        </w:trPr>
        <w:tc>
          <w:tcPr>
            <w:tcW w:w="9825" w:type="dxa"/>
            <w:gridSpan w:val="5"/>
            <w:tcBorders>
              <w:top w:val="single" w:sz="4" w:space="0" w:color="auto"/>
              <w:left w:val="single" w:sz="4" w:space="0" w:color="auto"/>
              <w:bottom w:val="single" w:sz="4" w:space="0" w:color="auto"/>
              <w:right w:val="single" w:sz="4" w:space="0" w:color="000000"/>
            </w:tcBorders>
          </w:tcPr>
          <w:p w14:paraId="6122F4B3" w14:textId="77777777" w:rsidR="005B5052" w:rsidRPr="00972B27" w:rsidRDefault="005B5052"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«Черепановская центральная районная больница»</w:t>
            </w:r>
          </w:p>
        </w:tc>
      </w:tr>
      <w:tr w:rsidR="009661E0" w:rsidRPr="00972B27" w14:paraId="5136D03F" w14:textId="77777777" w:rsidTr="0062110C">
        <w:trPr>
          <w:trHeight w:val="600"/>
        </w:trPr>
        <w:tc>
          <w:tcPr>
            <w:tcW w:w="753" w:type="dxa"/>
            <w:tcBorders>
              <w:top w:val="nil"/>
              <w:left w:val="single" w:sz="4" w:space="0" w:color="auto"/>
              <w:bottom w:val="single" w:sz="4" w:space="0" w:color="auto"/>
              <w:right w:val="single" w:sz="4" w:space="0" w:color="auto"/>
            </w:tcBorders>
          </w:tcPr>
          <w:p w14:paraId="7E587C6A"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w:t>
            </w:r>
          </w:p>
        </w:tc>
        <w:tc>
          <w:tcPr>
            <w:tcW w:w="3982" w:type="dxa"/>
            <w:tcBorders>
              <w:top w:val="nil"/>
              <w:left w:val="single" w:sz="4" w:space="0" w:color="auto"/>
              <w:bottom w:val="single" w:sz="4" w:space="0" w:color="auto"/>
              <w:right w:val="single" w:sz="4" w:space="0" w:color="auto"/>
            </w:tcBorders>
            <w:shd w:val="clear" w:color="auto" w:fill="auto"/>
            <w:hideMark/>
          </w:tcPr>
          <w:p w14:paraId="23A9F5C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633521, Новосибирская область, </w:t>
            </w:r>
            <w:proofErr w:type="spellStart"/>
            <w:r w:rsidRPr="00972B27">
              <w:rPr>
                <w:rFonts w:ascii="Times New Roman" w:eastAsia="Times New Roman" w:hAnsi="Times New Roman" w:cs="Times New Roman"/>
                <w:color w:val="000000"/>
                <w:sz w:val="28"/>
                <w:szCs w:val="28"/>
              </w:rPr>
              <w:t>Черепановский</w:t>
            </w:r>
            <w:proofErr w:type="spellEnd"/>
            <w:r w:rsidRPr="00972B27">
              <w:rPr>
                <w:rFonts w:ascii="Times New Roman" w:eastAsia="Times New Roman" w:hAnsi="Times New Roman" w:cs="Times New Roman"/>
                <w:color w:val="000000"/>
                <w:sz w:val="28"/>
                <w:szCs w:val="28"/>
              </w:rPr>
              <w:t xml:space="preserve"> район, город Черепаново, улица Советская, дом 70 а</w:t>
            </w:r>
          </w:p>
        </w:tc>
        <w:tc>
          <w:tcPr>
            <w:tcW w:w="2038" w:type="dxa"/>
            <w:tcBorders>
              <w:top w:val="nil"/>
              <w:left w:val="nil"/>
              <w:bottom w:val="single" w:sz="4" w:space="0" w:color="auto"/>
              <w:right w:val="single" w:sz="4" w:space="0" w:color="auto"/>
            </w:tcBorders>
            <w:shd w:val="clear" w:color="auto" w:fill="auto"/>
            <w:hideMark/>
          </w:tcPr>
          <w:p w14:paraId="4A45C1B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Л017-01125-54/00146633</w:t>
            </w:r>
          </w:p>
        </w:tc>
        <w:tc>
          <w:tcPr>
            <w:tcW w:w="1476" w:type="dxa"/>
            <w:tcBorders>
              <w:top w:val="nil"/>
              <w:left w:val="nil"/>
              <w:bottom w:val="single" w:sz="4" w:space="0" w:color="auto"/>
              <w:right w:val="single" w:sz="4" w:space="0" w:color="auto"/>
            </w:tcBorders>
            <w:shd w:val="clear" w:color="auto" w:fill="auto"/>
            <w:hideMark/>
          </w:tcPr>
          <w:p w14:paraId="7125195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17.10.2017</w:t>
            </w:r>
          </w:p>
        </w:tc>
        <w:tc>
          <w:tcPr>
            <w:tcW w:w="1576" w:type="dxa"/>
            <w:tcBorders>
              <w:top w:val="nil"/>
              <w:left w:val="nil"/>
              <w:bottom w:val="single" w:sz="4" w:space="0" w:color="auto"/>
              <w:right w:val="single" w:sz="4" w:space="0" w:color="auto"/>
            </w:tcBorders>
            <w:shd w:val="clear" w:color="auto" w:fill="auto"/>
            <w:hideMark/>
          </w:tcPr>
          <w:p w14:paraId="374AF21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5B5052" w:rsidRPr="00972B27" w14:paraId="2E387356" w14:textId="77777777" w:rsidTr="008E782F">
        <w:trPr>
          <w:trHeight w:val="840"/>
        </w:trPr>
        <w:tc>
          <w:tcPr>
            <w:tcW w:w="9825" w:type="dxa"/>
            <w:gridSpan w:val="5"/>
            <w:tcBorders>
              <w:top w:val="single" w:sz="4" w:space="0" w:color="auto"/>
              <w:left w:val="single" w:sz="4" w:space="0" w:color="auto"/>
              <w:bottom w:val="single" w:sz="4" w:space="0" w:color="auto"/>
              <w:right w:val="single" w:sz="4" w:space="0" w:color="000000"/>
            </w:tcBorders>
          </w:tcPr>
          <w:p w14:paraId="3EDFE3F1" w14:textId="77777777" w:rsidR="005B5052" w:rsidRPr="00972B27" w:rsidRDefault="005B5052"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«Чистоозерная центральная районная больница»</w:t>
            </w:r>
          </w:p>
        </w:tc>
      </w:tr>
      <w:tr w:rsidR="009661E0" w:rsidRPr="00972B27" w14:paraId="4E549A34" w14:textId="77777777" w:rsidTr="0062110C">
        <w:trPr>
          <w:trHeight w:val="600"/>
        </w:trPr>
        <w:tc>
          <w:tcPr>
            <w:tcW w:w="753" w:type="dxa"/>
            <w:tcBorders>
              <w:top w:val="nil"/>
              <w:left w:val="single" w:sz="4" w:space="0" w:color="auto"/>
              <w:bottom w:val="single" w:sz="4" w:space="0" w:color="auto"/>
              <w:right w:val="single" w:sz="4" w:space="0" w:color="auto"/>
            </w:tcBorders>
          </w:tcPr>
          <w:p w14:paraId="46AD7B77"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w:t>
            </w:r>
          </w:p>
        </w:tc>
        <w:tc>
          <w:tcPr>
            <w:tcW w:w="3982" w:type="dxa"/>
            <w:tcBorders>
              <w:top w:val="nil"/>
              <w:left w:val="single" w:sz="4" w:space="0" w:color="auto"/>
              <w:bottom w:val="single" w:sz="4" w:space="0" w:color="auto"/>
              <w:right w:val="single" w:sz="4" w:space="0" w:color="auto"/>
            </w:tcBorders>
            <w:shd w:val="clear" w:color="auto" w:fill="auto"/>
            <w:hideMark/>
          </w:tcPr>
          <w:p w14:paraId="08665A2D"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632720, Новосибирская область, </w:t>
            </w:r>
            <w:proofErr w:type="spellStart"/>
            <w:r w:rsidRPr="00972B27">
              <w:rPr>
                <w:rFonts w:ascii="Times New Roman" w:eastAsia="Times New Roman" w:hAnsi="Times New Roman" w:cs="Times New Roman"/>
                <w:color w:val="000000"/>
                <w:sz w:val="28"/>
                <w:szCs w:val="28"/>
              </w:rPr>
              <w:t>Чистоозерный</w:t>
            </w:r>
            <w:proofErr w:type="spellEnd"/>
            <w:r w:rsidRPr="00972B27">
              <w:rPr>
                <w:rFonts w:ascii="Times New Roman" w:eastAsia="Times New Roman" w:hAnsi="Times New Roman" w:cs="Times New Roman"/>
                <w:color w:val="000000"/>
                <w:sz w:val="28"/>
                <w:szCs w:val="28"/>
              </w:rPr>
              <w:t xml:space="preserve"> район, р. п. Чистоозерное, улица Зонова, дом 6</w:t>
            </w:r>
          </w:p>
        </w:tc>
        <w:tc>
          <w:tcPr>
            <w:tcW w:w="2038" w:type="dxa"/>
            <w:tcBorders>
              <w:top w:val="nil"/>
              <w:left w:val="nil"/>
              <w:bottom w:val="single" w:sz="4" w:space="0" w:color="auto"/>
              <w:right w:val="single" w:sz="4" w:space="0" w:color="auto"/>
            </w:tcBorders>
            <w:shd w:val="clear" w:color="auto" w:fill="auto"/>
            <w:hideMark/>
          </w:tcPr>
          <w:p w14:paraId="599E30EF"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Л017-01125-54/00390913</w:t>
            </w:r>
          </w:p>
        </w:tc>
        <w:tc>
          <w:tcPr>
            <w:tcW w:w="1476" w:type="dxa"/>
            <w:tcBorders>
              <w:top w:val="nil"/>
              <w:left w:val="nil"/>
              <w:bottom w:val="single" w:sz="4" w:space="0" w:color="auto"/>
              <w:right w:val="single" w:sz="4" w:space="0" w:color="auto"/>
            </w:tcBorders>
            <w:shd w:val="clear" w:color="auto" w:fill="auto"/>
            <w:hideMark/>
          </w:tcPr>
          <w:p w14:paraId="24C830B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20.12.2013</w:t>
            </w:r>
          </w:p>
        </w:tc>
        <w:tc>
          <w:tcPr>
            <w:tcW w:w="1576" w:type="dxa"/>
            <w:tcBorders>
              <w:top w:val="nil"/>
              <w:left w:val="nil"/>
              <w:bottom w:val="single" w:sz="4" w:space="0" w:color="auto"/>
              <w:right w:val="single" w:sz="4" w:space="0" w:color="auto"/>
            </w:tcBorders>
            <w:shd w:val="clear" w:color="auto" w:fill="auto"/>
            <w:hideMark/>
          </w:tcPr>
          <w:p w14:paraId="2F00D76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5B5052" w:rsidRPr="00972B27" w14:paraId="6163CFF8" w14:textId="77777777" w:rsidTr="008E782F">
        <w:trPr>
          <w:trHeight w:val="645"/>
        </w:trPr>
        <w:tc>
          <w:tcPr>
            <w:tcW w:w="9825" w:type="dxa"/>
            <w:gridSpan w:val="5"/>
            <w:tcBorders>
              <w:top w:val="single" w:sz="4" w:space="0" w:color="auto"/>
              <w:left w:val="single" w:sz="4" w:space="0" w:color="auto"/>
              <w:bottom w:val="single" w:sz="4" w:space="0" w:color="auto"/>
              <w:right w:val="single" w:sz="4" w:space="0" w:color="000000"/>
            </w:tcBorders>
          </w:tcPr>
          <w:p w14:paraId="1EACAC89" w14:textId="77777777" w:rsidR="005B5052" w:rsidRPr="00972B27" w:rsidRDefault="005B5052"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«Ордынская центральная районная больница»</w:t>
            </w:r>
          </w:p>
        </w:tc>
      </w:tr>
      <w:tr w:rsidR="009661E0" w:rsidRPr="00972B27" w14:paraId="43EDD05E" w14:textId="77777777" w:rsidTr="0062110C">
        <w:trPr>
          <w:trHeight w:val="600"/>
        </w:trPr>
        <w:tc>
          <w:tcPr>
            <w:tcW w:w="753" w:type="dxa"/>
            <w:tcBorders>
              <w:top w:val="nil"/>
              <w:left w:val="single" w:sz="4" w:space="0" w:color="auto"/>
              <w:bottom w:val="single" w:sz="4" w:space="0" w:color="auto"/>
              <w:right w:val="single" w:sz="4" w:space="0" w:color="auto"/>
            </w:tcBorders>
          </w:tcPr>
          <w:p w14:paraId="4D2E52E1"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p>
        </w:tc>
        <w:tc>
          <w:tcPr>
            <w:tcW w:w="3982" w:type="dxa"/>
            <w:tcBorders>
              <w:top w:val="nil"/>
              <w:left w:val="single" w:sz="4" w:space="0" w:color="auto"/>
              <w:bottom w:val="single" w:sz="4" w:space="0" w:color="auto"/>
              <w:right w:val="single" w:sz="4" w:space="0" w:color="auto"/>
            </w:tcBorders>
            <w:shd w:val="clear" w:color="auto" w:fill="auto"/>
            <w:hideMark/>
          </w:tcPr>
          <w:p w14:paraId="052E7043"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633261, Новосибирская область, </w:t>
            </w:r>
            <w:proofErr w:type="spellStart"/>
            <w:r w:rsidRPr="00972B27">
              <w:rPr>
                <w:rFonts w:ascii="Times New Roman" w:eastAsia="Times New Roman" w:hAnsi="Times New Roman" w:cs="Times New Roman"/>
                <w:color w:val="000000"/>
                <w:sz w:val="28"/>
                <w:szCs w:val="28"/>
              </w:rPr>
              <w:t>р.п</w:t>
            </w:r>
            <w:proofErr w:type="spellEnd"/>
            <w:r w:rsidRPr="00972B27">
              <w:rPr>
                <w:rFonts w:ascii="Times New Roman" w:eastAsia="Times New Roman" w:hAnsi="Times New Roman" w:cs="Times New Roman"/>
                <w:color w:val="000000"/>
                <w:sz w:val="28"/>
                <w:szCs w:val="28"/>
              </w:rPr>
              <w:t>. Ордынское, пр. Революции, дом 32</w:t>
            </w:r>
          </w:p>
        </w:tc>
        <w:tc>
          <w:tcPr>
            <w:tcW w:w="2038" w:type="dxa"/>
            <w:tcBorders>
              <w:top w:val="nil"/>
              <w:left w:val="nil"/>
              <w:bottom w:val="single" w:sz="4" w:space="0" w:color="auto"/>
              <w:right w:val="single" w:sz="4" w:space="0" w:color="auto"/>
            </w:tcBorders>
            <w:shd w:val="clear" w:color="auto" w:fill="auto"/>
            <w:hideMark/>
          </w:tcPr>
          <w:p w14:paraId="61956AB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Л017-01125-54/00391388</w:t>
            </w:r>
          </w:p>
        </w:tc>
        <w:tc>
          <w:tcPr>
            <w:tcW w:w="1476" w:type="dxa"/>
            <w:tcBorders>
              <w:top w:val="nil"/>
              <w:left w:val="nil"/>
              <w:bottom w:val="single" w:sz="4" w:space="0" w:color="auto"/>
              <w:right w:val="single" w:sz="4" w:space="0" w:color="auto"/>
            </w:tcBorders>
            <w:shd w:val="clear" w:color="auto" w:fill="auto"/>
            <w:hideMark/>
          </w:tcPr>
          <w:p w14:paraId="3C2CE1E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04.04.2016</w:t>
            </w:r>
          </w:p>
        </w:tc>
        <w:tc>
          <w:tcPr>
            <w:tcW w:w="1576" w:type="dxa"/>
            <w:tcBorders>
              <w:top w:val="nil"/>
              <w:left w:val="nil"/>
              <w:bottom w:val="single" w:sz="4" w:space="0" w:color="auto"/>
              <w:right w:val="single" w:sz="4" w:space="0" w:color="auto"/>
            </w:tcBorders>
            <w:shd w:val="clear" w:color="auto" w:fill="auto"/>
            <w:hideMark/>
          </w:tcPr>
          <w:p w14:paraId="20E31D7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5B5052" w:rsidRPr="00972B27" w14:paraId="0E056455" w14:textId="77777777" w:rsidTr="008E782F">
        <w:trPr>
          <w:trHeight w:val="300"/>
        </w:trPr>
        <w:tc>
          <w:tcPr>
            <w:tcW w:w="9825" w:type="dxa"/>
            <w:gridSpan w:val="5"/>
            <w:tcBorders>
              <w:top w:val="single" w:sz="4" w:space="0" w:color="auto"/>
              <w:left w:val="single" w:sz="4" w:space="0" w:color="auto"/>
              <w:bottom w:val="single" w:sz="4" w:space="0" w:color="auto"/>
              <w:right w:val="single" w:sz="4" w:space="0" w:color="000000"/>
            </w:tcBorders>
          </w:tcPr>
          <w:p w14:paraId="155F8F33" w14:textId="77777777" w:rsidR="005B5052" w:rsidRPr="00972B27" w:rsidRDefault="005B5052"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Муниципальное предприятие город Новосибирска «Новосибирская аптечная сеть»</w:t>
            </w:r>
          </w:p>
        </w:tc>
      </w:tr>
      <w:tr w:rsidR="009661E0" w:rsidRPr="00972B27" w14:paraId="1F84EF92" w14:textId="77777777" w:rsidTr="0062110C">
        <w:trPr>
          <w:trHeight w:val="600"/>
        </w:trPr>
        <w:tc>
          <w:tcPr>
            <w:tcW w:w="753" w:type="dxa"/>
            <w:tcBorders>
              <w:top w:val="nil"/>
              <w:left w:val="single" w:sz="4" w:space="0" w:color="auto"/>
              <w:bottom w:val="single" w:sz="4" w:space="0" w:color="auto"/>
              <w:right w:val="single" w:sz="4" w:space="0" w:color="auto"/>
            </w:tcBorders>
          </w:tcPr>
          <w:p w14:paraId="7FE6CB52"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55</w:t>
            </w:r>
          </w:p>
        </w:tc>
        <w:tc>
          <w:tcPr>
            <w:tcW w:w="3982" w:type="dxa"/>
            <w:tcBorders>
              <w:top w:val="nil"/>
              <w:left w:val="single" w:sz="4" w:space="0" w:color="auto"/>
              <w:bottom w:val="single" w:sz="4" w:space="0" w:color="auto"/>
              <w:right w:val="single" w:sz="4" w:space="0" w:color="auto"/>
            </w:tcBorders>
            <w:shd w:val="clear" w:color="auto" w:fill="auto"/>
            <w:hideMark/>
          </w:tcPr>
          <w:p w14:paraId="5412FCB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630056, Новосибирская область, город Новосибирск, улица 40 лет Комсомола, дом 5</w:t>
            </w:r>
          </w:p>
        </w:tc>
        <w:tc>
          <w:tcPr>
            <w:tcW w:w="2038" w:type="dxa"/>
            <w:tcBorders>
              <w:top w:val="nil"/>
              <w:left w:val="nil"/>
              <w:bottom w:val="single" w:sz="4" w:space="0" w:color="auto"/>
              <w:right w:val="single" w:sz="4" w:space="0" w:color="auto"/>
            </w:tcBorders>
            <w:shd w:val="clear" w:color="auto" w:fill="auto"/>
            <w:hideMark/>
          </w:tcPr>
          <w:p w14:paraId="77755F3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Л017-01125-54/00573650</w:t>
            </w:r>
          </w:p>
        </w:tc>
        <w:tc>
          <w:tcPr>
            <w:tcW w:w="1476" w:type="dxa"/>
            <w:tcBorders>
              <w:top w:val="nil"/>
              <w:left w:val="nil"/>
              <w:bottom w:val="single" w:sz="4" w:space="0" w:color="auto"/>
              <w:right w:val="single" w:sz="4" w:space="0" w:color="auto"/>
            </w:tcBorders>
            <w:shd w:val="clear" w:color="auto" w:fill="auto"/>
            <w:hideMark/>
          </w:tcPr>
          <w:p w14:paraId="6CD32C1A"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13.05.2019</w:t>
            </w:r>
          </w:p>
        </w:tc>
        <w:tc>
          <w:tcPr>
            <w:tcW w:w="1576" w:type="dxa"/>
            <w:tcBorders>
              <w:top w:val="nil"/>
              <w:left w:val="nil"/>
              <w:bottom w:val="single" w:sz="4" w:space="0" w:color="auto"/>
              <w:right w:val="single" w:sz="4" w:space="0" w:color="auto"/>
            </w:tcBorders>
            <w:shd w:val="clear" w:color="auto" w:fill="auto"/>
            <w:hideMark/>
          </w:tcPr>
          <w:p w14:paraId="7C4FE158"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335C3965" w14:textId="77777777" w:rsidTr="0062110C">
        <w:trPr>
          <w:trHeight w:val="600"/>
        </w:trPr>
        <w:tc>
          <w:tcPr>
            <w:tcW w:w="753" w:type="dxa"/>
            <w:tcBorders>
              <w:top w:val="nil"/>
              <w:left w:val="single" w:sz="4" w:space="0" w:color="auto"/>
              <w:bottom w:val="single" w:sz="4" w:space="0" w:color="auto"/>
              <w:right w:val="single" w:sz="4" w:space="0" w:color="auto"/>
            </w:tcBorders>
          </w:tcPr>
          <w:p w14:paraId="49E77E98"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56</w:t>
            </w:r>
          </w:p>
        </w:tc>
        <w:tc>
          <w:tcPr>
            <w:tcW w:w="3982" w:type="dxa"/>
            <w:tcBorders>
              <w:top w:val="nil"/>
              <w:left w:val="single" w:sz="4" w:space="0" w:color="auto"/>
              <w:bottom w:val="single" w:sz="4" w:space="0" w:color="auto"/>
              <w:right w:val="single" w:sz="4" w:space="0" w:color="auto"/>
            </w:tcBorders>
            <w:shd w:val="clear" w:color="auto" w:fill="auto"/>
            <w:hideMark/>
          </w:tcPr>
          <w:p w14:paraId="50F05CC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630136, Новосибирская область, город Новосибирск, улица Троллейная, дом 18</w:t>
            </w:r>
          </w:p>
        </w:tc>
        <w:tc>
          <w:tcPr>
            <w:tcW w:w="2038" w:type="dxa"/>
            <w:tcBorders>
              <w:top w:val="nil"/>
              <w:left w:val="nil"/>
              <w:bottom w:val="single" w:sz="4" w:space="0" w:color="auto"/>
              <w:right w:val="single" w:sz="4" w:space="0" w:color="auto"/>
            </w:tcBorders>
            <w:shd w:val="clear" w:color="auto" w:fill="auto"/>
            <w:hideMark/>
          </w:tcPr>
          <w:p w14:paraId="3024ADD7"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Л017-01125-54/00573650</w:t>
            </w:r>
          </w:p>
        </w:tc>
        <w:tc>
          <w:tcPr>
            <w:tcW w:w="1476" w:type="dxa"/>
            <w:tcBorders>
              <w:top w:val="nil"/>
              <w:left w:val="nil"/>
              <w:bottom w:val="single" w:sz="4" w:space="0" w:color="auto"/>
              <w:right w:val="single" w:sz="4" w:space="0" w:color="auto"/>
            </w:tcBorders>
            <w:shd w:val="clear" w:color="auto" w:fill="auto"/>
            <w:hideMark/>
          </w:tcPr>
          <w:p w14:paraId="0A2DDFA2"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13.05.2019</w:t>
            </w:r>
          </w:p>
        </w:tc>
        <w:tc>
          <w:tcPr>
            <w:tcW w:w="1576" w:type="dxa"/>
            <w:tcBorders>
              <w:top w:val="nil"/>
              <w:left w:val="nil"/>
              <w:bottom w:val="single" w:sz="4" w:space="0" w:color="auto"/>
              <w:right w:val="single" w:sz="4" w:space="0" w:color="auto"/>
            </w:tcBorders>
            <w:shd w:val="clear" w:color="auto" w:fill="auto"/>
            <w:hideMark/>
          </w:tcPr>
          <w:p w14:paraId="1CE90B1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3083EAE4" w14:textId="77777777" w:rsidTr="0062110C">
        <w:trPr>
          <w:trHeight w:val="600"/>
        </w:trPr>
        <w:tc>
          <w:tcPr>
            <w:tcW w:w="753" w:type="dxa"/>
            <w:tcBorders>
              <w:top w:val="nil"/>
              <w:left w:val="single" w:sz="4" w:space="0" w:color="auto"/>
              <w:bottom w:val="single" w:sz="4" w:space="0" w:color="auto"/>
              <w:right w:val="single" w:sz="4" w:space="0" w:color="auto"/>
            </w:tcBorders>
          </w:tcPr>
          <w:p w14:paraId="741293B5"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w:t>
            </w:r>
          </w:p>
        </w:tc>
        <w:tc>
          <w:tcPr>
            <w:tcW w:w="3982" w:type="dxa"/>
            <w:tcBorders>
              <w:top w:val="nil"/>
              <w:left w:val="single" w:sz="4" w:space="0" w:color="auto"/>
              <w:bottom w:val="single" w:sz="4" w:space="0" w:color="auto"/>
              <w:right w:val="single" w:sz="4" w:space="0" w:color="auto"/>
            </w:tcBorders>
            <w:shd w:val="clear" w:color="auto" w:fill="auto"/>
            <w:hideMark/>
          </w:tcPr>
          <w:p w14:paraId="07B9738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630129, Новосибирская область, город Новосибирск, улица Рассветная, дом 2/5</w:t>
            </w:r>
          </w:p>
        </w:tc>
        <w:tc>
          <w:tcPr>
            <w:tcW w:w="2038" w:type="dxa"/>
            <w:tcBorders>
              <w:top w:val="nil"/>
              <w:left w:val="nil"/>
              <w:bottom w:val="single" w:sz="4" w:space="0" w:color="auto"/>
              <w:right w:val="single" w:sz="4" w:space="0" w:color="auto"/>
            </w:tcBorders>
            <w:shd w:val="clear" w:color="auto" w:fill="auto"/>
            <w:hideMark/>
          </w:tcPr>
          <w:p w14:paraId="7092B82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Л017-01125-54/00573650</w:t>
            </w:r>
          </w:p>
        </w:tc>
        <w:tc>
          <w:tcPr>
            <w:tcW w:w="1476" w:type="dxa"/>
            <w:tcBorders>
              <w:top w:val="nil"/>
              <w:left w:val="nil"/>
              <w:bottom w:val="single" w:sz="4" w:space="0" w:color="auto"/>
              <w:right w:val="single" w:sz="4" w:space="0" w:color="auto"/>
            </w:tcBorders>
            <w:shd w:val="clear" w:color="auto" w:fill="auto"/>
            <w:hideMark/>
          </w:tcPr>
          <w:p w14:paraId="47B0428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13.05.2019</w:t>
            </w:r>
          </w:p>
        </w:tc>
        <w:tc>
          <w:tcPr>
            <w:tcW w:w="1576" w:type="dxa"/>
            <w:tcBorders>
              <w:top w:val="nil"/>
              <w:left w:val="nil"/>
              <w:bottom w:val="single" w:sz="4" w:space="0" w:color="auto"/>
              <w:right w:val="single" w:sz="4" w:space="0" w:color="auto"/>
            </w:tcBorders>
            <w:shd w:val="clear" w:color="auto" w:fill="auto"/>
            <w:hideMark/>
          </w:tcPr>
          <w:p w14:paraId="4FF62205"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547A8194" w14:textId="77777777" w:rsidTr="0062110C">
        <w:trPr>
          <w:trHeight w:val="600"/>
        </w:trPr>
        <w:tc>
          <w:tcPr>
            <w:tcW w:w="753" w:type="dxa"/>
            <w:tcBorders>
              <w:top w:val="nil"/>
              <w:left w:val="single" w:sz="4" w:space="0" w:color="auto"/>
              <w:bottom w:val="single" w:sz="4" w:space="0" w:color="auto"/>
              <w:right w:val="single" w:sz="4" w:space="0" w:color="auto"/>
            </w:tcBorders>
          </w:tcPr>
          <w:p w14:paraId="4FD6F4D5"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58</w:t>
            </w:r>
          </w:p>
        </w:tc>
        <w:tc>
          <w:tcPr>
            <w:tcW w:w="3982" w:type="dxa"/>
            <w:tcBorders>
              <w:top w:val="nil"/>
              <w:left w:val="single" w:sz="4" w:space="0" w:color="auto"/>
              <w:bottom w:val="single" w:sz="4" w:space="0" w:color="auto"/>
              <w:right w:val="single" w:sz="4" w:space="0" w:color="auto"/>
            </w:tcBorders>
            <w:shd w:val="clear" w:color="auto" w:fill="auto"/>
            <w:hideMark/>
          </w:tcPr>
          <w:p w14:paraId="047B7E9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630099, Новосибирская область, город Новосибирск, Красный проспект, дом 15/1</w:t>
            </w:r>
          </w:p>
        </w:tc>
        <w:tc>
          <w:tcPr>
            <w:tcW w:w="2038" w:type="dxa"/>
            <w:tcBorders>
              <w:top w:val="nil"/>
              <w:left w:val="nil"/>
              <w:bottom w:val="single" w:sz="4" w:space="0" w:color="auto"/>
              <w:right w:val="single" w:sz="4" w:space="0" w:color="auto"/>
            </w:tcBorders>
            <w:shd w:val="clear" w:color="auto" w:fill="auto"/>
            <w:hideMark/>
          </w:tcPr>
          <w:p w14:paraId="10B39629"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Л017-01125-54/00573650</w:t>
            </w:r>
          </w:p>
        </w:tc>
        <w:tc>
          <w:tcPr>
            <w:tcW w:w="1476" w:type="dxa"/>
            <w:tcBorders>
              <w:top w:val="nil"/>
              <w:left w:val="nil"/>
              <w:bottom w:val="single" w:sz="4" w:space="0" w:color="auto"/>
              <w:right w:val="single" w:sz="4" w:space="0" w:color="auto"/>
            </w:tcBorders>
            <w:shd w:val="clear" w:color="auto" w:fill="auto"/>
            <w:hideMark/>
          </w:tcPr>
          <w:p w14:paraId="549464AE"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13.05.2019</w:t>
            </w:r>
          </w:p>
        </w:tc>
        <w:tc>
          <w:tcPr>
            <w:tcW w:w="1576" w:type="dxa"/>
            <w:tcBorders>
              <w:top w:val="nil"/>
              <w:left w:val="nil"/>
              <w:bottom w:val="single" w:sz="4" w:space="0" w:color="auto"/>
              <w:right w:val="single" w:sz="4" w:space="0" w:color="auto"/>
            </w:tcBorders>
            <w:shd w:val="clear" w:color="auto" w:fill="auto"/>
            <w:hideMark/>
          </w:tcPr>
          <w:p w14:paraId="5BE7537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9661E0" w:rsidRPr="00972B27" w14:paraId="042A11B5" w14:textId="77777777" w:rsidTr="0062110C">
        <w:trPr>
          <w:trHeight w:val="600"/>
        </w:trPr>
        <w:tc>
          <w:tcPr>
            <w:tcW w:w="753" w:type="dxa"/>
            <w:tcBorders>
              <w:top w:val="nil"/>
              <w:left w:val="single" w:sz="4" w:space="0" w:color="auto"/>
              <w:bottom w:val="single" w:sz="4" w:space="0" w:color="auto"/>
              <w:right w:val="single" w:sz="4" w:space="0" w:color="auto"/>
            </w:tcBorders>
          </w:tcPr>
          <w:p w14:paraId="7AC9FA2E" w14:textId="77777777" w:rsidR="009661E0" w:rsidRPr="00972B27" w:rsidRDefault="005B5052"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w:t>
            </w:r>
          </w:p>
        </w:tc>
        <w:tc>
          <w:tcPr>
            <w:tcW w:w="3982" w:type="dxa"/>
            <w:tcBorders>
              <w:top w:val="nil"/>
              <w:left w:val="single" w:sz="4" w:space="0" w:color="auto"/>
              <w:bottom w:val="single" w:sz="4" w:space="0" w:color="auto"/>
              <w:right w:val="single" w:sz="4" w:space="0" w:color="auto"/>
            </w:tcBorders>
            <w:shd w:val="clear" w:color="auto" w:fill="auto"/>
            <w:hideMark/>
          </w:tcPr>
          <w:p w14:paraId="318FBABC"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630048, Новосибирская область,  город Новосибирск, улица Титова, дом 1</w:t>
            </w:r>
          </w:p>
        </w:tc>
        <w:tc>
          <w:tcPr>
            <w:tcW w:w="2038" w:type="dxa"/>
            <w:tcBorders>
              <w:top w:val="nil"/>
              <w:left w:val="nil"/>
              <w:bottom w:val="single" w:sz="4" w:space="0" w:color="auto"/>
              <w:right w:val="single" w:sz="4" w:space="0" w:color="auto"/>
            </w:tcBorders>
            <w:shd w:val="clear" w:color="auto" w:fill="auto"/>
            <w:hideMark/>
          </w:tcPr>
          <w:p w14:paraId="71FB9A3B"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Л017-01125-54/00573650</w:t>
            </w:r>
          </w:p>
        </w:tc>
        <w:tc>
          <w:tcPr>
            <w:tcW w:w="1476" w:type="dxa"/>
            <w:tcBorders>
              <w:top w:val="nil"/>
              <w:left w:val="nil"/>
              <w:bottom w:val="single" w:sz="4" w:space="0" w:color="auto"/>
              <w:right w:val="single" w:sz="4" w:space="0" w:color="auto"/>
            </w:tcBorders>
            <w:shd w:val="clear" w:color="auto" w:fill="auto"/>
            <w:hideMark/>
          </w:tcPr>
          <w:p w14:paraId="5C58C4C4"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13.05.2019</w:t>
            </w:r>
          </w:p>
        </w:tc>
        <w:tc>
          <w:tcPr>
            <w:tcW w:w="1576" w:type="dxa"/>
            <w:tcBorders>
              <w:top w:val="nil"/>
              <w:left w:val="nil"/>
              <w:bottom w:val="single" w:sz="4" w:space="0" w:color="auto"/>
              <w:right w:val="single" w:sz="4" w:space="0" w:color="auto"/>
            </w:tcBorders>
            <w:shd w:val="clear" w:color="auto" w:fill="auto"/>
            <w:hideMark/>
          </w:tcPr>
          <w:p w14:paraId="54816C71" w14:textId="77777777" w:rsidR="009661E0" w:rsidRPr="00972B27" w:rsidRDefault="009661E0"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bl>
    <w:p w14:paraId="5CF5FA62" w14:textId="77777777" w:rsidR="00CA4E45" w:rsidRPr="00972B27" w:rsidRDefault="00CA4E45" w:rsidP="00C764EF">
      <w:pPr>
        <w:pStyle w:val="aff0"/>
        <w:widowControl w:val="0"/>
        <w:spacing w:line="250" w:lineRule="auto"/>
        <w:jc w:val="center"/>
        <w:rPr>
          <w:rFonts w:cs="Times New Roman"/>
          <w:sz w:val="28"/>
          <w:szCs w:val="28"/>
        </w:rPr>
      </w:pPr>
    </w:p>
    <w:p w14:paraId="63937331" w14:textId="3F33A206" w:rsidR="00CA4E45" w:rsidRPr="00972B27" w:rsidRDefault="00CA4E45" w:rsidP="00D12E32">
      <w:pPr>
        <w:pStyle w:val="aff0"/>
        <w:widowControl w:val="0"/>
        <w:spacing w:line="250" w:lineRule="auto"/>
        <w:jc w:val="center"/>
        <w:rPr>
          <w:rFonts w:cs="Times New Roman"/>
          <w:sz w:val="28"/>
          <w:szCs w:val="28"/>
        </w:rPr>
      </w:pPr>
      <w:r w:rsidRPr="00972B27">
        <w:rPr>
          <w:rFonts w:cs="Times New Roman"/>
          <w:sz w:val="28"/>
          <w:szCs w:val="28"/>
        </w:rPr>
        <w:t>2.2.</w:t>
      </w:r>
      <w:r w:rsidR="00CF356F">
        <w:rPr>
          <w:rFonts w:cs="Times New Roman"/>
          <w:sz w:val="28"/>
          <w:szCs w:val="28"/>
        </w:rPr>
        <w:t>7</w:t>
      </w:r>
      <w:r w:rsidR="00E562F6">
        <w:rPr>
          <w:rFonts w:cs="Times New Roman"/>
          <w:sz w:val="28"/>
          <w:szCs w:val="28"/>
        </w:rPr>
        <w:t>. </w:t>
      </w:r>
      <w:r w:rsidRPr="00972B27">
        <w:rPr>
          <w:rFonts w:cs="Times New Roman"/>
          <w:sz w:val="28"/>
          <w:szCs w:val="28"/>
        </w:rPr>
        <w:t>Система учета и мониторинга паллиативной медицинской помощи</w:t>
      </w:r>
    </w:p>
    <w:p w14:paraId="2AB706BA" w14:textId="77777777" w:rsidR="00CA4E45" w:rsidRPr="00972B27" w:rsidRDefault="00CA4E45" w:rsidP="00D12E32">
      <w:pPr>
        <w:pStyle w:val="aff0"/>
        <w:widowControl w:val="0"/>
        <w:spacing w:line="250" w:lineRule="auto"/>
        <w:jc w:val="center"/>
        <w:rPr>
          <w:rFonts w:cs="Times New Roman"/>
          <w:sz w:val="28"/>
          <w:szCs w:val="28"/>
        </w:rPr>
      </w:pPr>
    </w:p>
    <w:p w14:paraId="4A89E4F0" w14:textId="75D88F13" w:rsidR="007C72E3" w:rsidRPr="00972B27" w:rsidRDefault="007C72E3" w:rsidP="00D12E32">
      <w:pPr>
        <w:pStyle w:val="aff0"/>
        <w:widowControl w:val="0"/>
        <w:spacing w:line="250" w:lineRule="auto"/>
        <w:ind w:firstLine="709"/>
        <w:jc w:val="both"/>
        <w:rPr>
          <w:rFonts w:cs="Times New Roman"/>
          <w:sz w:val="28"/>
          <w:szCs w:val="28"/>
        </w:rPr>
      </w:pPr>
      <w:r w:rsidRPr="00F20DDF">
        <w:rPr>
          <w:rFonts w:cs="Times New Roman"/>
          <w:sz w:val="28"/>
          <w:szCs w:val="28"/>
        </w:rPr>
        <w:t xml:space="preserve">В целях исполнения государственной программы </w:t>
      </w:r>
      <w:r w:rsidR="006D7957" w:rsidRPr="00F20DDF">
        <w:rPr>
          <w:rFonts w:cs="Times New Roman"/>
          <w:sz w:val="28"/>
          <w:szCs w:val="28"/>
        </w:rPr>
        <w:t>«</w:t>
      </w:r>
      <w:r w:rsidRPr="00F20DDF">
        <w:rPr>
          <w:rFonts w:cs="Times New Roman"/>
          <w:sz w:val="28"/>
          <w:szCs w:val="28"/>
        </w:rPr>
        <w:t>Развитие здравоохранения</w:t>
      </w:r>
      <w:r w:rsidR="006D7957" w:rsidRPr="00F20DDF">
        <w:rPr>
          <w:rFonts w:cs="Times New Roman"/>
          <w:sz w:val="28"/>
          <w:szCs w:val="28"/>
        </w:rPr>
        <w:t>»</w:t>
      </w:r>
      <w:r w:rsidRPr="00F20DDF">
        <w:rPr>
          <w:rFonts w:cs="Times New Roman"/>
          <w:sz w:val="28"/>
          <w:szCs w:val="28"/>
        </w:rPr>
        <w:t>, утвержденной постановлением Правительства Росси</w:t>
      </w:r>
      <w:r w:rsidR="0050294B" w:rsidRPr="00F20DDF">
        <w:rPr>
          <w:rFonts w:cs="Times New Roman"/>
          <w:sz w:val="28"/>
          <w:szCs w:val="28"/>
        </w:rPr>
        <w:t xml:space="preserve">йской Федерации </w:t>
      </w:r>
      <w:r w:rsidR="00BD4877" w:rsidRPr="00F20DDF">
        <w:rPr>
          <w:rFonts w:cs="Times New Roman"/>
          <w:sz w:val="28"/>
          <w:szCs w:val="28"/>
        </w:rPr>
        <w:t>от </w:t>
      </w:r>
      <w:r w:rsidR="0050294B" w:rsidRPr="00F20DDF">
        <w:rPr>
          <w:rFonts w:cs="Times New Roman"/>
          <w:sz w:val="28"/>
          <w:szCs w:val="28"/>
        </w:rPr>
        <w:t>19.06.2022</w:t>
      </w:r>
      <w:r w:rsidR="00C524AD" w:rsidRPr="00F20DDF">
        <w:rPr>
          <w:rFonts w:cs="Times New Roman"/>
          <w:sz w:val="28"/>
          <w:szCs w:val="28"/>
        </w:rPr>
        <w:t xml:space="preserve"> № </w:t>
      </w:r>
      <w:r w:rsidRPr="00F20DDF">
        <w:rPr>
          <w:rFonts w:cs="Times New Roman"/>
          <w:sz w:val="28"/>
          <w:szCs w:val="28"/>
        </w:rPr>
        <w:t>1640</w:t>
      </w:r>
      <w:r w:rsidR="00C524AD" w:rsidRPr="00F20DDF">
        <w:rPr>
          <w:rFonts w:cs="Times New Roman"/>
          <w:sz w:val="28"/>
          <w:szCs w:val="28"/>
        </w:rPr>
        <w:t>,</w:t>
      </w:r>
      <w:r w:rsidRPr="00F20DDF">
        <w:rPr>
          <w:rFonts w:cs="Times New Roman"/>
          <w:sz w:val="28"/>
          <w:szCs w:val="28"/>
        </w:rPr>
        <w:t xml:space="preserve"> в части оказания </w:t>
      </w:r>
      <w:r w:rsidR="00F436D2" w:rsidRPr="00F20DDF">
        <w:rPr>
          <w:rFonts w:cs="Times New Roman"/>
          <w:sz w:val="28"/>
          <w:szCs w:val="28"/>
        </w:rPr>
        <w:t>ПМП</w:t>
      </w:r>
      <w:r w:rsidRPr="00F20DDF">
        <w:rPr>
          <w:rFonts w:cs="Times New Roman"/>
          <w:sz w:val="28"/>
          <w:szCs w:val="28"/>
        </w:rPr>
        <w:t xml:space="preserve"> гражданам Российской Федерации, </w:t>
      </w:r>
      <w:r w:rsidR="00746564" w:rsidRPr="00F20DDF">
        <w:rPr>
          <w:rFonts w:cs="Times New Roman"/>
          <w:sz w:val="28"/>
          <w:szCs w:val="28"/>
        </w:rPr>
        <w:t>постановлени</w:t>
      </w:r>
      <w:r w:rsidR="00DB3EE7" w:rsidRPr="00F20DDF">
        <w:rPr>
          <w:rFonts w:cs="Times New Roman"/>
          <w:sz w:val="28"/>
          <w:szCs w:val="28"/>
        </w:rPr>
        <w:t>я</w:t>
      </w:r>
      <w:r w:rsidR="00746564" w:rsidRPr="00F20DDF">
        <w:rPr>
          <w:rFonts w:cs="Times New Roman"/>
          <w:sz w:val="28"/>
          <w:szCs w:val="28"/>
        </w:rPr>
        <w:t xml:space="preserve"> Правительства Российской Федер</w:t>
      </w:r>
      <w:r w:rsidR="00F436D2" w:rsidRPr="00F20DDF">
        <w:rPr>
          <w:rFonts w:cs="Times New Roman"/>
          <w:sz w:val="28"/>
          <w:szCs w:val="28"/>
        </w:rPr>
        <w:t>ации</w:t>
      </w:r>
      <w:r w:rsidR="00C524AD" w:rsidRPr="00F20DDF">
        <w:rPr>
          <w:rFonts w:cs="Times New Roman"/>
          <w:sz w:val="28"/>
          <w:szCs w:val="28"/>
        </w:rPr>
        <w:t xml:space="preserve"> </w:t>
      </w:r>
      <w:r w:rsidR="00BD4877" w:rsidRPr="00F20DDF">
        <w:rPr>
          <w:rFonts w:cs="Times New Roman"/>
          <w:sz w:val="28"/>
          <w:szCs w:val="28"/>
        </w:rPr>
        <w:t>от </w:t>
      </w:r>
      <w:r w:rsidR="007035F9">
        <w:rPr>
          <w:rFonts w:cs="Times New Roman"/>
          <w:sz w:val="28"/>
          <w:szCs w:val="28"/>
        </w:rPr>
        <w:t>07</w:t>
      </w:r>
      <w:r w:rsidR="00C524AD" w:rsidRPr="00F20DDF">
        <w:rPr>
          <w:rFonts w:cs="Times New Roman"/>
          <w:sz w:val="28"/>
          <w:szCs w:val="28"/>
        </w:rPr>
        <w:t>.12.</w:t>
      </w:r>
      <w:r w:rsidR="007035F9" w:rsidRPr="00F20DDF">
        <w:rPr>
          <w:rFonts w:cs="Times New Roman"/>
          <w:sz w:val="28"/>
          <w:szCs w:val="28"/>
        </w:rPr>
        <w:t>201</w:t>
      </w:r>
      <w:r w:rsidR="007035F9">
        <w:rPr>
          <w:rFonts w:cs="Times New Roman"/>
          <w:sz w:val="28"/>
          <w:szCs w:val="28"/>
        </w:rPr>
        <w:t>9</w:t>
      </w:r>
      <w:r w:rsidR="007035F9" w:rsidRPr="00F20DDF">
        <w:rPr>
          <w:rFonts w:cs="Times New Roman"/>
          <w:sz w:val="28"/>
          <w:szCs w:val="28"/>
        </w:rPr>
        <w:t xml:space="preserve"> </w:t>
      </w:r>
      <w:r w:rsidR="00C524AD" w:rsidRPr="00F20DDF">
        <w:rPr>
          <w:rFonts w:cs="Times New Roman"/>
          <w:sz w:val="28"/>
          <w:szCs w:val="28"/>
        </w:rPr>
        <w:t>№ </w:t>
      </w:r>
      <w:r w:rsidR="007035F9">
        <w:rPr>
          <w:rFonts w:cs="Times New Roman"/>
          <w:sz w:val="28"/>
          <w:szCs w:val="28"/>
        </w:rPr>
        <w:t>1610</w:t>
      </w:r>
      <w:r w:rsidR="007035F9" w:rsidRPr="00F20DDF">
        <w:rPr>
          <w:rFonts w:cs="Times New Roman"/>
          <w:sz w:val="28"/>
          <w:szCs w:val="28"/>
        </w:rPr>
        <w:t xml:space="preserve"> </w:t>
      </w:r>
      <w:r w:rsidR="006D7957" w:rsidRPr="00F20DDF">
        <w:rPr>
          <w:rFonts w:cs="Times New Roman"/>
          <w:sz w:val="28"/>
          <w:szCs w:val="28"/>
        </w:rPr>
        <w:t>«</w:t>
      </w:r>
      <w:r w:rsidR="00BD4877" w:rsidRPr="00F20DDF">
        <w:rPr>
          <w:rFonts w:cs="Times New Roman"/>
          <w:sz w:val="28"/>
          <w:szCs w:val="28"/>
        </w:rPr>
        <w:t>О </w:t>
      </w:r>
      <w:r w:rsidR="00746564" w:rsidRPr="00F20DDF">
        <w:rPr>
          <w:rFonts w:cs="Times New Roman"/>
          <w:sz w:val="28"/>
          <w:szCs w:val="28"/>
        </w:rPr>
        <w:t>Программе государственных гарантий бесплатного оказания граж</w:t>
      </w:r>
      <w:r w:rsidR="00A1500B" w:rsidRPr="00F20DDF">
        <w:rPr>
          <w:rFonts w:cs="Times New Roman"/>
          <w:sz w:val="28"/>
          <w:szCs w:val="28"/>
        </w:rPr>
        <w:t xml:space="preserve">данам медицинской помощи на </w:t>
      </w:r>
      <w:r w:rsidR="00F20DDF" w:rsidRPr="00F20DDF">
        <w:rPr>
          <w:rFonts w:cs="Times New Roman"/>
          <w:sz w:val="28"/>
          <w:szCs w:val="28"/>
        </w:rPr>
        <w:t xml:space="preserve">2020 </w:t>
      </w:r>
      <w:r w:rsidR="00A1500B" w:rsidRPr="00F20DDF">
        <w:rPr>
          <w:rFonts w:cs="Times New Roman"/>
          <w:sz w:val="28"/>
          <w:szCs w:val="28"/>
        </w:rPr>
        <w:t xml:space="preserve">год и на плановый период </w:t>
      </w:r>
      <w:r w:rsidR="00F20DDF" w:rsidRPr="00F20DDF">
        <w:rPr>
          <w:rFonts w:cs="Times New Roman"/>
          <w:sz w:val="28"/>
          <w:szCs w:val="28"/>
        </w:rPr>
        <w:t xml:space="preserve">2021 </w:t>
      </w:r>
      <w:r w:rsidR="00A1500B" w:rsidRPr="00F20DDF">
        <w:rPr>
          <w:rFonts w:cs="Times New Roman"/>
          <w:sz w:val="28"/>
          <w:szCs w:val="28"/>
        </w:rPr>
        <w:t xml:space="preserve">и </w:t>
      </w:r>
      <w:r w:rsidR="00F20DDF" w:rsidRPr="00F20DDF">
        <w:rPr>
          <w:rFonts w:cs="Times New Roman"/>
          <w:sz w:val="28"/>
          <w:szCs w:val="28"/>
        </w:rPr>
        <w:t xml:space="preserve">2022 </w:t>
      </w:r>
      <w:r w:rsidR="00746564" w:rsidRPr="00F20DDF">
        <w:rPr>
          <w:rFonts w:cs="Times New Roman"/>
          <w:sz w:val="28"/>
          <w:szCs w:val="28"/>
        </w:rPr>
        <w:t>годов</w:t>
      </w:r>
      <w:r w:rsidR="006D7957" w:rsidRPr="00F20DDF">
        <w:rPr>
          <w:rFonts w:cs="Times New Roman"/>
          <w:sz w:val="28"/>
          <w:szCs w:val="28"/>
        </w:rPr>
        <w:t>»</w:t>
      </w:r>
      <w:r w:rsidRPr="00F20DDF">
        <w:rPr>
          <w:rFonts w:cs="Times New Roman"/>
          <w:sz w:val="28"/>
          <w:szCs w:val="28"/>
        </w:rPr>
        <w:t xml:space="preserve">, </w:t>
      </w:r>
      <w:r w:rsidR="000F6639" w:rsidRPr="00F20DDF">
        <w:rPr>
          <w:rFonts w:cs="Times New Roman"/>
          <w:sz w:val="28"/>
          <w:szCs w:val="28"/>
        </w:rPr>
        <w:t>постановления Правительства Российской Федерации от </w:t>
      </w:r>
      <w:r w:rsidR="0043629A">
        <w:rPr>
          <w:rFonts w:cs="Times New Roman"/>
          <w:sz w:val="28"/>
          <w:szCs w:val="28"/>
        </w:rPr>
        <w:t>28</w:t>
      </w:r>
      <w:r w:rsidR="000F6639" w:rsidRPr="00F20DDF">
        <w:rPr>
          <w:rFonts w:cs="Times New Roman"/>
          <w:sz w:val="28"/>
          <w:szCs w:val="28"/>
        </w:rPr>
        <w:t>.12.20</w:t>
      </w:r>
      <w:r w:rsidR="0043629A">
        <w:rPr>
          <w:rFonts w:cs="Times New Roman"/>
          <w:sz w:val="28"/>
          <w:szCs w:val="28"/>
        </w:rPr>
        <w:t>20</w:t>
      </w:r>
      <w:r w:rsidR="000F6639" w:rsidRPr="00F20DDF">
        <w:rPr>
          <w:rFonts w:cs="Times New Roman"/>
          <w:sz w:val="28"/>
          <w:szCs w:val="28"/>
        </w:rPr>
        <w:t xml:space="preserve"> № </w:t>
      </w:r>
      <w:r w:rsidR="0043629A">
        <w:rPr>
          <w:rFonts w:cs="Times New Roman"/>
          <w:sz w:val="28"/>
          <w:szCs w:val="28"/>
        </w:rPr>
        <w:t xml:space="preserve">2299 </w:t>
      </w:r>
      <w:r w:rsidR="0043629A" w:rsidRPr="00F20DDF">
        <w:rPr>
          <w:rFonts w:cs="Times New Roman"/>
          <w:sz w:val="28"/>
          <w:szCs w:val="28"/>
        </w:rPr>
        <w:t>«О Программе государственных гарантий бесплатного оказания гражданам медицинской помощи на 202</w:t>
      </w:r>
      <w:r w:rsidR="0043629A">
        <w:rPr>
          <w:rFonts w:cs="Times New Roman"/>
          <w:sz w:val="28"/>
          <w:szCs w:val="28"/>
        </w:rPr>
        <w:t>1</w:t>
      </w:r>
      <w:r w:rsidR="0043629A" w:rsidRPr="00F20DDF">
        <w:rPr>
          <w:rFonts w:cs="Times New Roman"/>
          <w:sz w:val="28"/>
          <w:szCs w:val="28"/>
        </w:rPr>
        <w:t xml:space="preserve"> год и на плановый период 202</w:t>
      </w:r>
      <w:r w:rsidR="0043629A">
        <w:rPr>
          <w:rFonts w:cs="Times New Roman"/>
          <w:sz w:val="28"/>
          <w:szCs w:val="28"/>
        </w:rPr>
        <w:t>2</w:t>
      </w:r>
      <w:r w:rsidR="0043629A" w:rsidRPr="00F20DDF">
        <w:rPr>
          <w:rFonts w:cs="Times New Roman"/>
          <w:sz w:val="28"/>
          <w:szCs w:val="28"/>
        </w:rPr>
        <w:t xml:space="preserve"> и 202</w:t>
      </w:r>
      <w:r w:rsidR="0043629A">
        <w:rPr>
          <w:rFonts w:cs="Times New Roman"/>
          <w:sz w:val="28"/>
          <w:szCs w:val="28"/>
        </w:rPr>
        <w:t>3</w:t>
      </w:r>
      <w:r w:rsidR="0043629A" w:rsidRPr="00F20DDF">
        <w:rPr>
          <w:rFonts w:cs="Times New Roman"/>
          <w:sz w:val="28"/>
          <w:szCs w:val="28"/>
        </w:rPr>
        <w:t xml:space="preserve"> годов»,</w:t>
      </w:r>
      <w:r w:rsidR="000F6639">
        <w:rPr>
          <w:rFonts w:cs="Times New Roman"/>
          <w:sz w:val="28"/>
          <w:szCs w:val="28"/>
        </w:rPr>
        <w:t xml:space="preserve"> </w:t>
      </w:r>
      <w:r w:rsidRPr="00F20DDF">
        <w:rPr>
          <w:rFonts w:cs="Times New Roman"/>
          <w:sz w:val="28"/>
          <w:szCs w:val="28"/>
        </w:rPr>
        <w:t xml:space="preserve">а также для анализа деятельности </w:t>
      </w:r>
      <w:r w:rsidR="006837BE">
        <w:rPr>
          <w:rFonts w:cs="Times New Roman"/>
          <w:sz w:val="28"/>
          <w:szCs w:val="28"/>
        </w:rPr>
        <w:t xml:space="preserve">государственных </w:t>
      </w:r>
      <w:r w:rsidRPr="00F20DDF">
        <w:rPr>
          <w:rFonts w:cs="Times New Roman"/>
          <w:sz w:val="28"/>
          <w:szCs w:val="28"/>
        </w:rPr>
        <w:t xml:space="preserve">медицинских организаций </w:t>
      </w:r>
      <w:r w:rsidR="006837BE">
        <w:rPr>
          <w:rFonts w:cs="Times New Roman"/>
          <w:sz w:val="28"/>
          <w:szCs w:val="28"/>
        </w:rPr>
        <w:t xml:space="preserve">Новосибирской области </w:t>
      </w:r>
      <w:r w:rsidRPr="00F20DDF">
        <w:rPr>
          <w:rFonts w:cs="Times New Roman"/>
          <w:sz w:val="28"/>
          <w:szCs w:val="28"/>
        </w:rPr>
        <w:t>по</w:t>
      </w:r>
      <w:r w:rsidRPr="00972B27">
        <w:rPr>
          <w:rFonts w:cs="Times New Roman"/>
          <w:sz w:val="28"/>
          <w:szCs w:val="28"/>
        </w:rPr>
        <w:t xml:space="preserve"> организации и оказанию паллиативной помощи </w:t>
      </w:r>
      <w:r w:rsidR="0071371A">
        <w:rPr>
          <w:rFonts w:cs="Times New Roman"/>
          <w:sz w:val="28"/>
          <w:szCs w:val="28"/>
        </w:rPr>
        <w:t>действует</w:t>
      </w:r>
      <w:r w:rsidR="0071371A" w:rsidRPr="00972B27">
        <w:rPr>
          <w:rFonts w:cs="Times New Roman"/>
          <w:sz w:val="28"/>
          <w:szCs w:val="28"/>
        </w:rPr>
        <w:t xml:space="preserve"> </w:t>
      </w:r>
      <w:r w:rsidRPr="00972B27">
        <w:rPr>
          <w:rFonts w:cs="Times New Roman"/>
          <w:sz w:val="28"/>
          <w:szCs w:val="28"/>
        </w:rPr>
        <w:t xml:space="preserve">система мониторинга оказания медицинскими организациями </w:t>
      </w:r>
      <w:r w:rsidR="00F436D2" w:rsidRPr="00972B27">
        <w:rPr>
          <w:rFonts w:cs="Times New Roman"/>
          <w:sz w:val="28"/>
          <w:szCs w:val="28"/>
        </w:rPr>
        <w:t>ПМП</w:t>
      </w:r>
      <w:r w:rsidRPr="00972B27">
        <w:rPr>
          <w:rFonts w:cs="Times New Roman"/>
          <w:sz w:val="28"/>
          <w:szCs w:val="28"/>
        </w:rPr>
        <w:t xml:space="preserve"> населению Новосибирской области.</w:t>
      </w:r>
    </w:p>
    <w:p w14:paraId="27209D16" w14:textId="77777777" w:rsidR="003E70ED" w:rsidRPr="00972B27" w:rsidRDefault="003E70ED" w:rsidP="008D31BE">
      <w:pPr>
        <w:pStyle w:val="aff0"/>
        <w:widowControl w:val="0"/>
        <w:spacing w:line="247" w:lineRule="auto"/>
        <w:ind w:firstLine="709"/>
        <w:jc w:val="both"/>
        <w:rPr>
          <w:rFonts w:cs="Times New Roman"/>
          <w:sz w:val="28"/>
          <w:szCs w:val="28"/>
        </w:rPr>
      </w:pPr>
      <w:r w:rsidRPr="00972B27">
        <w:rPr>
          <w:rFonts w:cs="Times New Roman"/>
          <w:sz w:val="28"/>
          <w:szCs w:val="28"/>
        </w:rPr>
        <w:t>С 2018 года в электронном виде ведется регистр детей, нуждающихся в оказании ПМП. На 01.01.2022 года в регистре состояло 400 детей, на 01.</w:t>
      </w:r>
      <w:r w:rsidR="00AD5979">
        <w:rPr>
          <w:rFonts w:cs="Times New Roman"/>
          <w:sz w:val="28"/>
          <w:szCs w:val="28"/>
        </w:rPr>
        <w:t>01</w:t>
      </w:r>
      <w:r w:rsidRPr="00972B27">
        <w:rPr>
          <w:rFonts w:cs="Times New Roman"/>
          <w:sz w:val="28"/>
          <w:szCs w:val="28"/>
        </w:rPr>
        <w:t>.</w:t>
      </w:r>
      <w:r w:rsidR="00AD5979" w:rsidRPr="00972B27">
        <w:rPr>
          <w:rFonts w:cs="Times New Roman"/>
          <w:sz w:val="28"/>
          <w:szCs w:val="28"/>
        </w:rPr>
        <w:t>202</w:t>
      </w:r>
      <w:r w:rsidR="00AD5979">
        <w:rPr>
          <w:rFonts w:cs="Times New Roman"/>
          <w:sz w:val="28"/>
          <w:szCs w:val="28"/>
        </w:rPr>
        <w:t>3</w:t>
      </w:r>
      <w:r w:rsidR="00AD5979" w:rsidRPr="00972B27">
        <w:rPr>
          <w:rFonts w:cs="Times New Roman"/>
          <w:sz w:val="28"/>
          <w:szCs w:val="28"/>
        </w:rPr>
        <w:t xml:space="preserve"> </w:t>
      </w:r>
      <w:r w:rsidRPr="00972B27">
        <w:rPr>
          <w:rFonts w:cs="Times New Roman"/>
          <w:sz w:val="28"/>
          <w:szCs w:val="28"/>
        </w:rPr>
        <w:t>- сост</w:t>
      </w:r>
      <w:r w:rsidR="00AD5979">
        <w:rPr>
          <w:rFonts w:cs="Times New Roman"/>
          <w:sz w:val="28"/>
          <w:szCs w:val="28"/>
        </w:rPr>
        <w:t>ояло</w:t>
      </w:r>
      <w:r w:rsidRPr="00972B27">
        <w:rPr>
          <w:rFonts w:cs="Times New Roman"/>
          <w:sz w:val="28"/>
          <w:szCs w:val="28"/>
        </w:rPr>
        <w:t xml:space="preserve"> </w:t>
      </w:r>
      <w:r w:rsidR="00AD5979">
        <w:rPr>
          <w:rFonts w:cs="Times New Roman"/>
          <w:sz w:val="28"/>
          <w:szCs w:val="28"/>
        </w:rPr>
        <w:t>373</w:t>
      </w:r>
      <w:r w:rsidR="00AD5979" w:rsidRPr="00972B27">
        <w:rPr>
          <w:rFonts w:cs="Times New Roman"/>
          <w:sz w:val="28"/>
          <w:szCs w:val="28"/>
        </w:rPr>
        <w:t xml:space="preserve"> </w:t>
      </w:r>
      <w:r w:rsidR="00AD5979">
        <w:rPr>
          <w:rFonts w:cs="Times New Roman"/>
          <w:sz w:val="28"/>
          <w:szCs w:val="28"/>
        </w:rPr>
        <w:t>ребенка</w:t>
      </w:r>
      <w:r w:rsidR="00AD5979" w:rsidRPr="00972B27">
        <w:rPr>
          <w:rFonts w:cs="Times New Roman"/>
          <w:sz w:val="28"/>
          <w:szCs w:val="28"/>
        </w:rPr>
        <w:t xml:space="preserve"> </w:t>
      </w:r>
      <w:r w:rsidRPr="00972B27">
        <w:rPr>
          <w:rFonts w:cs="Times New Roman"/>
          <w:sz w:val="28"/>
          <w:szCs w:val="28"/>
        </w:rPr>
        <w:t xml:space="preserve">из Новосибирской области, нуждающихся в оказании ПМП (расчетное </w:t>
      </w:r>
      <w:r w:rsidRPr="00972B27">
        <w:rPr>
          <w:rFonts w:cs="Times New Roman"/>
          <w:color w:val="000000" w:themeColor="text1"/>
          <w:sz w:val="28"/>
          <w:szCs w:val="28"/>
        </w:rPr>
        <w:t>количество детей, нуждающихся в оказании паллиативной медицинской помощи – 1 799)</w:t>
      </w:r>
      <w:r w:rsidR="005A2F88" w:rsidRPr="00972B27">
        <w:rPr>
          <w:rFonts w:cs="Times New Roman"/>
          <w:color w:val="000000" w:themeColor="text1"/>
          <w:sz w:val="28"/>
          <w:szCs w:val="28"/>
        </w:rPr>
        <w:t>, из них получающие ИВЛ на дому - 45 детей. Все дети, нуждающиеся в оказании паллиативной медицинской помощи на дому, обеспечены медицинскими изделиями и расходными материалами.</w:t>
      </w:r>
    </w:p>
    <w:p w14:paraId="29371CED" w14:textId="77777777" w:rsidR="003D145C" w:rsidRPr="00972B27" w:rsidRDefault="00CF3E58" w:rsidP="006B00D0">
      <w:pPr>
        <w:pStyle w:val="aff0"/>
        <w:widowControl w:val="0"/>
        <w:spacing w:line="250" w:lineRule="auto"/>
        <w:ind w:firstLine="709"/>
        <w:jc w:val="both"/>
        <w:rPr>
          <w:rFonts w:cs="Times New Roman"/>
          <w:sz w:val="28"/>
          <w:szCs w:val="28"/>
        </w:rPr>
      </w:pPr>
      <w:r w:rsidRPr="00972B27">
        <w:rPr>
          <w:rFonts w:cs="Times New Roman"/>
          <w:sz w:val="28"/>
          <w:szCs w:val="28"/>
        </w:rPr>
        <w:t xml:space="preserve">С 2021 года ведется регистр взрослых пациентов, нуждающихся в длительной респираторной поддержке, </w:t>
      </w:r>
      <w:r w:rsidR="003D145C" w:rsidRPr="00972B27">
        <w:rPr>
          <w:rFonts w:cs="Times New Roman"/>
          <w:sz w:val="28"/>
          <w:szCs w:val="28"/>
        </w:rPr>
        <w:t xml:space="preserve">с </w:t>
      </w:r>
      <w:r w:rsidR="00C600A5" w:rsidRPr="00972B27">
        <w:rPr>
          <w:rFonts w:cs="Times New Roman"/>
          <w:sz w:val="28"/>
          <w:szCs w:val="28"/>
        </w:rPr>
        <w:t>передачей</w:t>
      </w:r>
      <w:r w:rsidR="003D145C" w:rsidRPr="00972B27">
        <w:rPr>
          <w:rFonts w:cs="Times New Roman"/>
          <w:sz w:val="28"/>
          <w:szCs w:val="28"/>
        </w:rPr>
        <w:t xml:space="preserve"> респираторного оборудования (аппараты ИВЛ, </w:t>
      </w:r>
      <w:proofErr w:type="spellStart"/>
      <w:r w:rsidR="003D145C" w:rsidRPr="00972B27">
        <w:rPr>
          <w:rFonts w:cs="Times New Roman"/>
          <w:sz w:val="28"/>
          <w:szCs w:val="28"/>
        </w:rPr>
        <w:t>откашливатели</w:t>
      </w:r>
      <w:proofErr w:type="spellEnd"/>
      <w:r w:rsidR="003D145C" w:rsidRPr="00972B27">
        <w:rPr>
          <w:rFonts w:cs="Times New Roman"/>
          <w:sz w:val="28"/>
          <w:szCs w:val="28"/>
        </w:rPr>
        <w:t xml:space="preserve">, </w:t>
      </w:r>
      <w:r w:rsidR="00BC4D46" w:rsidRPr="00972B27">
        <w:rPr>
          <w:rFonts w:cs="Times New Roman"/>
          <w:sz w:val="28"/>
          <w:szCs w:val="28"/>
        </w:rPr>
        <w:t>аспираторы) и расходных</w:t>
      </w:r>
      <w:r w:rsidR="003D145C" w:rsidRPr="00972B27">
        <w:rPr>
          <w:rFonts w:cs="Times New Roman"/>
          <w:sz w:val="28"/>
          <w:szCs w:val="28"/>
        </w:rPr>
        <w:t xml:space="preserve"> материалов </w:t>
      </w:r>
      <w:r w:rsidR="00C600A5" w:rsidRPr="00972B27">
        <w:rPr>
          <w:rFonts w:cs="Times New Roman"/>
          <w:sz w:val="28"/>
          <w:szCs w:val="28"/>
        </w:rPr>
        <w:t>из которых 15 пациентов, имеют</w:t>
      </w:r>
      <w:r w:rsidR="003D145C" w:rsidRPr="00972B27">
        <w:rPr>
          <w:rFonts w:cs="Times New Roman"/>
          <w:sz w:val="28"/>
          <w:szCs w:val="28"/>
        </w:rPr>
        <w:t xml:space="preserve"> тяжелую степень дыхательн</w:t>
      </w:r>
      <w:r w:rsidR="00C600A5" w:rsidRPr="00972B27">
        <w:rPr>
          <w:rFonts w:cs="Times New Roman"/>
          <w:sz w:val="28"/>
          <w:szCs w:val="28"/>
        </w:rPr>
        <w:t>ой недостаточности и нуждаются</w:t>
      </w:r>
      <w:r w:rsidR="003D145C" w:rsidRPr="00972B27">
        <w:rPr>
          <w:rFonts w:cs="Times New Roman"/>
          <w:sz w:val="28"/>
          <w:szCs w:val="28"/>
        </w:rPr>
        <w:t xml:space="preserve"> в кислородной поддержке (обеспечивались кислородным</w:t>
      </w:r>
      <w:r w:rsidR="00B901DF" w:rsidRPr="00972B27">
        <w:rPr>
          <w:rFonts w:cs="Times New Roman"/>
          <w:sz w:val="28"/>
          <w:szCs w:val="28"/>
        </w:rPr>
        <w:t xml:space="preserve"> концентратором</w:t>
      </w:r>
      <w:r w:rsidR="0014543F" w:rsidRPr="00972B27">
        <w:rPr>
          <w:rFonts w:cs="Times New Roman"/>
          <w:sz w:val="28"/>
          <w:szCs w:val="28"/>
        </w:rPr>
        <w:t xml:space="preserve"> – 42 пациента).</w:t>
      </w:r>
    </w:p>
    <w:p w14:paraId="425D71F6" w14:textId="77777777" w:rsidR="00780008" w:rsidRPr="00972B27" w:rsidRDefault="00780008" w:rsidP="00D12E32">
      <w:pPr>
        <w:widowControl w:val="0"/>
        <w:spacing w:line="250" w:lineRule="auto"/>
        <w:rPr>
          <w:rFonts w:ascii="Times New Roman" w:hAnsi="Times New Roman" w:cs="Times New Roman"/>
          <w:sz w:val="28"/>
          <w:szCs w:val="28"/>
        </w:rPr>
      </w:pPr>
    </w:p>
    <w:p w14:paraId="15E9B73F" w14:textId="49B6D85E" w:rsidR="00780008" w:rsidRPr="00972B27" w:rsidRDefault="004F5F71" w:rsidP="00D12E32">
      <w:pPr>
        <w:pStyle w:val="aff0"/>
        <w:widowControl w:val="0"/>
        <w:spacing w:line="250" w:lineRule="auto"/>
        <w:jc w:val="center"/>
        <w:rPr>
          <w:rFonts w:cs="Times New Roman"/>
          <w:sz w:val="28"/>
          <w:szCs w:val="28"/>
        </w:rPr>
      </w:pPr>
      <w:r w:rsidRPr="00972B27">
        <w:rPr>
          <w:rFonts w:cs="Times New Roman"/>
          <w:sz w:val="28"/>
          <w:szCs w:val="28"/>
        </w:rPr>
        <w:t>2.2.</w:t>
      </w:r>
      <w:r w:rsidR="00CF356F">
        <w:rPr>
          <w:rFonts w:cs="Times New Roman"/>
          <w:sz w:val="28"/>
          <w:szCs w:val="28"/>
        </w:rPr>
        <w:t>8</w:t>
      </w:r>
      <w:r w:rsidR="00780008" w:rsidRPr="00972B27">
        <w:rPr>
          <w:rFonts w:cs="Times New Roman"/>
          <w:sz w:val="28"/>
          <w:szCs w:val="28"/>
        </w:rPr>
        <w:t>. Ор</w:t>
      </w:r>
      <w:r w:rsidR="00E85897" w:rsidRPr="00972B27">
        <w:rPr>
          <w:rFonts w:cs="Times New Roman"/>
          <w:sz w:val="28"/>
          <w:szCs w:val="28"/>
        </w:rPr>
        <w:t xml:space="preserve">ганизация </w:t>
      </w:r>
      <w:proofErr w:type="spellStart"/>
      <w:r w:rsidR="00E85897" w:rsidRPr="00972B27">
        <w:rPr>
          <w:rFonts w:cs="Times New Roman"/>
          <w:sz w:val="28"/>
          <w:szCs w:val="28"/>
        </w:rPr>
        <w:t>нутритивной</w:t>
      </w:r>
      <w:proofErr w:type="spellEnd"/>
      <w:r w:rsidR="00E85897" w:rsidRPr="00972B27">
        <w:rPr>
          <w:rFonts w:cs="Times New Roman"/>
          <w:sz w:val="28"/>
          <w:szCs w:val="28"/>
        </w:rPr>
        <w:t xml:space="preserve"> поддержки</w:t>
      </w:r>
      <w:r w:rsidR="0051000C" w:rsidRPr="00972B27">
        <w:rPr>
          <w:rFonts w:cs="Times New Roman"/>
          <w:sz w:val="28"/>
          <w:szCs w:val="28"/>
        </w:rPr>
        <w:t xml:space="preserve"> </w:t>
      </w:r>
      <w:r w:rsidR="00780008" w:rsidRPr="00972B27">
        <w:rPr>
          <w:rFonts w:cs="Times New Roman"/>
          <w:sz w:val="28"/>
          <w:szCs w:val="28"/>
        </w:rPr>
        <w:t>при оказании паллиативной медицинской помощи</w:t>
      </w:r>
    </w:p>
    <w:p w14:paraId="4227AD4D" w14:textId="77777777" w:rsidR="00780008" w:rsidRPr="00972B27" w:rsidRDefault="00780008" w:rsidP="00D12E32">
      <w:pPr>
        <w:pStyle w:val="aff0"/>
        <w:widowControl w:val="0"/>
        <w:spacing w:line="250" w:lineRule="auto"/>
        <w:jc w:val="both"/>
        <w:rPr>
          <w:rFonts w:cs="Times New Roman"/>
          <w:sz w:val="28"/>
          <w:szCs w:val="28"/>
        </w:rPr>
      </w:pPr>
    </w:p>
    <w:p w14:paraId="07302C68" w14:textId="6561C608" w:rsidR="006760CD" w:rsidRPr="00972B27" w:rsidRDefault="006760CD" w:rsidP="006760CD">
      <w:pPr>
        <w:widowControl w:val="0"/>
        <w:spacing w:line="249"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 xml:space="preserve">В </w:t>
      </w:r>
      <w:r w:rsidR="009723B4">
        <w:rPr>
          <w:rFonts w:ascii="Times New Roman" w:hAnsi="Times New Roman" w:cs="Times New Roman"/>
          <w:sz w:val="28"/>
          <w:szCs w:val="28"/>
        </w:rPr>
        <w:t xml:space="preserve">государственных </w:t>
      </w:r>
      <w:r w:rsidRPr="00972B27">
        <w:rPr>
          <w:rFonts w:ascii="Times New Roman" w:hAnsi="Times New Roman" w:cs="Times New Roman"/>
          <w:sz w:val="28"/>
          <w:szCs w:val="28"/>
        </w:rPr>
        <w:t xml:space="preserve">медицинских организациях Новосибирской области, осуществляющих ПМП, организация </w:t>
      </w:r>
      <w:proofErr w:type="spellStart"/>
      <w:r w:rsidRPr="00972B27">
        <w:rPr>
          <w:rFonts w:ascii="Times New Roman" w:hAnsi="Times New Roman" w:cs="Times New Roman"/>
          <w:sz w:val="28"/>
          <w:szCs w:val="28"/>
        </w:rPr>
        <w:t>нутритивной</w:t>
      </w:r>
      <w:proofErr w:type="spellEnd"/>
      <w:r w:rsidRPr="00972B27">
        <w:rPr>
          <w:rFonts w:ascii="Times New Roman" w:hAnsi="Times New Roman" w:cs="Times New Roman"/>
          <w:sz w:val="28"/>
          <w:szCs w:val="28"/>
        </w:rPr>
        <w:t xml:space="preserve"> поддержки осуществляется в соответствии с приказом Министерства здравоохранения Российской Федерации </w:t>
      </w:r>
      <w:r w:rsidR="00BD4877" w:rsidRPr="00972B27">
        <w:rPr>
          <w:rFonts w:ascii="Times New Roman" w:hAnsi="Times New Roman" w:cs="Times New Roman"/>
          <w:sz w:val="28"/>
          <w:szCs w:val="28"/>
        </w:rPr>
        <w:t>от</w:t>
      </w:r>
      <w:r w:rsidR="00BD4877">
        <w:rPr>
          <w:rFonts w:ascii="Times New Roman" w:hAnsi="Times New Roman" w:cs="Times New Roman"/>
          <w:sz w:val="28"/>
          <w:szCs w:val="28"/>
        </w:rPr>
        <w:t> </w:t>
      </w:r>
      <w:r w:rsidRPr="00972B27">
        <w:rPr>
          <w:rFonts w:ascii="Times New Roman" w:hAnsi="Times New Roman" w:cs="Times New Roman"/>
          <w:sz w:val="28"/>
          <w:szCs w:val="28"/>
        </w:rPr>
        <w:t>23.09.2020</w:t>
      </w:r>
      <w:r w:rsidR="00BD4877">
        <w:rPr>
          <w:rFonts w:ascii="Times New Roman" w:hAnsi="Times New Roman" w:cs="Times New Roman"/>
          <w:sz w:val="28"/>
          <w:szCs w:val="28"/>
        </w:rPr>
        <w:t xml:space="preserve"> </w:t>
      </w:r>
      <w:r w:rsidR="00BD4877" w:rsidRPr="00972B27">
        <w:rPr>
          <w:rFonts w:ascii="Times New Roman" w:hAnsi="Times New Roman" w:cs="Times New Roman"/>
          <w:sz w:val="28"/>
          <w:szCs w:val="28"/>
        </w:rPr>
        <w:t>№</w:t>
      </w:r>
      <w:r w:rsidR="00BD4877">
        <w:rPr>
          <w:rFonts w:ascii="Times New Roman" w:hAnsi="Times New Roman" w:cs="Times New Roman"/>
          <w:sz w:val="28"/>
          <w:szCs w:val="28"/>
        </w:rPr>
        <w:t> </w:t>
      </w:r>
      <w:r w:rsidRPr="00972B27">
        <w:rPr>
          <w:rFonts w:ascii="Times New Roman" w:hAnsi="Times New Roman" w:cs="Times New Roman"/>
          <w:sz w:val="28"/>
          <w:szCs w:val="28"/>
        </w:rPr>
        <w:t>1008н «</w:t>
      </w:r>
      <w:r w:rsidR="00BD4877" w:rsidRPr="00972B27">
        <w:rPr>
          <w:rFonts w:ascii="Times New Roman" w:hAnsi="Times New Roman" w:cs="Times New Roman"/>
          <w:sz w:val="28"/>
          <w:szCs w:val="28"/>
        </w:rPr>
        <w:t>Об</w:t>
      </w:r>
      <w:r w:rsidR="00BD4877">
        <w:rPr>
          <w:rFonts w:ascii="Times New Roman" w:hAnsi="Times New Roman" w:cs="Times New Roman"/>
          <w:sz w:val="28"/>
          <w:szCs w:val="28"/>
        </w:rPr>
        <w:t> </w:t>
      </w:r>
      <w:r w:rsidRPr="00972B27">
        <w:rPr>
          <w:rFonts w:ascii="Times New Roman" w:hAnsi="Times New Roman" w:cs="Times New Roman"/>
          <w:sz w:val="28"/>
          <w:szCs w:val="28"/>
        </w:rPr>
        <w:t>утверждении порядка обеспечения пациентов лечебным питанием».</w:t>
      </w:r>
    </w:p>
    <w:p w14:paraId="5B09A7BD" w14:textId="2C8101D7" w:rsidR="00D76886" w:rsidRPr="00972B27" w:rsidRDefault="006760CD" w:rsidP="00D76886">
      <w:pPr>
        <w:pStyle w:val="aff0"/>
        <w:widowControl w:val="0"/>
        <w:spacing w:line="249" w:lineRule="auto"/>
        <w:ind w:firstLine="709"/>
        <w:jc w:val="both"/>
        <w:rPr>
          <w:rFonts w:cs="Times New Roman"/>
          <w:sz w:val="28"/>
          <w:szCs w:val="28"/>
        </w:rPr>
      </w:pPr>
      <w:r w:rsidRPr="00972B27">
        <w:rPr>
          <w:rFonts w:cs="Times New Roman"/>
          <w:sz w:val="28"/>
          <w:szCs w:val="28"/>
        </w:rPr>
        <w:lastRenderedPageBreak/>
        <w:t xml:space="preserve">С 2018 года из средств </w:t>
      </w:r>
      <w:r w:rsidR="00FC078D">
        <w:rPr>
          <w:rFonts w:cs="Times New Roman"/>
          <w:sz w:val="28"/>
          <w:szCs w:val="28"/>
        </w:rPr>
        <w:t>областного</w:t>
      </w:r>
      <w:r w:rsidR="00FC078D" w:rsidRPr="00972B27">
        <w:rPr>
          <w:rFonts w:cs="Times New Roman"/>
          <w:sz w:val="28"/>
          <w:szCs w:val="28"/>
        </w:rPr>
        <w:t xml:space="preserve"> </w:t>
      </w:r>
      <w:r w:rsidRPr="00972B27">
        <w:rPr>
          <w:rFonts w:cs="Times New Roman"/>
          <w:sz w:val="28"/>
          <w:szCs w:val="28"/>
        </w:rPr>
        <w:t>бюджета Новосибирской области ежегодно выделяются средства в размере 9 млн</w:t>
      </w:r>
      <w:r w:rsidR="008D5A16">
        <w:rPr>
          <w:rFonts w:cs="Times New Roman"/>
          <w:sz w:val="28"/>
          <w:szCs w:val="28"/>
        </w:rPr>
        <w:t>.</w:t>
      </w:r>
      <w:r w:rsidRPr="00972B27">
        <w:rPr>
          <w:rFonts w:cs="Times New Roman"/>
          <w:sz w:val="28"/>
          <w:szCs w:val="28"/>
        </w:rPr>
        <w:t xml:space="preserve"> рублей на обеспечение </w:t>
      </w:r>
      <w:proofErr w:type="spellStart"/>
      <w:r w:rsidRPr="00972B27">
        <w:rPr>
          <w:rFonts w:cs="Times New Roman"/>
          <w:sz w:val="28"/>
          <w:szCs w:val="28"/>
        </w:rPr>
        <w:t>нутритивной</w:t>
      </w:r>
      <w:proofErr w:type="spellEnd"/>
      <w:r w:rsidRPr="00972B27">
        <w:rPr>
          <w:rFonts w:cs="Times New Roman"/>
          <w:sz w:val="28"/>
          <w:szCs w:val="28"/>
        </w:rPr>
        <w:t xml:space="preserve"> поддержки детей-инвалидов, имеющих показания к оказанию паллиативной медицинской помощи, в соответствии с перечнем специализированных продуктов питания для детей-инвалидов, утвержденным Правительством Российской Федерации </w:t>
      </w:r>
      <w:r w:rsidR="00D76886" w:rsidRPr="00972B27">
        <w:rPr>
          <w:rFonts w:cs="Times New Roman"/>
          <w:sz w:val="28"/>
          <w:szCs w:val="28"/>
        </w:rPr>
        <w:t xml:space="preserve">(на </w:t>
      </w:r>
      <w:r w:rsidR="00E76B38" w:rsidRPr="00972B27">
        <w:rPr>
          <w:rFonts w:cs="Times New Roman"/>
          <w:sz w:val="28"/>
          <w:szCs w:val="28"/>
        </w:rPr>
        <w:t>202</w:t>
      </w:r>
      <w:r w:rsidR="00E76B38">
        <w:rPr>
          <w:rFonts w:cs="Times New Roman"/>
          <w:sz w:val="28"/>
          <w:szCs w:val="28"/>
        </w:rPr>
        <w:t>3</w:t>
      </w:r>
      <w:r w:rsidR="00E76B38" w:rsidRPr="00972B27">
        <w:rPr>
          <w:rFonts w:cs="Times New Roman"/>
          <w:sz w:val="28"/>
          <w:szCs w:val="28"/>
        </w:rPr>
        <w:t xml:space="preserve"> </w:t>
      </w:r>
      <w:r w:rsidR="00D76886" w:rsidRPr="00972B27">
        <w:rPr>
          <w:rFonts w:cs="Times New Roman"/>
          <w:sz w:val="28"/>
          <w:szCs w:val="28"/>
        </w:rPr>
        <w:t>год – распоряжение Правительства Российской Федерации от</w:t>
      </w:r>
      <w:r w:rsidR="00D76886">
        <w:rPr>
          <w:rFonts w:cs="Times New Roman"/>
          <w:sz w:val="28"/>
          <w:szCs w:val="28"/>
        </w:rPr>
        <w:t> </w:t>
      </w:r>
      <w:r w:rsidR="00D76886" w:rsidRPr="00972B27">
        <w:rPr>
          <w:rFonts w:cs="Times New Roman"/>
          <w:sz w:val="28"/>
          <w:szCs w:val="28"/>
        </w:rPr>
        <w:t>0</w:t>
      </w:r>
      <w:r w:rsidR="00D76886">
        <w:rPr>
          <w:rFonts w:cs="Times New Roman"/>
          <w:sz w:val="28"/>
          <w:szCs w:val="28"/>
        </w:rPr>
        <w:t>5</w:t>
      </w:r>
      <w:r w:rsidR="00D76886" w:rsidRPr="00972B27">
        <w:rPr>
          <w:rFonts w:cs="Times New Roman"/>
          <w:sz w:val="28"/>
          <w:szCs w:val="28"/>
        </w:rPr>
        <w:t>.12.202</w:t>
      </w:r>
      <w:r w:rsidR="00D76886">
        <w:rPr>
          <w:rFonts w:cs="Times New Roman"/>
          <w:sz w:val="28"/>
          <w:szCs w:val="28"/>
        </w:rPr>
        <w:t>2</w:t>
      </w:r>
      <w:r w:rsidR="00D76886" w:rsidRPr="00972B27">
        <w:rPr>
          <w:rFonts w:cs="Times New Roman"/>
          <w:sz w:val="28"/>
          <w:szCs w:val="28"/>
        </w:rPr>
        <w:t xml:space="preserve"> №</w:t>
      </w:r>
      <w:r w:rsidR="00D76886">
        <w:rPr>
          <w:rFonts w:cs="Times New Roman"/>
          <w:sz w:val="28"/>
          <w:szCs w:val="28"/>
        </w:rPr>
        <w:t> </w:t>
      </w:r>
      <w:r w:rsidR="00D76886" w:rsidRPr="00972B27">
        <w:rPr>
          <w:rFonts w:cs="Times New Roman"/>
          <w:sz w:val="28"/>
          <w:szCs w:val="28"/>
        </w:rPr>
        <w:t>3</w:t>
      </w:r>
      <w:r w:rsidR="00D76886">
        <w:rPr>
          <w:rFonts w:cs="Times New Roman"/>
          <w:sz w:val="28"/>
          <w:szCs w:val="28"/>
        </w:rPr>
        <w:t>731</w:t>
      </w:r>
      <w:r w:rsidR="00D76886" w:rsidRPr="00972B27">
        <w:rPr>
          <w:rFonts w:cs="Times New Roman"/>
          <w:sz w:val="28"/>
          <w:szCs w:val="28"/>
        </w:rPr>
        <w:t>-р</w:t>
      </w:r>
      <w:r w:rsidR="00D76886">
        <w:rPr>
          <w:rFonts w:cs="Times New Roman"/>
          <w:sz w:val="28"/>
          <w:szCs w:val="28"/>
        </w:rPr>
        <w:t xml:space="preserve"> «Об утверждении перечня специализированных продуктов лечебного питания для детей-инвалидов на 2023 год»</w:t>
      </w:r>
      <w:r w:rsidR="00D76886" w:rsidRPr="00972B27">
        <w:rPr>
          <w:rFonts w:cs="Times New Roman"/>
          <w:sz w:val="28"/>
          <w:szCs w:val="28"/>
        </w:rPr>
        <w:t xml:space="preserve">). </w:t>
      </w:r>
    </w:p>
    <w:p w14:paraId="308D4622" w14:textId="77777777" w:rsidR="00512650" w:rsidRPr="00972B27" w:rsidRDefault="006760CD" w:rsidP="00512650">
      <w:pPr>
        <w:pStyle w:val="aff0"/>
        <w:widowControl w:val="0"/>
        <w:spacing w:line="249" w:lineRule="auto"/>
        <w:ind w:firstLine="709"/>
        <w:jc w:val="both"/>
        <w:rPr>
          <w:rFonts w:cs="Times New Roman"/>
          <w:sz w:val="28"/>
          <w:szCs w:val="28"/>
        </w:rPr>
      </w:pPr>
      <w:r w:rsidRPr="00972B27">
        <w:rPr>
          <w:rFonts w:cs="Times New Roman"/>
          <w:sz w:val="28"/>
          <w:szCs w:val="28"/>
        </w:rPr>
        <w:t>Заявка на лечебное питание подается главным внештатным детским специалистом по паллиативной помощи министерства здравоохранения Ново</w:t>
      </w:r>
      <w:r w:rsidR="00F168EE" w:rsidRPr="00972B27">
        <w:rPr>
          <w:rFonts w:cs="Times New Roman"/>
          <w:sz w:val="28"/>
          <w:szCs w:val="28"/>
        </w:rPr>
        <w:t>сибирской области в министерство</w:t>
      </w:r>
      <w:r w:rsidRPr="00972B27">
        <w:rPr>
          <w:rFonts w:cs="Times New Roman"/>
          <w:sz w:val="28"/>
          <w:szCs w:val="28"/>
        </w:rPr>
        <w:t xml:space="preserve"> здравоохранения Новосибирск</w:t>
      </w:r>
      <w:r w:rsidR="004D6A9E" w:rsidRPr="00972B27">
        <w:rPr>
          <w:rFonts w:cs="Times New Roman"/>
          <w:sz w:val="28"/>
          <w:szCs w:val="28"/>
        </w:rPr>
        <w:t xml:space="preserve">ой области </w:t>
      </w:r>
      <w:r w:rsidRPr="00972B27">
        <w:rPr>
          <w:rFonts w:cs="Times New Roman"/>
          <w:sz w:val="28"/>
          <w:szCs w:val="28"/>
        </w:rPr>
        <w:t xml:space="preserve">ежеквартально, индивидуально по каждому пациенту, нуждающемуся в </w:t>
      </w:r>
      <w:proofErr w:type="spellStart"/>
      <w:r w:rsidRPr="00972B27">
        <w:rPr>
          <w:rFonts w:cs="Times New Roman"/>
          <w:sz w:val="28"/>
          <w:szCs w:val="28"/>
        </w:rPr>
        <w:t>нутритивной</w:t>
      </w:r>
      <w:proofErr w:type="spellEnd"/>
      <w:r w:rsidRPr="00972B27">
        <w:rPr>
          <w:rFonts w:cs="Times New Roman"/>
          <w:sz w:val="28"/>
          <w:szCs w:val="28"/>
        </w:rPr>
        <w:t xml:space="preserve"> поддержке (тяжелая степень </w:t>
      </w:r>
      <w:proofErr w:type="spellStart"/>
      <w:r w:rsidRPr="00972B27">
        <w:rPr>
          <w:rFonts w:cs="Times New Roman"/>
          <w:sz w:val="28"/>
          <w:szCs w:val="28"/>
        </w:rPr>
        <w:t>нутритивной</w:t>
      </w:r>
      <w:proofErr w:type="spellEnd"/>
      <w:r w:rsidRPr="00972B27">
        <w:rPr>
          <w:rFonts w:cs="Times New Roman"/>
          <w:sz w:val="28"/>
          <w:szCs w:val="28"/>
        </w:rPr>
        <w:t xml:space="preserve"> недостаточности, бульбарные расстройства, астенический синдром).</w:t>
      </w:r>
    </w:p>
    <w:p w14:paraId="36C84F42" w14:textId="377DACC7" w:rsidR="006760CD" w:rsidRPr="00972B27" w:rsidRDefault="006760CD" w:rsidP="006760CD">
      <w:pPr>
        <w:pStyle w:val="aff0"/>
        <w:widowControl w:val="0"/>
        <w:spacing w:line="249" w:lineRule="auto"/>
        <w:ind w:firstLine="709"/>
        <w:jc w:val="both"/>
        <w:rPr>
          <w:rFonts w:cs="Times New Roman"/>
          <w:sz w:val="28"/>
          <w:szCs w:val="28"/>
        </w:rPr>
      </w:pPr>
      <w:r w:rsidRPr="00972B27">
        <w:rPr>
          <w:rFonts w:cs="Times New Roman"/>
          <w:sz w:val="28"/>
          <w:szCs w:val="28"/>
        </w:rPr>
        <w:t xml:space="preserve">Число детей, получивших </w:t>
      </w:r>
      <w:proofErr w:type="spellStart"/>
      <w:r w:rsidRPr="00972B27">
        <w:rPr>
          <w:rFonts w:cs="Times New Roman"/>
          <w:sz w:val="28"/>
          <w:szCs w:val="28"/>
        </w:rPr>
        <w:t>нутритивную</w:t>
      </w:r>
      <w:proofErr w:type="spellEnd"/>
      <w:r w:rsidRPr="00972B27">
        <w:rPr>
          <w:rFonts w:cs="Times New Roman"/>
          <w:sz w:val="28"/>
          <w:szCs w:val="28"/>
        </w:rPr>
        <w:t xml:space="preserve"> поддержку в </w:t>
      </w:r>
      <w:r w:rsidR="00517F09" w:rsidRPr="00972B27">
        <w:rPr>
          <w:rFonts w:cs="Times New Roman"/>
          <w:sz w:val="28"/>
          <w:szCs w:val="28"/>
        </w:rPr>
        <w:t>202</w:t>
      </w:r>
      <w:r w:rsidR="00517F09">
        <w:rPr>
          <w:rFonts w:cs="Times New Roman"/>
          <w:sz w:val="28"/>
          <w:szCs w:val="28"/>
        </w:rPr>
        <w:t>2</w:t>
      </w:r>
      <w:r w:rsidR="00517F09" w:rsidRPr="00972B27">
        <w:rPr>
          <w:rFonts w:cs="Times New Roman"/>
          <w:sz w:val="28"/>
          <w:szCs w:val="28"/>
        </w:rPr>
        <w:t xml:space="preserve"> </w:t>
      </w:r>
      <w:r w:rsidRPr="00972B27">
        <w:rPr>
          <w:rFonts w:cs="Times New Roman"/>
          <w:sz w:val="28"/>
          <w:szCs w:val="28"/>
        </w:rPr>
        <w:t>году увеличилось в 2,</w:t>
      </w:r>
      <w:r w:rsidR="00517F09">
        <w:rPr>
          <w:rFonts w:cs="Times New Roman"/>
          <w:sz w:val="28"/>
          <w:szCs w:val="28"/>
        </w:rPr>
        <w:t>9</w:t>
      </w:r>
      <w:r w:rsidR="00517F09" w:rsidRPr="00972B27">
        <w:rPr>
          <w:rFonts w:cs="Times New Roman"/>
          <w:sz w:val="28"/>
          <w:szCs w:val="28"/>
        </w:rPr>
        <w:t xml:space="preserve"> </w:t>
      </w:r>
      <w:r w:rsidRPr="00972B27">
        <w:rPr>
          <w:rFonts w:cs="Times New Roman"/>
          <w:sz w:val="28"/>
          <w:szCs w:val="28"/>
        </w:rPr>
        <w:t>раза по сравнению с 20</w:t>
      </w:r>
      <w:r w:rsidR="00B645C6" w:rsidRPr="00972B27">
        <w:rPr>
          <w:rFonts w:cs="Times New Roman"/>
          <w:sz w:val="28"/>
          <w:szCs w:val="28"/>
        </w:rPr>
        <w:t>19</w:t>
      </w:r>
      <w:r w:rsidR="004D6A9E" w:rsidRPr="00972B27">
        <w:rPr>
          <w:rFonts w:cs="Times New Roman"/>
          <w:sz w:val="28"/>
          <w:szCs w:val="28"/>
        </w:rPr>
        <w:t xml:space="preserve"> </w:t>
      </w:r>
      <w:r w:rsidRPr="00972B27">
        <w:rPr>
          <w:rFonts w:cs="Times New Roman"/>
          <w:sz w:val="28"/>
          <w:szCs w:val="28"/>
        </w:rPr>
        <w:t>годом:</w:t>
      </w:r>
    </w:p>
    <w:p w14:paraId="3D9566B3" w14:textId="77777777" w:rsidR="006760CD" w:rsidRPr="00972B27" w:rsidRDefault="006760CD" w:rsidP="006760CD">
      <w:pPr>
        <w:pStyle w:val="aff0"/>
        <w:widowControl w:val="0"/>
        <w:spacing w:line="249" w:lineRule="auto"/>
        <w:ind w:firstLine="709"/>
        <w:jc w:val="both"/>
        <w:rPr>
          <w:rFonts w:cs="Times New Roman"/>
          <w:sz w:val="28"/>
          <w:szCs w:val="28"/>
        </w:rPr>
      </w:pPr>
    </w:p>
    <w:p w14:paraId="2791C50F" w14:textId="77777777" w:rsidR="00512650" w:rsidRPr="00972B27" w:rsidRDefault="00512650" w:rsidP="00512650">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 xml:space="preserve">Таблица </w:t>
      </w:r>
      <w:r w:rsidR="009F7797" w:rsidRPr="00972B27">
        <w:rPr>
          <w:rFonts w:ascii="Times New Roman" w:hAnsi="Times New Roman" w:cs="Times New Roman"/>
          <w:sz w:val="28"/>
          <w:szCs w:val="28"/>
        </w:rPr>
        <w:t>№</w:t>
      </w:r>
      <w:r w:rsidR="009F7797">
        <w:rPr>
          <w:rFonts w:ascii="Times New Roman" w:hAnsi="Times New Roman" w:cs="Times New Roman"/>
          <w:sz w:val="28"/>
          <w:szCs w:val="28"/>
        </w:rPr>
        <w:t> </w:t>
      </w:r>
      <w:r w:rsidR="00914D2B">
        <w:rPr>
          <w:rFonts w:ascii="Times New Roman" w:hAnsi="Times New Roman" w:cs="Times New Roman"/>
          <w:sz w:val="28"/>
          <w:szCs w:val="28"/>
        </w:rPr>
        <w:t>9</w:t>
      </w:r>
    </w:p>
    <w:p w14:paraId="1E4196BC" w14:textId="77777777" w:rsidR="00512650" w:rsidRPr="00972B27" w:rsidRDefault="00512650" w:rsidP="00512650">
      <w:pPr>
        <w:widowControl w:val="0"/>
        <w:spacing w:line="240" w:lineRule="auto"/>
        <w:jc w:val="right"/>
        <w:rPr>
          <w:rFonts w:ascii="Times New Roman" w:hAnsi="Times New Roman" w:cs="Times New Roman"/>
          <w:sz w:val="28"/>
          <w:szCs w:val="28"/>
        </w:rPr>
      </w:pPr>
    </w:p>
    <w:p w14:paraId="55406C4F" w14:textId="77777777" w:rsidR="00512650" w:rsidRPr="00972B27" w:rsidRDefault="00512650" w:rsidP="00512650">
      <w:pPr>
        <w:autoSpaceDE w:val="0"/>
        <w:autoSpaceDN w:val="0"/>
        <w:ind w:firstLine="709"/>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Количество детей, п</w:t>
      </w:r>
      <w:r w:rsidR="0073009D" w:rsidRPr="00972B27">
        <w:rPr>
          <w:rFonts w:ascii="Times New Roman" w:eastAsia="Times New Roman" w:hAnsi="Times New Roman" w:cs="Times New Roman"/>
          <w:sz w:val="28"/>
          <w:szCs w:val="28"/>
        </w:rPr>
        <w:t xml:space="preserve">олучивших </w:t>
      </w:r>
      <w:proofErr w:type="spellStart"/>
      <w:r w:rsidR="0073009D" w:rsidRPr="00972B27">
        <w:rPr>
          <w:rFonts w:ascii="Times New Roman" w:eastAsia="Times New Roman" w:hAnsi="Times New Roman" w:cs="Times New Roman"/>
          <w:sz w:val="28"/>
          <w:szCs w:val="28"/>
        </w:rPr>
        <w:t>нутритивную</w:t>
      </w:r>
      <w:proofErr w:type="spellEnd"/>
      <w:r w:rsidR="0073009D" w:rsidRPr="00972B27">
        <w:rPr>
          <w:rFonts w:ascii="Times New Roman" w:eastAsia="Times New Roman" w:hAnsi="Times New Roman" w:cs="Times New Roman"/>
          <w:sz w:val="28"/>
          <w:szCs w:val="28"/>
        </w:rPr>
        <w:t xml:space="preserve"> поддержку</w:t>
      </w:r>
    </w:p>
    <w:p w14:paraId="2387ED84" w14:textId="77777777" w:rsidR="00512650" w:rsidRPr="00972B27" w:rsidRDefault="00512650" w:rsidP="006760CD">
      <w:pPr>
        <w:pStyle w:val="aff0"/>
        <w:widowControl w:val="0"/>
        <w:spacing w:line="249" w:lineRule="auto"/>
        <w:ind w:firstLine="709"/>
        <w:jc w:val="both"/>
        <w:rPr>
          <w:rFonts w:cs="Times New Roman"/>
          <w:sz w:val="28"/>
          <w:szCs w:val="28"/>
        </w:rPr>
      </w:pPr>
    </w:p>
    <w:tbl>
      <w:tblPr>
        <w:tblStyle w:val="37"/>
        <w:tblW w:w="9918" w:type="dxa"/>
        <w:tblInd w:w="0" w:type="dxa"/>
        <w:tblLook w:val="04A0" w:firstRow="1" w:lastRow="0" w:firstColumn="1" w:lastColumn="0" w:noHBand="0" w:noVBand="1"/>
      </w:tblPr>
      <w:tblGrid>
        <w:gridCol w:w="672"/>
        <w:gridCol w:w="1733"/>
        <w:gridCol w:w="7513"/>
      </w:tblGrid>
      <w:tr w:rsidR="006760CD" w:rsidRPr="00972B27" w14:paraId="10E4AE8D" w14:textId="77777777" w:rsidTr="006760CD">
        <w:trPr>
          <w:trHeight w:val="1010"/>
        </w:trPr>
        <w:tc>
          <w:tcPr>
            <w:tcW w:w="672" w:type="dxa"/>
            <w:tcBorders>
              <w:top w:val="single" w:sz="4" w:space="0" w:color="auto"/>
              <w:left w:val="single" w:sz="4" w:space="0" w:color="auto"/>
              <w:bottom w:val="single" w:sz="4" w:space="0" w:color="auto"/>
              <w:right w:val="single" w:sz="4" w:space="0" w:color="auto"/>
            </w:tcBorders>
            <w:hideMark/>
          </w:tcPr>
          <w:p w14:paraId="30AF9A20"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п/п</w:t>
            </w:r>
          </w:p>
        </w:tc>
        <w:tc>
          <w:tcPr>
            <w:tcW w:w="1733" w:type="dxa"/>
            <w:tcBorders>
              <w:top w:val="single" w:sz="4" w:space="0" w:color="auto"/>
              <w:left w:val="single" w:sz="4" w:space="0" w:color="auto"/>
              <w:bottom w:val="single" w:sz="4" w:space="0" w:color="auto"/>
              <w:right w:val="single" w:sz="4" w:space="0" w:color="auto"/>
            </w:tcBorders>
            <w:hideMark/>
          </w:tcPr>
          <w:p w14:paraId="5BB887CD"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Период</w:t>
            </w:r>
          </w:p>
        </w:tc>
        <w:tc>
          <w:tcPr>
            <w:tcW w:w="7513" w:type="dxa"/>
            <w:tcBorders>
              <w:top w:val="single" w:sz="4" w:space="0" w:color="auto"/>
              <w:left w:val="single" w:sz="4" w:space="0" w:color="auto"/>
              <w:bottom w:val="single" w:sz="4" w:space="0" w:color="auto"/>
              <w:right w:val="single" w:sz="4" w:space="0" w:color="auto"/>
            </w:tcBorders>
          </w:tcPr>
          <w:p w14:paraId="513EBCEE" w14:textId="77777777" w:rsidR="006760CD" w:rsidRPr="00972B27" w:rsidRDefault="006760CD">
            <w:pPr>
              <w:autoSpaceDE w:val="0"/>
              <w:autoSpaceDN w:val="0"/>
              <w:ind w:firstLine="709"/>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Количество детей, получивших </w:t>
            </w:r>
            <w:proofErr w:type="spellStart"/>
            <w:r w:rsidRPr="00972B27">
              <w:rPr>
                <w:rFonts w:ascii="Times New Roman" w:eastAsia="Times New Roman" w:hAnsi="Times New Roman" w:cs="Times New Roman"/>
                <w:sz w:val="28"/>
                <w:szCs w:val="28"/>
              </w:rPr>
              <w:t>нутритивную</w:t>
            </w:r>
            <w:proofErr w:type="spellEnd"/>
            <w:r w:rsidRPr="00972B27">
              <w:rPr>
                <w:rFonts w:ascii="Times New Roman" w:eastAsia="Times New Roman" w:hAnsi="Times New Roman" w:cs="Times New Roman"/>
                <w:sz w:val="28"/>
                <w:szCs w:val="28"/>
              </w:rPr>
              <w:t xml:space="preserve"> поддержку:</w:t>
            </w:r>
          </w:p>
          <w:p w14:paraId="6EE2E128" w14:textId="77777777" w:rsidR="006760CD" w:rsidRPr="00972B27" w:rsidRDefault="006760CD">
            <w:pPr>
              <w:autoSpaceDE w:val="0"/>
              <w:autoSpaceDN w:val="0"/>
              <w:jc w:val="center"/>
              <w:rPr>
                <w:rFonts w:ascii="Times New Roman" w:eastAsia="Times New Roman" w:hAnsi="Times New Roman" w:cs="Times New Roman"/>
                <w:sz w:val="28"/>
                <w:szCs w:val="28"/>
              </w:rPr>
            </w:pPr>
          </w:p>
        </w:tc>
      </w:tr>
      <w:tr w:rsidR="006760CD" w:rsidRPr="00972B27" w14:paraId="5CD27671" w14:textId="77777777" w:rsidTr="006760CD">
        <w:tc>
          <w:tcPr>
            <w:tcW w:w="672" w:type="dxa"/>
            <w:tcBorders>
              <w:top w:val="single" w:sz="4" w:space="0" w:color="auto"/>
              <w:left w:val="single" w:sz="4" w:space="0" w:color="auto"/>
              <w:bottom w:val="single" w:sz="4" w:space="0" w:color="auto"/>
              <w:right w:val="single" w:sz="4" w:space="0" w:color="auto"/>
            </w:tcBorders>
            <w:hideMark/>
          </w:tcPr>
          <w:p w14:paraId="300903CE"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w:t>
            </w:r>
          </w:p>
        </w:tc>
        <w:tc>
          <w:tcPr>
            <w:tcW w:w="1733" w:type="dxa"/>
            <w:tcBorders>
              <w:top w:val="single" w:sz="4" w:space="0" w:color="auto"/>
              <w:left w:val="single" w:sz="4" w:space="0" w:color="auto"/>
              <w:bottom w:val="single" w:sz="4" w:space="0" w:color="auto"/>
              <w:right w:val="single" w:sz="4" w:space="0" w:color="auto"/>
            </w:tcBorders>
            <w:hideMark/>
          </w:tcPr>
          <w:p w14:paraId="64E3D298"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2019</w:t>
            </w:r>
          </w:p>
        </w:tc>
        <w:tc>
          <w:tcPr>
            <w:tcW w:w="7513" w:type="dxa"/>
            <w:tcBorders>
              <w:top w:val="single" w:sz="4" w:space="0" w:color="auto"/>
              <w:left w:val="single" w:sz="4" w:space="0" w:color="auto"/>
              <w:bottom w:val="single" w:sz="4" w:space="0" w:color="auto"/>
              <w:right w:val="single" w:sz="4" w:space="0" w:color="auto"/>
            </w:tcBorders>
            <w:hideMark/>
          </w:tcPr>
          <w:p w14:paraId="13130C7B"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80</w:t>
            </w:r>
          </w:p>
        </w:tc>
      </w:tr>
      <w:tr w:rsidR="006760CD" w:rsidRPr="00972B27" w14:paraId="1FD9262B" w14:textId="77777777" w:rsidTr="006760CD">
        <w:tc>
          <w:tcPr>
            <w:tcW w:w="672" w:type="dxa"/>
            <w:tcBorders>
              <w:top w:val="single" w:sz="4" w:space="0" w:color="auto"/>
              <w:left w:val="single" w:sz="4" w:space="0" w:color="auto"/>
              <w:bottom w:val="single" w:sz="4" w:space="0" w:color="auto"/>
              <w:right w:val="single" w:sz="4" w:space="0" w:color="auto"/>
            </w:tcBorders>
            <w:hideMark/>
          </w:tcPr>
          <w:p w14:paraId="1116A9E4"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w:t>
            </w:r>
          </w:p>
        </w:tc>
        <w:tc>
          <w:tcPr>
            <w:tcW w:w="1733" w:type="dxa"/>
            <w:tcBorders>
              <w:top w:val="single" w:sz="4" w:space="0" w:color="auto"/>
              <w:left w:val="single" w:sz="4" w:space="0" w:color="auto"/>
              <w:bottom w:val="single" w:sz="4" w:space="0" w:color="auto"/>
              <w:right w:val="single" w:sz="4" w:space="0" w:color="auto"/>
            </w:tcBorders>
            <w:hideMark/>
          </w:tcPr>
          <w:p w14:paraId="2D804554"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2020</w:t>
            </w:r>
          </w:p>
        </w:tc>
        <w:tc>
          <w:tcPr>
            <w:tcW w:w="7513" w:type="dxa"/>
            <w:tcBorders>
              <w:top w:val="single" w:sz="4" w:space="0" w:color="auto"/>
              <w:left w:val="single" w:sz="4" w:space="0" w:color="auto"/>
              <w:bottom w:val="single" w:sz="4" w:space="0" w:color="auto"/>
              <w:right w:val="single" w:sz="4" w:space="0" w:color="auto"/>
            </w:tcBorders>
            <w:hideMark/>
          </w:tcPr>
          <w:p w14:paraId="2CF07584"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211</w:t>
            </w:r>
          </w:p>
        </w:tc>
      </w:tr>
      <w:tr w:rsidR="006760CD" w:rsidRPr="00972B27" w14:paraId="6EBF3F1B" w14:textId="77777777" w:rsidTr="006760CD">
        <w:tc>
          <w:tcPr>
            <w:tcW w:w="672" w:type="dxa"/>
            <w:tcBorders>
              <w:top w:val="single" w:sz="4" w:space="0" w:color="auto"/>
              <w:left w:val="single" w:sz="4" w:space="0" w:color="auto"/>
              <w:bottom w:val="single" w:sz="4" w:space="0" w:color="auto"/>
              <w:right w:val="single" w:sz="4" w:space="0" w:color="auto"/>
            </w:tcBorders>
            <w:hideMark/>
          </w:tcPr>
          <w:p w14:paraId="6899F199"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3</w:t>
            </w:r>
          </w:p>
        </w:tc>
        <w:tc>
          <w:tcPr>
            <w:tcW w:w="1733" w:type="dxa"/>
            <w:tcBorders>
              <w:top w:val="single" w:sz="4" w:space="0" w:color="auto"/>
              <w:left w:val="single" w:sz="4" w:space="0" w:color="auto"/>
              <w:bottom w:val="single" w:sz="4" w:space="0" w:color="auto"/>
              <w:right w:val="single" w:sz="4" w:space="0" w:color="auto"/>
            </w:tcBorders>
            <w:hideMark/>
          </w:tcPr>
          <w:p w14:paraId="74D65A56"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2021</w:t>
            </w:r>
          </w:p>
        </w:tc>
        <w:tc>
          <w:tcPr>
            <w:tcW w:w="7513" w:type="dxa"/>
            <w:tcBorders>
              <w:top w:val="single" w:sz="4" w:space="0" w:color="auto"/>
              <w:left w:val="single" w:sz="4" w:space="0" w:color="auto"/>
              <w:bottom w:val="single" w:sz="4" w:space="0" w:color="auto"/>
              <w:right w:val="single" w:sz="4" w:space="0" w:color="auto"/>
            </w:tcBorders>
            <w:hideMark/>
          </w:tcPr>
          <w:p w14:paraId="5E549AB0"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227</w:t>
            </w:r>
          </w:p>
        </w:tc>
      </w:tr>
      <w:tr w:rsidR="006760CD" w:rsidRPr="00972B27" w14:paraId="277D2A5E" w14:textId="77777777" w:rsidTr="006760CD">
        <w:tc>
          <w:tcPr>
            <w:tcW w:w="672" w:type="dxa"/>
            <w:tcBorders>
              <w:top w:val="single" w:sz="4" w:space="0" w:color="auto"/>
              <w:left w:val="single" w:sz="4" w:space="0" w:color="auto"/>
              <w:bottom w:val="single" w:sz="4" w:space="0" w:color="auto"/>
              <w:right w:val="single" w:sz="4" w:space="0" w:color="auto"/>
            </w:tcBorders>
            <w:hideMark/>
          </w:tcPr>
          <w:p w14:paraId="39E4E199"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4</w:t>
            </w:r>
          </w:p>
        </w:tc>
        <w:tc>
          <w:tcPr>
            <w:tcW w:w="1733" w:type="dxa"/>
            <w:tcBorders>
              <w:top w:val="single" w:sz="4" w:space="0" w:color="auto"/>
              <w:left w:val="single" w:sz="4" w:space="0" w:color="auto"/>
              <w:bottom w:val="single" w:sz="4" w:space="0" w:color="auto"/>
              <w:right w:val="single" w:sz="4" w:space="0" w:color="auto"/>
            </w:tcBorders>
            <w:hideMark/>
          </w:tcPr>
          <w:p w14:paraId="1CAF8EEA" w14:textId="77777777"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2022</w:t>
            </w:r>
          </w:p>
        </w:tc>
        <w:tc>
          <w:tcPr>
            <w:tcW w:w="7513" w:type="dxa"/>
            <w:tcBorders>
              <w:top w:val="single" w:sz="4" w:space="0" w:color="auto"/>
              <w:left w:val="single" w:sz="4" w:space="0" w:color="auto"/>
              <w:bottom w:val="single" w:sz="4" w:space="0" w:color="auto"/>
              <w:right w:val="single" w:sz="4" w:space="0" w:color="auto"/>
            </w:tcBorders>
            <w:hideMark/>
          </w:tcPr>
          <w:p w14:paraId="160A62CE" w14:textId="3668BE9C" w:rsidR="006760CD" w:rsidRPr="00A32CCA" w:rsidRDefault="00A32CCA">
            <w:pPr>
              <w:autoSpaceDE w:val="0"/>
              <w:autoSpaceDN w:val="0"/>
              <w:jc w:val="center"/>
              <w:rPr>
                <w:rFonts w:ascii="Times New Roman" w:eastAsia="Times New Roman" w:hAnsi="Times New Roman" w:cs="Times New Roman"/>
                <w:sz w:val="28"/>
                <w:szCs w:val="28"/>
              </w:rPr>
            </w:pPr>
            <w:r w:rsidRPr="00A32CCA">
              <w:rPr>
                <w:rFonts w:ascii="Times New Roman" w:eastAsia="Times New Roman" w:hAnsi="Times New Roman" w:cs="Times New Roman"/>
                <w:color w:val="000000" w:themeColor="text1"/>
                <w:sz w:val="28"/>
                <w:szCs w:val="28"/>
              </w:rPr>
              <w:t>235</w:t>
            </w:r>
          </w:p>
        </w:tc>
      </w:tr>
    </w:tbl>
    <w:p w14:paraId="07CF0E1A" w14:textId="77777777" w:rsidR="008D31BE" w:rsidRPr="00972B27" w:rsidRDefault="008D31BE" w:rsidP="00152CD8">
      <w:pPr>
        <w:pStyle w:val="aff0"/>
        <w:widowControl w:val="0"/>
        <w:spacing w:line="249" w:lineRule="auto"/>
        <w:ind w:firstLine="709"/>
        <w:jc w:val="both"/>
        <w:rPr>
          <w:rFonts w:cs="Times New Roman"/>
          <w:sz w:val="28"/>
          <w:szCs w:val="28"/>
        </w:rPr>
      </w:pPr>
    </w:p>
    <w:p w14:paraId="2D5CA688" w14:textId="77777777" w:rsidR="00152CD8" w:rsidRPr="00972B27" w:rsidRDefault="00152CD8" w:rsidP="00152CD8">
      <w:pPr>
        <w:pStyle w:val="aff0"/>
        <w:widowControl w:val="0"/>
        <w:spacing w:line="249" w:lineRule="auto"/>
        <w:ind w:firstLine="709"/>
        <w:jc w:val="both"/>
        <w:rPr>
          <w:rFonts w:cs="Times New Roman"/>
          <w:bCs/>
          <w:sz w:val="28"/>
          <w:szCs w:val="28"/>
        </w:rPr>
      </w:pPr>
      <w:r w:rsidRPr="00972B27">
        <w:rPr>
          <w:rFonts w:cs="Times New Roman"/>
          <w:sz w:val="28"/>
          <w:szCs w:val="28"/>
        </w:rPr>
        <w:t>В</w:t>
      </w:r>
      <w:r w:rsidRPr="00972B27">
        <w:rPr>
          <w:rFonts w:cs="Times New Roman"/>
          <w:bCs/>
          <w:sz w:val="28"/>
          <w:szCs w:val="28"/>
        </w:rPr>
        <w:t xml:space="preserve"> Территориальной программе государственных гарантий бесплатного оказания гражданам медицинской помощи в Новосибирской области на 2021 год и на плановый период 2022 и 2023 годов</w:t>
      </w:r>
      <w:r w:rsidR="00A46A1C" w:rsidRPr="00972B27">
        <w:rPr>
          <w:rFonts w:cs="Times New Roman"/>
          <w:bCs/>
          <w:sz w:val="28"/>
          <w:szCs w:val="28"/>
        </w:rPr>
        <w:t>,</w:t>
      </w:r>
      <w:r w:rsidRPr="00972B27">
        <w:rPr>
          <w:rFonts w:cs="Times New Roman"/>
          <w:sz w:val="28"/>
          <w:szCs w:val="28"/>
        </w:rPr>
        <w:t xml:space="preserve"> </w:t>
      </w:r>
      <w:proofErr w:type="spellStart"/>
      <w:r w:rsidRPr="00972B27">
        <w:rPr>
          <w:rFonts w:cs="Times New Roman"/>
          <w:sz w:val="28"/>
          <w:szCs w:val="28"/>
        </w:rPr>
        <w:t>нутритивная</w:t>
      </w:r>
      <w:proofErr w:type="spellEnd"/>
      <w:r w:rsidRPr="00972B27">
        <w:rPr>
          <w:rFonts w:cs="Times New Roman"/>
          <w:sz w:val="28"/>
          <w:szCs w:val="28"/>
        </w:rPr>
        <w:t xml:space="preserve"> поддержка взрослых, нуждающихся в ПМП</w:t>
      </w:r>
      <w:r w:rsidR="00A46A1C" w:rsidRPr="00972B27">
        <w:rPr>
          <w:rFonts w:cs="Times New Roman"/>
          <w:sz w:val="28"/>
          <w:szCs w:val="28"/>
        </w:rPr>
        <w:t>,</w:t>
      </w:r>
      <w:r w:rsidR="00FB6796">
        <w:rPr>
          <w:rFonts w:cs="Times New Roman"/>
          <w:sz w:val="28"/>
          <w:szCs w:val="28"/>
        </w:rPr>
        <w:t xml:space="preserve"> не предусмотрена.</w:t>
      </w:r>
    </w:p>
    <w:p w14:paraId="566D73E4" w14:textId="77777777" w:rsidR="0039748D" w:rsidRPr="00972B27" w:rsidRDefault="0039748D" w:rsidP="00D12E32">
      <w:pPr>
        <w:pStyle w:val="aff0"/>
        <w:widowControl w:val="0"/>
        <w:spacing w:line="250" w:lineRule="auto"/>
        <w:jc w:val="center"/>
        <w:rPr>
          <w:rFonts w:cs="Times New Roman"/>
          <w:sz w:val="28"/>
          <w:szCs w:val="28"/>
        </w:rPr>
      </w:pPr>
    </w:p>
    <w:p w14:paraId="4003CC6B" w14:textId="2580C985" w:rsidR="00780008" w:rsidRPr="00E76B38" w:rsidRDefault="00E562F6" w:rsidP="00D12E32">
      <w:pPr>
        <w:pStyle w:val="aff0"/>
        <w:widowControl w:val="0"/>
        <w:spacing w:line="250" w:lineRule="auto"/>
        <w:jc w:val="center"/>
        <w:rPr>
          <w:rFonts w:cs="Times New Roman"/>
          <w:sz w:val="28"/>
          <w:szCs w:val="28"/>
        </w:rPr>
      </w:pPr>
      <w:r w:rsidRPr="00943BCF">
        <w:rPr>
          <w:rFonts w:cs="Times New Roman"/>
          <w:sz w:val="28"/>
          <w:szCs w:val="28"/>
        </w:rPr>
        <w:t>2.3. </w:t>
      </w:r>
      <w:r w:rsidR="00780008" w:rsidRPr="00943BCF">
        <w:rPr>
          <w:rFonts w:cs="Times New Roman"/>
          <w:sz w:val="28"/>
          <w:szCs w:val="28"/>
        </w:rPr>
        <w:t>Текущее состояние развития социальной сферы в Новосибирской области в</w:t>
      </w:r>
      <w:r w:rsidR="0051000C" w:rsidRPr="00943BCF">
        <w:rPr>
          <w:rFonts w:cs="Times New Roman"/>
          <w:sz w:val="28"/>
          <w:szCs w:val="28"/>
        </w:rPr>
        <w:t> </w:t>
      </w:r>
      <w:r w:rsidR="00780008" w:rsidRPr="00943BCF">
        <w:rPr>
          <w:rFonts w:cs="Times New Roman"/>
          <w:sz w:val="28"/>
          <w:szCs w:val="28"/>
        </w:rPr>
        <w:t>рамках оказания паллиативной медицинской помощи</w:t>
      </w:r>
    </w:p>
    <w:p w14:paraId="6CC5EF7F" w14:textId="77777777" w:rsidR="00780008" w:rsidRPr="00E76B38" w:rsidRDefault="00780008" w:rsidP="00D12E32">
      <w:pPr>
        <w:pStyle w:val="aff0"/>
        <w:widowControl w:val="0"/>
        <w:spacing w:line="250" w:lineRule="auto"/>
        <w:jc w:val="center"/>
        <w:rPr>
          <w:rFonts w:cs="Times New Roman"/>
          <w:sz w:val="28"/>
          <w:szCs w:val="28"/>
        </w:rPr>
      </w:pPr>
    </w:p>
    <w:p w14:paraId="0081D80C" w14:textId="77777777" w:rsidR="00FC4FF5" w:rsidRPr="00972B27" w:rsidRDefault="00FC4FF5" w:rsidP="00D12E32">
      <w:pPr>
        <w:pStyle w:val="aff0"/>
        <w:widowControl w:val="0"/>
        <w:spacing w:line="250" w:lineRule="auto"/>
        <w:ind w:firstLine="709"/>
        <w:jc w:val="both"/>
        <w:rPr>
          <w:rFonts w:cs="Times New Roman"/>
          <w:sz w:val="28"/>
          <w:szCs w:val="28"/>
        </w:rPr>
      </w:pPr>
      <w:r w:rsidRPr="00E76B38">
        <w:rPr>
          <w:rFonts w:cs="Times New Roman"/>
          <w:sz w:val="28"/>
          <w:szCs w:val="28"/>
        </w:rPr>
        <w:t>В настоящее время в системе социальной защиты населения Новосибирской области функционирует 16 государственных учреждений Новосибирской области,</w:t>
      </w:r>
      <w:r w:rsidRPr="00972B27">
        <w:rPr>
          <w:rFonts w:cs="Times New Roman"/>
          <w:sz w:val="28"/>
          <w:szCs w:val="28"/>
        </w:rPr>
        <w:t xml:space="preserve"> подведомственных министерству</w:t>
      </w:r>
      <w:r w:rsidR="00F436D2" w:rsidRPr="00972B27">
        <w:rPr>
          <w:rFonts w:cs="Times New Roman"/>
          <w:sz w:val="28"/>
          <w:szCs w:val="28"/>
        </w:rPr>
        <w:t xml:space="preserve"> труда и социального развития Новосибирской области</w:t>
      </w:r>
      <w:r w:rsidRPr="00972B27">
        <w:rPr>
          <w:rFonts w:cs="Times New Roman"/>
          <w:sz w:val="28"/>
          <w:szCs w:val="28"/>
        </w:rPr>
        <w:t xml:space="preserve"> и оказывающих услуги гражданам пожилого возраста, в том числе: 1</w:t>
      </w:r>
      <w:r w:rsidR="001261A4" w:rsidRPr="00972B27">
        <w:rPr>
          <w:rFonts w:cs="Times New Roman"/>
          <w:sz w:val="28"/>
          <w:szCs w:val="28"/>
        </w:rPr>
        <w:t> </w:t>
      </w:r>
      <w:r w:rsidRPr="00972B27">
        <w:rPr>
          <w:rFonts w:cs="Times New Roman"/>
          <w:sz w:val="28"/>
          <w:szCs w:val="28"/>
        </w:rPr>
        <w:t>комплексный центр социальной адаптации граждан; 1</w:t>
      </w:r>
      <w:r w:rsidR="001261A4" w:rsidRPr="00972B27">
        <w:rPr>
          <w:rFonts w:cs="Times New Roman"/>
          <w:sz w:val="28"/>
          <w:szCs w:val="28"/>
        </w:rPr>
        <w:t> </w:t>
      </w:r>
      <w:r w:rsidRPr="00972B27">
        <w:rPr>
          <w:rFonts w:cs="Times New Roman"/>
          <w:sz w:val="28"/>
          <w:szCs w:val="28"/>
        </w:rPr>
        <w:t>специальный дом-интернат для престарелых и инвалидов; 2</w:t>
      </w:r>
      <w:r w:rsidR="001261A4" w:rsidRPr="00972B27">
        <w:rPr>
          <w:rFonts w:cs="Times New Roman"/>
          <w:sz w:val="28"/>
          <w:szCs w:val="28"/>
        </w:rPr>
        <w:t> </w:t>
      </w:r>
      <w:r w:rsidRPr="00972B27">
        <w:rPr>
          <w:rFonts w:cs="Times New Roman"/>
          <w:sz w:val="28"/>
          <w:szCs w:val="28"/>
        </w:rPr>
        <w:t>дома-интерната общего типа; 1</w:t>
      </w:r>
      <w:r w:rsidR="001261A4" w:rsidRPr="00972B27">
        <w:rPr>
          <w:rFonts w:cs="Times New Roman"/>
          <w:sz w:val="28"/>
          <w:szCs w:val="28"/>
        </w:rPr>
        <w:t> </w:t>
      </w:r>
      <w:r w:rsidRPr="00972B27">
        <w:rPr>
          <w:rFonts w:cs="Times New Roman"/>
          <w:sz w:val="28"/>
          <w:szCs w:val="28"/>
        </w:rPr>
        <w:t xml:space="preserve">Дом </w:t>
      </w:r>
      <w:r w:rsidRPr="00972B27">
        <w:rPr>
          <w:rFonts w:cs="Times New Roman"/>
          <w:sz w:val="28"/>
          <w:szCs w:val="28"/>
        </w:rPr>
        <w:lastRenderedPageBreak/>
        <w:t>ветеранов Новосибирской области; 1</w:t>
      </w:r>
      <w:r w:rsidR="001261A4" w:rsidRPr="00972B27">
        <w:rPr>
          <w:rFonts w:cs="Times New Roman"/>
          <w:sz w:val="28"/>
          <w:szCs w:val="28"/>
        </w:rPr>
        <w:t> </w:t>
      </w:r>
      <w:r w:rsidRPr="00972B27">
        <w:rPr>
          <w:rFonts w:cs="Times New Roman"/>
          <w:sz w:val="28"/>
          <w:szCs w:val="28"/>
        </w:rPr>
        <w:t>дом милосердия; 1</w:t>
      </w:r>
      <w:r w:rsidR="001261A4" w:rsidRPr="00972B27">
        <w:rPr>
          <w:rFonts w:cs="Times New Roman"/>
          <w:sz w:val="28"/>
          <w:szCs w:val="28"/>
        </w:rPr>
        <w:t> </w:t>
      </w:r>
      <w:r w:rsidRPr="00972B27">
        <w:rPr>
          <w:rFonts w:cs="Times New Roman"/>
          <w:sz w:val="28"/>
          <w:szCs w:val="28"/>
        </w:rPr>
        <w:t>геронтологический центр; 6 психоневрологических интернатов; 2</w:t>
      </w:r>
      <w:r w:rsidR="001261A4" w:rsidRPr="00972B27">
        <w:rPr>
          <w:rFonts w:cs="Times New Roman"/>
          <w:sz w:val="28"/>
          <w:szCs w:val="28"/>
        </w:rPr>
        <w:t> </w:t>
      </w:r>
      <w:r w:rsidRPr="00972B27">
        <w:rPr>
          <w:rFonts w:cs="Times New Roman"/>
          <w:sz w:val="28"/>
          <w:szCs w:val="28"/>
        </w:rPr>
        <w:t>центра реабилитации инвалидов; 1</w:t>
      </w:r>
      <w:r w:rsidR="001261A4" w:rsidRPr="00972B27">
        <w:rPr>
          <w:rFonts w:cs="Times New Roman"/>
          <w:sz w:val="28"/>
          <w:szCs w:val="28"/>
        </w:rPr>
        <w:t> </w:t>
      </w:r>
      <w:r w:rsidRPr="00972B27">
        <w:rPr>
          <w:rFonts w:cs="Times New Roman"/>
          <w:sz w:val="28"/>
          <w:szCs w:val="28"/>
        </w:rPr>
        <w:t xml:space="preserve">социально-оздоровительный центр и </w:t>
      </w:r>
      <w:r w:rsidR="00511CFE" w:rsidRPr="00972B27">
        <w:rPr>
          <w:rFonts w:cs="Times New Roman"/>
          <w:sz w:val="28"/>
          <w:szCs w:val="28"/>
        </w:rPr>
        <w:t>34</w:t>
      </w:r>
      <w:r w:rsidR="001261A4" w:rsidRPr="00972B27">
        <w:rPr>
          <w:rFonts w:cs="Times New Roman"/>
          <w:sz w:val="28"/>
          <w:szCs w:val="28"/>
        </w:rPr>
        <w:t> </w:t>
      </w:r>
      <w:r w:rsidR="00511CFE" w:rsidRPr="00972B27">
        <w:rPr>
          <w:rFonts w:cs="Times New Roman"/>
          <w:sz w:val="28"/>
          <w:szCs w:val="28"/>
        </w:rPr>
        <w:t>муниципальных учреждений</w:t>
      </w:r>
      <w:r w:rsidRPr="00972B27">
        <w:rPr>
          <w:rFonts w:cs="Times New Roman"/>
          <w:sz w:val="28"/>
          <w:szCs w:val="28"/>
        </w:rPr>
        <w:t xml:space="preserve"> социальн</w:t>
      </w:r>
      <w:r w:rsidR="0051000C" w:rsidRPr="00972B27">
        <w:rPr>
          <w:rFonts w:cs="Times New Roman"/>
          <w:sz w:val="28"/>
          <w:szCs w:val="28"/>
        </w:rPr>
        <w:t xml:space="preserve">ого обслуживания населения, в том </w:t>
      </w:r>
      <w:r w:rsidRPr="00972B27">
        <w:rPr>
          <w:rFonts w:cs="Times New Roman"/>
          <w:sz w:val="28"/>
          <w:szCs w:val="28"/>
        </w:rPr>
        <w:t>ч</w:t>
      </w:r>
      <w:r w:rsidR="0051000C" w:rsidRPr="00972B27">
        <w:rPr>
          <w:rFonts w:cs="Times New Roman"/>
          <w:sz w:val="28"/>
          <w:szCs w:val="28"/>
        </w:rPr>
        <w:t>исле</w:t>
      </w:r>
      <w:r w:rsidRPr="00972B27">
        <w:rPr>
          <w:rFonts w:cs="Times New Roman"/>
          <w:sz w:val="28"/>
          <w:szCs w:val="28"/>
        </w:rPr>
        <w:t xml:space="preserve"> МБУ стационарного социального обслуживания </w:t>
      </w:r>
      <w:proofErr w:type="spellStart"/>
      <w:r w:rsidRPr="00972B27">
        <w:rPr>
          <w:rFonts w:cs="Times New Roman"/>
          <w:sz w:val="28"/>
          <w:szCs w:val="28"/>
        </w:rPr>
        <w:t>Сузунского</w:t>
      </w:r>
      <w:proofErr w:type="spellEnd"/>
      <w:r w:rsidRPr="00972B27">
        <w:rPr>
          <w:rFonts w:cs="Times New Roman"/>
          <w:sz w:val="28"/>
          <w:szCs w:val="28"/>
        </w:rPr>
        <w:t xml:space="preserve"> района </w:t>
      </w:r>
      <w:r w:rsidR="006D7957" w:rsidRPr="00972B27">
        <w:rPr>
          <w:rFonts w:cs="Times New Roman"/>
          <w:sz w:val="28"/>
          <w:szCs w:val="28"/>
        </w:rPr>
        <w:t>«</w:t>
      </w:r>
      <w:r w:rsidRPr="00972B27">
        <w:rPr>
          <w:rFonts w:cs="Times New Roman"/>
          <w:sz w:val="28"/>
          <w:szCs w:val="28"/>
        </w:rPr>
        <w:t>Дом милосердия</w:t>
      </w:r>
      <w:r w:rsidR="006D7957" w:rsidRPr="00972B27">
        <w:rPr>
          <w:rFonts w:cs="Times New Roman"/>
          <w:sz w:val="28"/>
          <w:szCs w:val="28"/>
        </w:rPr>
        <w:t>»</w:t>
      </w:r>
      <w:r w:rsidRPr="00972B27">
        <w:rPr>
          <w:rFonts w:cs="Times New Roman"/>
          <w:sz w:val="28"/>
          <w:szCs w:val="28"/>
        </w:rPr>
        <w:t>.</w:t>
      </w:r>
    </w:p>
    <w:p w14:paraId="1049F00C" w14:textId="77777777" w:rsidR="00FC4FF5" w:rsidRPr="00972B27" w:rsidRDefault="00FC4FF5"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структуре учреждений, оказывающих услуги детям-инвалидам, отделение милосердия открыто на базе ГАСУСО НСО </w:t>
      </w:r>
      <w:r w:rsidR="006D7957" w:rsidRPr="00972B27">
        <w:rPr>
          <w:rFonts w:cs="Times New Roman"/>
          <w:sz w:val="28"/>
          <w:szCs w:val="28"/>
        </w:rPr>
        <w:t>«</w:t>
      </w:r>
      <w:proofErr w:type="spellStart"/>
      <w:r w:rsidR="00B87CF6" w:rsidRPr="00972B27">
        <w:rPr>
          <w:rFonts w:cs="Times New Roman"/>
          <w:sz w:val="28"/>
          <w:szCs w:val="28"/>
        </w:rPr>
        <w:t>Ояшинский</w:t>
      </w:r>
      <w:proofErr w:type="spellEnd"/>
      <w:r w:rsidR="00B87CF6" w:rsidRPr="00972B27">
        <w:rPr>
          <w:rFonts w:cs="Times New Roman"/>
          <w:sz w:val="28"/>
          <w:szCs w:val="28"/>
        </w:rPr>
        <w:t xml:space="preserve"> </w:t>
      </w:r>
      <w:r w:rsidRPr="00972B27">
        <w:rPr>
          <w:rFonts w:cs="Times New Roman"/>
          <w:sz w:val="28"/>
          <w:szCs w:val="28"/>
        </w:rPr>
        <w:t xml:space="preserve">дом-интернат для </w:t>
      </w:r>
      <w:r w:rsidR="00F57188" w:rsidRPr="00972B27">
        <w:rPr>
          <w:rFonts w:cs="Times New Roman"/>
          <w:sz w:val="28"/>
          <w:szCs w:val="28"/>
        </w:rPr>
        <w:t>детей-</w:t>
      </w:r>
      <w:r w:rsidR="00B87CF6" w:rsidRPr="00972B27">
        <w:rPr>
          <w:rFonts w:cs="Times New Roman"/>
          <w:sz w:val="28"/>
          <w:szCs w:val="28"/>
        </w:rPr>
        <w:t>инвалидов и молодых инвалидов, имеющих психические расстройства</w:t>
      </w:r>
      <w:r w:rsidR="006D7957" w:rsidRPr="00972B27">
        <w:rPr>
          <w:rFonts w:cs="Times New Roman"/>
          <w:sz w:val="28"/>
          <w:szCs w:val="28"/>
        </w:rPr>
        <w:t>»</w:t>
      </w:r>
      <w:r w:rsidRPr="00972B27">
        <w:rPr>
          <w:rFonts w:cs="Times New Roman"/>
          <w:sz w:val="28"/>
          <w:szCs w:val="28"/>
        </w:rPr>
        <w:t xml:space="preserve">, кроме того, в ГАУ НСО </w:t>
      </w:r>
      <w:r w:rsidR="006D7957" w:rsidRPr="00972B27">
        <w:rPr>
          <w:rFonts w:cs="Times New Roman"/>
          <w:sz w:val="28"/>
          <w:szCs w:val="28"/>
        </w:rPr>
        <w:t>«</w:t>
      </w:r>
      <w:r w:rsidRPr="00972B27">
        <w:rPr>
          <w:rFonts w:cs="Times New Roman"/>
          <w:sz w:val="28"/>
          <w:szCs w:val="28"/>
        </w:rPr>
        <w:t>Комплексный центр социальной адаптации инвалидов</w:t>
      </w:r>
      <w:r w:rsidR="006D7957" w:rsidRPr="00972B27">
        <w:rPr>
          <w:rFonts w:cs="Times New Roman"/>
          <w:sz w:val="28"/>
          <w:szCs w:val="28"/>
        </w:rPr>
        <w:t>»</w:t>
      </w:r>
      <w:r w:rsidRPr="00972B27">
        <w:rPr>
          <w:rFonts w:cs="Times New Roman"/>
          <w:sz w:val="28"/>
          <w:szCs w:val="28"/>
        </w:rPr>
        <w:t xml:space="preserve"> действуют дв</w:t>
      </w:r>
      <w:r w:rsidR="00D76A0D" w:rsidRPr="00972B27">
        <w:rPr>
          <w:rFonts w:cs="Times New Roman"/>
          <w:sz w:val="28"/>
          <w:szCs w:val="28"/>
        </w:rPr>
        <w:t>а отделения интенсивного ухода.</w:t>
      </w:r>
    </w:p>
    <w:p w14:paraId="7F8AABDD" w14:textId="77777777" w:rsidR="00FC4FF5" w:rsidRPr="00972B27" w:rsidRDefault="00F57188" w:rsidP="00D12E32">
      <w:pPr>
        <w:pStyle w:val="aff0"/>
        <w:widowControl w:val="0"/>
        <w:spacing w:line="250" w:lineRule="auto"/>
        <w:ind w:firstLine="709"/>
        <w:jc w:val="both"/>
        <w:rPr>
          <w:rFonts w:cs="Times New Roman"/>
          <w:sz w:val="28"/>
          <w:szCs w:val="28"/>
        </w:rPr>
      </w:pPr>
      <w:r w:rsidRPr="00972B27">
        <w:rPr>
          <w:rFonts w:cs="Times New Roman"/>
          <w:sz w:val="28"/>
          <w:szCs w:val="28"/>
        </w:rPr>
        <w:t>В 36</w:t>
      </w:r>
      <w:r w:rsidR="00FC4FF5" w:rsidRPr="00972B27">
        <w:rPr>
          <w:rFonts w:cs="Times New Roman"/>
          <w:sz w:val="28"/>
          <w:szCs w:val="28"/>
        </w:rPr>
        <w:t xml:space="preserve"> учреждениях открыты 39 отделений милосердия для взрослых, для</w:t>
      </w:r>
      <w:r w:rsidR="00D76A0D" w:rsidRPr="00972B27">
        <w:rPr>
          <w:rFonts w:cs="Times New Roman"/>
          <w:sz w:val="28"/>
          <w:szCs w:val="28"/>
        </w:rPr>
        <w:t> </w:t>
      </w:r>
      <w:r w:rsidR="00FC4FF5" w:rsidRPr="00972B27">
        <w:rPr>
          <w:rFonts w:cs="Times New Roman"/>
          <w:sz w:val="28"/>
          <w:szCs w:val="28"/>
        </w:rPr>
        <w:t>детей на базе 2 учреждений, которые представлены в таблице.</w:t>
      </w:r>
    </w:p>
    <w:p w14:paraId="05F028C6" w14:textId="77777777" w:rsidR="005472C8" w:rsidRPr="00972B27" w:rsidRDefault="005472C8" w:rsidP="005472C8">
      <w:pPr>
        <w:widowControl w:val="0"/>
        <w:spacing w:line="240" w:lineRule="auto"/>
        <w:jc w:val="right"/>
        <w:rPr>
          <w:rFonts w:ascii="Times New Roman" w:hAnsi="Times New Roman" w:cs="Times New Roman"/>
          <w:sz w:val="28"/>
          <w:szCs w:val="28"/>
        </w:rPr>
      </w:pPr>
    </w:p>
    <w:p w14:paraId="6958E9F3" w14:textId="77777777" w:rsidR="005472C8" w:rsidRPr="00972B27" w:rsidRDefault="005472C8" w:rsidP="005472C8">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 xml:space="preserve">Таблица </w:t>
      </w:r>
      <w:r w:rsidR="009F7797" w:rsidRPr="00972B27">
        <w:rPr>
          <w:rFonts w:ascii="Times New Roman" w:hAnsi="Times New Roman" w:cs="Times New Roman"/>
          <w:sz w:val="28"/>
          <w:szCs w:val="28"/>
        </w:rPr>
        <w:t>№</w:t>
      </w:r>
      <w:r w:rsidR="009F7797">
        <w:rPr>
          <w:rFonts w:ascii="Times New Roman" w:hAnsi="Times New Roman" w:cs="Times New Roman"/>
          <w:sz w:val="28"/>
          <w:szCs w:val="28"/>
        </w:rPr>
        <w:t> </w:t>
      </w:r>
      <w:r w:rsidR="00ED5E13" w:rsidRPr="00972B27">
        <w:rPr>
          <w:rFonts w:ascii="Times New Roman" w:hAnsi="Times New Roman" w:cs="Times New Roman"/>
          <w:sz w:val="28"/>
          <w:szCs w:val="28"/>
        </w:rPr>
        <w:t>1</w:t>
      </w:r>
      <w:r w:rsidR="00ED5E13">
        <w:rPr>
          <w:rFonts w:ascii="Times New Roman" w:hAnsi="Times New Roman" w:cs="Times New Roman"/>
          <w:sz w:val="28"/>
          <w:szCs w:val="28"/>
        </w:rPr>
        <w:t>0</w:t>
      </w:r>
    </w:p>
    <w:p w14:paraId="13140E0F" w14:textId="77777777" w:rsidR="00FC4FF5" w:rsidRPr="00972B27" w:rsidRDefault="00FC4FF5" w:rsidP="00FB6796">
      <w:pPr>
        <w:widowControl w:val="0"/>
        <w:spacing w:line="25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680"/>
        <w:gridCol w:w="2529"/>
      </w:tblGrid>
      <w:tr w:rsidR="00FC4FF5" w:rsidRPr="00972B27" w14:paraId="7CDF731A" w14:textId="77777777" w:rsidTr="00253AA6">
        <w:trPr>
          <w:trHeight w:val="20"/>
        </w:trPr>
        <w:tc>
          <w:tcPr>
            <w:tcW w:w="594" w:type="dxa"/>
            <w:shd w:val="clear" w:color="auto" w:fill="auto"/>
          </w:tcPr>
          <w:p w14:paraId="036C15D1"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 п/п</w:t>
            </w:r>
          </w:p>
        </w:tc>
        <w:tc>
          <w:tcPr>
            <w:tcW w:w="6680" w:type="dxa"/>
            <w:shd w:val="clear" w:color="auto" w:fill="auto"/>
          </w:tcPr>
          <w:p w14:paraId="648DA786"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Наименование учреждения</w:t>
            </w:r>
          </w:p>
        </w:tc>
        <w:tc>
          <w:tcPr>
            <w:tcW w:w="2529" w:type="dxa"/>
            <w:shd w:val="clear" w:color="auto" w:fill="auto"/>
          </w:tcPr>
          <w:p w14:paraId="2960AD27"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Количество койко-мест в отделении милосердия</w:t>
            </w:r>
          </w:p>
        </w:tc>
      </w:tr>
      <w:tr w:rsidR="00FC4FF5" w:rsidRPr="00972B27" w14:paraId="40DCA483" w14:textId="77777777" w:rsidTr="00253AA6">
        <w:trPr>
          <w:trHeight w:val="20"/>
        </w:trPr>
        <w:tc>
          <w:tcPr>
            <w:tcW w:w="594" w:type="dxa"/>
            <w:shd w:val="clear" w:color="auto" w:fill="auto"/>
          </w:tcPr>
          <w:p w14:paraId="234FA6A8"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1</w:t>
            </w:r>
          </w:p>
        </w:tc>
        <w:tc>
          <w:tcPr>
            <w:tcW w:w="6680" w:type="dxa"/>
            <w:shd w:val="clear" w:color="auto" w:fill="auto"/>
          </w:tcPr>
          <w:p w14:paraId="41B93866" w14:textId="77777777" w:rsidR="00FC4FF5" w:rsidRPr="00972B27" w:rsidRDefault="009F65AF" w:rsidP="009F65AF">
            <w:pPr>
              <w:pStyle w:val="aff0"/>
              <w:widowControl w:val="0"/>
              <w:rPr>
                <w:rFonts w:cs="Times New Roman"/>
                <w:sz w:val="28"/>
                <w:szCs w:val="28"/>
              </w:rPr>
            </w:pPr>
            <w:r w:rsidRPr="00972B27">
              <w:rPr>
                <w:rFonts w:cs="Times New Roman"/>
                <w:sz w:val="28"/>
                <w:szCs w:val="28"/>
              </w:rPr>
              <w:t>Г</w:t>
            </w:r>
            <w:r>
              <w:rPr>
                <w:rFonts w:cs="Times New Roman"/>
                <w:sz w:val="28"/>
                <w:szCs w:val="28"/>
              </w:rPr>
              <w:t>осударственное автономное учреждение</w:t>
            </w:r>
            <w:r w:rsidRPr="00972B27">
              <w:rPr>
                <w:rFonts w:cs="Times New Roman"/>
                <w:sz w:val="28"/>
                <w:szCs w:val="28"/>
              </w:rPr>
              <w:t xml:space="preserve"> </w:t>
            </w:r>
            <w:r>
              <w:rPr>
                <w:rFonts w:cs="Times New Roman"/>
                <w:sz w:val="28"/>
                <w:szCs w:val="28"/>
              </w:rPr>
              <w:t>стационарного социального обслуживания Новосибирской области</w:t>
            </w:r>
            <w:r w:rsidRPr="00972B27">
              <w:rPr>
                <w:rFonts w:cs="Times New Roman"/>
                <w:sz w:val="28"/>
                <w:szCs w:val="28"/>
              </w:rPr>
              <w:t xml:space="preserve"> </w:t>
            </w:r>
            <w:r w:rsidR="006D7957" w:rsidRPr="00972B27">
              <w:rPr>
                <w:rFonts w:cs="Times New Roman"/>
                <w:sz w:val="28"/>
                <w:szCs w:val="28"/>
              </w:rPr>
              <w:t>«</w:t>
            </w:r>
            <w:proofErr w:type="spellStart"/>
            <w:r w:rsidR="00FC4FF5" w:rsidRPr="00972B27">
              <w:rPr>
                <w:rFonts w:cs="Times New Roman"/>
                <w:sz w:val="28"/>
                <w:szCs w:val="28"/>
              </w:rPr>
              <w:t>Бердский</w:t>
            </w:r>
            <w:proofErr w:type="spellEnd"/>
            <w:r w:rsidR="00FC4FF5" w:rsidRPr="00972B27">
              <w:rPr>
                <w:rFonts w:cs="Times New Roman"/>
                <w:sz w:val="28"/>
                <w:szCs w:val="28"/>
              </w:rPr>
              <w:t xml:space="preserve"> </w:t>
            </w:r>
            <w:r w:rsidR="00C27895" w:rsidRPr="00972B27">
              <w:rPr>
                <w:rFonts w:cs="Times New Roman"/>
                <w:sz w:val="28"/>
                <w:szCs w:val="28"/>
              </w:rPr>
              <w:t xml:space="preserve">дом-интернат для престарелых и инвалидов </w:t>
            </w:r>
            <w:r w:rsidR="00FC4FF5" w:rsidRPr="00972B27">
              <w:rPr>
                <w:rFonts w:cs="Times New Roman"/>
                <w:sz w:val="28"/>
                <w:szCs w:val="28"/>
              </w:rPr>
              <w:t>им. М.И. Калинина</w:t>
            </w:r>
            <w:r w:rsidR="006D7957" w:rsidRPr="00972B27">
              <w:rPr>
                <w:rFonts w:cs="Times New Roman"/>
                <w:sz w:val="28"/>
                <w:szCs w:val="28"/>
              </w:rPr>
              <w:t>»</w:t>
            </w:r>
          </w:p>
        </w:tc>
        <w:tc>
          <w:tcPr>
            <w:tcW w:w="2529" w:type="dxa"/>
            <w:shd w:val="clear" w:color="auto" w:fill="auto"/>
          </w:tcPr>
          <w:p w14:paraId="79B571D3" w14:textId="77777777" w:rsidR="00FC4FF5" w:rsidRPr="00972B27" w:rsidRDefault="00C27895" w:rsidP="00D12E32">
            <w:pPr>
              <w:pStyle w:val="aff0"/>
              <w:widowControl w:val="0"/>
              <w:spacing w:line="250" w:lineRule="auto"/>
              <w:jc w:val="center"/>
              <w:rPr>
                <w:rFonts w:cs="Times New Roman"/>
                <w:sz w:val="28"/>
                <w:szCs w:val="28"/>
              </w:rPr>
            </w:pPr>
            <w:r w:rsidRPr="00972B27">
              <w:rPr>
                <w:rFonts w:cs="Times New Roman"/>
                <w:sz w:val="28"/>
                <w:szCs w:val="28"/>
              </w:rPr>
              <w:t>349</w:t>
            </w:r>
          </w:p>
        </w:tc>
      </w:tr>
      <w:tr w:rsidR="00FC4FF5" w:rsidRPr="00972B27" w14:paraId="483B979B" w14:textId="77777777" w:rsidTr="00253AA6">
        <w:trPr>
          <w:trHeight w:val="20"/>
        </w:trPr>
        <w:tc>
          <w:tcPr>
            <w:tcW w:w="594" w:type="dxa"/>
            <w:shd w:val="clear" w:color="auto" w:fill="auto"/>
          </w:tcPr>
          <w:p w14:paraId="6BA00EFA"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2</w:t>
            </w:r>
          </w:p>
        </w:tc>
        <w:tc>
          <w:tcPr>
            <w:tcW w:w="6680" w:type="dxa"/>
            <w:shd w:val="clear" w:color="auto" w:fill="auto"/>
          </w:tcPr>
          <w:p w14:paraId="766B8168" w14:textId="77777777" w:rsidR="00FC4FF5" w:rsidRPr="00972B27" w:rsidRDefault="009F65AF" w:rsidP="009F65AF">
            <w:pPr>
              <w:pStyle w:val="aff0"/>
              <w:widowControl w:val="0"/>
              <w:spacing w:line="250" w:lineRule="auto"/>
              <w:rPr>
                <w:rFonts w:cs="Times New Roman"/>
                <w:sz w:val="28"/>
                <w:szCs w:val="28"/>
              </w:rPr>
            </w:pPr>
            <w:r w:rsidRPr="00972B27">
              <w:rPr>
                <w:rFonts w:cs="Times New Roman"/>
                <w:sz w:val="28"/>
                <w:szCs w:val="28"/>
              </w:rPr>
              <w:t>Г</w:t>
            </w:r>
            <w:r>
              <w:rPr>
                <w:rFonts w:cs="Times New Roman"/>
                <w:sz w:val="28"/>
                <w:szCs w:val="28"/>
              </w:rPr>
              <w:t>осударственное автономное учреждение</w:t>
            </w:r>
            <w:r w:rsidRPr="00972B27">
              <w:rPr>
                <w:rFonts w:cs="Times New Roman"/>
                <w:sz w:val="28"/>
                <w:szCs w:val="28"/>
              </w:rPr>
              <w:t xml:space="preserve"> </w:t>
            </w:r>
            <w:r>
              <w:rPr>
                <w:rFonts w:cs="Times New Roman"/>
                <w:sz w:val="28"/>
                <w:szCs w:val="28"/>
              </w:rPr>
              <w:t>стационарного социального обслуживания</w:t>
            </w:r>
            <w:r w:rsidR="00FC4FF5" w:rsidRPr="00972B27">
              <w:rPr>
                <w:rFonts w:cs="Times New Roman"/>
                <w:sz w:val="28"/>
                <w:szCs w:val="28"/>
              </w:rPr>
              <w:t xml:space="preserve"> </w:t>
            </w:r>
            <w:r>
              <w:rPr>
                <w:rFonts w:cs="Times New Roman"/>
                <w:sz w:val="28"/>
                <w:szCs w:val="28"/>
              </w:rPr>
              <w:t>Новосибирской области</w:t>
            </w:r>
            <w:r w:rsidRPr="00972B27">
              <w:rPr>
                <w:rFonts w:cs="Times New Roman"/>
                <w:sz w:val="28"/>
                <w:szCs w:val="28"/>
              </w:rPr>
              <w:t xml:space="preserve"> </w:t>
            </w:r>
            <w:r w:rsidR="006D7957" w:rsidRPr="00972B27">
              <w:rPr>
                <w:rFonts w:cs="Times New Roman"/>
                <w:sz w:val="28"/>
                <w:szCs w:val="28"/>
              </w:rPr>
              <w:t>«</w:t>
            </w:r>
            <w:proofErr w:type="spellStart"/>
            <w:r w:rsidR="00FC4FF5" w:rsidRPr="00972B27">
              <w:rPr>
                <w:rFonts w:cs="Times New Roman"/>
                <w:sz w:val="28"/>
                <w:szCs w:val="28"/>
              </w:rPr>
              <w:t>Болотнинский</w:t>
            </w:r>
            <w:proofErr w:type="spellEnd"/>
            <w:r w:rsidR="00FC4FF5" w:rsidRPr="00972B27">
              <w:rPr>
                <w:rFonts w:cs="Times New Roman"/>
                <w:sz w:val="28"/>
                <w:szCs w:val="28"/>
              </w:rPr>
              <w:t xml:space="preserve"> психоневрологический интернат</w:t>
            </w:r>
            <w:r w:rsidR="006D7957" w:rsidRPr="00972B27">
              <w:rPr>
                <w:rFonts w:cs="Times New Roman"/>
                <w:sz w:val="28"/>
                <w:szCs w:val="28"/>
              </w:rPr>
              <w:t>»</w:t>
            </w:r>
          </w:p>
        </w:tc>
        <w:tc>
          <w:tcPr>
            <w:tcW w:w="2529" w:type="dxa"/>
            <w:shd w:val="clear" w:color="auto" w:fill="auto"/>
          </w:tcPr>
          <w:p w14:paraId="155064E6" w14:textId="77777777" w:rsidR="00FC4FF5" w:rsidRPr="00972B27" w:rsidRDefault="00A36359" w:rsidP="00D12E32">
            <w:pPr>
              <w:pStyle w:val="aff0"/>
              <w:widowControl w:val="0"/>
              <w:spacing w:line="250" w:lineRule="auto"/>
              <w:jc w:val="center"/>
              <w:rPr>
                <w:rFonts w:cs="Times New Roman"/>
                <w:sz w:val="28"/>
                <w:szCs w:val="28"/>
              </w:rPr>
            </w:pPr>
            <w:r w:rsidRPr="00972B27">
              <w:rPr>
                <w:rFonts w:cs="Times New Roman"/>
                <w:sz w:val="28"/>
                <w:szCs w:val="28"/>
              </w:rPr>
              <w:t>185</w:t>
            </w:r>
          </w:p>
        </w:tc>
      </w:tr>
      <w:tr w:rsidR="00FC4FF5" w:rsidRPr="00972B27" w14:paraId="2C172D43" w14:textId="77777777" w:rsidTr="00253AA6">
        <w:trPr>
          <w:trHeight w:val="20"/>
        </w:trPr>
        <w:tc>
          <w:tcPr>
            <w:tcW w:w="594" w:type="dxa"/>
            <w:shd w:val="clear" w:color="auto" w:fill="auto"/>
          </w:tcPr>
          <w:p w14:paraId="3133FD29"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3</w:t>
            </w:r>
          </w:p>
        </w:tc>
        <w:tc>
          <w:tcPr>
            <w:tcW w:w="6680" w:type="dxa"/>
            <w:shd w:val="clear" w:color="auto" w:fill="auto"/>
          </w:tcPr>
          <w:p w14:paraId="3283DE4B" w14:textId="77777777" w:rsidR="00FC4FF5" w:rsidRPr="00972B27" w:rsidRDefault="009F65AF" w:rsidP="009F65AF">
            <w:pPr>
              <w:pStyle w:val="aff0"/>
              <w:widowControl w:val="0"/>
              <w:spacing w:line="250" w:lineRule="auto"/>
              <w:rPr>
                <w:rFonts w:cs="Times New Roman"/>
                <w:sz w:val="28"/>
                <w:szCs w:val="28"/>
              </w:rPr>
            </w:pPr>
            <w:r w:rsidRPr="00972B27">
              <w:rPr>
                <w:rFonts w:cs="Times New Roman"/>
                <w:sz w:val="28"/>
                <w:szCs w:val="28"/>
              </w:rPr>
              <w:t>Г</w:t>
            </w:r>
            <w:r>
              <w:rPr>
                <w:rFonts w:cs="Times New Roman"/>
                <w:sz w:val="28"/>
                <w:szCs w:val="28"/>
              </w:rPr>
              <w:t>осударственное автономное учреждение</w:t>
            </w:r>
            <w:r w:rsidRPr="00972B27">
              <w:rPr>
                <w:rFonts w:cs="Times New Roman"/>
                <w:sz w:val="28"/>
                <w:szCs w:val="28"/>
              </w:rPr>
              <w:t xml:space="preserve"> </w:t>
            </w:r>
            <w:r>
              <w:rPr>
                <w:rFonts w:cs="Times New Roman"/>
                <w:sz w:val="28"/>
                <w:szCs w:val="28"/>
              </w:rPr>
              <w:t>стационарного социального обслуживания</w:t>
            </w:r>
            <w:r w:rsidR="00FC4FF5" w:rsidRPr="00972B27">
              <w:rPr>
                <w:rFonts w:cs="Times New Roman"/>
                <w:sz w:val="28"/>
                <w:szCs w:val="28"/>
              </w:rPr>
              <w:t xml:space="preserve"> </w:t>
            </w:r>
            <w:r>
              <w:rPr>
                <w:rFonts w:cs="Times New Roman"/>
                <w:sz w:val="28"/>
                <w:szCs w:val="28"/>
              </w:rPr>
              <w:t>Новосибирской области</w:t>
            </w:r>
            <w:r w:rsidRPr="00972B27">
              <w:rPr>
                <w:rFonts w:cs="Times New Roman"/>
                <w:sz w:val="28"/>
                <w:szCs w:val="28"/>
              </w:rPr>
              <w:t xml:space="preserve"> </w:t>
            </w:r>
            <w:r w:rsidR="006D7957" w:rsidRPr="00972B27">
              <w:rPr>
                <w:rFonts w:cs="Times New Roman"/>
                <w:sz w:val="28"/>
                <w:szCs w:val="28"/>
              </w:rPr>
              <w:t>«</w:t>
            </w:r>
            <w:proofErr w:type="spellStart"/>
            <w:r w:rsidR="00FC4FF5" w:rsidRPr="00972B27">
              <w:rPr>
                <w:rFonts w:cs="Times New Roman"/>
                <w:sz w:val="28"/>
                <w:szCs w:val="28"/>
              </w:rPr>
              <w:t>Завьяловский</w:t>
            </w:r>
            <w:proofErr w:type="spellEnd"/>
            <w:r w:rsidR="00FC4FF5" w:rsidRPr="00972B27">
              <w:rPr>
                <w:rFonts w:cs="Times New Roman"/>
                <w:sz w:val="28"/>
                <w:szCs w:val="28"/>
              </w:rPr>
              <w:t xml:space="preserve"> психоневрологический интернат</w:t>
            </w:r>
            <w:r w:rsidR="006D7957" w:rsidRPr="00972B27">
              <w:rPr>
                <w:rFonts w:cs="Times New Roman"/>
                <w:sz w:val="28"/>
                <w:szCs w:val="28"/>
              </w:rPr>
              <w:t>»</w:t>
            </w:r>
          </w:p>
        </w:tc>
        <w:tc>
          <w:tcPr>
            <w:tcW w:w="2529" w:type="dxa"/>
            <w:shd w:val="clear" w:color="auto" w:fill="auto"/>
          </w:tcPr>
          <w:p w14:paraId="07F3B944"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103</w:t>
            </w:r>
          </w:p>
        </w:tc>
      </w:tr>
      <w:tr w:rsidR="00FC4FF5" w:rsidRPr="00972B27" w14:paraId="6772D624" w14:textId="77777777" w:rsidTr="00253AA6">
        <w:trPr>
          <w:trHeight w:val="20"/>
        </w:trPr>
        <w:tc>
          <w:tcPr>
            <w:tcW w:w="594" w:type="dxa"/>
            <w:shd w:val="clear" w:color="auto" w:fill="auto"/>
          </w:tcPr>
          <w:p w14:paraId="103028BA" w14:textId="77777777" w:rsidR="00FC4FF5" w:rsidRPr="00972B27" w:rsidRDefault="00DB229C" w:rsidP="00D12E32">
            <w:pPr>
              <w:pStyle w:val="aff0"/>
              <w:widowControl w:val="0"/>
              <w:spacing w:line="250" w:lineRule="auto"/>
              <w:jc w:val="center"/>
              <w:rPr>
                <w:rFonts w:cs="Times New Roman"/>
                <w:sz w:val="28"/>
                <w:szCs w:val="28"/>
              </w:rPr>
            </w:pPr>
            <w:r w:rsidRPr="00972B27">
              <w:rPr>
                <w:rFonts w:cs="Times New Roman"/>
                <w:sz w:val="28"/>
                <w:szCs w:val="28"/>
              </w:rPr>
              <w:t>4</w:t>
            </w:r>
          </w:p>
        </w:tc>
        <w:tc>
          <w:tcPr>
            <w:tcW w:w="6680" w:type="dxa"/>
            <w:shd w:val="clear" w:color="auto" w:fill="auto"/>
          </w:tcPr>
          <w:p w14:paraId="229722B1" w14:textId="77777777" w:rsidR="00FC4FF5" w:rsidRPr="00972B27" w:rsidRDefault="009F65AF" w:rsidP="009F65AF">
            <w:pPr>
              <w:pStyle w:val="aff0"/>
              <w:widowControl w:val="0"/>
              <w:spacing w:line="250" w:lineRule="auto"/>
              <w:rPr>
                <w:rFonts w:cs="Times New Roman"/>
                <w:sz w:val="28"/>
                <w:szCs w:val="28"/>
              </w:rPr>
            </w:pPr>
            <w:r w:rsidRPr="00972B27">
              <w:rPr>
                <w:rFonts w:cs="Times New Roman"/>
                <w:sz w:val="28"/>
                <w:szCs w:val="28"/>
              </w:rPr>
              <w:t>Г</w:t>
            </w:r>
            <w:r>
              <w:rPr>
                <w:rFonts w:cs="Times New Roman"/>
                <w:sz w:val="28"/>
                <w:szCs w:val="28"/>
              </w:rPr>
              <w:t>осударственное автономное учреждение</w:t>
            </w:r>
            <w:r w:rsidRPr="00972B27">
              <w:rPr>
                <w:rFonts w:cs="Times New Roman"/>
                <w:sz w:val="28"/>
                <w:szCs w:val="28"/>
              </w:rPr>
              <w:t xml:space="preserve"> </w:t>
            </w:r>
            <w:r>
              <w:rPr>
                <w:rFonts w:cs="Times New Roman"/>
                <w:sz w:val="28"/>
                <w:szCs w:val="28"/>
              </w:rPr>
              <w:t>стационарного социального обслуживания</w:t>
            </w:r>
            <w:r w:rsidR="00FC4FF5" w:rsidRPr="00972B27">
              <w:rPr>
                <w:rFonts w:cs="Times New Roman"/>
                <w:sz w:val="28"/>
                <w:szCs w:val="28"/>
              </w:rPr>
              <w:t xml:space="preserve"> </w:t>
            </w:r>
            <w:r>
              <w:rPr>
                <w:rFonts w:cs="Times New Roman"/>
                <w:sz w:val="28"/>
                <w:szCs w:val="28"/>
              </w:rPr>
              <w:t>Новосибирской области</w:t>
            </w:r>
            <w:r w:rsidRPr="00972B27">
              <w:rPr>
                <w:rFonts w:cs="Times New Roman"/>
                <w:sz w:val="28"/>
                <w:szCs w:val="28"/>
              </w:rPr>
              <w:t xml:space="preserve"> </w:t>
            </w:r>
            <w:r w:rsidR="006D7957" w:rsidRPr="00972B27">
              <w:rPr>
                <w:rFonts w:cs="Times New Roman"/>
                <w:sz w:val="28"/>
                <w:szCs w:val="28"/>
              </w:rPr>
              <w:t>«</w:t>
            </w:r>
            <w:r w:rsidR="00FC4FF5" w:rsidRPr="00972B27">
              <w:rPr>
                <w:rFonts w:cs="Times New Roman"/>
                <w:sz w:val="28"/>
                <w:szCs w:val="28"/>
              </w:rPr>
              <w:t>Каменский психоневрологический интернат</w:t>
            </w:r>
            <w:r w:rsidR="006D7957" w:rsidRPr="00972B27">
              <w:rPr>
                <w:rFonts w:cs="Times New Roman"/>
                <w:sz w:val="28"/>
                <w:szCs w:val="28"/>
              </w:rPr>
              <w:t>»</w:t>
            </w:r>
          </w:p>
        </w:tc>
        <w:tc>
          <w:tcPr>
            <w:tcW w:w="2529" w:type="dxa"/>
            <w:shd w:val="clear" w:color="auto" w:fill="auto"/>
          </w:tcPr>
          <w:p w14:paraId="1B1A9FD8" w14:textId="77777777" w:rsidR="00FC4FF5" w:rsidRPr="00972B27" w:rsidRDefault="00253AA6" w:rsidP="00D12E32">
            <w:pPr>
              <w:pStyle w:val="aff0"/>
              <w:widowControl w:val="0"/>
              <w:spacing w:line="250" w:lineRule="auto"/>
              <w:jc w:val="center"/>
              <w:rPr>
                <w:rFonts w:cs="Times New Roman"/>
                <w:sz w:val="28"/>
                <w:szCs w:val="28"/>
              </w:rPr>
            </w:pPr>
            <w:r w:rsidRPr="00972B27">
              <w:rPr>
                <w:rFonts w:cs="Times New Roman"/>
                <w:sz w:val="28"/>
                <w:szCs w:val="28"/>
              </w:rPr>
              <w:t>68</w:t>
            </w:r>
          </w:p>
        </w:tc>
      </w:tr>
      <w:tr w:rsidR="00FC4FF5" w:rsidRPr="00972B27" w14:paraId="7A0EFC2B" w14:textId="77777777" w:rsidTr="00253AA6">
        <w:trPr>
          <w:trHeight w:val="20"/>
        </w:trPr>
        <w:tc>
          <w:tcPr>
            <w:tcW w:w="594" w:type="dxa"/>
            <w:shd w:val="clear" w:color="auto" w:fill="auto"/>
          </w:tcPr>
          <w:p w14:paraId="3B8E1784" w14:textId="77777777" w:rsidR="00FC4FF5" w:rsidRPr="00972B27" w:rsidRDefault="00DB229C" w:rsidP="00D12E32">
            <w:pPr>
              <w:pStyle w:val="aff0"/>
              <w:widowControl w:val="0"/>
              <w:spacing w:line="250" w:lineRule="auto"/>
              <w:jc w:val="center"/>
              <w:rPr>
                <w:rFonts w:cs="Times New Roman"/>
                <w:sz w:val="28"/>
                <w:szCs w:val="28"/>
              </w:rPr>
            </w:pPr>
            <w:r w:rsidRPr="00972B27">
              <w:rPr>
                <w:rFonts w:cs="Times New Roman"/>
                <w:sz w:val="28"/>
                <w:szCs w:val="28"/>
              </w:rPr>
              <w:t>5</w:t>
            </w:r>
          </w:p>
        </w:tc>
        <w:tc>
          <w:tcPr>
            <w:tcW w:w="6680" w:type="dxa"/>
            <w:shd w:val="clear" w:color="auto" w:fill="auto"/>
          </w:tcPr>
          <w:p w14:paraId="55290722" w14:textId="77777777" w:rsidR="00FC4FF5" w:rsidRPr="00972B27" w:rsidRDefault="009F65AF" w:rsidP="009F65AF">
            <w:pPr>
              <w:pStyle w:val="aff0"/>
              <w:widowControl w:val="0"/>
              <w:spacing w:line="250" w:lineRule="auto"/>
              <w:rPr>
                <w:rFonts w:cs="Times New Roman"/>
                <w:sz w:val="28"/>
                <w:szCs w:val="28"/>
              </w:rPr>
            </w:pPr>
            <w:r w:rsidRPr="00972B27">
              <w:rPr>
                <w:rFonts w:cs="Times New Roman"/>
                <w:sz w:val="28"/>
                <w:szCs w:val="28"/>
              </w:rPr>
              <w:t>Г</w:t>
            </w:r>
            <w:r>
              <w:rPr>
                <w:rFonts w:cs="Times New Roman"/>
                <w:sz w:val="28"/>
                <w:szCs w:val="28"/>
              </w:rPr>
              <w:t>осударственное автономное учреждение</w:t>
            </w:r>
            <w:r w:rsidRPr="00972B27">
              <w:rPr>
                <w:rFonts w:cs="Times New Roman"/>
                <w:sz w:val="28"/>
                <w:szCs w:val="28"/>
              </w:rPr>
              <w:t xml:space="preserve"> </w:t>
            </w:r>
            <w:r>
              <w:rPr>
                <w:rFonts w:cs="Times New Roman"/>
                <w:sz w:val="28"/>
                <w:szCs w:val="28"/>
              </w:rPr>
              <w:t>стационарного социального обслуживания</w:t>
            </w:r>
            <w:r w:rsidR="00FC4FF5" w:rsidRPr="00972B27">
              <w:rPr>
                <w:rFonts w:cs="Times New Roman"/>
                <w:sz w:val="28"/>
                <w:szCs w:val="28"/>
              </w:rPr>
              <w:t xml:space="preserve"> </w:t>
            </w:r>
            <w:r>
              <w:rPr>
                <w:rFonts w:cs="Times New Roman"/>
                <w:sz w:val="28"/>
                <w:szCs w:val="28"/>
              </w:rPr>
              <w:t>Новосибирской области</w:t>
            </w:r>
            <w:r w:rsidRPr="00972B27">
              <w:rPr>
                <w:rFonts w:cs="Times New Roman"/>
                <w:sz w:val="28"/>
                <w:szCs w:val="28"/>
              </w:rPr>
              <w:t xml:space="preserve"> </w:t>
            </w:r>
            <w:r w:rsidR="006D7957" w:rsidRPr="00972B27">
              <w:rPr>
                <w:rFonts w:cs="Times New Roman"/>
                <w:sz w:val="28"/>
                <w:szCs w:val="28"/>
              </w:rPr>
              <w:t>«</w:t>
            </w:r>
            <w:proofErr w:type="spellStart"/>
            <w:r w:rsidR="00FC4FF5" w:rsidRPr="00972B27">
              <w:rPr>
                <w:rFonts w:cs="Times New Roman"/>
                <w:sz w:val="28"/>
                <w:szCs w:val="28"/>
              </w:rPr>
              <w:t>Тогучинский</w:t>
            </w:r>
            <w:proofErr w:type="spellEnd"/>
            <w:r w:rsidR="00FC4FF5" w:rsidRPr="00972B27">
              <w:rPr>
                <w:rFonts w:cs="Times New Roman"/>
                <w:sz w:val="28"/>
                <w:szCs w:val="28"/>
              </w:rPr>
              <w:t xml:space="preserve"> психоневрологический интернат</w:t>
            </w:r>
            <w:r w:rsidR="006D7957" w:rsidRPr="00972B27">
              <w:rPr>
                <w:rFonts w:cs="Times New Roman"/>
                <w:sz w:val="28"/>
                <w:szCs w:val="28"/>
              </w:rPr>
              <w:t>»</w:t>
            </w:r>
          </w:p>
        </w:tc>
        <w:tc>
          <w:tcPr>
            <w:tcW w:w="2529" w:type="dxa"/>
            <w:shd w:val="clear" w:color="auto" w:fill="auto"/>
          </w:tcPr>
          <w:p w14:paraId="22037793"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125</w:t>
            </w:r>
          </w:p>
        </w:tc>
      </w:tr>
      <w:tr w:rsidR="00FC4FF5" w:rsidRPr="00972B27" w14:paraId="196C112B" w14:textId="77777777" w:rsidTr="00253AA6">
        <w:trPr>
          <w:trHeight w:val="20"/>
        </w:trPr>
        <w:tc>
          <w:tcPr>
            <w:tcW w:w="594" w:type="dxa"/>
            <w:shd w:val="clear" w:color="auto" w:fill="auto"/>
          </w:tcPr>
          <w:p w14:paraId="2BECFF8C" w14:textId="77777777" w:rsidR="00FC4FF5" w:rsidRPr="00972B27" w:rsidRDefault="00C513B6" w:rsidP="00D12E32">
            <w:pPr>
              <w:pStyle w:val="aff0"/>
              <w:widowControl w:val="0"/>
              <w:spacing w:line="250" w:lineRule="auto"/>
              <w:jc w:val="center"/>
              <w:rPr>
                <w:rFonts w:cs="Times New Roman"/>
                <w:sz w:val="28"/>
                <w:szCs w:val="28"/>
              </w:rPr>
            </w:pPr>
            <w:r w:rsidRPr="00972B27">
              <w:rPr>
                <w:rFonts w:cs="Times New Roman"/>
                <w:sz w:val="28"/>
                <w:szCs w:val="28"/>
              </w:rPr>
              <w:t>6</w:t>
            </w:r>
          </w:p>
        </w:tc>
        <w:tc>
          <w:tcPr>
            <w:tcW w:w="6680" w:type="dxa"/>
            <w:shd w:val="clear" w:color="auto" w:fill="auto"/>
          </w:tcPr>
          <w:p w14:paraId="3E147680" w14:textId="77777777" w:rsidR="00FC4FF5" w:rsidRPr="00972B27" w:rsidRDefault="009F65AF" w:rsidP="009F65AF">
            <w:pPr>
              <w:pStyle w:val="aff0"/>
              <w:widowControl w:val="0"/>
              <w:spacing w:line="250" w:lineRule="auto"/>
              <w:rPr>
                <w:rFonts w:cs="Times New Roman"/>
                <w:sz w:val="28"/>
                <w:szCs w:val="28"/>
              </w:rPr>
            </w:pPr>
            <w:r w:rsidRPr="00972B27">
              <w:rPr>
                <w:rFonts w:cs="Times New Roman"/>
                <w:sz w:val="28"/>
                <w:szCs w:val="28"/>
              </w:rPr>
              <w:t>Г</w:t>
            </w:r>
            <w:r>
              <w:rPr>
                <w:rFonts w:cs="Times New Roman"/>
                <w:sz w:val="28"/>
                <w:szCs w:val="28"/>
              </w:rPr>
              <w:t>осударственное автономное учреждение</w:t>
            </w:r>
            <w:r w:rsidRPr="00972B27">
              <w:rPr>
                <w:rFonts w:cs="Times New Roman"/>
                <w:sz w:val="28"/>
                <w:szCs w:val="28"/>
              </w:rPr>
              <w:t xml:space="preserve"> </w:t>
            </w:r>
            <w:r>
              <w:rPr>
                <w:rFonts w:cs="Times New Roman"/>
                <w:sz w:val="28"/>
                <w:szCs w:val="28"/>
              </w:rPr>
              <w:t>Новосибирской области</w:t>
            </w:r>
            <w:r w:rsidRPr="00972B27">
              <w:rPr>
                <w:rFonts w:cs="Times New Roman"/>
                <w:sz w:val="28"/>
                <w:szCs w:val="28"/>
              </w:rPr>
              <w:t xml:space="preserve"> </w:t>
            </w:r>
            <w:r w:rsidR="006D7957" w:rsidRPr="00972B27">
              <w:rPr>
                <w:rFonts w:cs="Times New Roman"/>
                <w:sz w:val="28"/>
                <w:szCs w:val="28"/>
              </w:rPr>
              <w:t>«</w:t>
            </w:r>
            <w:proofErr w:type="spellStart"/>
            <w:r w:rsidR="00FC4FF5" w:rsidRPr="00972B27">
              <w:rPr>
                <w:rFonts w:cs="Times New Roman"/>
                <w:sz w:val="28"/>
                <w:szCs w:val="28"/>
              </w:rPr>
              <w:t>Чулымский</w:t>
            </w:r>
            <w:proofErr w:type="spellEnd"/>
            <w:r w:rsidR="00FC4FF5" w:rsidRPr="00972B27">
              <w:rPr>
                <w:rFonts w:cs="Times New Roman"/>
                <w:sz w:val="28"/>
                <w:szCs w:val="28"/>
              </w:rPr>
              <w:t xml:space="preserve"> специальный дом-интернат для престарелых и инвалидов</w:t>
            </w:r>
            <w:r w:rsidR="006D7957" w:rsidRPr="00972B27">
              <w:rPr>
                <w:rFonts w:cs="Times New Roman"/>
                <w:sz w:val="28"/>
                <w:szCs w:val="28"/>
              </w:rPr>
              <w:t>»</w:t>
            </w:r>
          </w:p>
        </w:tc>
        <w:tc>
          <w:tcPr>
            <w:tcW w:w="2529" w:type="dxa"/>
            <w:shd w:val="clear" w:color="auto" w:fill="auto"/>
          </w:tcPr>
          <w:p w14:paraId="3212E1C5"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65</w:t>
            </w:r>
          </w:p>
        </w:tc>
      </w:tr>
      <w:tr w:rsidR="00FC4FF5" w:rsidRPr="00972B27" w14:paraId="16136D53" w14:textId="77777777" w:rsidTr="00253AA6">
        <w:trPr>
          <w:trHeight w:val="20"/>
        </w:trPr>
        <w:tc>
          <w:tcPr>
            <w:tcW w:w="594" w:type="dxa"/>
            <w:shd w:val="clear" w:color="auto" w:fill="auto"/>
          </w:tcPr>
          <w:p w14:paraId="61DB66DA" w14:textId="77777777" w:rsidR="00FC4FF5" w:rsidRPr="00972B27" w:rsidRDefault="00D1101C" w:rsidP="00D12E32">
            <w:pPr>
              <w:pStyle w:val="aff0"/>
              <w:widowControl w:val="0"/>
              <w:spacing w:line="250" w:lineRule="auto"/>
              <w:jc w:val="center"/>
              <w:rPr>
                <w:rFonts w:cs="Times New Roman"/>
                <w:sz w:val="28"/>
                <w:szCs w:val="28"/>
              </w:rPr>
            </w:pPr>
            <w:r w:rsidRPr="00972B27">
              <w:rPr>
                <w:rFonts w:cs="Times New Roman"/>
                <w:sz w:val="28"/>
                <w:szCs w:val="28"/>
              </w:rPr>
              <w:t>7</w:t>
            </w:r>
          </w:p>
        </w:tc>
        <w:tc>
          <w:tcPr>
            <w:tcW w:w="6680" w:type="dxa"/>
            <w:shd w:val="clear" w:color="auto" w:fill="auto"/>
          </w:tcPr>
          <w:p w14:paraId="390596EE" w14:textId="77777777" w:rsidR="00131578" w:rsidRPr="00972B27" w:rsidRDefault="00493131" w:rsidP="00D12E32">
            <w:pPr>
              <w:pStyle w:val="aff0"/>
              <w:widowControl w:val="0"/>
              <w:spacing w:line="250" w:lineRule="auto"/>
              <w:rPr>
                <w:rFonts w:cs="Times New Roman"/>
                <w:sz w:val="28"/>
                <w:szCs w:val="28"/>
              </w:rPr>
            </w:pPr>
            <w:r w:rsidRPr="00972B27">
              <w:rPr>
                <w:rFonts w:cs="Times New Roman"/>
                <w:sz w:val="28"/>
                <w:szCs w:val="28"/>
              </w:rPr>
              <w:t>Г</w:t>
            </w:r>
            <w:r>
              <w:rPr>
                <w:rFonts w:cs="Times New Roman"/>
                <w:sz w:val="28"/>
                <w:szCs w:val="28"/>
              </w:rPr>
              <w:t>осударственное автономное учреждение</w:t>
            </w:r>
            <w:r w:rsidRPr="00972B27">
              <w:rPr>
                <w:rFonts w:cs="Times New Roman"/>
                <w:sz w:val="28"/>
                <w:szCs w:val="28"/>
              </w:rPr>
              <w:t xml:space="preserve"> </w:t>
            </w:r>
            <w:r>
              <w:rPr>
                <w:rFonts w:cs="Times New Roman"/>
                <w:sz w:val="28"/>
                <w:szCs w:val="28"/>
              </w:rPr>
              <w:t>Новосибирской области</w:t>
            </w:r>
            <w:r w:rsidRPr="00972B27">
              <w:rPr>
                <w:rFonts w:cs="Times New Roman"/>
                <w:sz w:val="28"/>
                <w:szCs w:val="28"/>
              </w:rPr>
              <w:t xml:space="preserve"> </w:t>
            </w:r>
            <w:r>
              <w:rPr>
                <w:rFonts w:cs="Times New Roman"/>
                <w:sz w:val="28"/>
                <w:szCs w:val="28"/>
              </w:rPr>
              <w:t>стационарного социального обслуживания</w:t>
            </w:r>
            <w:r w:rsidRPr="00972B27">
              <w:rPr>
                <w:rFonts w:cs="Times New Roman"/>
                <w:sz w:val="28"/>
                <w:szCs w:val="28"/>
              </w:rPr>
              <w:t xml:space="preserve"> </w:t>
            </w:r>
            <w:r w:rsidR="006D7957" w:rsidRPr="00972B27">
              <w:rPr>
                <w:rFonts w:cs="Times New Roman"/>
                <w:sz w:val="28"/>
                <w:szCs w:val="28"/>
              </w:rPr>
              <w:t>«</w:t>
            </w:r>
            <w:r w:rsidR="00FC4FF5" w:rsidRPr="00972B27">
              <w:rPr>
                <w:rFonts w:cs="Times New Roman"/>
                <w:sz w:val="28"/>
                <w:szCs w:val="28"/>
              </w:rPr>
              <w:t xml:space="preserve">Новосибирский дом </w:t>
            </w:r>
          </w:p>
          <w:p w14:paraId="267C0B38" w14:textId="77777777" w:rsidR="00FC4FF5" w:rsidRPr="00972B27" w:rsidRDefault="00FC4FF5" w:rsidP="00D12E32">
            <w:pPr>
              <w:pStyle w:val="aff0"/>
              <w:widowControl w:val="0"/>
              <w:spacing w:line="250" w:lineRule="auto"/>
              <w:rPr>
                <w:rFonts w:cs="Times New Roman"/>
                <w:sz w:val="28"/>
                <w:szCs w:val="28"/>
              </w:rPr>
            </w:pPr>
            <w:r w:rsidRPr="00972B27">
              <w:rPr>
                <w:rFonts w:cs="Times New Roman"/>
                <w:sz w:val="28"/>
                <w:szCs w:val="28"/>
              </w:rPr>
              <w:lastRenderedPageBreak/>
              <w:t>ветеранов</w:t>
            </w:r>
            <w:r w:rsidR="006D7957" w:rsidRPr="00972B27">
              <w:rPr>
                <w:rFonts w:cs="Times New Roman"/>
                <w:sz w:val="28"/>
                <w:szCs w:val="28"/>
              </w:rPr>
              <w:t>»</w:t>
            </w:r>
          </w:p>
        </w:tc>
        <w:tc>
          <w:tcPr>
            <w:tcW w:w="2529" w:type="dxa"/>
            <w:shd w:val="clear" w:color="auto" w:fill="auto"/>
          </w:tcPr>
          <w:p w14:paraId="7FC72640" w14:textId="77777777" w:rsidR="00FC4FF5" w:rsidRPr="00972B27" w:rsidRDefault="00D1101C" w:rsidP="00D12E32">
            <w:pPr>
              <w:pStyle w:val="aff0"/>
              <w:widowControl w:val="0"/>
              <w:spacing w:line="250" w:lineRule="auto"/>
              <w:jc w:val="center"/>
              <w:rPr>
                <w:rFonts w:cs="Times New Roman"/>
                <w:sz w:val="28"/>
                <w:szCs w:val="28"/>
              </w:rPr>
            </w:pPr>
            <w:r w:rsidRPr="00972B27">
              <w:rPr>
                <w:rFonts w:cs="Times New Roman"/>
                <w:sz w:val="28"/>
                <w:szCs w:val="28"/>
              </w:rPr>
              <w:lastRenderedPageBreak/>
              <w:t>228</w:t>
            </w:r>
          </w:p>
        </w:tc>
      </w:tr>
      <w:tr w:rsidR="00FC4FF5" w:rsidRPr="00972B27" w14:paraId="74743B25" w14:textId="77777777" w:rsidTr="00253AA6">
        <w:trPr>
          <w:trHeight w:val="20"/>
        </w:trPr>
        <w:tc>
          <w:tcPr>
            <w:tcW w:w="594" w:type="dxa"/>
            <w:shd w:val="clear" w:color="auto" w:fill="auto"/>
          </w:tcPr>
          <w:p w14:paraId="0255B73D" w14:textId="77777777" w:rsidR="00FC4FF5" w:rsidRPr="00972B27" w:rsidRDefault="008D3291" w:rsidP="00D12E32">
            <w:pPr>
              <w:pStyle w:val="aff0"/>
              <w:widowControl w:val="0"/>
              <w:spacing w:line="250" w:lineRule="auto"/>
              <w:jc w:val="center"/>
              <w:rPr>
                <w:rFonts w:cs="Times New Roman"/>
                <w:sz w:val="28"/>
                <w:szCs w:val="28"/>
              </w:rPr>
            </w:pPr>
            <w:r w:rsidRPr="00972B27">
              <w:rPr>
                <w:rFonts w:cs="Times New Roman"/>
                <w:sz w:val="28"/>
                <w:szCs w:val="28"/>
              </w:rPr>
              <w:t>8</w:t>
            </w:r>
          </w:p>
        </w:tc>
        <w:tc>
          <w:tcPr>
            <w:tcW w:w="6680" w:type="dxa"/>
            <w:shd w:val="clear" w:color="auto" w:fill="auto"/>
          </w:tcPr>
          <w:p w14:paraId="2D634779" w14:textId="77777777" w:rsidR="00FC4FF5" w:rsidRPr="00972B27" w:rsidRDefault="00FC4FF5" w:rsidP="00D37886">
            <w:pPr>
              <w:pStyle w:val="aff0"/>
              <w:widowControl w:val="0"/>
              <w:spacing w:line="250" w:lineRule="auto"/>
              <w:rPr>
                <w:rFonts w:cs="Times New Roman"/>
                <w:sz w:val="28"/>
                <w:szCs w:val="28"/>
              </w:rPr>
            </w:pPr>
            <w:r w:rsidRPr="00972B27">
              <w:rPr>
                <w:rFonts w:cs="Times New Roman"/>
                <w:sz w:val="28"/>
                <w:szCs w:val="28"/>
              </w:rPr>
              <w:t>Г</w:t>
            </w:r>
            <w:r w:rsidR="00D37886">
              <w:rPr>
                <w:rFonts w:cs="Times New Roman"/>
                <w:sz w:val="28"/>
                <w:szCs w:val="28"/>
              </w:rPr>
              <w:t xml:space="preserve">осударственное автономное стационарное учреждение социального обслуживания </w:t>
            </w:r>
            <w:r w:rsidR="009F65AF">
              <w:rPr>
                <w:rFonts w:cs="Times New Roman"/>
                <w:sz w:val="28"/>
                <w:szCs w:val="28"/>
              </w:rPr>
              <w:t>Новосибирской области</w:t>
            </w:r>
            <w:r w:rsidR="009F65AF" w:rsidRPr="00972B27">
              <w:rPr>
                <w:rFonts w:cs="Times New Roman"/>
                <w:sz w:val="28"/>
                <w:szCs w:val="28"/>
              </w:rPr>
              <w:t xml:space="preserve"> </w:t>
            </w:r>
            <w:r w:rsidR="006D7957" w:rsidRPr="00972B27">
              <w:rPr>
                <w:rFonts w:cs="Times New Roman"/>
                <w:sz w:val="28"/>
                <w:szCs w:val="28"/>
              </w:rPr>
              <w:t>«</w:t>
            </w:r>
            <w:r w:rsidRPr="00972B27">
              <w:rPr>
                <w:rFonts w:cs="Times New Roman"/>
                <w:sz w:val="28"/>
                <w:szCs w:val="28"/>
              </w:rPr>
              <w:t>Обской психоневрологический интернат</w:t>
            </w:r>
            <w:r w:rsidR="006D7957" w:rsidRPr="00972B27">
              <w:rPr>
                <w:rFonts w:cs="Times New Roman"/>
                <w:sz w:val="28"/>
                <w:szCs w:val="28"/>
              </w:rPr>
              <w:t>»</w:t>
            </w:r>
          </w:p>
        </w:tc>
        <w:tc>
          <w:tcPr>
            <w:tcW w:w="2529" w:type="dxa"/>
            <w:shd w:val="clear" w:color="auto" w:fill="auto"/>
          </w:tcPr>
          <w:p w14:paraId="54B9BC28"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240</w:t>
            </w:r>
          </w:p>
        </w:tc>
      </w:tr>
      <w:tr w:rsidR="00FC4FF5" w:rsidRPr="00972B27" w14:paraId="4F3738A8" w14:textId="77777777" w:rsidTr="00253AA6">
        <w:trPr>
          <w:trHeight w:val="20"/>
        </w:trPr>
        <w:tc>
          <w:tcPr>
            <w:tcW w:w="594" w:type="dxa"/>
            <w:shd w:val="clear" w:color="auto" w:fill="auto"/>
          </w:tcPr>
          <w:p w14:paraId="2A0DFADF" w14:textId="77777777" w:rsidR="00FC4FF5" w:rsidRPr="00972B27" w:rsidRDefault="007B4896" w:rsidP="00D12E32">
            <w:pPr>
              <w:pStyle w:val="aff0"/>
              <w:widowControl w:val="0"/>
              <w:spacing w:line="250" w:lineRule="auto"/>
              <w:jc w:val="center"/>
              <w:rPr>
                <w:rFonts w:cs="Times New Roman"/>
                <w:sz w:val="28"/>
                <w:szCs w:val="28"/>
              </w:rPr>
            </w:pPr>
            <w:r w:rsidRPr="00972B27">
              <w:rPr>
                <w:rFonts w:cs="Times New Roman"/>
                <w:sz w:val="28"/>
                <w:szCs w:val="28"/>
              </w:rPr>
              <w:t>9</w:t>
            </w:r>
          </w:p>
        </w:tc>
        <w:tc>
          <w:tcPr>
            <w:tcW w:w="6680" w:type="dxa"/>
            <w:shd w:val="clear" w:color="auto" w:fill="auto"/>
          </w:tcPr>
          <w:p w14:paraId="755DFD5F" w14:textId="77777777" w:rsidR="00666330" w:rsidRPr="00972B27" w:rsidRDefault="00FC4FF5" w:rsidP="00666330">
            <w:pPr>
              <w:pStyle w:val="aff0"/>
              <w:widowControl w:val="0"/>
              <w:spacing w:line="250" w:lineRule="auto"/>
              <w:rPr>
                <w:rFonts w:cs="Times New Roman"/>
                <w:sz w:val="28"/>
                <w:szCs w:val="28"/>
              </w:rPr>
            </w:pPr>
            <w:r w:rsidRPr="00972B27">
              <w:rPr>
                <w:rFonts w:cs="Times New Roman"/>
                <w:sz w:val="28"/>
                <w:szCs w:val="28"/>
              </w:rPr>
              <w:t>Г</w:t>
            </w:r>
            <w:r w:rsidR="00D37886">
              <w:rPr>
                <w:rFonts w:cs="Times New Roman"/>
                <w:sz w:val="28"/>
                <w:szCs w:val="28"/>
              </w:rPr>
              <w:t xml:space="preserve">осударственное автономное стационарное учреждение </w:t>
            </w:r>
            <w:r w:rsidR="009F65AF">
              <w:rPr>
                <w:rFonts w:cs="Times New Roman"/>
                <w:sz w:val="28"/>
                <w:szCs w:val="28"/>
              </w:rPr>
              <w:t>Новосибирской области</w:t>
            </w:r>
            <w:r w:rsidR="009F65AF" w:rsidRPr="00972B27">
              <w:rPr>
                <w:rFonts w:cs="Times New Roman"/>
                <w:sz w:val="28"/>
                <w:szCs w:val="28"/>
              </w:rPr>
              <w:t xml:space="preserve"> </w:t>
            </w:r>
            <w:r w:rsidR="006D7957" w:rsidRPr="00972B27">
              <w:rPr>
                <w:rFonts w:cs="Times New Roman"/>
                <w:sz w:val="28"/>
                <w:szCs w:val="28"/>
              </w:rPr>
              <w:t>«</w:t>
            </w:r>
            <w:r w:rsidRPr="00972B27">
              <w:rPr>
                <w:rFonts w:cs="Times New Roman"/>
                <w:sz w:val="28"/>
                <w:szCs w:val="28"/>
              </w:rPr>
              <w:t xml:space="preserve">Областной </w:t>
            </w:r>
          </w:p>
          <w:p w14:paraId="31CE26D7" w14:textId="77777777" w:rsidR="00FC4FF5" w:rsidRPr="00972B27" w:rsidRDefault="00FC4FF5" w:rsidP="00666330">
            <w:pPr>
              <w:pStyle w:val="aff0"/>
              <w:widowControl w:val="0"/>
              <w:spacing w:line="250" w:lineRule="auto"/>
              <w:rPr>
                <w:rFonts w:cs="Times New Roman"/>
                <w:sz w:val="28"/>
                <w:szCs w:val="28"/>
              </w:rPr>
            </w:pPr>
            <w:r w:rsidRPr="00972B27">
              <w:rPr>
                <w:rFonts w:cs="Times New Roman"/>
                <w:sz w:val="28"/>
                <w:szCs w:val="28"/>
              </w:rPr>
              <w:t>Дом милосердия</w:t>
            </w:r>
            <w:r w:rsidR="006D7957" w:rsidRPr="00972B27">
              <w:rPr>
                <w:rFonts w:cs="Times New Roman"/>
                <w:sz w:val="28"/>
                <w:szCs w:val="28"/>
              </w:rPr>
              <w:t>»</w:t>
            </w:r>
            <w:r w:rsidR="009F65AF">
              <w:rPr>
                <w:rFonts w:cs="Times New Roman"/>
                <w:sz w:val="28"/>
                <w:szCs w:val="28"/>
              </w:rPr>
              <w:t xml:space="preserve"> </w:t>
            </w:r>
          </w:p>
        </w:tc>
        <w:tc>
          <w:tcPr>
            <w:tcW w:w="2529" w:type="dxa"/>
            <w:shd w:val="clear" w:color="auto" w:fill="auto"/>
          </w:tcPr>
          <w:p w14:paraId="4CB4CD5D" w14:textId="77777777"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130</w:t>
            </w:r>
          </w:p>
        </w:tc>
      </w:tr>
      <w:tr w:rsidR="00666330" w:rsidRPr="00972B27" w14:paraId="3AB02F3F" w14:textId="77777777" w:rsidTr="00BB06B0">
        <w:trPr>
          <w:trHeight w:val="20"/>
        </w:trPr>
        <w:tc>
          <w:tcPr>
            <w:tcW w:w="594" w:type="dxa"/>
            <w:shd w:val="clear" w:color="auto" w:fill="auto"/>
          </w:tcPr>
          <w:p w14:paraId="14857700"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10</w:t>
            </w:r>
          </w:p>
        </w:tc>
        <w:tc>
          <w:tcPr>
            <w:tcW w:w="6680" w:type="dxa"/>
          </w:tcPr>
          <w:p w14:paraId="5F32F90A" w14:textId="77777777" w:rsidR="00666330" w:rsidRPr="00972B27" w:rsidRDefault="00666330" w:rsidP="00D37886">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Г</w:t>
            </w:r>
            <w:r w:rsidR="00D37886">
              <w:rPr>
                <w:rFonts w:ascii="Times New Roman" w:hAnsi="Times New Roman" w:cs="Times New Roman"/>
                <w:sz w:val="28"/>
                <w:szCs w:val="28"/>
              </w:rPr>
              <w:t xml:space="preserve">осударственное автономное стационарное учреждение социального обслуживания </w:t>
            </w:r>
            <w:r w:rsidR="009F65AF">
              <w:rPr>
                <w:rFonts w:ascii="Times New Roman" w:hAnsi="Times New Roman" w:cs="Times New Roman"/>
                <w:sz w:val="28"/>
                <w:szCs w:val="28"/>
              </w:rPr>
              <w:t>Новосибирской области</w:t>
            </w:r>
            <w:r w:rsidR="009F65AF" w:rsidRPr="00972B27">
              <w:rPr>
                <w:rFonts w:ascii="Times New Roman" w:hAnsi="Times New Roman" w:cs="Times New Roman"/>
                <w:sz w:val="28"/>
                <w:szCs w:val="28"/>
              </w:rPr>
              <w:t xml:space="preserve"> </w:t>
            </w:r>
            <w:r w:rsidRPr="00972B27">
              <w:rPr>
                <w:rFonts w:ascii="Times New Roman" w:hAnsi="Times New Roman" w:cs="Times New Roman"/>
                <w:sz w:val="28"/>
                <w:szCs w:val="28"/>
              </w:rPr>
              <w:t>«</w:t>
            </w:r>
            <w:proofErr w:type="spellStart"/>
            <w:r w:rsidRPr="00972B27">
              <w:rPr>
                <w:rFonts w:ascii="Times New Roman" w:hAnsi="Times New Roman" w:cs="Times New Roman"/>
                <w:sz w:val="28"/>
                <w:szCs w:val="28"/>
              </w:rPr>
              <w:t>Ояшинский</w:t>
            </w:r>
            <w:proofErr w:type="spellEnd"/>
            <w:r w:rsidRPr="00972B27">
              <w:rPr>
                <w:rFonts w:ascii="Times New Roman" w:hAnsi="Times New Roman" w:cs="Times New Roman"/>
                <w:sz w:val="28"/>
                <w:szCs w:val="28"/>
              </w:rPr>
              <w:t xml:space="preserve"> дом-интернат для детей-инвалидов и молодых инвалидов, имеющих психические расстройства» </w:t>
            </w:r>
          </w:p>
        </w:tc>
        <w:tc>
          <w:tcPr>
            <w:tcW w:w="2529" w:type="dxa"/>
          </w:tcPr>
          <w:p w14:paraId="4188DDC2"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126</w:t>
            </w:r>
          </w:p>
        </w:tc>
      </w:tr>
      <w:tr w:rsidR="00666330" w:rsidRPr="00972B27" w14:paraId="415F4803" w14:textId="77777777" w:rsidTr="00BB06B0">
        <w:trPr>
          <w:trHeight w:val="20"/>
        </w:trPr>
        <w:tc>
          <w:tcPr>
            <w:tcW w:w="594" w:type="dxa"/>
            <w:shd w:val="clear" w:color="auto" w:fill="auto"/>
          </w:tcPr>
          <w:p w14:paraId="14116093"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11</w:t>
            </w:r>
          </w:p>
        </w:tc>
        <w:tc>
          <w:tcPr>
            <w:tcW w:w="6680" w:type="dxa"/>
          </w:tcPr>
          <w:p w14:paraId="79B2B553" w14:textId="77777777" w:rsidR="00666330" w:rsidRPr="00972B27" w:rsidRDefault="009F65AF" w:rsidP="009F65AF">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Г</w:t>
            </w:r>
            <w:r>
              <w:rPr>
                <w:rFonts w:ascii="Times New Roman" w:hAnsi="Times New Roman" w:cs="Times New Roman"/>
                <w:sz w:val="28"/>
                <w:szCs w:val="28"/>
              </w:rPr>
              <w:t>осударственное автономное учреждение Новосибирской области</w:t>
            </w:r>
            <w:r w:rsidRPr="00972B27">
              <w:rPr>
                <w:rFonts w:ascii="Times New Roman" w:hAnsi="Times New Roman" w:cs="Times New Roman"/>
                <w:sz w:val="28"/>
                <w:szCs w:val="28"/>
              </w:rPr>
              <w:t xml:space="preserve"> </w:t>
            </w:r>
            <w:r w:rsidR="00666330" w:rsidRPr="00972B27">
              <w:rPr>
                <w:rFonts w:ascii="Times New Roman" w:hAnsi="Times New Roman" w:cs="Times New Roman"/>
                <w:sz w:val="28"/>
                <w:szCs w:val="28"/>
              </w:rPr>
              <w:t>«Комплексный центр социальной адаптации инвалидов»</w:t>
            </w:r>
          </w:p>
        </w:tc>
        <w:tc>
          <w:tcPr>
            <w:tcW w:w="2529" w:type="dxa"/>
          </w:tcPr>
          <w:p w14:paraId="57E32DC2"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48</w:t>
            </w:r>
          </w:p>
        </w:tc>
      </w:tr>
      <w:tr w:rsidR="00666330" w:rsidRPr="00972B27" w14:paraId="2D40A5FC" w14:textId="77777777" w:rsidTr="00BB06B0">
        <w:trPr>
          <w:trHeight w:val="20"/>
        </w:trPr>
        <w:tc>
          <w:tcPr>
            <w:tcW w:w="594" w:type="dxa"/>
            <w:shd w:val="clear" w:color="auto" w:fill="auto"/>
          </w:tcPr>
          <w:p w14:paraId="7F5A8170"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12</w:t>
            </w:r>
          </w:p>
        </w:tc>
        <w:tc>
          <w:tcPr>
            <w:tcW w:w="6680" w:type="dxa"/>
          </w:tcPr>
          <w:p w14:paraId="4E24AA89" w14:textId="77777777" w:rsidR="00666330" w:rsidRPr="00972B27" w:rsidRDefault="008E782F"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972B27">
              <w:rPr>
                <w:rFonts w:ascii="Times New Roman" w:hAnsi="Times New Roman" w:cs="Times New Roman"/>
                <w:sz w:val="28"/>
                <w:szCs w:val="28"/>
              </w:rPr>
              <w:t xml:space="preserve"> </w:t>
            </w:r>
            <w:r>
              <w:rPr>
                <w:rFonts w:ascii="Times New Roman" w:hAnsi="Times New Roman" w:cs="Times New Roman"/>
                <w:sz w:val="28"/>
                <w:szCs w:val="28"/>
              </w:rPr>
              <w:t>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Баганского района»</w:t>
            </w:r>
          </w:p>
        </w:tc>
        <w:tc>
          <w:tcPr>
            <w:tcW w:w="2529" w:type="dxa"/>
          </w:tcPr>
          <w:p w14:paraId="6FAF258E"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31</w:t>
            </w:r>
          </w:p>
        </w:tc>
      </w:tr>
      <w:tr w:rsidR="00666330" w:rsidRPr="00972B27" w14:paraId="0B1147FF" w14:textId="77777777" w:rsidTr="00BB06B0">
        <w:trPr>
          <w:trHeight w:val="20"/>
        </w:trPr>
        <w:tc>
          <w:tcPr>
            <w:tcW w:w="594" w:type="dxa"/>
            <w:shd w:val="clear" w:color="auto" w:fill="auto"/>
          </w:tcPr>
          <w:p w14:paraId="242C6F84"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13</w:t>
            </w:r>
          </w:p>
        </w:tc>
        <w:tc>
          <w:tcPr>
            <w:tcW w:w="6680" w:type="dxa"/>
          </w:tcPr>
          <w:p w14:paraId="57BEF2EB" w14:textId="77777777" w:rsidR="00666330" w:rsidRPr="00972B27" w:rsidRDefault="008E782F"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972B27">
              <w:rPr>
                <w:rFonts w:ascii="Times New Roman" w:hAnsi="Times New Roman" w:cs="Times New Roman"/>
                <w:sz w:val="28"/>
                <w:szCs w:val="28"/>
              </w:rPr>
              <w:t xml:space="preserve"> </w:t>
            </w:r>
            <w:r>
              <w:rPr>
                <w:rFonts w:ascii="Times New Roman" w:hAnsi="Times New Roman" w:cs="Times New Roman"/>
                <w:sz w:val="28"/>
                <w:szCs w:val="28"/>
              </w:rPr>
              <w:t>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Барабинского района Новосибирской области»</w:t>
            </w:r>
          </w:p>
        </w:tc>
        <w:tc>
          <w:tcPr>
            <w:tcW w:w="2529" w:type="dxa"/>
          </w:tcPr>
          <w:p w14:paraId="537A04A6"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20</w:t>
            </w:r>
          </w:p>
        </w:tc>
      </w:tr>
      <w:tr w:rsidR="00666330" w:rsidRPr="00972B27" w14:paraId="50CE1C48" w14:textId="77777777" w:rsidTr="00BB06B0">
        <w:trPr>
          <w:trHeight w:val="20"/>
        </w:trPr>
        <w:tc>
          <w:tcPr>
            <w:tcW w:w="594" w:type="dxa"/>
            <w:shd w:val="clear" w:color="auto" w:fill="auto"/>
          </w:tcPr>
          <w:p w14:paraId="3103C67F"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14</w:t>
            </w:r>
          </w:p>
        </w:tc>
        <w:tc>
          <w:tcPr>
            <w:tcW w:w="6680" w:type="dxa"/>
          </w:tcPr>
          <w:p w14:paraId="78E2CD33" w14:textId="77777777" w:rsidR="00666330" w:rsidRPr="00972B27" w:rsidRDefault="008E782F"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972B27">
              <w:rPr>
                <w:rFonts w:ascii="Times New Roman" w:hAnsi="Times New Roman" w:cs="Times New Roman"/>
                <w:sz w:val="28"/>
                <w:szCs w:val="28"/>
              </w:rPr>
              <w:t xml:space="preserve"> </w:t>
            </w:r>
            <w:r>
              <w:rPr>
                <w:rFonts w:ascii="Times New Roman" w:hAnsi="Times New Roman" w:cs="Times New Roman"/>
                <w:sz w:val="28"/>
                <w:szCs w:val="28"/>
              </w:rPr>
              <w:t>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Болотнинского района Новосибирской области»</w:t>
            </w:r>
          </w:p>
        </w:tc>
        <w:tc>
          <w:tcPr>
            <w:tcW w:w="2529" w:type="dxa"/>
          </w:tcPr>
          <w:p w14:paraId="2FE72047"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15</w:t>
            </w:r>
          </w:p>
        </w:tc>
      </w:tr>
      <w:tr w:rsidR="00666330" w:rsidRPr="00972B27" w14:paraId="44778977" w14:textId="77777777" w:rsidTr="00BB06B0">
        <w:trPr>
          <w:trHeight w:val="20"/>
        </w:trPr>
        <w:tc>
          <w:tcPr>
            <w:tcW w:w="594" w:type="dxa"/>
            <w:shd w:val="clear" w:color="auto" w:fill="auto"/>
          </w:tcPr>
          <w:p w14:paraId="0E1FE3DB"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15</w:t>
            </w:r>
          </w:p>
        </w:tc>
        <w:tc>
          <w:tcPr>
            <w:tcW w:w="6680" w:type="dxa"/>
          </w:tcPr>
          <w:p w14:paraId="7874F909" w14:textId="77777777" w:rsidR="00666330" w:rsidRPr="00972B27" w:rsidRDefault="008E782F"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w:t>
            </w:r>
            <w:r>
              <w:rPr>
                <w:rFonts w:ascii="Times New Roman" w:hAnsi="Times New Roman" w:cs="Times New Roman"/>
                <w:sz w:val="28"/>
                <w:szCs w:val="28"/>
              </w:rPr>
              <w:t>униципальное казенное 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Венгеровского района»</w:t>
            </w:r>
          </w:p>
        </w:tc>
        <w:tc>
          <w:tcPr>
            <w:tcW w:w="2529" w:type="dxa"/>
          </w:tcPr>
          <w:p w14:paraId="3A82BC1D"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45</w:t>
            </w:r>
          </w:p>
        </w:tc>
      </w:tr>
      <w:tr w:rsidR="00666330" w:rsidRPr="00972B27" w14:paraId="6AB79DAF" w14:textId="77777777" w:rsidTr="00BB06B0">
        <w:trPr>
          <w:trHeight w:val="20"/>
        </w:trPr>
        <w:tc>
          <w:tcPr>
            <w:tcW w:w="594" w:type="dxa"/>
            <w:shd w:val="clear" w:color="auto" w:fill="auto"/>
          </w:tcPr>
          <w:p w14:paraId="38E16768"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16</w:t>
            </w:r>
          </w:p>
        </w:tc>
        <w:tc>
          <w:tcPr>
            <w:tcW w:w="6680" w:type="dxa"/>
          </w:tcPr>
          <w:p w14:paraId="3A48DE11" w14:textId="77777777" w:rsidR="00666330" w:rsidRPr="00972B27" w:rsidRDefault="008E782F"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w:t>
            </w:r>
            <w:r>
              <w:rPr>
                <w:rFonts w:ascii="Times New Roman" w:hAnsi="Times New Roman" w:cs="Times New Roman"/>
                <w:sz w:val="28"/>
                <w:szCs w:val="28"/>
              </w:rPr>
              <w:t>униципальное казенное 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w:t>
            </w:r>
            <w:proofErr w:type="spellStart"/>
            <w:r w:rsidR="00666330" w:rsidRPr="00972B27">
              <w:rPr>
                <w:rFonts w:ascii="Times New Roman" w:hAnsi="Times New Roman" w:cs="Times New Roman"/>
                <w:sz w:val="28"/>
                <w:szCs w:val="28"/>
              </w:rPr>
              <w:t>Доволенского</w:t>
            </w:r>
            <w:proofErr w:type="spellEnd"/>
            <w:r w:rsidR="00666330" w:rsidRPr="00972B27">
              <w:rPr>
                <w:rFonts w:ascii="Times New Roman" w:hAnsi="Times New Roman" w:cs="Times New Roman"/>
                <w:sz w:val="28"/>
                <w:szCs w:val="28"/>
              </w:rPr>
              <w:t xml:space="preserve"> района Новосибирской области»</w:t>
            </w:r>
          </w:p>
        </w:tc>
        <w:tc>
          <w:tcPr>
            <w:tcW w:w="2529" w:type="dxa"/>
          </w:tcPr>
          <w:p w14:paraId="187C117D"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25</w:t>
            </w:r>
          </w:p>
        </w:tc>
      </w:tr>
      <w:tr w:rsidR="00666330" w:rsidRPr="00972B27" w14:paraId="74E718E0" w14:textId="77777777" w:rsidTr="00BB06B0">
        <w:trPr>
          <w:trHeight w:val="20"/>
        </w:trPr>
        <w:tc>
          <w:tcPr>
            <w:tcW w:w="594" w:type="dxa"/>
            <w:shd w:val="clear" w:color="auto" w:fill="auto"/>
          </w:tcPr>
          <w:p w14:paraId="21292209"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17</w:t>
            </w:r>
          </w:p>
        </w:tc>
        <w:tc>
          <w:tcPr>
            <w:tcW w:w="6680" w:type="dxa"/>
          </w:tcPr>
          <w:p w14:paraId="420B767B" w14:textId="77777777" w:rsidR="00666330" w:rsidRPr="00972B27" w:rsidRDefault="008E782F"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w:t>
            </w:r>
            <w:r>
              <w:rPr>
                <w:rFonts w:ascii="Times New Roman" w:hAnsi="Times New Roman" w:cs="Times New Roman"/>
                <w:sz w:val="28"/>
                <w:szCs w:val="28"/>
              </w:rPr>
              <w:t>униципальное казенное 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Здвинского района»</w:t>
            </w:r>
          </w:p>
        </w:tc>
        <w:tc>
          <w:tcPr>
            <w:tcW w:w="2529" w:type="dxa"/>
          </w:tcPr>
          <w:p w14:paraId="4CCD23E6"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18</w:t>
            </w:r>
          </w:p>
        </w:tc>
      </w:tr>
      <w:tr w:rsidR="00666330" w:rsidRPr="00972B27" w14:paraId="4B38B51D" w14:textId="77777777" w:rsidTr="00BB06B0">
        <w:trPr>
          <w:trHeight w:val="20"/>
        </w:trPr>
        <w:tc>
          <w:tcPr>
            <w:tcW w:w="594" w:type="dxa"/>
            <w:shd w:val="clear" w:color="auto" w:fill="auto"/>
          </w:tcPr>
          <w:p w14:paraId="60B23FE9"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18</w:t>
            </w:r>
          </w:p>
        </w:tc>
        <w:tc>
          <w:tcPr>
            <w:tcW w:w="6680" w:type="dxa"/>
          </w:tcPr>
          <w:p w14:paraId="314AB546" w14:textId="77777777" w:rsidR="00666330" w:rsidRPr="00972B27" w:rsidRDefault="008E782F"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972B27">
              <w:rPr>
                <w:rFonts w:ascii="Times New Roman" w:hAnsi="Times New Roman" w:cs="Times New Roman"/>
                <w:sz w:val="28"/>
                <w:szCs w:val="28"/>
              </w:rPr>
              <w:t xml:space="preserve"> </w:t>
            </w:r>
            <w:r>
              <w:rPr>
                <w:rFonts w:ascii="Times New Roman" w:hAnsi="Times New Roman" w:cs="Times New Roman"/>
                <w:sz w:val="28"/>
                <w:szCs w:val="28"/>
              </w:rPr>
              <w:t>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«Вера» Искитимского района Новосибирской области»</w:t>
            </w:r>
          </w:p>
        </w:tc>
        <w:tc>
          <w:tcPr>
            <w:tcW w:w="2529" w:type="dxa"/>
          </w:tcPr>
          <w:p w14:paraId="1A18F9ED"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15</w:t>
            </w:r>
          </w:p>
        </w:tc>
      </w:tr>
      <w:tr w:rsidR="00666330" w:rsidRPr="00972B27" w14:paraId="6E883FEC" w14:textId="77777777" w:rsidTr="00BB06B0">
        <w:trPr>
          <w:trHeight w:val="20"/>
        </w:trPr>
        <w:tc>
          <w:tcPr>
            <w:tcW w:w="594" w:type="dxa"/>
            <w:shd w:val="clear" w:color="auto" w:fill="auto"/>
          </w:tcPr>
          <w:p w14:paraId="59890654"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19</w:t>
            </w:r>
          </w:p>
        </w:tc>
        <w:tc>
          <w:tcPr>
            <w:tcW w:w="6680" w:type="dxa"/>
          </w:tcPr>
          <w:p w14:paraId="78C4BAD3" w14:textId="77777777" w:rsidR="00666330" w:rsidRPr="00972B27" w:rsidRDefault="008E782F"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972B27">
              <w:rPr>
                <w:rFonts w:ascii="Times New Roman" w:hAnsi="Times New Roman" w:cs="Times New Roman"/>
                <w:sz w:val="28"/>
                <w:szCs w:val="28"/>
              </w:rPr>
              <w:t xml:space="preserve"> </w:t>
            </w:r>
            <w:r>
              <w:rPr>
                <w:rFonts w:ascii="Times New Roman" w:hAnsi="Times New Roman" w:cs="Times New Roman"/>
                <w:sz w:val="28"/>
                <w:szCs w:val="28"/>
              </w:rPr>
              <w:t>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w:t>
            </w:r>
            <w:proofErr w:type="spellStart"/>
            <w:r w:rsidR="00666330" w:rsidRPr="00972B27">
              <w:rPr>
                <w:rFonts w:ascii="Times New Roman" w:hAnsi="Times New Roman" w:cs="Times New Roman"/>
                <w:sz w:val="28"/>
                <w:szCs w:val="28"/>
              </w:rPr>
              <w:t>Каргатского</w:t>
            </w:r>
            <w:proofErr w:type="spellEnd"/>
            <w:r w:rsidR="00666330" w:rsidRPr="00972B27">
              <w:rPr>
                <w:rFonts w:ascii="Times New Roman" w:hAnsi="Times New Roman" w:cs="Times New Roman"/>
                <w:sz w:val="28"/>
                <w:szCs w:val="28"/>
              </w:rPr>
              <w:t xml:space="preserve"> района»</w:t>
            </w:r>
          </w:p>
        </w:tc>
        <w:tc>
          <w:tcPr>
            <w:tcW w:w="2529" w:type="dxa"/>
          </w:tcPr>
          <w:p w14:paraId="2E402997"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20</w:t>
            </w:r>
          </w:p>
        </w:tc>
      </w:tr>
      <w:tr w:rsidR="00666330" w:rsidRPr="00972B27" w14:paraId="1D960C38" w14:textId="77777777" w:rsidTr="00BB06B0">
        <w:trPr>
          <w:trHeight w:val="20"/>
        </w:trPr>
        <w:tc>
          <w:tcPr>
            <w:tcW w:w="594" w:type="dxa"/>
            <w:shd w:val="clear" w:color="auto" w:fill="auto"/>
          </w:tcPr>
          <w:p w14:paraId="7C09382B"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20</w:t>
            </w:r>
          </w:p>
        </w:tc>
        <w:tc>
          <w:tcPr>
            <w:tcW w:w="6680" w:type="dxa"/>
          </w:tcPr>
          <w:p w14:paraId="08BCB825" w14:textId="77777777" w:rsidR="00666330" w:rsidRPr="00972B27" w:rsidRDefault="008E782F"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972B27">
              <w:rPr>
                <w:rFonts w:ascii="Times New Roman" w:hAnsi="Times New Roman" w:cs="Times New Roman"/>
                <w:sz w:val="28"/>
                <w:szCs w:val="28"/>
              </w:rPr>
              <w:t xml:space="preserve"> </w:t>
            </w:r>
            <w:r>
              <w:rPr>
                <w:rFonts w:ascii="Times New Roman" w:hAnsi="Times New Roman" w:cs="Times New Roman"/>
                <w:sz w:val="28"/>
                <w:szCs w:val="28"/>
              </w:rPr>
              <w:t>учреждение</w:t>
            </w:r>
            <w:r w:rsidR="00666330" w:rsidRPr="00972B27">
              <w:rPr>
                <w:rFonts w:ascii="Times New Roman" w:hAnsi="Times New Roman" w:cs="Times New Roman"/>
                <w:sz w:val="28"/>
                <w:szCs w:val="28"/>
              </w:rPr>
              <w:t xml:space="preserve"> «Комплексный центр социального обслуживания </w:t>
            </w:r>
            <w:r w:rsidR="00666330" w:rsidRPr="00972B27">
              <w:rPr>
                <w:rFonts w:ascii="Times New Roman" w:hAnsi="Times New Roman" w:cs="Times New Roman"/>
                <w:sz w:val="28"/>
                <w:szCs w:val="28"/>
              </w:rPr>
              <w:lastRenderedPageBreak/>
              <w:t>населения Колыванского района»</w:t>
            </w:r>
          </w:p>
        </w:tc>
        <w:tc>
          <w:tcPr>
            <w:tcW w:w="2529" w:type="dxa"/>
          </w:tcPr>
          <w:p w14:paraId="4AF113EB"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lastRenderedPageBreak/>
              <w:t>20</w:t>
            </w:r>
          </w:p>
        </w:tc>
      </w:tr>
      <w:tr w:rsidR="00666330" w:rsidRPr="00972B27" w14:paraId="3A224C4E" w14:textId="77777777" w:rsidTr="00BB06B0">
        <w:trPr>
          <w:trHeight w:val="20"/>
        </w:trPr>
        <w:tc>
          <w:tcPr>
            <w:tcW w:w="594" w:type="dxa"/>
            <w:shd w:val="clear" w:color="auto" w:fill="auto"/>
          </w:tcPr>
          <w:p w14:paraId="205F7EC3"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21</w:t>
            </w:r>
          </w:p>
        </w:tc>
        <w:tc>
          <w:tcPr>
            <w:tcW w:w="6680" w:type="dxa"/>
          </w:tcPr>
          <w:p w14:paraId="0A8EBE15" w14:textId="77777777" w:rsidR="00666330" w:rsidRPr="00972B27" w:rsidRDefault="008E782F"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w:t>
            </w:r>
            <w:r>
              <w:rPr>
                <w:rFonts w:ascii="Times New Roman" w:hAnsi="Times New Roman" w:cs="Times New Roman"/>
                <w:sz w:val="28"/>
                <w:szCs w:val="28"/>
              </w:rPr>
              <w:t>униципальное казенное 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w:t>
            </w:r>
            <w:proofErr w:type="spellStart"/>
            <w:r w:rsidR="00666330" w:rsidRPr="00972B27">
              <w:rPr>
                <w:rFonts w:ascii="Times New Roman" w:hAnsi="Times New Roman" w:cs="Times New Roman"/>
                <w:sz w:val="28"/>
                <w:szCs w:val="28"/>
              </w:rPr>
              <w:t>Коченевского</w:t>
            </w:r>
            <w:proofErr w:type="spellEnd"/>
            <w:r w:rsidR="00666330" w:rsidRPr="00972B27">
              <w:rPr>
                <w:rFonts w:ascii="Times New Roman" w:hAnsi="Times New Roman" w:cs="Times New Roman"/>
                <w:sz w:val="28"/>
                <w:szCs w:val="28"/>
              </w:rPr>
              <w:t xml:space="preserve"> района»</w:t>
            </w:r>
          </w:p>
        </w:tc>
        <w:tc>
          <w:tcPr>
            <w:tcW w:w="2529" w:type="dxa"/>
          </w:tcPr>
          <w:p w14:paraId="211EEACC"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21</w:t>
            </w:r>
          </w:p>
        </w:tc>
      </w:tr>
      <w:tr w:rsidR="00666330" w:rsidRPr="00972B27" w14:paraId="50731A68" w14:textId="77777777" w:rsidTr="00BB06B0">
        <w:trPr>
          <w:trHeight w:val="20"/>
        </w:trPr>
        <w:tc>
          <w:tcPr>
            <w:tcW w:w="594" w:type="dxa"/>
            <w:shd w:val="clear" w:color="auto" w:fill="auto"/>
          </w:tcPr>
          <w:p w14:paraId="50D62F04"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22</w:t>
            </w:r>
          </w:p>
        </w:tc>
        <w:tc>
          <w:tcPr>
            <w:tcW w:w="6680" w:type="dxa"/>
          </w:tcPr>
          <w:p w14:paraId="43D68EC2" w14:textId="77777777" w:rsidR="00666330" w:rsidRPr="00972B27" w:rsidRDefault="008E782F"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972B27">
              <w:rPr>
                <w:rFonts w:ascii="Times New Roman" w:hAnsi="Times New Roman" w:cs="Times New Roman"/>
                <w:sz w:val="28"/>
                <w:szCs w:val="28"/>
              </w:rPr>
              <w:t xml:space="preserve"> </w:t>
            </w:r>
            <w:r>
              <w:rPr>
                <w:rFonts w:ascii="Times New Roman" w:hAnsi="Times New Roman" w:cs="Times New Roman"/>
                <w:sz w:val="28"/>
                <w:szCs w:val="28"/>
              </w:rPr>
              <w:t>учреждение</w:t>
            </w:r>
            <w:r w:rsidR="00666330" w:rsidRPr="00972B27">
              <w:rPr>
                <w:rFonts w:ascii="Times New Roman" w:hAnsi="Times New Roman" w:cs="Times New Roman"/>
                <w:sz w:val="28"/>
                <w:szCs w:val="28"/>
              </w:rPr>
              <w:t xml:space="preserve"> Кочковского района Новосибирской области «Комплексный центр социального обслуживания населения»</w:t>
            </w:r>
          </w:p>
        </w:tc>
        <w:tc>
          <w:tcPr>
            <w:tcW w:w="2529" w:type="dxa"/>
          </w:tcPr>
          <w:p w14:paraId="192F8E4F"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22</w:t>
            </w:r>
          </w:p>
        </w:tc>
      </w:tr>
      <w:tr w:rsidR="00666330" w:rsidRPr="00972B27" w14:paraId="7602E705" w14:textId="77777777" w:rsidTr="00BB06B0">
        <w:trPr>
          <w:trHeight w:val="20"/>
        </w:trPr>
        <w:tc>
          <w:tcPr>
            <w:tcW w:w="594" w:type="dxa"/>
            <w:shd w:val="clear" w:color="auto" w:fill="auto"/>
          </w:tcPr>
          <w:p w14:paraId="6AC8D9FA"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23</w:t>
            </w:r>
          </w:p>
        </w:tc>
        <w:tc>
          <w:tcPr>
            <w:tcW w:w="6680" w:type="dxa"/>
          </w:tcPr>
          <w:p w14:paraId="365F2FA0" w14:textId="77777777" w:rsidR="00666330" w:rsidRPr="00972B27" w:rsidRDefault="008E782F"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972B27">
              <w:rPr>
                <w:rFonts w:ascii="Times New Roman" w:hAnsi="Times New Roman" w:cs="Times New Roman"/>
                <w:sz w:val="28"/>
                <w:szCs w:val="28"/>
              </w:rPr>
              <w:t xml:space="preserve"> </w:t>
            </w:r>
            <w:r>
              <w:rPr>
                <w:rFonts w:ascii="Times New Roman" w:hAnsi="Times New Roman" w:cs="Times New Roman"/>
                <w:sz w:val="28"/>
                <w:szCs w:val="28"/>
              </w:rPr>
              <w:t>учреждение</w:t>
            </w:r>
            <w:r w:rsidR="00666330" w:rsidRPr="00972B27">
              <w:rPr>
                <w:rFonts w:ascii="Times New Roman" w:hAnsi="Times New Roman" w:cs="Times New Roman"/>
                <w:sz w:val="28"/>
                <w:szCs w:val="28"/>
              </w:rPr>
              <w:t xml:space="preserve"> Краснозерского района Новосибирской области «Комплексный центр социального обслуживания населения»</w:t>
            </w:r>
          </w:p>
        </w:tc>
        <w:tc>
          <w:tcPr>
            <w:tcW w:w="2529" w:type="dxa"/>
          </w:tcPr>
          <w:p w14:paraId="7CB2E4DD"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18</w:t>
            </w:r>
          </w:p>
        </w:tc>
      </w:tr>
      <w:tr w:rsidR="00666330" w:rsidRPr="00972B27" w14:paraId="6D2AE496" w14:textId="77777777" w:rsidTr="00BB06B0">
        <w:trPr>
          <w:trHeight w:val="20"/>
        </w:trPr>
        <w:tc>
          <w:tcPr>
            <w:tcW w:w="594" w:type="dxa"/>
            <w:shd w:val="clear" w:color="auto" w:fill="auto"/>
          </w:tcPr>
          <w:p w14:paraId="6865AB04"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24</w:t>
            </w:r>
          </w:p>
        </w:tc>
        <w:tc>
          <w:tcPr>
            <w:tcW w:w="6680" w:type="dxa"/>
          </w:tcPr>
          <w:p w14:paraId="1F5EB091" w14:textId="77777777" w:rsidR="00666330" w:rsidRPr="00972B27" w:rsidRDefault="008E782F"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Pr="00972B27">
              <w:rPr>
                <w:rFonts w:ascii="Times New Roman" w:hAnsi="Times New Roman" w:cs="Times New Roman"/>
                <w:sz w:val="28"/>
                <w:szCs w:val="28"/>
              </w:rPr>
              <w:t xml:space="preserve"> </w:t>
            </w:r>
            <w:r>
              <w:rPr>
                <w:rFonts w:ascii="Times New Roman" w:hAnsi="Times New Roman" w:cs="Times New Roman"/>
                <w:sz w:val="28"/>
                <w:szCs w:val="28"/>
              </w:rPr>
              <w:t>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Куйбышевского района»</w:t>
            </w:r>
          </w:p>
        </w:tc>
        <w:tc>
          <w:tcPr>
            <w:tcW w:w="2529" w:type="dxa"/>
          </w:tcPr>
          <w:p w14:paraId="0EA864AC"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26</w:t>
            </w:r>
          </w:p>
        </w:tc>
      </w:tr>
      <w:tr w:rsidR="00666330" w:rsidRPr="00972B27" w14:paraId="14A27FF9" w14:textId="77777777" w:rsidTr="00BB06B0">
        <w:trPr>
          <w:trHeight w:val="20"/>
        </w:trPr>
        <w:tc>
          <w:tcPr>
            <w:tcW w:w="594" w:type="dxa"/>
            <w:shd w:val="clear" w:color="auto" w:fill="auto"/>
          </w:tcPr>
          <w:p w14:paraId="219040FC"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25</w:t>
            </w:r>
          </w:p>
        </w:tc>
        <w:tc>
          <w:tcPr>
            <w:tcW w:w="6680" w:type="dxa"/>
          </w:tcPr>
          <w:p w14:paraId="3619CC01" w14:textId="77777777" w:rsidR="00666330" w:rsidRPr="00972B27" w:rsidRDefault="008E782F" w:rsidP="008E782F">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w:t>
            </w:r>
            <w:r>
              <w:rPr>
                <w:rFonts w:ascii="Times New Roman" w:hAnsi="Times New Roman" w:cs="Times New Roman"/>
                <w:sz w:val="28"/>
                <w:szCs w:val="28"/>
              </w:rPr>
              <w:t>униципальное автономное учреждение</w:t>
            </w:r>
            <w:r w:rsidRPr="00972B27">
              <w:rPr>
                <w:rFonts w:ascii="Times New Roman" w:hAnsi="Times New Roman" w:cs="Times New Roman"/>
                <w:sz w:val="28"/>
                <w:szCs w:val="28"/>
              </w:rPr>
              <w:t xml:space="preserve"> </w:t>
            </w:r>
            <w:r w:rsidR="00666330" w:rsidRPr="00972B27">
              <w:rPr>
                <w:rFonts w:ascii="Times New Roman" w:hAnsi="Times New Roman" w:cs="Times New Roman"/>
                <w:sz w:val="28"/>
                <w:szCs w:val="28"/>
              </w:rPr>
              <w:t>«Комплексный центр социального обслуживания населения Купинского района»</w:t>
            </w:r>
          </w:p>
        </w:tc>
        <w:tc>
          <w:tcPr>
            <w:tcW w:w="2529" w:type="dxa"/>
          </w:tcPr>
          <w:p w14:paraId="16B40EA5"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45</w:t>
            </w:r>
          </w:p>
        </w:tc>
      </w:tr>
      <w:tr w:rsidR="00666330" w:rsidRPr="00972B27" w14:paraId="55DAF314" w14:textId="77777777" w:rsidTr="00BB06B0">
        <w:trPr>
          <w:trHeight w:val="20"/>
        </w:trPr>
        <w:tc>
          <w:tcPr>
            <w:tcW w:w="594" w:type="dxa"/>
            <w:shd w:val="clear" w:color="auto" w:fill="auto"/>
          </w:tcPr>
          <w:p w14:paraId="3914377E"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26</w:t>
            </w:r>
          </w:p>
        </w:tc>
        <w:tc>
          <w:tcPr>
            <w:tcW w:w="6680" w:type="dxa"/>
          </w:tcPr>
          <w:p w14:paraId="57A1B3EA" w14:textId="77777777" w:rsidR="00666330" w:rsidRPr="00972B27" w:rsidRDefault="003E1BB4"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w:t>
            </w:r>
            <w:r w:rsidR="00666330" w:rsidRPr="00972B27">
              <w:rPr>
                <w:rFonts w:ascii="Times New Roman" w:hAnsi="Times New Roman" w:cs="Times New Roman"/>
                <w:sz w:val="28"/>
                <w:szCs w:val="28"/>
              </w:rPr>
              <w:t xml:space="preserve"> </w:t>
            </w:r>
            <w:r>
              <w:rPr>
                <w:rFonts w:ascii="Times New Roman" w:hAnsi="Times New Roman" w:cs="Times New Roman"/>
                <w:sz w:val="28"/>
                <w:szCs w:val="28"/>
              </w:rPr>
              <w:t xml:space="preserve">учреждение </w:t>
            </w:r>
            <w:r w:rsidR="00666330" w:rsidRPr="00972B27">
              <w:rPr>
                <w:rFonts w:ascii="Times New Roman" w:hAnsi="Times New Roman" w:cs="Times New Roman"/>
                <w:sz w:val="28"/>
                <w:szCs w:val="28"/>
              </w:rPr>
              <w:t xml:space="preserve">«Комплексный центр социального обслуживания населения </w:t>
            </w:r>
            <w:proofErr w:type="spellStart"/>
            <w:r w:rsidR="00666330" w:rsidRPr="00972B27">
              <w:rPr>
                <w:rFonts w:ascii="Times New Roman" w:hAnsi="Times New Roman" w:cs="Times New Roman"/>
                <w:sz w:val="28"/>
                <w:szCs w:val="28"/>
              </w:rPr>
              <w:t>Маслянинского</w:t>
            </w:r>
            <w:proofErr w:type="spellEnd"/>
            <w:r w:rsidR="00666330" w:rsidRPr="00972B27">
              <w:rPr>
                <w:rFonts w:ascii="Times New Roman" w:hAnsi="Times New Roman" w:cs="Times New Roman"/>
                <w:sz w:val="28"/>
                <w:szCs w:val="28"/>
              </w:rPr>
              <w:t xml:space="preserve"> района Новосибирской области»</w:t>
            </w:r>
          </w:p>
        </w:tc>
        <w:tc>
          <w:tcPr>
            <w:tcW w:w="2529" w:type="dxa"/>
          </w:tcPr>
          <w:p w14:paraId="717FFB5C"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14</w:t>
            </w:r>
          </w:p>
        </w:tc>
      </w:tr>
      <w:tr w:rsidR="00666330" w:rsidRPr="00972B27" w14:paraId="4EEFB838" w14:textId="77777777" w:rsidTr="00BB06B0">
        <w:trPr>
          <w:trHeight w:val="20"/>
        </w:trPr>
        <w:tc>
          <w:tcPr>
            <w:tcW w:w="594" w:type="dxa"/>
            <w:shd w:val="clear" w:color="auto" w:fill="auto"/>
          </w:tcPr>
          <w:p w14:paraId="4BAC2D71"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27</w:t>
            </w:r>
          </w:p>
        </w:tc>
        <w:tc>
          <w:tcPr>
            <w:tcW w:w="6680" w:type="dxa"/>
          </w:tcPr>
          <w:p w14:paraId="27582676" w14:textId="77777777" w:rsidR="00666330" w:rsidRPr="00972B27" w:rsidRDefault="00095647"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w:t>
            </w:r>
            <w:r>
              <w:rPr>
                <w:rFonts w:ascii="Times New Roman" w:hAnsi="Times New Roman" w:cs="Times New Roman"/>
                <w:sz w:val="28"/>
                <w:szCs w:val="28"/>
              </w:rPr>
              <w:t>униципальное казенное учреждение</w:t>
            </w:r>
            <w:r w:rsidR="00666330" w:rsidRPr="00972B27">
              <w:rPr>
                <w:rFonts w:ascii="Times New Roman" w:hAnsi="Times New Roman" w:cs="Times New Roman"/>
                <w:sz w:val="28"/>
                <w:szCs w:val="28"/>
              </w:rPr>
              <w:t xml:space="preserve"> Ордынского района Новосибирской области «Комплексный центр социального обслуживания населения»</w:t>
            </w:r>
          </w:p>
        </w:tc>
        <w:tc>
          <w:tcPr>
            <w:tcW w:w="2529" w:type="dxa"/>
          </w:tcPr>
          <w:p w14:paraId="7BC8519C"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30</w:t>
            </w:r>
          </w:p>
        </w:tc>
      </w:tr>
      <w:tr w:rsidR="00666330" w:rsidRPr="00972B27" w14:paraId="44F60157" w14:textId="77777777" w:rsidTr="00BB06B0">
        <w:trPr>
          <w:trHeight w:val="20"/>
        </w:trPr>
        <w:tc>
          <w:tcPr>
            <w:tcW w:w="594" w:type="dxa"/>
            <w:shd w:val="clear" w:color="auto" w:fill="auto"/>
          </w:tcPr>
          <w:p w14:paraId="5D7B2192"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28</w:t>
            </w:r>
          </w:p>
        </w:tc>
        <w:tc>
          <w:tcPr>
            <w:tcW w:w="6680" w:type="dxa"/>
          </w:tcPr>
          <w:p w14:paraId="57C3C716" w14:textId="77777777" w:rsidR="00666330" w:rsidRPr="00972B27" w:rsidRDefault="00095647"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w:t>
            </w:r>
            <w:r>
              <w:rPr>
                <w:rFonts w:ascii="Times New Roman" w:hAnsi="Times New Roman" w:cs="Times New Roman"/>
                <w:sz w:val="28"/>
                <w:szCs w:val="28"/>
              </w:rPr>
              <w:t>униципальное казенное учреждение</w:t>
            </w:r>
            <w:r w:rsidR="00666330" w:rsidRPr="00972B27">
              <w:rPr>
                <w:rFonts w:ascii="Times New Roman" w:hAnsi="Times New Roman" w:cs="Times New Roman"/>
                <w:sz w:val="28"/>
                <w:szCs w:val="28"/>
              </w:rPr>
              <w:t xml:space="preserve"> Северного района Новосибирской области «Комплексный центр социального обслуживания населения Северного района»</w:t>
            </w:r>
          </w:p>
        </w:tc>
        <w:tc>
          <w:tcPr>
            <w:tcW w:w="2529" w:type="dxa"/>
          </w:tcPr>
          <w:p w14:paraId="0CB98A29"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18</w:t>
            </w:r>
          </w:p>
        </w:tc>
      </w:tr>
      <w:tr w:rsidR="00666330" w:rsidRPr="00972B27" w14:paraId="30B02C93" w14:textId="77777777" w:rsidTr="00BB06B0">
        <w:trPr>
          <w:trHeight w:val="20"/>
        </w:trPr>
        <w:tc>
          <w:tcPr>
            <w:tcW w:w="594" w:type="dxa"/>
            <w:shd w:val="clear" w:color="auto" w:fill="auto"/>
          </w:tcPr>
          <w:p w14:paraId="2C9E3428"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29</w:t>
            </w:r>
          </w:p>
        </w:tc>
        <w:tc>
          <w:tcPr>
            <w:tcW w:w="6680" w:type="dxa"/>
          </w:tcPr>
          <w:p w14:paraId="4C43BC4B" w14:textId="77777777" w:rsidR="00666330" w:rsidRPr="00972B27" w:rsidRDefault="00B612A1"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w:t>
            </w:r>
            <w:r w:rsidR="00666330" w:rsidRPr="00972B27">
              <w:rPr>
                <w:rFonts w:ascii="Times New Roman" w:hAnsi="Times New Roman" w:cs="Times New Roman"/>
                <w:sz w:val="28"/>
                <w:szCs w:val="28"/>
              </w:rPr>
              <w:t xml:space="preserve"> стационарного социального обслуживания </w:t>
            </w:r>
            <w:proofErr w:type="spellStart"/>
            <w:r w:rsidR="00666330" w:rsidRPr="00972B27">
              <w:rPr>
                <w:rFonts w:ascii="Times New Roman" w:hAnsi="Times New Roman" w:cs="Times New Roman"/>
                <w:sz w:val="28"/>
                <w:szCs w:val="28"/>
              </w:rPr>
              <w:t>Сузунского</w:t>
            </w:r>
            <w:proofErr w:type="spellEnd"/>
            <w:r w:rsidR="00666330" w:rsidRPr="00972B27">
              <w:rPr>
                <w:rFonts w:ascii="Times New Roman" w:hAnsi="Times New Roman" w:cs="Times New Roman"/>
                <w:sz w:val="28"/>
                <w:szCs w:val="28"/>
              </w:rPr>
              <w:t xml:space="preserve"> района «Дом милосердия»</w:t>
            </w:r>
          </w:p>
        </w:tc>
        <w:tc>
          <w:tcPr>
            <w:tcW w:w="2529" w:type="dxa"/>
          </w:tcPr>
          <w:p w14:paraId="5D9B7A50"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45</w:t>
            </w:r>
          </w:p>
        </w:tc>
      </w:tr>
      <w:tr w:rsidR="00666330" w:rsidRPr="00972B27" w14:paraId="3DC99D1C" w14:textId="77777777" w:rsidTr="00BB06B0">
        <w:trPr>
          <w:trHeight w:val="20"/>
        </w:trPr>
        <w:tc>
          <w:tcPr>
            <w:tcW w:w="594" w:type="dxa"/>
            <w:shd w:val="clear" w:color="auto" w:fill="auto"/>
          </w:tcPr>
          <w:p w14:paraId="71AAD140"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30</w:t>
            </w:r>
          </w:p>
        </w:tc>
        <w:tc>
          <w:tcPr>
            <w:tcW w:w="6680" w:type="dxa"/>
          </w:tcPr>
          <w:p w14:paraId="412A79E3" w14:textId="77777777" w:rsidR="00666330" w:rsidRPr="00972B27" w:rsidRDefault="00D83DBC"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со стационаром социального обслуживания престарелых граждан и инвалидов Татарского района Новосибирской области»</w:t>
            </w:r>
          </w:p>
        </w:tc>
        <w:tc>
          <w:tcPr>
            <w:tcW w:w="2529" w:type="dxa"/>
          </w:tcPr>
          <w:p w14:paraId="1592DA33"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25</w:t>
            </w:r>
          </w:p>
        </w:tc>
      </w:tr>
      <w:tr w:rsidR="00666330" w:rsidRPr="00972B27" w14:paraId="1B3AE7B0" w14:textId="77777777" w:rsidTr="00BB06B0">
        <w:trPr>
          <w:trHeight w:val="20"/>
        </w:trPr>
        <w:tc>
          <w:tcPr>
            <w:tcW w:w="594" w:type="dxa"/>
            <w:shd w:val="clear" w:color="auto" w:fill="auto"/>
          </w:tcPr>
          <w:p w14:paraId="7A9D190E"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31</w:t>
            </w:r>
          </w:p>
        </w:tc>
        <w:tc>
          <w:tcPr>
            <w:tcW w:w="6680" w:type="dxa"/>
          </w:tcPr>
          <w:p w14:paraId="77D71EC6" w14:textId="77777777" w:rsidR="00666330" w:rsidRPr="00972B27" w:rsidRDefault="00D83DBC"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w:t>
            </w:r>
            <w:r w:rsidR="00666330" w:rsidRPr="00972B27">
              <w:rPr>
                <w:rFonts w:ascii="Times New Roman" w:hAnsi="Times New Roman" w:cs="Times New Roman"/>
                <w:sz w:val="28"/>
                <w:szCs w:val="28"/>
              </w:rPr>
              <w:t xml:space="preserve"> Тогучинского района «Комплексный центр социального обслуживания населения со стационаром социального обслуживания престарелых граждан и инвалидов»</w:t>
            </w:r>
          </w:p>
        </w:tc>
        <w:tc>
          <w:tcPr>
            <w:tcW w:w="2529" w:type="dxa"/>
          </w:tcPr>
          <w:p w14:paraId="12C49954"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30</w:t>
            </w:r>
          </w:p>
        </w:tc>
      </w:tr>
      <w:tr w:rsidR="00666330" w:rsidRPr="00972B27" w14:paraId="3ABE24DF" w14:textId="77777777" w:rsidTr="00BB06B0">
        <w:trPr>
          <w:trHeight w:val="20"/>
        </w:trPr>
        <w:tc>
          <w:tcPr>
            <w:tcW w:w="594" w:type="dxa"/>
            <w:shd w:val="clear" w:color="auto" w:fill="auto"/>
          </w:tcPr>
          <w:p w14:paraId="3DD6F8F2"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32</w:t>
            </w:r>
          </w:p>
        </w:tc>
        <w:tc>
          <w:tcPr>
            <w:tcW w:w="6680" w:type="dxa"/>
          </w:tcPr>
          <w:p w14:paraId="7B19239E" w14:textId="77777777" w:rsidR="00666330" w:rsidRPr="00972B27" w:rsidRDefault="00D83DBC"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w:t>
            </w:r>
            <w:r w:rsidRPr="00972B27">
              <w:rPr>
                <w:rFonts w:ascii="Times New Roman" w:hAnsi="Times New Roman" w:cs="Times New Roman"/>
                <w:sz w:val="28"/>
                <w:szCs w:val="28"/>
              </w:rPr>
              <w:t xml:space="preserve"> </w:t>
            </w:r>
            <w:r w:rsidR="00666330" w:rsidRPr="00972B27">
              <w:rPr>
                <w:rFonts w:ascii="Times New Roman" w:hAnsi="Times New Roman" w:cs="Times New Roman"/>
                <w:sz w:val="28"/>
                <w:szCs w:val="28"/>
              </w:rPr>
              <w:t>«Комплексный центр социального обслуживания населения» Усть-Таркского района Новосибирской области</w:t>
            </w:r>
          </w:p>
        </w:tc>
        <w:tc>
          <w:tcPr>
            <w:tcW w:w="2529" w:type="dxa"/>
          </w:tcPr>
          <w:p w14:paraId="0E785E16"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25</w:t>
            </w:r>
          </w:p>
        </w:tc>
      </w:tr>
      <w:tr w:rsidR="00666330" w:rsidRPr="00972B27" w14:paraId="0C9D72B8" w14:textId="77777777" w:rsidTr="00BB06B0">
        <w:trPr>
          <w:trHeight w:val="20"/>
        </w:trPr>
        <w:tc>
          <w:tcPr>
            <w:tcW w:w="594" w:type="dxa"/>
            <w:shd w:val="clear" w:color="auto" w:fill="auto"/>
          </w:tcPr>
          <w:p w14:paraId="2B993F4D"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lastRenderedPageBreak/>
              <w:t>33</w:t>
            </w:r>
          </w:p>
        </w:tc>
        <w:tc>
          <w:tcPr>
            <w:tcW w:w="6680" w:type="dxa"/>
          </w:tcPr>
          <w:p w14:paraId="311E40F8" w14:textId="77777777" w:rsidR="00666330" w:rsidRPr="00972B27" w:rsidRDefault="00D83DBC"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w:t>
            </w:r>
            <w:r w:rsidRPr="00972B27">
              <w:rPr>
                <w:rFonts w:ascii="Times New Roman" w:hAnsi="Times New Roman" w:cs="Times New Roman"/>
                <w:sz w:val="28"/>
                <w:szCs w:val="28"/>
              </w:rPr>
              <w:t xml:space="preserve"> </w:t>
            </w:r>
            <w:r w:rsidR="00666330" w:rsidRPr="00972B27">
              <w:rPr>
                <w:rFonts w:ascii="Times New Roman" w:hAnsi="Times New Roman" w:cs="Times New Roman"/>
                <w:sz w:val="28"/>
                <w:szCs w:val="28"/>
              </w:rPr>
              <w:t>«Комплексный центр социального обслуживания населения Чановского района Новосибирской области»</w:t>
            </w:r>
          </w:p>
        </w:tc>
        <w:tc>
          <w:tcPr>
            <w:tcW w:w="2529" w:type="dxa"/>
          </w:tcPr>
          <w:p w14:paraId="70AF3552"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50</w:t>
            </w:r>
          </w:p>
        </w:tc>
      </w:tr>
      <w:tr w:rsidR="00666330" w:rsidRPr="00972B27" w14:paraId="1E5AB6B7" w14:textId="77777777" w:rsidTr="00BB06B0">
        <w:trPr>
          <w:trHeight w:val="20"/>
        </w:trPr>
        <w:tc>
          <w:tcPr>
            <w:tcW w:w="594" w:type="dxa"/>
            <w:shd w:val="clear" w:color="auto" w:fill="auto"/>
          </w:tcPr>
          <w:p w14:paraId="0F46ADED"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34</w:t>
            </w:r>
          </w:p>
        </w:tc>
        <w:tc>
          <w:tcPr>
            <w:tcW w:w="6680" w:type="dxa"/>
          </w:tcPr>
          <w:p w14:paraId="258B0F9A" w14:textId="77777777" w:rsidR="00666330" w:rsidRPr="00972B27" w:rsidRDefault="00D83DBC"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w:t>
            </w:r>
            <w:r w:rsidR="00666330" w:rsidRPr="00972B27">
              <w:rPr>
                <w:rFonts w:ascii="Times New Roman" w:hAnsi="Times New Roman" w:cs="Times New Roman"/>
                <w:sz w:val="28"/>
                <w:szCs w:val="28"/>
              </w:rPr>
              <w:t xml:space="preserve"> «Комплексный центр социального обслуживания населения </w:t>
            </w:r>
            <w:proofErr w:type="spellStart"/>
            <w:r w:rsidR="00666330" w:rsidRPr="00972B27">
              <w:rPr>
                <w:rFonts w:ascii="Times New Roman" w:hAnsi="Times New Roman" w:cs="Times New Roman"/>
                <w:sz w:val="28"/>
                <w:szCs w:val="28"/>
              </w:rPr>
              <w:t>Черепановского</w:t>
            </w:r>
            <w:proofErr w:type="spellEnd"/>
            <w:r w:rsidR="00666330" w:rsidRPr="00972B27">
              <w:rPr>
                <w:rFonts w:ascii="Times New Roman" w:hAnsi="Times New Roman" w:cs="Times New Roman"/>
                <w:sz w:val="28"/>
                <w:szCs w:val="28"/>
              </w:rPr>
              <w:t xml:space="preserve"> района Новосибирской области»</w:t>
            </w:r>
          </w:p>
        </w:tc>
        <w:tc>
          <w:tcPr>
            <w:tcW w:w="2529" w:type="dxa"/>
          </w:tcPr>
          <w:p w14:paraId="62E24AC1"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41</w:t>
            </w:r>
          </w:p>
        </w:tc>
      </w:tr>
      <w:tr w:rsidR="00666330" w:rsidRPr="00972B27" w14:paraId="54305498" w14:textId="77777777" w:rsidTr="00BB06B0">
        <w:trPr>
          <w:trHeight w:val="20"/>
        </w:trPr>
        <w:tc>
          <w:tcPr>
            <w:tcW w:w="594" w:type="dxa"/>
            <w:shd w:val="clear" w:color="auto" w:fill="auto"/>
          </w:tcPr>
          <w:p w14:paraId="192053D7"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35</w:t>
            </w:r>
          </w:p>
        </w:tc>
        <w:tc>
          <w:tcPr>
            <w:tcW w:w="6680" w:type="dxa"/>
          </w:tcPr>
          <w:p w14:paraId="083D0BEB" w14:textId="77777777" w:rsidR="00666330" w:rsidRPr="00972B27" w:rsidRDefault="00666330" w:rsidP="001436A1">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w:t>
            </w:r>
            <w:r w:rsidR="001436A1">
              <w:rPr>
                <w:rFonts w:ascii="Times New Roman" w:hAnsi="Times New Roman" w:cs="Times New Roman"/>
                <w:sz w:val="28"/>
                <w:szCs w:val="28"/>
              </w:rPr>
              <w:t>униципальное казенное учреждение</w:t>
            </w:r>
            <w:r w:rsidRPr="00972B27">
              <w:rPr>
                <w:rFonts w:ascii="Times New Roman" w:hAnsi="Times New Roman" w:cs="Times New Roman"/>
                <w:sz w:val="28"/>
                <w:szCs w:val="28"/>
              </w:rPr>
              <w:t xml:space="preserve"> «Комплексный центр социального обслуживания населения» Чистоозерного района Новосибирской области</w:t>
            </w:r>
          </w:p>
        </w:tc>
        <w:tc>
          <w:tcPr>
            <w:tcW w:w="2529" w:type="dxa"/>
          </w:tcPr>
          <w:p w14:paraId="28FEDB50"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39</w:t>
            </w:r>
          </w:p>
        </w:tc>
      </w:tr>
      <w:tr w:rsidR="00666330" w:rsidRPr="00972B27" w14:paraId="32151B0D" w14:textId="77777777" w:rsidTr="00BB06B0">
        <w:trPr>
          <w:trHeight w:val="20"/>
        </w:trPr>
        <w:tc>
          <w:tcPr>
            <w:tcW w:w="594" w:type="dxa"/>
            <w:shd w:val="clear" w:color="auto" w:fill="auto"/>
          </w:tcPr>
          <w:p w14:paraId="5D2A1E76" w14:textId="77777777"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36</w:t>
            </w:r>
          </w:p>
        </w:tc>
        <w:tc>
          <w:tcPr>
            <w:tcW w:w="6680" w:type="dxa"/>
          </w:tcPr>
          <w:p w14:paraId="33DF8D81" w14:textId="77777777" w:rsidR="00666330" w:rsidRPr="00972B27" w:rsidRDefault="001436A1" w:rsidP="00666330">
            <w:pPr>
              <w:pStyle w:val="ConsPlusNormal"/>
              <w:contextualSpacing/>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w:t>
            </w:r>
            <w:r w:rsidRPr="00972B27">
              <w:rPr>
                <w:rFonts w:ascii="Times New Roman" w:hAnsi="Times New Roman" w:cs="Times New Roman"/>
                <w:sz w:val="28"/>
                <w:szCs w:val="28"/>
              </w:rPr>
              <w:t xml:space="preserve"> </w:t>
            </w:r>
            <w:r w:rsidR="00666330" w:rsidRPr="00972B27">
              <w:rPr>
                <w:rFonts w:ascii="Times New Roman" w:hAnsi="Times New Roman" w:cs="Times New Roman"/>
                <w:sz w:val="28"/>
                <w:szCs w:val="28"/>
              </w:rPr>
              <w:t>«Комплексный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w:t>
            </w:r>
          </w:p>
        </w:tc>
        <w:tc>
          <w:tcPr>
            <w:tcW w:w="2529" w:type="dxa"/>
          </w:tcPr>
          <w:p w14:paraId="22445246" w14:textId="77777777"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25</w:t>
            </w:r>
          </w:p>
        </w:tc>
      </w:tr>
    </w:tbl>
    <w:p w14:paraId="6EBB9078" w14:textId="77777777" w:rsidR="00FC4FF5" w:rsidRPr="00972B27" w:rsidRDefault="00FC4FF5" w:rsidP="00D12E32">
      <w:pPr>
        <w:widowControl w:val="0"/>
        <w:spacing w:line="250" w:lineRule="auto"/>
        <w:jc w:val="both"/>
        <w:rPr>
          <w:rFonts w:ascii="Times New Roman" w:hAnsi="Times New Roman" w:cs="Times New Roman"/>
          <w:sz w:val="28"/>
          <w:szCs w:val="28"/>
        </w:rPr>
      </w:pPr>
    </w:p>
    <w:p w14:paraId="2CA24820" w14:textId="77777777" w:rsidR="005C6044" w:rsidRPr="00972B27" w:rsidRDefault="005C6044" w:rsidP="005C6044">
      <w:pPr>
        <w:pStyle w:val="ConsPlusNormal"/>
        <w:ind w:firstLine="540"/>
        <w:contextualSpacing/>
        <w:jc w:val="both"/>
        <w:rPr>
          <w:rFonts w:ascii="Times New Roman" w:hAnsi="Times New Roman" w:cs="Times New Roman"/>
          <w:sz w:val="28"/>
          <w:szCs w:val="28"/>
        </w:rPr>
      </w:pPr>
      <w:r w:rsidRPr="00972B27">
        <w:rPr>
          <w:rFonts w:ascii="Times New Roman" w:hAnsi="Times New Roman" w:cs="Times New Roman"/>
          <w:sz w:val="28"/>
          <w:szCs w:val="28"/>
        </w:rPr>
        <w:t xml:space="preserve">В рамках реализации стандарта социальных услуг, предоставляемых поставщиками социальных услуг, утвержденного </w:t>
      </w:r>
      <w:hyperlink r:id="rId10">
        <w:r w:rsidRPr="00972B27">
          <w:rPr>
            <w:rFonts w:ascii="Times New Roman" w:hAnsi="Times New Roman" w:cs="Times New Roman"/>
            <w:sz w:val="28"/>
            <w:szCs w:val="28"/>
          </w:rPr>
          <w:t>приказом</w:t>
        </w:r>
      </w:hyperlink>
      <w:r w:rsidRPr="00972B27">
        <w:rPr>
          <w:rFonts w:ascii="Times New Roman" w:hAnsi="Times New Roman" w:cs="Times New Roman"/>
          <w:sz w:val="28"/>
          <w:szCs w:val="28"/>
        </w:rPr>
        <w:t xml:space="preserve"> министерства социального развития Новосибирской области </w:t>
      </w:r>
      <w:r w:rsidR="009F7797" w:rsidRPr="00972B27">
        <w:rPr>
          <w:rFonts w:ascii="Times New Roman" w:hAnsi="Times New Roman" w:cs="Times New Roman"/>
          <w:sz w:val="28"/>
          <w:szCs w:val="28"/>
        </w:rPr>
        <w:t>от</w:t>
      </w:r>
      <w:r w:rsidR="009F7797">
        <w:rPr>
          <w:rFonts w:ascii="Times New Roman" w:hAnsi="Times New Roman" w:cs="Times New Roman"/>
          <w:sz w:val="28"/>
          <w:szCs w:val="28"/>
        </w:rPr>
        <w:t> </w:t>
      </w:r>
      <w:r w:rsidRPr="00972B27">
        <w:rPr>
          <w:rFonts w:ascii="Times New Roman" w:hAnsi="Times New Roman" w:cs="Times New Roman"/>
          <w:sz w:val="28"/>
          <w:szCs w:val="28"/>
        </w:rPr>
        <w:t xml:space="preserve">23.12.2014 </w:t>
      </w:r>
      <w:r w:rsidR="009F7797" w:rsidRPr="00972B27">
        <w:rPr>
          <w:rFonts w:ascii="Times New Roman" w:hAnsi="Times New Roman" w:cs="Times New Roman"/>
          <w:sz w:val="28"/>
          <w:szCs w:val="28"/>
        </w:rPr>
        <w:t>№</w:t>
      </w:r>
      <w:r w:rsidR="009F7797">
        <w:rPr>
          <w:rFonts w:ascii="Times New Roman" w:hAnsi="Times New Roman" w:cs="Times New Roman"/>
          <w:sz w:val="28"/>
          <w:szCs w:val="28"/>
        </w:rPr>
        <w:t> </w:t>
      </w:r>
      <w:r w:rsidRPr="00972B27">
        <w:rPr>
          <w:rFonts w:ascii="Times New Roman" w:hAnsi="Times New Roman" w:cs="Times New Roman"/>
          <w:sz w:val="28"/>
          <w:szCs w:val="28"/>
        </w:rPr>
        <w:t>1446 «</w:t>
      </w:r>
      <w:r w:rsidR="009F7797" w:rsidRPr="00972B27">
        <w:rPr>
          <w:rFonts w:ascii="Times New Roman" w:hAnsi="Times New Roman" w:cs="Times New Roman"/>
          <w:sz w:val="28"/>
          <w:szCs w:val="28"/>
        </w:rPr>
        <w:t>Об</w:t>
      </w:r>
      <w:r w:rsidR="009F7797">
        <w:rPr>
          <w:rFonts w:ascii="Times New Roman" w:hAnsi="Times New Roman" w:cs="Times New Roman"/>
          <w:sz w:val="28"/>
          <w:szCs w:val="28"/>
        </w:rPr>
        <w:t> </w:t>
      </w:r>
      <w:r w:rsidRPr="00972B27">
        <w:rPr>
          <w:rFonts w:ascii="Times New Roman" w:hAnsi="Times New Roman" w:cs="Times New Roman"/>
          <w:sz w:val="28"/>
          <w:szCs w:val="28"/>
        </w:rPr>
        <w:t>утверждении стандартов социальных услуг, предоставляемых поставщиками социальных услуг», стационарными организациями социального обслуживания граждан пожилого возраста и инвалидов Новосибирской области, в том числе в отделениях милосердия, предоставляются социальные услуги:</w:t>
      </w:r>
    </w:p>
    <w:p w14:paraId="68B5C944" w14:textId="77777777"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социально-бытовые, направленные на поддержание жизнедеятельности получателей социальных услуг в быту. Размещение получателей социальных услуг (в том числе детей) в жилых комнатах по возможности происходит с учетом их физического и психического состояния, наклонностей и психологической совместимости, состояния здоровья. Мебель, мягкие модули и оборудование удобны в пользовании, подобраны с учетом физического состояния получателей социальных услуг, отвечают санитарно-гигиеническим нормам;</w:t>
      </w:r>
    </w:p>
    <w:p w14:paraId="20F72726" w14:textId="77777777"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Специалисты учреждений организуют предоставление помощи по выполнению медицинских процедур по назначению лечащего врача, оказывают содействие в обеспечении лекарственными препаратами, техническими средствами реабилитации, выполняют мероприятия по профилактике образования пролежней, проводят кормление, выполнение санитарно-гигиенических процедур, оказывают содействие в прохождении медико-социальной экспертизы, посещении врачей в медицинских организациях, сопровождают пациента при госпитализации и при выписке из медицинских организаций, оказывают первую помощь доврачебную, вызывают бригаду скорой медицинской помощи и/или врача;</w:t>
      </w:r>
    </w:p>
    <w:p w14:paraId="44A5906E" w14:textId="77777777"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социально-психологические, предусматривающие оказание помощи в </w:t>
      </w:r>
      <w:r w:rsidRPr="00972B27">
        <w:rPr>
          <w:rFonts w:ascii="Times New Roman" w:eastAsia="Times New Roman" w:hAnsi="Times New Roman" w:cs="Times New Roman"/>
          <w:sz w:val="28"/>
          <w:szCs w:val="28"/>
        </w:rPr>
        <w:lastRenderedPageBreak/>
        <w:t>коррекции психологического состояния получателей социальных услуг для адаптации в социальной среде;</w:t>
      </w:r>
    </w:p>
    <w:p w14:paraId="1EA2AB92" w14:textId="77777777"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14:paraId="619CD12F" w14:textId="77777777"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14:paraId="5811ED69" w14:textId="77777777"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социально-трудовые, направленные на оказание помощи в решении проблем, связанных с трудовой адаптацией;</w:t>
      </w:r>
    </w:p>
    <w:p w14:paraId="42CDC038" w14:textId="77777777"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 результате их оказания значительно повышается коммуникативный потенциал за счет обучения инвалидов (детей-инвалидов) пользованию ТСР, проведения социально-реабилитационных мероприятий (восстановительное лечение, ЛФК, массаж), обучения навыкам поведения в быту и в общественных местах.</w:t>
      </w:r>
    </w:p>
    <w:p w14:paraId="6A53ED79" w14:textId="77777777"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По состоянию на 01.10.2022 в вышеуказанных отделениях милосердия на обслуживании находятся 2 350 граждан пожилого возраста и инвалидов.</w:t>
      </w:r>
    </w:p>
    <w:p w14:paraId="30CA1F96" w14:textId="77777777"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На базе 34 комплексных центров социального обслуживания населения муниципальных районов и городских округов Новосибирской области создана 41 служба сиделок (помощников по уходу) для предоставления социальных услуг в форме социального обслуживания на дому.</w:t>
      </w:r>
    </w:p>
    <w:p w14:paraId="552A9528" w14:textId="77777777"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По состоянию на 01.10.2022 на надомном социальном обслуживании находятся 16 120 граждан пожилого возраста и </w:t>
      </w:r>
      <w:r w:rsidR="008053ED" w:rsidRPr="00972B27">
        <w:rPr>
          <w:rFonts w:ascii="Times New Roman" w:eastAsia="Times New Roman" w:hAnsi="Times New Roman" w:cs="Times New Roman"/>
          <w:sz w:val="28"/>
          <w:szCs w:val="28"/>
        </w:rPr>
        <w:t>инвалид</w:t>
      </w:r>
      <w:r w:rsidR="008053ED">
        <w:rPr>
          <w:rFonts w:ascii="Times New Roman" w:eastAsia="Times New Roman" w:hAnsi="Times New Roman" w:cs="Times New Roman"/>
          <w:sz w:val="28"/>
          <w:szCs w:val="28"/>
        </w:rPr>
        <w:t>ов</w:t>
      </w:r>
      <w:r w:rsidRPr="00972B27">
        <w:rPr>
          <w:rFonts w:ascii="Times New Roman" w:eastAsia="Times New Roman" w:hAnsi="Times New Roman" w:cs="Times New Roman"/>
          <w:sz w:val="28"/>
          <w:szCs w:val="28"/>
        </w:rPr>
        <w:t>.</w:t>
      </w:r>
    </w:p>
    <w:p w14:paraId="5DA90D4D" w14:textId="77777777" w:rsidR="005C6044" w:rsidRPr="00972B27" w:rsidRDefault="005C6044" w:rsidP="005C6044">
      <w:pPr>
        <w:spacing w:line="240" w:lineRule="auto"/>
        <w:ind w:firstLine="567"/>
        <w:contextualSpacing/>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В структуре </w:t>
      </w:r>
      <w:r w:rsidR="00E63A20">
        <w:rPr>
          <w:rFonts w:ascii="Times New Roman" w:eastAsia="Calibri" w:hAnsi="Times New Roman" w:cs="Times New Roman"/>
          <w:sz w:val="28"/>
          <w:szCs w:val="28"/>
          <w:lang w:eastAsia="en-US"/>
        </w:rPr>
        <w:t>г</w:t>
      </w:r>
      <w:r w:rsidR="00AD6C19">
        <w:rPr>
          <w:rFonts w:ascii="Times New Roman" w:eastAsia="Calibri" w:hAnsi="Times New Roman" w:cs="Times New Roman"/>
          <w:sz w:val="28"/>
          <w:szCs w:val="28"/>
          <w:lang w:eastAsia="en-US"/>
        </w:rPr>
        <w:t>осударственно</w:t>
      </w:r>
      <w:r w:rsidR="00E63A20">
        <w:rPr>
          <w:rFonts w:ascii="Times New Roman" w:eastAsia="Calibri" w:hAnsi="Times New Roman" w:cs="Times New Roman"/>
          <w:sz w:val="28"/>
          <w:szCs w:val="28"/>
          <w:lang w:eastAsia="en-US"/>
        </w:rPr>
        <w:t>го</w:t>
      </w:r>
      <w:r w:rsidR="00AD6C19">
        <w:rPr>
          <w:rFonts w:ascii="Times New Roman" w:eastAsia="Calibri" w:hAnsi="Times New Roman" w:cs="Times New Roman"/>
          <w:sz w:val="28"/>
          <w:szCs w:val="28"/>
          <w:lang w:eastAsia="en-US"/>
        </w:rPr>
        <w:t xml:space="preserve"> </w:t>
      </w:r>
      <w:r w:rsidR="00E63A20">
        <w:rPr>
          <w:rFonts w:ascii="Times New Roman" w:eastAsia="Calibri" w:hAnsi="Times New Roman" w:cs="Times New Roman"/>
          <w:sz w:val="28"/>
          <w:szCs w:val="28"/>
          <w:lang w:eastAsia="en-US"/>
        </w:rPr>
        <w:t xml:space="preserve">автономного стационарного учреждения социального обслуживания </w:t>
      </w:r>
      <w:r w:rsidR="00AD6C19">
        <w:rPr>
          <w:rFonts w:ascii="Times New Roman" w:eastAsia="Calibri" w:hAnsi="Times New Roman" w:cs="Times New Roman"/>
          <w:sz w:val="28"/>
          <w:szCs w:val="28"/>
          <w:lang w:eastAsia="en-US"/>
        </w:rPr>
        <w:t>Новосибирской области</w:t>
      </w:r>
      <w:r w:rsidR="00AD6C19" w:rsidRPr="00972B27">
        <w:rPr>
          <w:rFonts w:ascii="Times New Roman" w:eastAsia="Calibri" w:hAnsi="Times New Roman" w:cs="Times New Roman"/>
          <w:sz w:val="28"/>
          <w:szCs w:val="28"/>
          <w:lang w:eastAsia="en-US"/>
        </w:rPr>
        <w:t xml:space="preserve"> </w:t>
      </w:r>
      <w:r w:rsidRPr="00972B27">
        <w:rPr>
          <w:rFonts w:ascii="Times New Roman" w:eastAsia="Calibri" w:hAnsi="Times New Roman" w:cs="Times New Roman"/>
          <w:sz w:val="28"/>
          <w:szCs w:val="28"/>
          <w:lang w:eastAsia="en-US"/>
        </w:rPr>
        <w:t>«</w:t>
      </w:r>
      <w:proofErr w:type="spellStart"/>
      <w:r w:rsidRPr="00972B27">
        <w:rPr>
          <w:rFonts w:ascii="Times New Roman" w:eastAsia="Calibri" w:hAnsi="Times New Roman" w:cs="Times New Roman"/>
          <w:sz w:val="28"/>
          <w:szCs w:val="28"/>
          <w:lang w:eastAsia="en-US"/>
        </w:rPr>
        <w:t>Ояшинский</w:t>
      </w:r>
      <w:proofErr w:type="spellEnd"/>
      <w:r w:rsidRPr="00972B27">
        <w:rPr>
          <w:rFonts w:ascii="Times New Roman" w:eastAsia="Calibri" w:hAnsi="Times New Roman" w:cs="Times New Roman"/>
          <w:sz w:val="28"/>
          <w:szCs w:val="28"/>
          <w:lang w:eastAsia="en-US"/>
        </w:rPr>
        <w:t xml:space="preserve"> дом-интернат для детей-инвалидов и молодых инвалидов, имеющих психические расстройства» создано отделение милосердия для постоянного проживания и обслуживания детей-инвалидов, полностью утративших способность к самообслуживанию, нуждающихся в постоянном постороннем уходе, контроле и надзоре, с учетом их возраста и тяжести заболевания. В отделении милосердия на 01.10.2022 проживает 126 детей-инвалидов.</w:t>
      </w:r>
    </w:p>
    <w:p w14:paraId="397020C9" w14:textId="77777777" w:rsidR="005C6044" w:rsidRPr="00972B27" w:rsidRDefault="005C6044" w:rsidP="00896667">
      <w:pPr>
        <w:autoSpaceDE w:val="0"/>
        <w:autoSpaceDN w:val="0"/>
        <w:adjustRightInd w:val="0"/>
        <w:spacing w:line="240" w:lineRule="auto"/>
        <w:ind w:firstLine="567"/>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В </w:t>
      </w:r>
      <w:r w:rsidR="008053ED">
        <w:rPr>
          <w:rFonts w:ascii="Times New Roman" w:eastAsiaTheme="minorHAnsi" w:hAnsi="Times New Roman" w:cs="Times New Roman"/>
          <w:sz w:val="28"/>
          <w:szCs w:val="28"/>
          <w:lang w:eastAsia="en-US"/>
        </w:rPr>
        <w:t>государственном автономном учреждении Новосибирской области</w:t>
      </w:r>
      <w:r w:rsidR="008053ED" w:rsidRPr="00972B27" w:rsidDel="008053ED">
        <w:rPr>
          <w:rFonts w:ascii="Times New Roman" w:eastAsia="Calibri" w:hAnsi="Times New Roman" w:cs="Times New Roman"/>
          <w:sz w:val="28"/>
          <w:szCs w:val="28"/>
          <w:lang w:eastAsia="en-US"/>
        </w:rPr>
        <w:t xml:space="preserve"> </w:t>
      </w:r>
      <w:r w:rsidRPr="00972B27">
        <w:rPr>
          <w:rFonts w:ascii="Times New Roman" w:eastAsia="Calibri" w:hAnsi="Times New Roman" w:cs="Times New Roman"/>
          <w:sz w:val="28"/>
          <w:szCs w:val="28"/>
          <w:lang w:eastAsia="en-US"/>
        </w:rPr>
        <w:t>«Комплексный центр социальной адаптации инвалидов» организована деятельность отделения ухода и развития детей-инвалидов от 7 до 14 лет на 26 койко-мест и отделения ухода и развития детей-инвалидов от 14 до 18 лет на 21 койко-мест. Реабилитацию за 9 месяцев 2022 года прошли 64 и 54 детей соответственно.</w:t>
      </w:r>
    </w:p>
    <w:p w14:paraId="1DA68262" w14:textId="77777777" w:rsidR="007B2789" w:rsidRPr="00972B27" w:rsidRDefault="007B2789" w:rsidP="005C6044">
      <w:pPr>
        <w:pStyle w:val="aff0"/>
        <w:widowControl w:val="0"/>
        <w:spacing w:line="250" w:lineRule="auto"/>
        <w:ind w:firstLine="709"/>
        <w:jc w:val="both"/>
        <w:rPr>
          <w:rFonts w:cs="Times New Roman"/>
          <w:sz w:val="28"/>
          <w:szCs w:val="28"/>
        </w:rPr>
      </w:pPr>
    </w:p>
    <w:p w14:paraId="17E4A865" w14:textId="1A7D2E92" w:rsidR="00FC4FF5" w:rsidRPr="00972B27" w:rsidRDefault="00E562F6" w:rsidP="00D12E32">
      <w:pPr>
        <w:pStyle w:val="aff0"/>
        <w:widowControl w:val="0"/>
        <w:spacing w:line="250" w:lineRule="auto"/>
        <w:jc w:val="center"/>
        <w:rPr>
          <w:rFonts w:cs="Times New Roman"/>
          <w:sz w:val="28"/>
          <w:szCs w:val="28"/>
        </w:rPr>
      </w:pPr>
      <w:r>
        <w:rPr>
          <w:rFonts w:cs="Times New Roman"/>
          <w:sz w:val="28"/>
          <w:szCs w:val="28"/>
        </w:rPr>
        <w:t>2.4. </w:t>
      </w:r>
      <w:r w:rsidR="00780008" w:rsidRPr="00972B27">
        <w:rPr>
          <w:rFonts w:cs="Times New Roman"/>
          <w:sz w:val="28"/>
          <w:szCs w:val="28"/>
        </w:rPr>
        <w:t>Текущее состояние системы взаимодействия медицинских организаций, оказывающих п</w:t>
      </w:r>
      <w:r w:rsidR="00FC4FF5" w:rsidRPr="00972B27">
        <w:rPr>
          <w:rFonts w:cs="Times New Roman"/>
          <w:sz w:val="28"/>
          <w:szCs w:val="28"/>
        </w:rPr>
        <w:t>аллиативную медицинскую помощь,</w:t>
      </w:r>
    </w:p>
    <w:p w14:paraId="3A1CE669" w14:textId="77777777" w:rsidR="00780008" w:rsidRPr="00972B27" w:rsidRDefault="00780008" w:rsidP="00D12E32">
      <w:pPr>
        <w:pStyle w:val="aff0"/>
        <w:widowControl w:val="0"/>
        <w:spacing w:line="250" w:lineRule="auto"/>
        <w:jc w:val="center"/>
        <w:rPr>
          <w:rFonts w:cs="Times New Roman"/>
          <w:sz w:val="28"/>
          <w:szCs w:val="28"/>
        </w:rPr>
      </w:pPr>
      <w:r w:rsidRPr="00972B27">
        <w:rPr>
          <w:rFonts w:cs="Times New Roman"/>
          <w:sz w:val="28"/>
          <w:szCs w:val="28"/>
        </w:rPr>
        <w:t>с организациями социального обслуживания</w:t>
      </w:r>
    </w:p>
    <w:p w14:paraId="01C01B12" w14:textId="77777777" w:rsidR="00780008" w:rsidRPr="00972B27" w:rsidRDefault="00780008" w:rsidP="00D12E32">
      <w:pPr>
        <w:pStyle w:val="aff0"/>
        <w:widowControl w:val="0"/>
        <w:spacing w:line="250" w:lineRule="auto"/>
        <w:ind w:firstLine="709"/>
        <w:jc w:val="both"/>
        <w:rPr>
          <w:rFonts w:cs="Times New Roman"/>
          <w:sz w:val="28"/>
          <w:szCs w:val="28"/>
        </w:rPr>
      </w:pPr>
    </w:p>
    <w:p w14:paraId="41DB3B9C" w14:textId="11F5BB5C" w:rsidR="008B2718" w:rsidRPr="00972B27" w:rsidRDefault="008B2718" w:rsidP="007D3BC8">
      <w:pPr>
        <w:pStyle w:val="aff0"/>
        <w:widowControl w:val="0"/>
        <w:spacing w:line="250" w:lineRule="auto"/>
        <w:ind w:firstLine="709"/>
        <w:jc w:val="both"/>
        <w:rPr>
          <w:rFonts w:cs="Times New Roman"/>
          <w:sz w:val="28"/>
          <w:szCs w:val="28"/>
        </w:rPr>
      </w:pPr>
      <w:r w:rsidRPr="00972B27">
        <w:rPr>
          <w:rFonts w:cs="Times New Roman"/>
          <w:sz w:val="28"/>
          <w:szCs w:val="28"/>
        </w:rPr>
        <w:lastRenderedPageBreak/>
        <w:t xml:space="preserve">В настоящее время взаимодействие </w:t>
      </w:r>
      <w:r w:rsidR="00F941CD">
        <w:rPr>
          <w:rFonts w:cs="Times New Roman"/>
          <w:color w:val="000000"/>
          <w:sz w:val="28"/>
          <w:szCs w:val="28"/>
          <w:shd w:val="clear" w:color="auto" w:fill="FFFFFF"/>
        </w:rPr>
        <w:t xml:space="preserve">государственных </w:t>
      </w:r>
      <w:r w:rsidR="009723B4">
        <w:rPr>
          <w:rFonts w:cs="Times New Roman"/>
          <w:color w:val="000000"/>
          <w:sz w:val="28"/>
          <w:szCs w:val="28"/>
          <w:shd w:val="clear" w:color="auto" w:fill="FFFFFF"/>
        </w:rPr>
        <w:t xml:space="preserve">медицинских организаций </w:t>
      </w:r>
      <w:r w:rsidR="00F941CD" w:rsidRPr="00F941CD">
        <w:rPr>
          <w:rFonts w:cs="Times New Roman"/>
          <w:color w:val="000000"/>
          <w:sz w:val="28"/>
          <w:szCs w:val="28"/>
          <w:shd w:val="clear" w:color="auto" w:fill="FFFFFF"/>
        </w:rPr>
        <w:t>Новосиб</w:t>
      </w:r>
      <w:r w:rsidR="00F941CD">
        <w:rPr>
          <w:rFonts w:cs="Times New Roman"/>
          <w:color w:val="000000"/>
          <w:sz w:val="28"/>
          <w:szCs w:val="28"/>
          <w:shd w:val="clear" w:color="auto" w:fill="FFFFFF"/>
        </w:rPr>
        <w:t xml:space="preserve">ирской области, </w:t>
      </w:r>
      <w:r w:rsidRPr="00972B27">
        <w:rPr>
          <w:rFonts w:cs="Times New Roman"/>
          <w:sz w:val="28"/>
          <w:szCs w:val="28"/>
        </w:rPr>
        <w:t>и организаций социального обслуживания обеспечивается в</w:t>
      </w:r>
      <w:r w:rsidR="00604337" w:rsidRPr="00972B27">
        <w:rPr>
          <w:rFonts w:cs="Times New Roman"/>
          <w:sz w:val="28"/>
          <w:szCs w:val="28"/>
        </w:rPr>
        <w:t> </w:t>
      </w:r>
      <w:r w:rsidRPr="00972B27">
        <w:rPr>
          <w:rFonts w:cs="Times New Roman"/>
          <w:sz w:val="28"/>
          <w:szCs w:val="28"/>
        </w:rPr>
        <w:t>соответствии с нормативными правов</w:t>
      </w:r>
      <w:r w:rsidR="00943408" w:rsidRPr="00972B27">
        <w:rPr>
          <w:rFonts w:cs="Times New Roman"/>
          <w:sz w:val="28"/>
          <w:szCs w:val="28"/>
        </w:rPr>
        <w:t xml:space="preserve">ыми актами Российской Федерации, приказом министерства здравоохранения Новосибирской области </w:t>
      </w:r>
      <w:r w:rsidR="008053ED" w:rsidRPr="00972B27">
        <w:rPr>
          <w:rFonts w:cs="Times New Roman"/>
          <w:sz w:val="28"/>
          <w:szCs w:val="28"/>
        </w:rPr>
        <w:t>от</w:t>
      </w:r>
      <w:r w:rsidR="008053ED">
        <w:rPr>
          <w:rFonts w:cs="Times New Roman"/>
          <w:sz w:val="28"/>
          <w:szCs w:val="28"/>
        </w:rPr>
        <w:t> </w:t>
      </w:r>
      <w:r w:rsidR="008315D1">
        <w:rPr>
          <w:rFonts w:cs="Times New Roman"/>
          <w:sz w:val="28"/>
          <w:szCs w:val="28"/>
        </w:rPr>
        <w:t>12</w:t>
      </w:r>
      <w:r w:rsidR="00943408" w:rsidRPr="00972B27">
        <w:rPr>
          <w:rFonts w:cs="Times New Roman"/>
          <w:sz w:val="28"/>
          <w:szCs w:val="28"/>
        </w:rPr>
        <w:t>.</w:t>
      </w:r>
      <w:r w:rsidR="008315D1">
        <w:rPr>
          <w:rFonts w:cs="Times New Roman"/>
          <w:sz w:val="28"/>
          <w:szCs w:val="28"/>
        </w:rPr>
        <w:t>10</w:t>
      </w:r>
      <w:r w:rsidR="00943408" w:rsidRPr="00972B27">
        <w:rPr>
          <w:rFonts w:cs="Times New Roman"/>
          <w:sz w:val="28"/>
          <w:szCs w:val="28"/>
        </w:rPr>
        <w:t>.</w:t>
      </w:r>
      <w:r w:rsidR="008315D1" w:rsidRPr="00972B27">
        <w:rPr>
          <w:rFonts w:cs="Times New Roman"/>
          <w:sz w:val="28"/>
          <w:szCs w:val="28"/>
        </w:rPr>
        <w:t>20</w:t>
      </w:r>
      <w:r w:rsidR="008315D1">
        <w:rPr>
          <w:rFonts w:cs="Times New Roman"/>
          <w:sz w:val="28"/>
          <w:szCs w:val="28"/>
        </w:rPr>
        <w:t>22</w:t>
      </w:r>
      <w:r w:rsidR="008315D1" w:rsidRPr="00972B27">
        <w:rPr>
          <w:rFonts w:cs="Times New Roman"/>
          <w:sz w:val="28"/>
          <w:szCs w:val="28"/>
        </w:rPr>
        <w:t xml:space="preserve"> </w:t>
      </w:r>
      <w:r w:rsidR="008053ED" w:rsidRPr="00972B27">
        <w:rPr>
          <w:rFonts w:cs="Times New Roman"/>
          <w:sz w:val="28"/>
          <w:szCs w:val="28"/>
        </w:rPr>
        <w:t>№</w:t>
      </w:r>
      <w:r w:rsidR="008053ED">
        <w:rPr>
          <w:rFonts w:cs="Times New Roman"/>
          <w:sz w:val="28"/>
          <w:szCs w:val="28"/>
        </w:rPr>
        <w:t> </w:t>
      </w:r>
      <w:r w:rsidR="008315D1">
        <w:rPr>
          <w:rFonts w:cs="Times New Roman"/>
          <w:sz w:val="28"/>
          <w:szCs w:val="28"/>
        </w:rPr>
        <w:t>3242</w:t>
      </w:r>
      <w:r w:rsidR="008315D1" w:rsidRPr="00972B27">
        <w:rPr>
          <w:rFonts w:cs="Times New Roman"/>
          <w:sz w:val="28"/>
          <w:szCs w:val="28"/>
        </w:rPr>
        <w:t xml:space="preserve"> </w:t>
      </w:r>
      <w:r w:rsidR="00943408" w:rsidRPr="00972B27">
        <w:rPr>
          <w:rFonts w:cs="Times New Roman"/>
          <w:sz w:val="28"/>
          <w:szCs w:val="28"/>
        </w:rPr>
        <w:t>«</w:t>
      </w:r>
      <w:r w:rsidR="008053ED" w:rsidRPr="00972B27">
        <w:rPr>
          <w:rFonts w:cs="Times New Roman"/>
          <w:sz w:val="28"/>
          <w:szCs w:val="28"/>
        </w:rPr>
        <w:t>О</w:t>
      </w:r>
      <w:r w:rsidR="008053ED">
        <w:rPr>
          <w:rFonts w:cs="Times New Roman"/>
          <w:sz w:val="28"/>
          <w:szCs w:val="28"/>
        </w:rPr>
        <w:t> </w:t>
      </w:r>
      <w:r w:rsidR="00943408" w:rsidRPr="00972B27">
        <w:rPr>
          <w:rFonts w:cs="Times New Roman"/>
          <w:sz w:val="28"/>
          <w:szCs w:val="28"/>
        </w:rPr>
        <w:t>мерах по улучшению медицинского обслуживания лиц, проживающих в стационарных учреждениях социального обслуживания населения Новосибирской области»,</w:t>
      </w:r>
      <w:r w:rsidR="00624AE7">
        <w:rPr>
          <w:rFonts w:cs="Times New Roman"/>
          <w:sz w:val="28"/>
          <w:szCs w:val="28"/>
        </w:rPr>
        <w:t xml:space="preserve"> </w:t>
      </w:r>
      <w:r w:rsidR="00943408" w:rsidRPr="00972B27">
        <w:rPr>
          <w:rFonts w:cs="Times New Roman"/>
          <w:sz w:val="28"/>
          <w:szCs w:val="28"/>
        </w:rPr>
        <w:t xml:space="preserve">соглашением о сотрудничестве в целях реализации мероприятий, направленных на улучшение качества жизни граждан, признанных нуждающимися в социальном обслуживании, заключенным между министерством труда и социального развития Новосибирской области (далее – министерство) и министерством здравоохранения Новосибирской области </w:t>
      </w:r>
      <w:r w:rsidR="008053ED" w:rsidRPr="00972B27">
        <w:rPr>
          <w:rFonts w:cs="Times New Roman"/>
          <w:sz w:val="28"/>
          <w:szCs w:val="28"/>
        </w:rPr>
        <w:t>от</w:t>
      </w:r>
      <w:r w:rsidR="008053ED">
        <w:rPr>
          <w:rFonts w:cs="Times New Roman"/>
          <w:sz w:val="28"/>
          <w:szCs w:val="28"/>
        </w:rPr>
        <w:t> </w:t>
      </w:r>
      <w:r w:rsidR="00943408" w:rsidRPr="00972B27">
        <w:rPr>
          <w:rFonts w:cs="Times New Roman"/>
          <w:sz w:val="28"/>
          <w:szCs w:val="28"/>
        </w:rPr>
        <w:t xml:space="preserve">20.11.2020 </w:t>
      </w:r>
      <w:r w:rsidR="008053ED" w:rsidRPr="00972B27">
        <w:rPr>
          <w:rFonts w:cs="Times New Roman"/>
          <w:sz w:val="28"/>
          <w:szCs w:val="28"/>
        </w:rPr>
        <w:t>№</w:t>
      </w:r>
      <w:r w:rsidR="008053ED">
        <w:rPr>
          <w:rFonts w:cs="Times New Roman"/>
          <w:sz w:val="28"/>
          <w:szCs w:val="28"/>
        </w:rPr>
        <w:t> </w:t>
      </w:r>
      <w:r w:rsidR="00943408" w:rsidRPr="00972B27">
        <w:rPr>
          <w:rFonts w:cs="Times New Roman"/>
          <w:sz w:val="28"/>
          <w:szCs w:val="28"/>
        </w:rPr>
        <w:t xml:space="preserve">1349, соглашениями о сотрудничестве, заключенными стационарными учреждениями социального обслуживания, подведомственными министерству, и муниципальными учреждениями социального обслуживания населения с государственными </w:t>
      </w:r>
      <w:r w:rsidR="009723B4">
        <w:rPr>
          <w:rFonts w:cs="Times New Roman"/>
          <w:sz w:val="28"/>
          <w:szCs w:val="28"/>
        </w:rPr>
        <w:t>медицинскими организациями Новосибирской области.</w:t>
      </w:r>
    </w:p>
    <w:p w14:paraId="128AA0C0" w14:textId="77777777" w:rsidR="00FC4FF5" w:rsidRPr="00972B27" w:rsidRDefault="00FC4FF5" w:rsidP="00D12E32">
      <w:pPr>
        <w:pStyle w:val="aff0"/>
        <w:widowControl w:val="0"/>
        <w:spacing w:line="250" w:lineRule="auto"/>
        <w:ind w:firstLine="709"/>
        <w:jc w:val="both"/>
        <w:rPr>
          <w:rFonts w:cs="Times New Roman"/>
          <w:sz w:val="28"/>
          <w:szCs w:val="28"/>
        </w:rPr>
      </w:pPr>
    </w:p>
    <w:p w14:paraId="6B459E65" w14:textId="77777777" w:rsidR="00261D44" w:rsidRPr="00972B27" w:rsidRDefault="00A92625" w:rsidP="00D12E32">
      <w:pPr>
        <w:pStyle w:val="aff0"/>
        <w:widowControl w:val="0"/>
        <w:spacing w:line="250" w:lineRule="auto"/>
        <w:jc w:val="center"/>
        <w:rPr>
          <w:rFonts w:cs="Times New Roman"/>
          <w:sz w:val="28"/>
          <w:szCs w:val="28"/>
        </w:rPr>
      </w:pPr>
      <w:r w:rsidRPr="00972B27">
        <w:rPr>
          <w:rFonts w:cs="Times New Roman"/>
          <w:sz w:val="28"/>
          <w:szCs w:val="28"/>
        </w:rPr>
        <w:t>2.5. Текущее состояние системы внешних комму</w:t>
      </w:r>
      <w:r w:rsidR="00261D44" w:rsidRPr="00972B27">
        <w:rPr>
          <w:rFonts w:cs="Times New Roman"/>
          <w:sz w:val="28"/>
          <w:szCs w:val="28"/>
        </w:rPr>
        <w:t>никаций</w:t>
      </w:r>
    </w:p>
    <w:p w14:paraId="68DA6ED1" w14:textId="77777777" w:rsidR="00780008" w:rsidRPr="00972B27" w:rsidRDefault="00A92625" w:rsidP="00D12E32">
      <w:pPr>
        <w:pStyle w:val="aff0"/>
        <w:widowControl w:val="0"/>
        <w:spacing w:line="250" w:lineRule="auto"/>
        <w:jc w:val="center"/>
        <w:rPr>
          <w:rFonts w:cs="Times New Roman"/>
          <w:sz w:val="28"/>
          <w:szCs w:val="28"/>
        </w:rPr>
      </w:pPr>
      <w:r w:rsidRPr="00972B27">
        <w:rPr>
          <w:rFonts w:cs="Times New Roman"/>
          <w:sz w:val="28"/>
          <w:szCs w:val="28"/>
        </w:rPr>
        <w:t>в рамках развития паллиативной медицинской помощи</w:t>
      </w:r>
    </w:p>
    <w:p w14:paraId="1EDA37F2" w14:textId="77777777" w:rsidR="00780008" w:rsidRPr="00972B27" w:rsidRDefault="00780008" w:rsidP="00D12E32">
      <w:pPr>
        <w:pStyle w:val="aff0"/>
        <w:widowControl w:val="0"/>
        <w:spacing w:line="250" w:lineRule="auto"/>
        <w:ind w:firstLine="709"/>
        <w:jc w:val="both"/>
        <w:rPr>
          <w:rFonts w:cs="Times New Roman"/>
          <w:sz w:val="28"/>
          <w:szCs w:val="28"/>
        </w:rPr>
      </w:pPr>
    </w:p>
    <w:p w14:paraId="34A10798" w14:textId="77777777" w:rsidR="00E81D4C" w:rsidRPr="00972B27" w:rsidRDefault="00261D44"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Порядок взаимодействия государственных медицинских организаций Новосибирской области с </w:t>
      </w:r>
      <w:r w:rsidR="00E81D4C" w:rsidRPr="00972B27">
        <w:rPr>
          <w:rFonts w:cs="Times New Roman"/>
          <w:sz w:val="28"/>
          <w:szCs w:val="28"/>
        </w:rPr>
        <w:t>организациями негосударственной формы</w:t>
      </w:r>
      <w:r w:rsidR="00FD551C" w:rsidRPr="00972B27">
        <w:rPr>
          <w:rFonts w:cs="Times New Roman"/>
          <w:sz w:val="28"/>
          <w:szCs w:val="28"/>
        </w:rPr>
        <w:t xml:space="preserve"> собственности</w:t>
      </w:r>
      <w:r w:rsidR="00E81D4C" w:rsidRPr="00972B27">
        <w:rPr>
          <w:rFonts w:cs="Times New Roman"/>
          <w:sz w:val="28"/>
          <w:szCs w:val="28"/>
        </w:rPr>
        <w:t xml:space="preserve"> </w:t>
      </w:r>
      <w:r w:rsidRPr="00972B27">
        <w:rPr>
          <w:rFonts w:cs="Times New Roman"/>
          <w:sz w:val="28"/>
          <w:szCs w:val="28"/>
        </w:rPr>
        <w:t>министерством здравоохранения Новосибирской области не</w:t>
      </w:r>
      <w:r w:rsidR="00604337" w:rsidRPr="00972B27">
        <w:rPr>
          <w:rFonts w:cs="Times New Roman"/>
          <w:sz w:val="28"/>
          <w:szCs w:val="28"/>
        </w:rPr>
        <w:t> </w:t>
      </w:r>
      <w:r w:rsidRPr="00972B27">
        <w:rPr>
          <w:rFonts w:cs="Times New Roman"/>
          <w:sz w:val="28"/>
          <w:szCs w:val="28"/>
        </w:rPr>
        <w:t>определен</w:t>
      </w:r>
      <w:r w:rsidR="00E81D4C" w:rsidRPr="00972B27">
        <w:rPr>
          <w:rFonts w:cs="Times New Roman"/>
          <w:sz w:val="28"/>
          <w:szCs w:val="28"/>
        </w:rPr>
        <w:t>.</w:t>
      </w:r>
      <w:r w:rsidRPr="00972B27">
        <w:rPr>
          <w:rFonts w:cs="Times New Roman"/>
          <w:sz w:val="28"/>
          <w:szCs w:val="28"/>
        </w:rPr>
        <w:t xml:space="preserve"> Взаимодействие осуществляется в соответствии с</w:t>
      </w:r>
      <w:r w:rsidR="00604337" w:rsidRPr="00972B27">
        <w:rPr>
          <w:rFonts w:cs="Times New Roman"/>
          <w:sz w:val="28"/>
          <w:szCs w:val="28"/>
        </w:rPr>
        <w:t> </w:t>
      </w:r>
      <w:r w:rsidRPr="00972B27">
        <w:rPr>
          <w:rFonts w:cs="Times New Roman"/>
          <w:sz w:val="28"/>
          <w:szCs w:val="28"/>
        </w:rPr>
        <w:t>законодательством Российской Федерации.</w:t>
      </w:r>
    </w:p>
    <w:p w14:paraId="20AD3367" w14:textId="77777777" w:rsidR="00BA0579" w:rsidRPr="00972B27" w:rsidRDefault="00BA0579" w:rsidP="00BA0579">
      <w:pPr>
        <w:pStyle w:val="aff0"/>
        <w:widowControl w:val="0"/>
        <w:spacing w:line="249" w:lineRule="auto"/>
        <w:ind w:firstLine="709"/>
        <w:jc w:val="both"/>
        <w:rPr>
          <w:rFonts w:cs="Times New Roman"/>
          <w:sz w:val="28"/>
          <w:szCs w:val="28"/>
        </w:rPr>
      </w:pPr>
      <w:r w:rsidRPr="00972B27">
        <w:rPr>
          <w:rFonts w:cs="Times New Roman"/>
          <w:sz w:val="28"/>
          <w:szCs w:val="28"/>
        </w:rPr>
        <w:t xml:space="preserve">При осуществлении ПМП обеспечено взаимодействие преимущественно в целях оказания ПМП детям с </w:t>
      </w:r>
      <w:r w:rsidR="00BD1B6F">
        <w:rPr>
          <w:rFonts w:cs="Times New Roman"/>
          <w:sz w:val="28"/>
          <w:szCs w:val="28"/>
        </w:rPr>
        <w:t xml:space="preserve">благотворительным фондом </w:t>
      </w:r>
      <w:r w:rsidRPr="00972B27">
        <w:rPr>
          <w:rFonts w:cs="Times New Roman"/>
          <w:sz w:val="28"/>
          <w:szCs w:val="28"/>
        </w:rPr>
        <w:t xml:space="preserve">«Больничные клоуны», </w:t>
      </w:r>
      <w:r w:rsidR="00F81FD1">
        <w:rPr>
          <w:rFonts w:cs="Times New Roman"/>
          <w:sz w:val="28"/>
          <w:szCs w:val="28"/>
        </w:rPr>
        <w:t>благотворительны</w:t>
      </w:r>
      <w:r w:rsidR="00BD1B6F">
        <w:rPr>
          <w:rFonts w:cs="Times New Roman"/>
          <w:sz w:val="28"/>
          <w:szCs w:val="28"/>
        </w:rPr>
        <w:t>м</w:t>
      </w:r>
      <w:r w:rsidR="00F81FD1">
        <w:rPr>
          <w:rFonts w:cs="Times New Roman"/>
          <w:sz w:val="28"/>
          <w:szCs w:val="28"/>
        </w:rPr>
        <w:t xml:space="preserve"> фонд</w:t>
      </w:r>
      <w:r w:rsidR="00BD1B6F">
        <w:rPr>
          <w:rFonts w:cs="Times New Roman"/>
          <w:sz w:val="28"/>
          <w:szCs w:val="28"/>
        </w:rPr>
        <w:t>ом</w:t>
      </w:r>
      <w:r w:rsidR="00F81FD1" w:rsidRPr="00972B27">
        <w:rPr>
          <w:rFonts w:cs="Times New Roman"/>
          <w:sz w:val="28"/>
          <w:szCs w:val="28"/>
        </w:rPr>
        <w:t> </w:t>
      </w:r>
      <w:r w:rsidRPr="00972B27">
        <w:rPr>
          <w:rFonts w:cs="Times New Roman"/>
          <w:sz w:val="28"/>
          <w:szCs w:val="28"/>
        </w:rPr>
        <w:t xml:space="preserve">«Сохрани Жизнь», </w:t>
      </w:r>
      <w:r w:rsidR="00F81FD1">
        <w:rPr>
          <w:rFonts w:cs="Times New Roman"/>
          <w:sz w:val="28"/>
          <w:szCs w:val="28"/>
        </w:rPr>
        <w:t>благотворительны</w:t>
      </w:r>
      <w:r w:rsidR="00BD1B6F">
        <w:rPr>
          <w:rFonts w:cs="Times New Roman"/>
          <w:sz w:val="28"/>
          <w:szCs w:val="28"/>
        </w:rPr>
        <w:t>м</w:t>
      </w:r>
      <w:r w:rsidR="00F81FD1">
        <w:rPr>
          <w:rFonts w:cs="Times New Roman"/>
          <w:sz w:val="28"/>
          <w:szCs w:val="28"/>
        </w:rPr>
        <w:t xml:space="preserve"> фонд</w:t>
      </w:r>
      <w:r w:rsidR="00BD1B6F">
        <w:rPr>
          <w:rFonts w:cs="Times New Roman"/>
          <w:sz w:val="28"/>
          <w:szCs w:val="28"/>
        </w:rPr>
        <w:t>ом</w:t>
      </w:r>
      <w:r w:rsidR="00F81FD1" w:rsidRPr="00972B27" w:rsidDel="00F81FD1">
        <w:rPr>
          <w:rFonts w:cs="Times New Roman"/>
          <w:sz w:val="28"/>
          <w:szCs w:val="28"/>
        </w:rPr>
        <w:t xml:space="preserve"> </w:t>
      </w:r>
      <w:r w:rsidRPr="00972B27">
        <w:rPr>
          <w:rFonts w:cs="Times New Roman"/>
          <w:sz w:val="28"/>
          <w:szCs w:val="28"/>
        </w:rPr>
        <w:t>«Завтра будет».</w:t>
      </w:r>
    </w:p>
    <w:p w14:paraId="2F99C073" w14:textId="77777777" w:rsidR="00E81D4C" w:rsidRPr="00972B27" w:rsidRDefault="00FD551C"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Информирование пациентов, нуждающихся в оказании </w:t>
      </w:r>
      <w:r w:rsidR="001261A4" w:rsidRPr="00972B27">
        <w:rPr>
          <w:rFonts w:cs="Times New Roman"/>
          <w:sz w:val="28"/>
          <w:szCs w:val="28"/>
        </w:rPr>
        <w:t>ПМП</w:t>
      </w:r>
      <w:r w:rsidRPr="00972B27">
        <w:rPr>
          <w:rFonts w:cs="Times New Roman"/>
          <w:sz w:val="28"/>
          <w:szCs w:val="28"/>
        </w:rPr>
        <w:t xml:space="preserve">, и их родственников производится государственными медицинскими организациями, преимущественно ГБУЗ НСО </w:t>
      </w:r>
      <w:r w:rsidR="006D7957" w:rsidRPr="00972B27">
        <w:rPr>
          <w:rFonts w:cs="Times New Roman"/>
          <w:sz w:val="28"/>
          <w:szCs w:val="28"/>
        </w:rPr>
        <w:t>«</w:t>
      </w:r>
      <w:r w:rsidRPr="00972B27">
        <w:rPr>
          <w:rFonts w:cs="Times New Roman"/>
          <w:sz w:val="28"/>
          <w:szCs w:val="28"/>
        </w:rPr>
        <w:t>Новосибирский областной клинический онкологический диспансер</w:t>
      </w:r>
      <w:r w:rsidR="006D7957" w:rsidRPr="00972B27">
        <w:rPr>
          <w:rFonts w:cs="Times New Roman"/>
          <w:sz w:val="28"/>
          <w:szCs w:val="28"/>
        </w:rPr>
        <w:t>»</w:t>
      </w:r>
      <w:r w:rsidRPr="00972B27">
        <w:rPr>
          <w:rFonts w:cs="Times New Roman"/>
          <w:sz w:val="28"/>
          <w:szCs w:val="28"/>
        </w:rPr>
        <w:t xml:space="preserve"> и ГБУЗ НСО </w:t>
      </w:r>
      <w:r w:rsidR="006D7957" w:rsidRPr="00972B27">
        <w:rPr>
          <w:rFonts w:cs="Times New Roman"/>
          <w:sz w:val="28"/>
          <w:szCs w:val="28"/>
        </w:rPr>
        <w:t>«</w:t>
      </w:r>
      <w:r w:rsidRPr="00972B27">
        <w:rPr>
          <w:rFonts w:cs="Times New Roman"/>
          <w:sz w:val="28"/>
          <w:szCs w:val="28"/>
        </w:rPr>
        <w:t>Станция скорой медицинской помощи</w:t>
      </w:r>
      <w:r w:rsidR="006D7957" w:rsidRPr="00972B27">
        <w:rPr>
          <w:rFonts w:cs="Times New Roman"/>
          <w:sz w:val="28"/>
          <w:szCs w:val="28"/>
        </w:rPr>
        <w:t>»</w:t>
      </w:r>
      <w:r w:rsidRPr="00972B27">
        <w:rPr>
          <w:rFonts w:cs="Times New Roman"/>
          <w:sz w:val="28"/>
          <w:szCs w:val="28"/>
        </w:rPr>
        <w:t xml:space="preserve">. </w:t>
      </w:r>
    </w:p>
    <w:p w14:paraId="3878C0F0" w14:textId="23CF9DA6" w:rsidR="00992621" w:rsidRPr="00972B27" w:rsidRDefault="00992621" w:rsidP="00D12E32">
      <w:pPr>
        <w:pStyle w:val="aff0"/>
        <w:widowControl w:val="0"/>
        <w:spacing w:line="250" w:lineRule="auto"/>
        <w:ind w:firstLine="709"/>
        <w:jc w:val="both"/>
        <w:rPr>
          <w:rFonts w:cs="Times New Roman"/>
          <w:sz w:val="28"/>
          <w:szCs w:val="28"/>
        </w:rPr>
      </w:pPr>
      <w:r w:rsidRPr="00972B27">
        <w:rPr>
          <w:rFonts w:cs="Times New Roman"/>
          <w:sz w:val="28"/>
          <w:szCs w:val="28"/>
        </w:rPr>
        <w:t>В Новосибирской области сформирована практика диспансерного наблюдения населения с учетом выявления пациентов, нуждающихся</w:t>
      </w:r>
      <w:r w:rsidR="00604337" w:rsidRPr="00972B27">
        <w:rPr>
          <w:rFonts w:cs="Times New Roman"/>
          <w:sz w:val="28"/>
          <w:szCs w:val="28"/>
        </w:rPr>
        <w:t xml:space="preserve"> в оказании ПМП. Диспансеризация</w:t>
      </w:r>
      <w:r w:rsidRPr="00972B27">
        <w:rPr>
          <w:rFonts w:cs="Times New Roman"/>
          <w:sz w:val="28"/>
          <w:szCs w:val="28"/>
        </w:rPr>
        <w:t xml:space="preserve"> граждан</w:t>
      </w:r>
      <w:r w:rsidR="00B26F4E" w:rsidRPr="00972B27">
        <w:rPr>
          <w:rFonts w:cs="Times New Roman"/>
          <w:sz w:val="28"/>
          <w:szCs w:val="28"/>
        </w:rPr>
        <w:t xml:space="preserve">, проживающих в учреждениях </w:t>
      </w:r>
      <w:r w:rsidRPr="00972B27">
        <w:rPr>
          <w:rFonts w:cs="Times New Roman"/>
          <w:sz w:val="28"/>
          <w:szCs w:val="28"/>
        </w:rPr>
        <w:t>социального обслуживания</w:t>
      </w:r>
      <w:r w:rsidR="00B26F4E" w:rsidRPr="00972B27">
        <w:rPr>
          <w:rFonts w:cs="Times New Roman"/>
          <w:sz w:val="28"/>
          <w:szCs w:val="28"/>
        </w:rPr>
        <w:t>,</w:t>
      </w:r>
      <w:r w:rsidRPr="00972B27">
        <w:rPr>
          <w:rFonts w:cs="Times New Roman"/>
          <w:sz w:val="28"/>
          <w:szCs w:val="28"/>
        </w:rPr>
        <w:t xml:space="preserve"> проводится</w:t>
      </w:r>
      <w:r w:rsidR="00B26F4E" w:rsidRPr="00972B27">
        <w:rPr>
          <w:rFonts w:cs="Times New Roman"/>
          <w:sz w:val="28"/>
          <w:szCs w:val="28"/>
        </w:rPr>
        <w:t xml:space="preserve"> ежегодно</w:t>
      </w:r>
      <w:r w:rsidRPr="00972B27">
        <w:rPr>
          <w:rFonts w:cs="Times New Roman"/>
          <w:sz w:val="28"/>
          <w:szCs w:val="28"/>
        </w:rPr>
        <w:t xml:space="preserve"> в соответствии с </w:t>
      </w:r>
      <w:r w:rsidR="00B26F4E" w:rsidRPr="00972B27">
        <w:rPr>
          <w:rFonts w:cs="Times New Roman"/>
          <w:sz w:val="28"/>
          <w:szCs w:val="28"/>
        </w:rPr>
        <w:t>приказом Министерства здравоохранения Росси</w:t>
      </w:r>
      <w:r w:rsidR="00604337" w:rsidRPr="00972B27">
        <w:rPr>
          <w:rFonts w:cs="Times New Roman"/>
          <w:sz w:val="28"/>
          <w:szCs w:val="28"/>
        </w:rPr>
        <w:t xml:space="preserve">йской Федерации </w:t>
      </w:r>
      <w:r w:rsidR="005D3740" w:rsidRPr="00972B27">
        <w:rPr>
          <w:rFonts w:cs="Times New Roman"/>
          <w:sz w:val="28"/>
          <w:szCs w:val="28"/>
        </w:rPr>
        <w:t>от</w:t>
      </w:r>
      <w:r w:rsidR="005D3740">
        <w:rPr>
          <w:rFonts w:cs="Times New Roman"/>
          <w:sz w:val="28"/>
          <w:szCs w:val="28"/>
        </w:rPr>
        <w:t> </w:t>
      </w:r>
      <w:r w:rsidR="009B1A88">
        <w:rPr>
          <w:rFonts w:cs="Times New Roman"/>
          <w:sz w:val="28"/>
          <w:szCs w:val="28"/>
        </w:rPr>
        <w:t>27</w:t>
      </w:r>
      <w:r w:rsidR="00604337" w:rsidRPr="00972B27">
        <w:rPr>
          <w:rFonts w:cs="Times New Roman"/>
          <w:sz w:val="28"/>
          <w:szCs w:val="28"/>
        </w:rPr>
        <w:t>.</w:t>
      </w:r>
      <w:r w:rsidR="009B1A88" w:rsidRPr="00972B27">
        <w:rPr>
          <w:rFonts w:cs="Times New Roman"/>
          <w:sz w:val="28"/>
          <w:szCs w:val="28"/>
        </w:rPr>
        <w:t>0</w:t>
      </w:r>
      <w:r w:rsidR="009B1A88">
        <w:rPr>
          <w:rFonts w:cs="Times New Roman"/>
          <w:sz w:val="28"/>
          <w:szCs w:val="28"/>
        </w:rPr>
        <w:t>4</w:t>
      </w:r>
      <w:r w:rsidR="00604337" w:rsidRPr="00972B27">
        <w:rPr>
          <w:rFonts w:cs="Times New Roman"/>
          <w:sz w:val="28"/>
          <w:szCs w:val="28"/>
        </w:rPr>
        <w:t>.</w:t>
      </w:r>
      <w:r w:rsidR="009B1A88" w:rsidRPr="00972B27">
        <w:rPr>
          <w:rFonts w:cs="Times New Roman"/>
          <w:sz w:val="28"/>
          <w:szCs w:val="28"/>
        </w:rPr>
        <w:t>20</w:t>
      </w:r>
      <w:r w:rsidR="009B1A88">
        <w:rPr>
          <w:rFonts w:cs="Times New Roman"/>
          <w:sz w:val="28"/>
          <w:szCs w:val="28"/>
        </w:rPr>
        <w:t>21</w:t>
      </w:r>
      <w:r w:rsidR="009B1A88" w:rsidRPr="00972B27">
        <w:rPr>
          <w:rFonts w:cs="Times New Roman"/>
          <w:sz w:val="28"/>
          <w:szCs w:val="28"/>
        </w:rPr>
        <w:t xml:space="preserve"> </w:t>
      </w:r>
      <w:r w:rsidR="00E562F6">
        <w:rPr>
          <w:rFonts w:cs="Times New Roman"/>
          <w:sz w:val="28"/>
          <w:szCs w:val="28"/>
        </w:rPr>
        <w:t>№ </w:t>
      </w:r>
      <w:r w:rsidR="009B1A88">
        <w:rPr>
          <w:rFonts w:cs="Times New Roman"/>
          <w:sz w:val="28"/>
          <w:szCs w:val="28"/>
        </w:rPr>
        <w:t>404</w:t>
      </w:r>
      <w:r w:rsidR="002665BA">
        <w:rPr>
          <w:rFonts w:cs="Times New Roman"/>
          <w:sz w:val="28"/>
          <w:szCs w:val="28"/>
        </w:rPr>
        <w:t>н </w:t>
      </w:r>
      <w:r w:rsidR="006D7957" w:rsidRPr="00972B27">
        <w:rPr>
          <w:rFonts w:cs="Times New Roman"/>
          <w:sz w:val="28"/>
          <w:szCs w:val="28"/>
        </w:rPr>
        <w:t>«</w:t>
      </w:r>
      <w:r w:rsidR="005D3740" w:rsidRPr="00972B27">
        <w:rPr>
          <w:rFonts w:cs="Times New Roman"/>
          <w:sz w:val="28"/>
          <w:szCs w:val="28"/>
        </w:rPr>
        <w:t>Об</w:t>
      </w:r>
      <w:r w:rsidR="005D3740">
        <w:rPr>
          <w:rFonts w:cs="Times New Roman"/>
          <w:sz w:val="28"/>
          <w:szCs w:val="28"/>
        </w:rPr>
        <w:t> </w:t>
      </w:r>
      <w:r w:rsidR="00B26F4E" w:rsidRPr="00972B27">
        <w:rPr>
          <w:rFonts w:cs="Times New Roman"/>
          <w:sz w:val="28"/>
          <w:szCs w:val="28"/>
        </w:rPr>
        <w:t>утверждении порядка проведения профилактического медицинского осмотра и диспансеризации определенных групп взрослого населения</w:t>
      </w:r>
      <w:r w:rsidR="006D7957" w:rsidRPr="00972B27">
        <w:rPr>
          <w:rFonts w:cs="Times New Roman"/>
          <w:sz w:val="28"/>
          <w:szCs w:val="28"/>
        </w:rPr>
        <w:t>»</w:t>
      </w:r>
      <w:r w:rsidR="00B26F4E" w:rsidRPr="00972B27">
        <w:rPr>
          <w:rFonts w:cs="Times New Roman"/>
          <w:sz w:val="28"/>
          <w:szCs w:val="28"/>
        </w:rPr>
        <w:t>.</w:t>
      </w:r>
    </w:p>
    <w:p w14:paraId="0B8E83C5" w14:textId="77777777" w:rsidR="00992621" w:rsidRPr="00972B27" w:rsidRDefault="00992621" w:rsidP="00D12E32">
      <w:pPr>
        <w:pStyle w:val="aff0"/>
        <w:widowControl w:val="0"/>
        <w:spacing w:line="250" w:lineRule="auto"/>
        <w:ind w:firstLine="709"/>
        <w:jc w:val="both"/>
        <w:rPr>
          <w:rFonts w:cs="Times New Roman"/>
          <w:sz w:val="28"/>
          <w:szCs w:val="28"/>
        </w:rPr>
      </w:pPr>
    </w:p>
    <w:p w14:paraId="7561C21A" w14:textId="55DBFD85" w:rsidR="00992621" w:rsidRPr="0013742D" w:rsidRDefault="00992621" w:rsidP="00C011B3">
      <w:pPr>
        <w:pStyle w:val="aff0"/>
        <w:widowControl w:val="0"/>
        <w:spacing w:line="250" w:lineRule="auto"/>
        <w:jc w:val="center"/>
        <w:rPr>
          <w:rFonts w:cs="Times New Roman"/>
          <w:sz w:val="28"/>
          <w:szCs w:val="28"/>
        </w:rPr>
      </w:pPr>
      <w:bookmarkStart w:id="0" w:name="bookmark18"/>
      <w:r w:rsidRPr="00896667">
        <w:rPr>
          <w:rFonts w:cs="Times New Roman"/>
          <w:b/>
          <w:sz w:val="28"/>
          <w:szCs w:val="28"/>
        </w:rPr>
        <w:t>2</w:t>
      </w:r>
      <w:r w:rsidR="001261A4" w:rsidRPr="0013742D">
        <w:rPr>
          <w:rFonts w:cs="Times New Roman"/>
          <w:sz w:val="28"/>
          <w:szCs w:val="28"/>
        </w:rPr>
        <w:t>.</w:t>
      </w:r>
      <w:r w:rsidR="00E562F6" w:rsidRPr="0013742D">
        <w:rPr>
          <w:rFonts w:cs="Times New Roman"/>
          <w:sz w:val="28"/>
          <w:szCs w:val="28"/>
        </w:rPr>
        <w:t>6. </w:t>
      </w:r>
      <w:r w:rsidRPr="0013742D">
        <w:rPr>
          <w:rFonts w:cs="Times New Roman"/>
          <w:sz w:val="28"/>
          <w:szCs w:val="28"/>
        </w:rPr>
        <w:t>Маршрутизация пациентов, нуждающихся в ПМП</w:t>
      </w:r>
      <w:bookmarkEnd w:id="0"/>
      <w:r w:rsidR="00B47FE8" w:rsidRPr="0013742D">
        <w:rPr>
          <w:rFonts w:cs="Times New Roman"/>
          <w:sz w:val="28"/>
          <w:szCs w:val="28"/>
        </w:rPr>
        <w:t xml:space="preserve"> (детское население)</w:t>
      </w:r>
    </w:p>
    <w:p w14:paraId="42605FB9" w14:textId="77777777" w:rsidR="00B47FE8" w:rsidRPr="0013742D" w:rsidRDefault="00B47FE8" w:rsidP="00D12E32">
      <w:pPr>
        <w:pStyle w:val="aff0"/>
        <w:widowControl w:val="0"/>
        <w:spacing w:line="250" w:lineRule="auto"/>
        <w:jc w:val="center"/>
        <w:rPr>
          <w:rFonts w:cs="Times New Roman"/>
          <w:sz w:val="28"/>
          <w:szCs w:val="28"/>
        </w:rPr>
      </w:pPr>
    </w:p>
    <w:p w14:paraId="064514DA" w14:textId="0BBE017A" w:rsidR="00C66534" w:rsidRPr="00F941CD" w:rsidRDefault="00893B70" w:rsidP="00C66534">
      <w:pPr>
        <w:pStyle w:val="aff0"/>
        <w:widowControl w:val="0"/>
        <w:spacing w:line="250" w:lineRule="auto"/>
        <w:ind w:firstLine="709"/>
        <w:jc w:val="both"/>
        <w:rPr>
          <w:rFonts w:cs="Times New Roman"/>
          <w:sz w:val="28"/>
          <w:szCs w:val="28"/>
        </w:rPr>
      </w:pPr>
      <w:r w:rsidRPr="00972B27">
        <w:rPr>
          <w:rFonts w:cs="Times New Roman"/>
          <w:sz w:val="28"/>
          <w:szCs w:val="28"/>
        </w:rPr>
        <w:t>В Новосибирской области реализуется</w:t>
      </w:r>
      <w:r w:rsidR="00992621" w:rsidRPr="00972B27">
        <w:rPr>
          <w:rFonts w:cs="Times New Roman"/>
          <w:sz w:val="28"/>
          <w:szCs w:val="28"/>
        </w:rPr>
        <w:t xml:space="preserve"> комплекс мероприятий в</w:t>
      </w:r>
      <w:r w:rsidR="009D3A52" w:rsidRPr="00972B27">
        <w:rPr>
          <w:rFonts w:cs="Times New Roman"/>
          <w:sz w:val="28"/>
          <w:szCs w:val="28"/>
        </w:rPr>
        <w:t> </w:t>
      </w:r>
      <w:r w:rsidR="00992621" w:rsidRPr="00972B27">
        <w:rPr>
          <w:rFonts w:cs="Times New Roman"/>
          <w:sz w:val="28"/>
          <w:szCs w:val="28"/>
        </w:rPr>
        <w:t xml:space="preserve">целях оптимизации маршрутизации пациентов с учетом материально-технической базы </w:t>
      </w:r>
      <w:r w:rsidR="00992621" w:rsidRPr="00972B27">
        <w:rPr>
          <w:rFonts w:cs="Times New Roman"/>
          <w:sz w:val="28"/>
          <w:szCs w:val="28"/>
        </w:rPr>
        <w:lastRenderedPageBreak/>
        <w:t>учреждений и их территориальной доступности дл</w:t>
      </w:r>
      <w:r w:rsidR="009D3A52" w:rsidRPr="00972B27">
        <w:rPr>
          <w:rFonts w:cs="Times New Roman"/>
          <w:sz w:val="28"/>
          <w:szCs w:val="28"/>
        </w:rPr>
        <w:t xml:space="preserve">я пациентов, нуждающихся в </w:t>
      </w:r>
      <w:r w:rsidR="009D3A52" w:rsidRPr="00F941CD">
        <w:rPr>
          <w:rFonts w:cs="Times New Roman"/>
          <w:sz w:val="28"/>
          <w:szCs w:val="28"/>
        </w:rPr>
        <w:t xml:space="preserve">ПМП. </w:t>
      </w:r>
      <w:r w:rsidR="009164E6" w:rsidRPr="00F941CD">
        <w:rPr>
          <w:rFonts w:cs="Times New Roman"/>
          <w:sz w:val="28"/>
          <w:szCs w:val="28"/>
        </w:rPr>
        <w:t>Осуществляется система преемственности</w:t>
      </w:r>
      <w:r w:rsidR="00992621" w:rsidRPr="00F941CD">
        <w:rPr>
          <w:rFonts w:cs="Times New Roman"/>
          <w:sz w:val="28"/>
          <w:szCs w:val="28"/>
        </w:rPr>
        <w:t xml:space="preserve"> по</w:t>
      </w:r>
      <w:r w:rsidR="00604337" w:rsidRPr="00F941CD">
        <w:rPr>
          <w:rFonts w:cs="Times New Roman"/>
          <w:sz w:val="28"/>
          <w:szCs w:val="28"/>
        </w:rPr>
        <w:t> </w:t>
      </w:r>
      <w:r w:rsidR="009164E6" w:rsidRPr="00F941CD">
        <w:rPr>
          <w:rFonts w:cs="Times New Roman"/>
          <w:sz w:val="28"/>
          <w:szCs w:val="28"/>
        </w:rPr>
        <w:t>достижению</w:t>
      </w:r>
      <w:r w:rsidR="00992621" w:rsidRPr="00F941CD">
        <w:rPr>
          <w:rFonts w:cs="Times New Roman"/>
          <w:sz w:val="28"/>
          <w:szCs w:val="28"/>
        </w:rPr>
        <w:t xml:space="preserve"> совершеннолетия из </w:t>
      </w:r>
      <w:r w:rsidR="009723B4">
        <w:rPr>
          <w:rFonts w:cs="Times New Roman"/>
          <w:sz w:val="28"/>
          <w:szCs w:val="28"/>
        </w:rPr>
        <w:t xml:space="preserve">государственных </w:t>
      </w:r>
      <w:r w:rsidR="00992621" w:rsidRPr="00F941CD">
        <w:rPr>
          <w:rFonts w:cs="Times New Roman"/>
          <w:sz w:val="28"/>
          <w:szCs w:val="28"/>
        </w:rPr>
        <w:t>медицинских организаций</w:t>
      </w:r>
      <w:r w:rsidR="009723B4">
        <w:rPr>
          <w:rFonts w:cs="Times New Roman"/>
          <w:sz w:val="28"/>
          <w:szCs w:val="28"/>
        </w:rPr>
        <w:t xml:space="preserve"> Новосибирской области</w:t>
      </w:r>
      <w:r w:rsidR="00992621" w:rsidRPr="00F941CD">
        <w:rPr>
          <w:rFonts w:cs="Times New Roman"/>
          <w:sz w:val="28"/>
          <w:szCs w:val="28"/>
        </w:rPr>
        <w:t xml:space="preserve">, оказывающих ПМП детскому населению, </w:t>
      </w:r>
      <w:r w:rsidR="00F941CD" w:rsidRPr="00F941CD">
        <w:rPr>
          <w:rFonts w:cs="Times New Roman"/>
          <w:sz w:val="28"/>
          <w:szCs w:val="28"/>
        </w:rPr>
        <w:t>в</w:t>
      </w:r>
      <w:r w:rsidR="00F941CD">
        <w:rPr>
          <w:rFonts w:cs="Times New Roman"/>
          <w:sz w:val="28"/>
          <w:szCs w:val="28"/>
        </w:rPr>
        <w:t xml:space="preserve"> </w:t>
      </w:r>
      <w:r w:rsidR="00F941CD" w:rsidRPr="00F941CD">
        <w:rPr>
          <w:rFonts w:cs="Times New Roman"/>
          <w:color w:val="000000"/>
          <w:sz w:val="28"/>
          <w:szCs w:val="28"/>
          <w:shd w:val="clear" w:color="auto" w:fill="FFFFFF"/>
        </w:rPr>
        <w:t xml:space="preserve">государственные </w:t>
      </w:r>
      <w:r w:rsidR="009723B4">
        <w:rPr>
          <w:rFonts w:cs="Times New Roman"/>
          <w:color w:val="000000"/>
          <w:sz w:val="28"/>
          <w:szCs w:val="28"/>
          <w:shd w:val="clear" w:color="auto" w:fill="FFFFFF"/>
        </w:rPr>
        <w:t>медицинские организации</w:t>
      </w:r>
      <w:r w:rsidR="009723B4" w:rsidRPr="00F941CD">
        <w:rPr>
          <w:rFonts w:cs="Times New Roman"/>
          <w:color w:val="000000"/>
          <w:sz w:val="28"/>
          <w:szCs w:val="28"/>
          <w:shd w:val="clear" w:color="auto" w:fill="FFFFFF"/>
        </w:rPr>
        <w:t xml:space="preserve"> </w:t>
      </w:r>
      <w:r w:rsidR="00F941CD" w:rsidRPr="00F941CD">
        <w:rPr>
          <w:rFonts w:cs="Times New Roman"/>
          <w:color w:val="000000"/>
          <w:sz w:val="28"/>
          <w:szCs w:val="28"/>
          <w:shd w:val="clear" w:color="auto" w:fill="FFFFFF"/>
        </w:rPr>
        <w:t>Новосибирской области,</w:t>
      </w:r>
      <w:r w:rsidR="00992621" w:rsidRPr="00F941CD">
        <w:rPr>
          <w:rFonts w:cs="Times New Roman"/>
          <w:sz w:val="28"/>
          <w:szCs w:val="28"/>
        </w:rPr>
        <w:t xml:space="preserve"> оказывающие ПМП взрослым.</w:t>
      </w:r>
    </w:p>
    <w:p w14:paraId="233D9E1A" w14:textId="77777777" w:rsidR="00BB5800" w:rsidRPr="00972B27" w:rsidRDefault="00BB5800" w:rsidP="00BB5800">
      <w:pPr>
        <w:spacing w:line="240" w:lineRule="auto"/>
        <w:ind w:firstLine="709"/>
        <w:jc w:val="both"/>
        <w:rPr>
          <w:rFonts w:ascii="Times New Roman" w:hAnsi="Times New Roman"/>
          <w:sz w:val="28"/>
          <w:szCs w:val="28"/>
        </w:rPr>
      </w:pPr>
      <w:r w:rsidRPr="00245254">
        <w:rPr>
          <w:rFonts w:ascii="Times New Roman" w:hAnsi="Times New Roman" w:cs="Times New Roman"/>
          <w:sz w:val="28"/>
          <w:szCs w:val="28"/>
        </w:rPr>
        <w:t>В настоящее время паллиативная</w:t>
      </w:r>
      <w:r w:rsidRPr="00972B27">
        <w:rPr>
          <w:rFonts w:ascii="Times New Roman" w:hAnsi="Times New Roman"/>
          <w:sz w:val="28"/>
          <w:szCs w:val="28"/>
        </w:rPr>
        <w:t xml:space="preserve"> медицинская помощь детям на территории Новосибирской области оказывается в ГБУЗ НСО «НКРБ </w:t>
      </w:r>
      <w:r w:rsidR="005D3740" w:rsidRPr="00972B27">
        <w:rPr>
          <w:rFonts w:ascii="Times New Roman" w:hAnsi="Times New Roman"/>
          <w:sz w:val="28"/>
          <w:szCs w:val="28"/>
        </w:rPr>
        <w:t>№</w:t>
      </w:r>
      <w:r w:rsidR="005D3740">
        <w:rPr>
          <w:rFonts w:ascii="Times New Roman" w:hAnsi="Times New Roman"/>
          <w:sz w:val="28"/>
          <w:szCs w:val="28"/>
        </w:rPr>
        <w:t> </w:t>
      </w:r>
      <w:r w:rsidRPr="00972B27">
        <w:rPr>
          <w:rFonts w:ascii="Times New Roman" w:hAnsi="Times New Roman"/>
          <w:sz w:val="28"/>
          <w:szCs w:val="28"/>
        </w:rPr>
        <w:t xml:space="preserve">1», ГБУЗ НСО «ГДКБСМП» и ГБУЗ НСО «РСДР». Койки для оказания паллиативной помощи детям развернуты в составе отделения паллиативной медицинской помощи детям в ГБУЗ НСО «РСДР» – 16 паллиативных коек для детей, в ГБУЗ НСО «ГДКБСМП» – 3 паллиативные койки в структуре отделения реанимации и интенсивной терапии, в ГБУЗ НСО «НКРБ </w:t>
      </w:r>
      <w:r w:rsidR="005D3740" w:rsidRPr="00972B27">
        <w:rPr>
          <w:rFonts w:ascii="Times New Roman" w:hAnsi="Times New Roman"/>
          <w:sz w:val="28"/>
          <w:szCs w:val="28"/>
        </w:rPr>
        <w:t>№</w:t>
      </w:r>
      <w:r w:rsidR="005D3740">
        <w:rPr>
          <w:rFonts w:ascii="Times New Roman" w:hAnsi="Times New Roman"/>
          <w:sz w:val="28"/>
          <w:szCs w:val="28"/>
        </w:rPr>
        <w:t> </w:t>
      </w:r>
      <w:r w:rsidRPr="00972B27">
        <w:rPr>
          <w:rFonts w:ascii="Times New Roman" w:hAnsi="Times New Roman"/>
          <w:sz w:val="28"/>
          <w:szCs w:val="28"/>
        </w:rPr>
        <w:t xml:space="preserve">1» в составе отделения паллиативной медицинской помощи (далее – ПМП), включающего 5 паллиативных коек для детей и выездную патронажную службу ПМП детям (3 выездные бригады для детей), в ГБУЗ НСО «РСДР» - отделение выездной патронажной паллиативной помощи детям (2 выездные патронажные бригады паллиативной медицинской помощи детям:1 выездная патронажная бригада паллиативной медицинской помощи детям на базе </w:t>
      </w:r>
      <w:proofErr w:type="spellStart"/>
      <w:r w:rsidRPr="00972B27">
        <w:rPr>
          <w:rFonts w:ascii="Times New Roman" w:hAnsi="Times New Roman"/>
          <w:sz w:val="28"/>
          <w:szCs w:val="28"/>
        </w:rPr>
        <w:t>Черепановского</w:t>
      </w:r>
      <w:proofErr w:type="spellEnd"/>
      <w:r w:rsidRPr="00972B27">
        <w:rPr>
          <w:rFonts w:ascii="Times New Roman" w:hAnsi="Times New Roman"/>
          <w:sz w:val="28"/>
          <w:szCs w:val="28"/>
        </w:rPr>
        <w:t xml:space="preserve"> филиала ГБУЗ НСО «РСДР» и 1 выездная патронажная бригада паллиативной медицинской помощи детям на базе Кировского филиала ГБУЗ НСО «РСДР»).</w:t>
      </w:r>
    </w:p>
    <w:p w14:paraId="0DE71A0C" w14:textId="77777777" w:rsidR="00BB5800" w:rsidRPr="00972B27" w:rsidRDefault="00BB5800" w:rsidP="00BB5800">
      <w:pPr>
        <w:spacing w:line="240" w:lineRule="auto"/>
        <w:ind w:firstLine="709"/>
        <w:jc w:val="both"/>
        <w:rPr>
          <w:rFonts w:ascii="Times New Roman" w:hAnsi="Times New Roman"/>
          <w:sz w:val="28"/>
          <w:szCs w:val="28"/>
        </w:rPr>
      </w:pPr>
      <w:r w:rsidRPr="00972B27">
        <w:rPr>
          <w:rFonts w:ascii="Times New Roman" w:hAnsi="Times New Roman"/>
          <w:sz w:val="28"/>
          <w:szCs w:val="28"/>
        </w:rPr>
        <w:t>В целях повышения доступности и качества оказания паллиативной медицинской помощи детям в стационарных условиях на базе ГБУЗ НСО «НКРБ № 1» 5 детских паллиативных коек выделены в отдельный пост отделения паллиативной медицинской помощи в связи с различными подходами к оказанию взрослым и детям, с назначением старшего ординатора.</w:t>
      </w:r>
    </w:p>
    <w:p w14:paraId="75DF0696" w14:textId="77777777" w:rsidR="00BB5800" w:rsidRPr="00DB2E45" w:rsidRDefault="00BB5800" w:rsidP="00BB5800">
      <w:pPr>
        <w:spacing w:line="240" w:lineRule="auto"/>
        <w:ind w:firstLine="709"/>
        <w:jc w:val="both"/>
        <w:rPr>
          <w:rFonts w:ascii="Times New Roman" w:hAnsi="Times New Roman"/>
          <w:sz w:val="28"/>
          <w:szCs w:val="28"/>
        </w:rPr>
      </w:pPr>
      <w:r w:rsidRPr="00972B27">
        <w:rPr>
          <w:rFonts w:ascii="Times New Roman" w:hAnsi="Times New Roman"/>
          <w:sz w:val="28"/>
          <w:szCs w:val="28"/>
        </w:rPr>
        <w:t xml:space="preserve">По сравнению с 2018 годом количество паллиативных коек для детей в </w:t>
      </w:r>
      <w:r w:rsidRPr="00DB2E45">
        <w:rPr>
          <w:rFonts w:ascii="Times New Roman" w:hAnsi="Times New Roman"/>
          <w:sz w:val="28"/>
          <w:szCs w:val="28"/>
        </w:rPr>
        <w:t>медицинских организациях Новосибирской области увеличилось с 6 до 24.</w:t>
      </w:r>
    </w:p>
    <w:p w14:paraId="080CAC98" w14:textId="356E1BA7" w:rsidR="00BB5800" w:rsidRPr="00972B27" w:rsidRDefault="00BB5800" w:rsidP="00BB5800">
      <w:pPr>
        <w:spacing w:line="240" w:lineRule="auto"/>
        <w:ind w:firstLine="709"/>
        <w:jc w:val="both"/>
        <w:rPr>
          <w:rFonts w:ascii="Times New Roman" w:eastAsia="Times New Roman" w:hAnsi="Times New Roman" w:cs="Times New Roman"/>
          <w:sz w:val="28"/>
          <w:szCs w:val="28"/>
        </w:rPr>
      </w:pPr>
      <w:r w:rsidRPr="00DB2E45">
        <w:rPr>
          <w:rFonts w:ascii="Times New Roman" w:eastAsia="Times New Roman" w:hAnsi="Times New Roman" w:cs="Times New Roman"/>
          <w:sz w:val="28"/>
          <w:szCs w:val="28"/>
        </w:rPr>
        <w:t xml:space="preserve">Оказание ПМП детям в амбулаторных условиях осуществляется специалистами </w:t>
      </w:r>
      <w:r w:rsidRPr="00DB2E45">
        <w:rPr>
          <w:rFonts w:ascii="Times New Roman" w:hAnsi="Times New Roman"/>
          <w:sz w:val="28"/>
          <w:szCs w:val="28"/>
        </w:rPr>
        <w:t xml:space="preserve">отделения выездной патронажной паллиативной помощи детям </w:t>
      </w:r>
      <w:r w:rsidRPr="00DB2E45">
        <w:rPr>
          <w:rFonts w:ascii="Times New Roman" w:eastAsia="Times New Roman" w:hAnsi="Times New Roman" w:cs="Times New Roman"/>
          <w:sz w:val="28"/>
          <w:szCs w:val="28"/>
        </w:rPr>
        <w:t>ГБУЗ НСО «РСДР» (</w:t>
      </w:r>
      <w:r w:rsidRPr="00DB2E45">
        <w:rPr>
          <w:rFonts w:ascii="Times New Roman" w:hAnsi="Times New Roman"/>
          <w:sz w:val="28"/>
          <w:szCs w:val="28"/>
        </w:rPr>
        <w:t>2 выездные патронажные бригады паллиативной медицинской помощи детям:</w:t>
      </w:r>
      <w:r w:rsidR="00921B16" w:rsidRPr="00DB2E45">
        <w:rPr>
          <w:rFonts w:ascii="Times New Roman" w:hAnsi="Times New Roman"/>
          <w:sz w:val="28"/>
          <w:szCs w:val="28"/>
        </w:rPr>
        <w:t xml:space="preserve"> </w:t>
      </w:r>
      <w:r w:rsidRPr="00DB2E45">
        <w:rPr>
          <w:rFonts w:ascii="Times New Roman" w:hAnsi="Times New Roman"/>
          <w:sz w:val="28"/>
          <w:szCs w:val="28"/>
        </w:rPr>
        <w:t xml:space="preserve">1 выездная патронажная бригада паллиативной медицинской помощи детям на базе </w:t>
      </w:r>
      <w:proofErr w:type="spellStart"/>
      <w:r w:rsidRPr="00DB2E45">
        <w:rPr>
          <w:rFonts w:ascii="Times New Roman" w:hAnsi="Times New Roman"/>
          <w:sz w:val="28"/>
          <w:szCs w:val="28"/>
        </w:rPr>
        <w:t>Черепановского</w:t>
      </w:r>
      <w:proofErr w:type="spellEnd"/>
      <w:r w:rsidRPr="00DB2E45">
        <w:rPr>
          <w:rFonts w:ascii="Times New Roman" w:hAnsi="Times New Roman"/>
          <w:sz w:val="28"/>
          <w:szCs w:val="28"/>
        </w:rPr>
        <w:t xml:space="preserve"> </w:t>
      </w:r>
      <w:bookmarkStart w:id="1" w:name="_GoBack"/>
      <w:bookmarkEnd w:id="1"/>
      <w:r w:rsidRPr="00DB2E45">
        <w:rPr>
          <w:rFonts w:ascii="Times New Roman" w:hAnsi="Times New Roman"/>
          <w:sz w:val="28"/>
          <w:szCs w:val="28"/>
        </w:rPr>
        <w:t>филиала ГБУЗ НСО «РСДР» и 1 выездная патронажная бригада паллиативной медицинской помощи детям на базе Кировского филиала ГБУЗ НСО «РСДР»)</w:t>
      </w:r>
      <w:r w:rsidRPr="00DB2E45">
        <w:rPr>
          <w:rFonts w:ascii="Times New Roman" w:eastAsia="Times New Roman" w:hAnsi="Times New Roman" w:cs="Times New Roman"/>
          <w:sz w:val="28"/>
          <w:szCs w:val="28"/>
        </w:rPr>
        <w:t xml:space="preserve"> и ГБУЗ НСО «НКРБ № 1» (3 </w:t>
      </w:r>
      <w:r w:rsidRPr="00DB2E45">
        <w:rPr>
          <w:rFonts w:ascii="Times New Roman" w:hAnsi="Times New Roman"/>
          <w:sz w:val="28"/>
          <w:szCs w:val="28"/>
        </w:rPr>
        <w:t>выездные</w:t>
      </w:r>
      <w:r w:rsidRPr="00DB2E45">
        <w:rPr>
          <w:rFonts w:ascii="Times New Roman" w:eastAsia="Times New Roman" w:hAnsi="Times New Roman" w:cs="Times New Roman"/>
          <w:sz w:val="28"/>
          <w:szCs w:val="28"/>
        </w:rPr>
        <w:t xml:space="preserve"> бригады</w:t>
      </w:r>
      <w:r w:rsidRPr="00DB2E45">
        <w:rPr>
          <w:rFonts w:ascii="Times New Roman" w:hAnsi="Times New Roman"/>
          <w:sz w:val="28"/>
          <w:szCs w:val="28"/>
        </w:rPr>
        <w:t xml:space="preserve"> для детей</w:t>
      </w:r>
      <w:r w:rsidRPr="00DB2E45">
        <w:rPr>
          <w:rFonts w:ascii="Times New Roman" w:eastAsia="Times New Roman" w:hAnsi="Times New Roman" w:cs="Times New Roman"/>
          <w:sz w:val="28"/>
          <w:szCs w:val="28"/>
        </w:rPr>
        <w:t>)</w:t>
      </w:r>
      <w:r w:rsidR="00BA13D1" w:rsidRPr="00DB2E45">
        <w:rPr>
          <w:rFonts w:ascii="Times New Roman" w:eastAsia="Times New Roman" w:hAnsi="Times New Roman" w:cs="Times New Roman"/>
          <w:sz w:val="28"/>
          <w:szCs w:val="28"/>
        </w:rPr>
        <w:t xml:space="preserve"> и на базе ГБУЗ НСО «</w:t>
      </w:r>
      <w:r w:rsidR="00BA13D1" w:rsidRPr="00DB2E45">
        <w:rPr>
          <w:rFonts w:ascii="Times New Roman" w:hAnsi="Times New Roman" w:cs="Times New Roman"/>
          <w:sz w:val="28"/>
          <w:szCs w:val="28"/>
          <w:lang w:eastAsia="en-US"/>
        </w:rPr>
        <w:t>Татарская ЦРБ им. 70-летия НСО</w:t>
      </w:r>
      <w:r w:rsidR="00BA13D1" w:rsidRPr="00DB2E45">
        <w:rPr>
          <w:rFonts w:ascii="Times New Roman" w:eastAsia="Times New Roman" w:hAnsi="Times New Roman" w:cs="Times New Roman"/>
          <w:sz w:val="28"/>
          <w:szCs w:val="28"/>
        </w:rPr>
        <w:t xml:space="preserve">» (1 </w:t>
      </w:r>
      <w:r w:rsidR="00BA13D1" w:rsidRPr="00DB2E45">
        <w:rPr>
          <w:rFonts w:ascii="Times New Roman" w:hAnsi="Times New Roman"/>
          <w:sz w:val="28"/>
          <w:szCs w:val="28"/>
        </w:rPr>
        <w:t>выездная</w:t>
      </w:r>
      <w:r w:rsidR="00BA13D1" w:rsidRPr="00DB2E45">
        <w:rPr>
          <w:rFonts w:ascii="Times New Roman" w:eastAsia="Times New Roman" w:hAnsi="Times New Roman" w:cs="Times New Roman"/>
          <w:sz w:val="28"/>
          <w:szCs w:val="28"/>
        </w:rPr>
        <w:t xml:space="preserve"> бригада</w:t>
      </w:r>
      <w:r w:rsidR="00BA13D1" w:rsidRPr="00DB2E45">
        <w:rPr>
          <w:rFonts w:ascii="Times New Roman" w:hAnsi="Times New Roman"/>
          <w:sz w:val="28"/>
          <w:szCs w:val="28"/>
        </w:rPr>
        <w:t xml:space="preserve"> для детей).</w:t>
      </w:r>
    </w:p>
    <w:p w14:paraId="6945FFAF" w14:textId="08EAF35F" w:rsidR="00C600A5" w:rsidRPr="00972B27" w:rsidRDefault="00BA13D1" w:rsidP="00BB5800">
      <w:pPr>
        <w:autoSpaceDE w:val="0"/>
        <w:autoSpaceDN w:val="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972B27">
        <w:rPr>
          <w:rFonts w:ascii="Times New Roman" w:eastAsia="Times New Roman" w:hAnsi="Times New Roman" w:cs="Times New Roman"/>
          <w:sz w:val="28"/>
          <w:szCs w:val="28"/>
        </w:rPr>
        <w:t xml:space="preserve"> </w:t>
      </w:r>
      <w:r w:rsidR="00BB5800" w:rsidRPr="00972B27">
        <w:rPr>
          <w:rFonts w:ascii="Times New Roman" w:eastAsia="Times New Roman" w:hAnsi="Times New Roman" w:cs="Times New Roman"/>
          <w:sz w:val="28"/>
          <w:szCs w:val="28"/>
        </w:rPr>
        <w:t xml:space="preserve">2023 году </w:t>
      </w:r>
      <w:r>
        <w:rPr>
          <w:rFonts w:ascii="Times New Roman" w:eastAsia="Times New Roman" w:hAnsi="Times New Roman" w:cs="Times New Roman"/>
          <w:sz w:val="28"/>
          <w:szCs w:val="28"/>
        </w:rPr>
        <w:t xml:space="preserve">планируется </w:t>
      </w:r>
      <w:r w:rsidR="00BB5800" w:rsidRPr="00972B27">
        <w:rPr>
          <w:rFonts w:ascii="Times New Roman" w:eastAsia="Times New Roman" w:hAnsi="Times New Roman" w:cs="Times New Roman"/>
          <w:sz w:val="28"/>
          <w:szCs w:val="28"/>
        </w:rPr>
        <w:t>открытие отделения выездной патронажной паллиативной медицинской помощи и выездной патронажной бригады в структуре ГБУЗ НСО «Тогучинская ЦРБ», выездной патронажной бригады на базе Куйбышевского филиала ГБУЗ НСО «РСДР»</w:t>
      </w:r>
      <w:r>
        <w:rPr>
          <w:rFonts w:ascii="Times New Roman" w:eastAsia="Times New Roman" w:hAnsi="Times New Roman" w:cs="Times New Roman"/>
          <w:sz w:val="28"/>
          <w:szCs w:val="28"/>
        </w:rPr>
        <w:t>,</w:t>
      </w:r>
      <w:r w:rsidR="00BB5800" w:rsidRPr="00972B27">
        <w:rPr>
          <w:rFonts w:ascii="Times New Roman" w:eastAsia="Times New Roman" w:hAnsi="Times New Roman" w:cs="Times New Roman"/>
          <w:sz w:val="28"/>
          <w:szCs w:val="28"/>
        </w:rPr>
        <w:t xml:space="preserve"> </w:t>
      </w:r>
      <w:r w:rsidRPr="00972B27">
        <w:rPr>
          <w:rFonts w:ascii="Times New Roman" w:eastAsia="Times New Roman" w:hAnsi="Times New Roman" w:cs="Times New Roman"/>
          <w:sz w:val="28"/>
          <w:szCs w:val="28"/>
        </w:rPr>
        <w:t>выездной патронажной бригады на базе К</w:t>
      </w:r>
      <w:r>
        <w:rPr>
          <w:rFonts w:ascii="Times New Roman" w:eastAsia="Times New Roman" w:hAnsi="Times New Roman" w:cs="Times New Roman"/>
          <w:sz w:val="28"/>
          <w:szCs w:val="28"/>
        </w:rPr>
        <w:t xml:space="preserve">ировского </w:t>
      </w:r>
      <w:r w:rsidRPr="00972B27">
        <w:rPr>
          <w:rFonts w:ascii="Times New Roman" w:eastAsia="Times New Roman" w:hAnsi="Times New Roman" w:cs="Times New Roman"/>
          <w:sz w:val="28"/>
          <w:szCs w:val="28"/>
        </w:rPr>
        <w:t>филиала ГБУЗ НСО «РСДР»</w:t>
      </w:r>
      <w:r>
        <w:rPr>
          <w:rFonts w:ascii="Times New Roman" w:eastAsia="Times New Roman" w:hAnsi="Times New Roman" w:cs="Times New Roman"/>
          <w:sz w:val="28"/>
          <w:szCs w:val="28"/>
        </w:rPr>
        <w:t xml:space="preserve">, </w:t>
      </w:r>
      <w:r w:rsidR="00BB5800" w:rsidRPr="00972B27">
        <w:rPr>
          <w:rFonts w:ascii="Times New Roman" w:eastAsia="Times New Roman" w:hAnsi="Times New Roman" w:cs="Times New Roman"/>
          <w:sz w:val="28"/>
          <w:szCs w:val="28"/>
        </w:rPr>
        <w:t xml:space="preserve">в 2024 году - открытие отделения выездной патронажной паллиативной медицинской помощи и выездной патронажной бригады в структуре ГБУЗ НСО «Карасукская ЦРБ». </w:t>
      </w:r>
    </w:p>
    <w:p w14:paraId="3D6ECCD1" w14:textId="77777777" w:rsidR="00C66534" w:rsidRPr="00972B27" w:rsidRDefault="00C600A5" w:rsidP="00BB5800">
      <w:pPr>
        <w:autoSpaceDE w:val="0"/>
        <w:autoSpaceDN w:val="0"/>
        <w:spacing w:line="240" w:lineRule="auto"/>
        <w:ind w:firstLine="709"/>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Маршрутизация выездных паллиативных бригад для оказания паллиативной медицинской помощи детям на территории Новосибирской области </w:t>
      </w:r>
      <w:r w:rsidR="00C011B3" w:rsidRPr="00972B27">
        <w:rPr>
          <w:rFonts w:ascii="Times New Roman" w:eastAsia="Times New Roman" w:hAnsi="Times New Roman" w:cs="Times New Roman"/>
          <w:sz w:val="28"/>
          <w:szCs w:val="28"/>
        </w:rPr>
        <w:t xml:space="preserve">с учетом развития выездных форм </w:t>
      </w:r>
      <w:r w:rsidR="00921B16" w:rsidRPr="00972B27">
        <w:rPr>
          <w:rFonts w:ascii="Times New Roman" w:eastAsia="Times New Roman" w:hAnsi="Times New Roman" w:cs="Times New Roman"/>
          <w:sz w:val="28"/>
          <w:szCs w:val="28"/>
        </w:rPr>
        <w:t xml:space="preserve">ПМП </w:t>
      </w:r>
      <w:r w:rsidR="00C011B3" w:rsidRPr="00972B27">
        <w:rPr>
          <w:rFonts w:ascii="Times New Roman" w:eastAsia="Times New Roman" w:hAnsi="Times New Roman" w:cs="Times New Roman"/>
          <w:sz w:val="28"/>
          <w:szCs w:val="28"/>
        </w:rPr>
        <w:t xml:space="preserve">Программы </w:t>
      </w:r>
      <w:r w:rsidRPr="00972B27">
        <w:rPr>
          <w:rFonts w:ascii="Times New Roman" w:eastAsia="Times New Roman" w:hAnsi="Times New Roman" w:cs="Times New Roman"/>
          <w:sz w:val="28"/>
          <w:szCs w:val="28"/>
        </w:rPr>
        <w:t>представлена на кар</w:t>
      </w:r>
      <w:r w:rsidR="002C2490" w:rsidRPr="00972B27">
        <w:rPr>
          <w:rFonts w:ascii="Times New Roman" w:eastAsia="Times New Roman" w:hAnsi="Times New Roman" w:cs="Times New Roman"/>
          <w:sz w:val="28"/>
          <w:szCs w:val="28"/>
        </w:rPr>
        <w:t>т</w:t>
      </w:r>
      <w:r w:rsidRPr="00972B27">
        <w:rPr>
          <w:rFonts w:ascii="Times New Roman" w:eastAsia="Times New Roman" w:hAnsi="Times New Roman" w:cs="Times New Roman"/>
          <w:sz w:val="28"/>
          <w:szCs w:val="28"/>
        </w:rPr>
        <w:t xml:space="preserve">е </w:t>
      </w:r>
      <w:r w:rsidR="005D3740" w:rsidRPr="00972B27">
        <w:rPr>
          <w:rFonts w:ascii="Times New Roman" w:eastAsia="Times New Roman" w:hAnsi="Times New Roman" w:cs="Times New Roman"/>
          <w:sz w:val="28"/>
          <w:szCs w:val="28"/>
        </w:rPr>
        <w:t>№</w:t>
      </w:r>
      <w:r w:rsidR="005D3740">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1.</w:t>
      </w:r>
      <w:r w:rsidR="00C011B3" w:rsidRPr="00972B27">
        <w:rPr>
          <w:rFonts w:ascii="Times New Roman" w:eastAsia="Times New Roman" w:hAnsi="Times New Roman" w:cs="Times New Roman"/>
          <w:sz w:val="28"/>
          <w:szCs w:val="28"/>
        </w:rPr>
        <w:t xml:space="preserve"> </w:t>
      </w:r>
    </w:p>
    <w:p w14:paraId="5EB44B82" w14:textId="77777777" w:rsidR="00C66534" w:rsidRPr="00972B27" w:rsidRDefault="00C66534" w:rsidP="009577ED">
      <w:pPr>
        <w:autoSpaceDE w:val="0"/>
        <w:autoSpaceDN w:val="0"/>
        <w:spacing w:line="240" w:lineRule="auto"/>
        <w:jc w:val="both"/>
        <w:rPr>
          <w:rFonts w:ascii="Times New Roman" w:eastAsia="Times New Roman" w:hAnsi="Times New Roman" w:cs="Times New Roman"/>
          <w:sz w:val="28"/>
          <w:szCs w:val="28"/>
        </w:rPr>
      </w:pPr>
    </w:p>
    <w:p w14:paraId="45C1B569" w14:textId="77777777" w:rsidR="00C600A5" w:rsidRPr="00972B27" w:rsidRDefault="00C66534" w:rsidP="00C600A5">
      <w:pPr>
        <w:autoSpaceDE w:val="0"/>
        <w:autoSpaceDN w:val="0"/>
        <w:spacing w:line="240" w:lineRule="auto"/>
        <w:ind w:firstLine="709"/>
        <w:jc w:val="both"/>
        <w:rPr>
          <w:rFonts w:ascii="Times New Roman" w:eastAsia="Times New Roman" w:hAnsi="Times New Roman" w:cs="Times New Roman"/>
          <w:sz w:val="26"/>
          <w:szCs w:val="26"/>
        </w:rPr>
      </w:pPr>
      <w:r w:rsidRPr="00972B27">
        <w:rPr>
          <w:rFonts w:ascii="Times New Roman" w:eastAsia="Times New Roman" w:hAnsi="Times New Roman" w:cs="Times New Roman"/>
          <w:sz w:val="26"/>
          <w:szCs w:val="26"/>
        </w:rPr>
        <w:t xml:space="preserve">Карта </w:t>
      </w:r>
      <w:r w:rsidR="00DF5345" w:rsidRPr="00972B27">
        <w:rPr>
          <w:rFonts w:ascii="Times New Roman" w:eastAsia="Times New Roman" w:hAnsi="Times New Roman" w:cs="Times New Roman"/>
          <w:sz w:val="26"/>
          <w:szCs w:val="26"/>
        </w:rPr>
        <w:t>№</w:t>
      </w:r>
      <w:r w:rsidR="00FB6796">
        <w:rPr>
          <w:rFonts w:ascii="Times New Roman" w:eastAsia="Times New Roman" w:hAnsi="Times New Roman" w:cs="Times New Roman"/>
          <w:sz w:val="26"/>
          <w:szCs w:val="26"/>
        </w:rPr>
        <w:t> </w:t>
      </w:r>
      <w:r w:rsidR="00DF5345" w:rsidRPr="00972B27">
        <w:rPr>
          <w:rFonts w:ascii="Times New Roman" w:eastAsia="Times New Roman" w:hAnsi="Times New Roman" w:cs="Times New Roman"/>
          <w:sz w:val="26"/>
          <w:szCs w:val="26"/>
        </w:rPr>
        <w:t xml:space="preserve">1 </w:t>
      </w:r>
      <w:r w:rsidR="00921B16" w:rsidRPr="00972B27">
        <w:rPr>
          <w:rFonts w:ascii="Times New Roman" w:eastAsia="Times New Roman" w:hAnsi="Times New Roman" w:cs="Times New Roman"/>
          <w:sz w:val="26"/>
          <w:szCs w:val="26"/>
        </w:rPr>
        <w:t>выездные</w:t>
      </w:r>
      <w:r w:rsidRPr="00972B27">
        <w:rPr>
          <w:rFonts w:ascii="Times New Roman" w:eastAsia="Times New Roman" w:hAnsi="Times New Roman" w:cs="Times New Roman"/>
          <w:sz w:val="26"/>
          <w:szCs w:val="26"/>
        </w:rPr>
        <w:t xml:space="preserve"> бригад</w:t>
      </w:r>
      <w:r w:rsidR="00921B16" w:rsidRPr="00972B27">
        <w:rPr>
          <w:rFonts w:ascii="Times New Roman" w:eastAsia="Times New Roman" w:hAnsi="Times New Roman" w:cs="Times New Roman"/>
          <w:sz w:val="26"/>
          <w:szCs w:val="26"/>
        </w:rPr>
        <w:t>ы</w:t>
      </w:r>
      <w:r w:rsidRPr="00972B27">
        <w:rPr>
          <w:rFonts w:ascii="Times New Roman" w:eastAsia="Times New Roman" w:hAnsi="Times New Roman" w:cs="Times New Roman"/>
          <w:sz w:val="26"/>
          <w:szCs w:val="26"/>
        </w:rPr>
        <w:t xml:space="preserve"> ПМП детям </w:t>
      </w:r>
      <w:r w:rsidR="00921B16" w:rsidRPr="00972B27">
        <w:rPr>
          <w:rFonts w:ascii="Times New Roman" w:eastAsia="Times New Roman" w:hAnsi="Times New Roman" w:cs="Times New Roman"/>
          <w:sz w:val="26"/>
          <w:szCs w:val="26"/>
        </w:rPr>
        <w:t xml:space="preserve">в </w:t>
      </w:r>
      <w:r w:rsidRPr="00972B27">
        <w:rPr>
          <w:rFonts w:ascii="Times New Roman" w:eastAsia="Times New Roman" w:hAnsi="Times New Roman" w:cs="Times New Roman"/>
          <w:sz w:val="26"/>
          <w:szCs w:val="26"/>
        </w:rPr>
        <w:t>Новосибирской области</w:t>
      </w:r>
    </w:p>
    <w:p w14:paraId="3359484C" w14:textId="77777777" w:rsidR="00D715E9" w:rsidRPr="00972B27" w:rsidRDefault="00D715E9" w:rsidP="00C600A5">
      <w:pPr>
        <w:autoSpaceDE w:val="0"/>
        <w:autoSpaceDN w:val="0"/>
        <w:spacing w:line="240" w:lineRule="auto"/>
        <w:ind w:firstLine="709"/>
        <w:jc w:val="both"/>
        <w:rPr>
          <w:rFonts w:ascii="Times New Roman" w:eastAsia="Times New Roman" w:hAnsi="Times New Roman" w:cs="Times New Roman"/>
          <w:sz w:val="26"/>
          <w:szCs w:val="26"/>
        </w:rPr>
      </w:pPr>
    </w:p>
    <w:p w14:paraId="03376C92" w14:textId="77777777" w:rsidR="00BB5800" w:rsidRPr="00972B27" w:rsidRDefault="00C66534" w:rsidP="00BB5800">
      <w:pPr>
        <w:autoSpaceDE w:val="0"/>
        <w:autoSpaceDN w:val="0"/>
        <w:spacing w:line="240" w:lineRule="auto"/>
        <w:ind w:firstLine="709"/>
        <w:jc w:val="both"/>
        <w:rPr>
          <w:rFonts w:ascii="Times New Roman" w:eastAsia="Times New Roman" w:hAnsi="Times New Roman" w:cs="Times New Roman"/>
          <w:sz w:val="28"/>
          <w:szCs w:val="28"/>
        </w:rPr>
      </w:pPr>
      <w:r w:rsidRPr="00972B27">
        <w:rPr>
          <w:noProof/>
        </w:rPr>
        <w:drawing>
          <wp:inline distT="0" distB="0" distL="0" distR="0" wp14:anchorId="3006CEF1" wp14:editId="103DB93D">
            <wp:extent cx="5811183" cy="2982595"/>
            <wp:effectExtent l="0" t="0" r="0" b="8255"/>
            <wp:docPr id="2" name="Рисунок 2" descr="C:\Users\baalv\AppData\Local\Microsoft\Windows\INetCache\Content.Word\Паллиатив дет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alv\AppData\Local\Microsoft\Windows\INetCache\Content.Word\Паллиатив дети.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1183" cy="2982595"/>
                    </a:xfrm>
                    <a:prstGeom prst="rect">
                      <a:avLst/>
                    </a:prstGeom>
                    <a:noFill/>
                    <a:ln>
                      <a:noFill/>
                    </a:ln>
                  </pic:spPr>
                </pic:pic>
              </a:graphicData>
            </a:graphic>
          </wp:inline>
        </w:drawing>
      </w:r>
    </w:p>
    <w:p w14:paraId="004CD22B" w14:textId="77777777" w:rsidR="003C7DCF" w:rsidRPr="00972B27" w:rsidRDefault="003C7DCF" w:rsidP="003C7DCF">
      <w:pPr>
        <w:widowControl w:val="0"/>
        <w:autoSpaceDE w:val="0"/>
        <w:autoSpaceDN w:val="0"/>
        <w:adjustRightInd w:val="0"/>
        <w:spacing w:line="240" w:lineRule="auto"/>
        <w:jc w:val="center"/>
        <w:rPr>
          <w:rFonts w:ascii="Times New Roman" w:eastAsia="Times New Roman" w:hAnsi="Times New Roman"/>
          <w:b/>
          <w:sz w:val="28"/>
          <w:szCs w:val="27"/>
        </w:rPr>
      </w:pPr>
    </w:p>
    <w:p w14:paraId="1E2766C9" w14:textId="77777777" w:rsidR="005472C8" w:rsidRPr="00972B27" w:rsidRDefault="005472C8" w:rsidP="009577ED">
      <w:pPr>
        <w:autoSpaceDE w:val="0"/>
        <w:autoSpaceDN w:val="0"/>
        <w:spacing w:line="240" w:lineRule="auto"/>
        <w:ind w:firstLine="709"/>
        <w:jc w:val="both"/>
        <w:rPr>
          <w:rFonts w:ascii="Times New Roman" w:eastAsia="Times New Roman" w:hAnsi="Times New Roman" w:cs="Times New Roman"/>
          <w:sz w:val="28"/>
          <w:szCs w:val="28"/>
        </w:rPr>
      </w:pPr>
    </w:p>
    <w:p w14:paraId="689EE91B" w14:textId="77777777" w:rsidR="00506E4A" w:rsidRPr="0013742D" w:rsidRDefault="009577ED" w:rsidP="009577ED">
      <w:pPr>
        <w:autoSpaceDE w:val="0"/>
        <w:autoSpaceDN w:val="0"/>
        <w:spacing w:line="240" w:lineRule="auto"/>
        <w:ind w:firstLine="709"/>
        <w:jc w:val="both"/>
        <w:rPr>
          <w:rFonts w:ascii="Times New Roman" w:eastAsia="Times New Roman" w:hAnsi="Times New Roman" w:cs="Times New Roman"/>
          <w:sz w:val="28"/>
          <w:szCs w:val="28"/>
        </w:rPr>
      </w:pPr>
      <w:r w:rsidRPr="0013742D">
        <w:rPr>
          <w:rFonts w:ascii="Times New Roman" w:eastAsia="Times New Roman" w:hAnsi="Times New Roman" w:cs="Times New Roman"/>
          <w:sz w:val="28"/>
          <w:szCs w:val="28"/>
        </w:rPr>
        <w:t xml:space="preserve">Маршрутизация пациентов, нуждающихся в ПМП </w:t>
      </w:r>
      <w:r w:rsidR="00E94676" w:rsidRPr="0013742D">
        <w:rPr>
          <w:rFonts w:ascii="Times New Roman" w:eastAsia="Times New Roman" w:hAnsi="Times New Roman" w:cs="Times New Roman"/>
          <w:sz w:val="28"/>
          <w:szCs w:val="28"/>
        </w:rPr>
        <w:t>(взрослое население)</w:t>
      </w:r>
    </w:p>
    <w:p w14:paraId="33619451" w14:textId="77777777" w:rsidR="002C2490" w:rsidRPr="00972B27" w:rsidRDefault="002C2490" w:rsidP="009577ED">
      <w:pPr>
        <w:autoSpaceDE w:val="0"/>
        <w:autoSpaceDN w:val="0"/>
        <w:spacing w:line="240" w:lineRule="auto"/>
        <w:ind w:firstLine="709"/>
        <w:jc w:val="both"/>
        <w:rPr>
          <w:rFonts w:ascii="Times New Roman" w:eastAsia="Times New Roman" w:hAnsi="Times New Roman" w:cs="Times New Roman"/>
          <w:sz w:val="28"/>
          <w:szCs w:val="28"/>
        </w:rPr>
      </w:pPr>
    </w:p>
    <w:p w14:paraId="4183A34B" w14:textId="4894A59A" w:rsidR="00072029" w:rsidRPr="00972B27" w:rsidRDefault="00746384" w:rsidP="00506E4A">
      <w:pPr>
        <w:pStyle w:val="aff0"/>
        <w:widowControl w:val="0"/>
        <w:spacing w:line="250" w:lineRule="auto"/>
        <w:ind w:firstLine="709"/>
        <w:jc w:val="both"/>
        <w:rPr>
          <w:rFonts w:cs="Times New Roman"/>
          <w:sz w:val="28"/>
          <w:szCs w:val="28"/>
        </w:rPr>
      </w:pPr>
      <w:r>
        <w:rPr>
          <w:rFonts w:cs="Times New Roman"/>
          <w:sz w:val="28"/>
          <w:szCs w:val="28"/>
        </w:rPr>
        <w:t>В настоящее время с</w:t>
      </w:r>
      <w:r w:rsidR="00506E4A" w:rsidRPr="00972B27">
        <w:rPr>
          <w:rFonts w:cs="Times New Roman"/>
          <w:sz w:val="28"/>
          <w:szCs w:val="28"/>
        </w:rPr>
        <w:t xml:space="preserve">тационарная помощь представлена следующими </w:t>
      </w:r>
      <w:r w:rsidR="00CE600B">
        <w:rPr>
          <w:rFonts w:cs="Times New Roman"/>
          <w:sz w:val="28"/>
          <w:szCs w:val="28"/>
        </w:rPr>
        <w:t xml:space="preserve">государственными </w:t>
      </w:r>
      <w:r w:rsidR="00506E4A" w:rsidRPr="00972B27">
        <w:rPr>
          <w:rFonts w:cs="Times New Roman"/>
          <w:sz w:val="28"/>
          <w:szCs w:val="28"/>
        </w:rPr>
        <w:t>медицинским</w:t>
      </w:r>
      <w:r w:rsidR="009E0A73" w:rsidRPr="00972B27">
        <w:rPr>
          <w:rFonts w:cs="Times New Roman"/>
          <w:sz w:val="28"/>
          <w:szCs w:val="28"/>
        </w:rPr>
        <w:t>и</w:t>
      </w:r>
      <w:r w:rsidR="00506E4A" w:rsidRPr="00972B27">
        <w:rPr>
          <w:rFonts w:cs="Times New Roman"/>
          <w:sz w:val="28"/>
          <w:szCs w:val="28"/>
        </w:rPr>
        <w:t xml:space="preserve"> орга</w:t>
      </w:r>
      <w:r w:rsidR="00072029" w:rsidRPr="00972B27">
        <w:rPr>
          <w:rFonts w:cs="Times New Roman"/>
          <w:sz w:val="28"/>
          <w:szCs w:val="28"/>
        </w:rPr>
        <w:t>низациями Новосибирской области:</w:t>
      </w:r>
    </w:p>
    <w:p w14:paraId="721C531A" w14:textId="77777777" w:rsidR="00072029" w:rsidRPr="00972B27" w:rsidRDefault="00506E4A" w:rsidP="00506E4A">
      <w:pPr>
        <w:pStyle w:val="aff0"/>
        <w:widowControl w:val="0"/>
        <w:spacing w:line="250" w:lineRule="auto"/>
        <w:ind w:firstLine="709"/>
        <w:jc w:val="both"/>
        <w:rPr>
          <w:rFonts w:cs="Times New Roman"/>
          <w:sz w:val="28"/>
          <w:szCs w:val="28"/>
        </w:rPr>
      </w:pPr>
      <w:r w:rsidRPr="00972B27">
        <w:rPr>
          <w:rFonts w:cs="Times New Roman"/>
          <w:bCs/>
          <w:sz w:val="28"/>
          <w:szCs w:val="28"/>
        </w:rPr>
        <w:t>ГБУЗ НСО «НКРБ № 1</w:t>
      </w:r>
      <w:r w:rsidRPr="00972B27">
        <w:rPr>
          <w:rFonts w:cs="Times New Roman"/>
          <w:b/>
          <w:bCs/>
        </w:rPr>
        <w:t xml:space="preserve">», </w:t>
      </w:r>
      <w:r w:rsidRPr="00972B27">
        <w:rPr>
          <w:rFonts w:cs="Times New Roman"/>
          <w:sz w:val="28"/>
          <w:szCs w:val="28"/>
        </w:rPr>
        <w:t>ра</w:t>
      </w:r>
      <w:r w:rsidR="004C7A53" w:rsidRPr="00972B27">
        <w:rPr>
          <w:rFonts w:cs="Times New Roman"/>
          <w:sz w:val="28"/>
          <w:szCs w:val="28"/>
        </w:rPr>
        <w:t>ботающая по профилю «онкология» (на 30 коек);</w:t>
      </w:r>
      <w:r w:rsidRPr="00972B27">
        <w:rPr>
          <w:rFonts w:cs="Times New Roman"/>
          <w:sz w:val="28"/>
          <w:szCs w:val="28"/>
        </w:rPr>
        <w:t xml:space="preserve"> </w:t>
      </w:r>
    </w:p>
    <w:p w14:paraId="43AD0B00" w14:textId="77777777" w:rsidR="00072029" w:rsidRPr="00972B27" w:rsidRDefault="00506E4A" w:rsidP="00506E4A">
      <w:pPr>
        <w:pStyle w:val="aff0"/>
        <w:widowControl w:val="0"/>
        <w:spacing w:line="250" w:lineRule="auto"/>
        <w:ind w:firstLine="709"/>
        <w:jc w:val="both"/>
        <w:rPr>
          <w:rFonts w:cs="Times New Roman"/>
          <w:sz w:val="28"/>
          <w:szCs w:val="28"/>
        </w:rPr>
      </w:pPr>
      <w:r w:rsidRPr="00972B27">
        <w:rPr>
          <w:rFonts w:cs="Times New Roman"/>
          <w:sz w:val="28"/>
          <w:szCs w:val="28"/>
        </w:rPr>
        <w:t xml:space="preserve">ГБУЗ НСО «Линевская ЦРБ» работающая </w:t>
      </w:r>
      <w:r w:rsidR="00072029" w:rsidRPr="00972B27">
        <w:rPr>
          <w:rFonts w:cs="Times New Roman"/>
          <w:sz w:val="28"/>
          <w:szCs w:val="28"/>
        </w:rPr>
        <w:t xml:space="preserve">по профилю </w:t>
      </w:r>
      <w:r w:rsidRPr="00972B27">
        <w:rPr>
          <w:rFonts w:cs="Times New Roman"/>
          <w:sz w:val="28"/>
          <w:szCs w:val="28"/>
        </w:rPr>
        <w:t>с</w:t>
      </w:r>
      <w:r w:rsidR="004C7A53" w:rsidRPr="00972B27">
        <w:rPr>
          <w:rFonts w:cs="Times New Roman"/>
          <w:sz w:val="28"/>
          <w:szCs w:val="28"/>
        </w:rPr>
        <w:t xml:space="preserve"> общесоматическим заболеваниями (27 коек);</w:t>
      </w:r>
      <w:r w:rsidRPr="00972B27">
        <w:rPr>
          <w:rFonts w:cs="Times New Roman"/>
          <w:sz w:val="28"/>
          <w:szCs w:val="28"/>
        </w:rPr>
        <w:t xml:space="preserve"> </w:t>
      </w:r>
    </w:p>
    <w:p w14:paraId="608BD0E5" w14:textId="77777777" w:rsidR="007347B3" w:rsidRPr="00972B27" w:rsidRDefault="00506E4A" w:rsidP="007347B3">
      <w:pPr>
        <w:pStyle w:val="aff0"/>
        <w:widowControl w:val="0"/>
        <w:spacing w:line="250" w:lineRule="auto"/>
        <w:ind w:firstLine="709"/>
        <w:jc w:val="both"/>
        <w:rPr>
          <w:rFonts w:cs="Times New Roman"/>
          <w:sz w:val="28"/>
          <w:szCs w:val="28"/>
        </w:rPr>
      </w:pPr>
      <w:r w:rsidRPr="00972B27">
        <w:rPr>
          <w:rFonts w:cs="Times New Roman"/>
          <w:sz w:val="28"/>
          <w:szCs w:val="28"/>
        </w:rPr>
        <w:t>ГБУЗ НСО «ГОНКТБ», оказывающая ПМП больным с туберкулез</w:t>
      </w:r>
      <w:r w:rsidR="004C7A53" w:rsidRPr="00972B27">
        <w:rPr>
          <w:rFonts w:cs="Times New Roman"/>
          <w:sz w:val="28"/>
          <w:szCs w:val="28"/>
        </w:rPr>
        <w:t>ом, в том числе с ВИЧ-инфекцией (на 15 коек);</w:t>
      </w:r>
      <w:r w:rsidR="007347B3" w:rsidRPr="00972B27">
        <w:rPr>
          <w:rFonts w:cs="Times New Roman"/>
          <w:sz w:val="28"/>
          <w:szCs w:val="28"/>
        </w:rPr>
        <w:t xml:space="preserve"> </w:t>
      </w:r>
    </w:p>
    <w:p w14:paraId="6ED9CF7C" w14:textId="77777777" w:rsidR="00F81FD1" w:rsidRDefault="007347B3" w:rsidP="00584A9B">
      <w:pPr>
        <w:pStyle w:val="aff0"/>
        <w:widowControl w:val="0"/>
        <w:spacing w:line="250" w:lineRule="auto"/>
        <w:ind w:firstLine="709"/>
        <w:jc w:val="both"/>
        <w:rPr>
          <w:rFonts w:cs="Times New Roman"/>
          <w:sz w:val="28"/>
          <w:szCs w:val="28"/>
        </w:rPr>
      </w:pPr>
      <w:r w:rsidRPr="00F04628">
        <w:rPr>
          <w:rFonts w:cs="Times New Roman"/>
          <w:sz w:val="28"/>
          <w:szCs w:val="28"/>
        </w:rPr>
        <w:t xml:space="preserve">ГБУЗ НСО «ГКБ </w:t>
      </w:r>
      <w:r w:rsidR="005D3740" w:rsidRPr="00F04628">
        <w:rPr>
          <w:rFonts w:cs="Times New Roman"/>
          <w:sz w:val="28"/>
          <w:szCs w:val="28"/>
        </w:rPr>
        <w:t>№</w:t>
      </w:r>
      <w:r w:rsidR="005D3740">
        <w:rPr>
          <w:rFonts w:cs="Times New Roman"/>
          <w:sz w:val="28"/>
          <w:szCs w:val="28"/>
        </w:rPr>
        <w:t> </w:t>
      </w:r>
      <w:r w:rsidRPr="00F04628">
        <w:rPr>
          <w:rFonts w:cs="Times New Roman"/>
          <w:sz w:val="28"/>
          <w:szCs w:val="28"/>
        </w:rPr>
        <w:t>12» работающая по профилю с общесоматическими заболеваниями, и по профилю «онкология»</w:t>
      </w:r>
      <w:r w:rsidR="00584A9B">
        <w:rPr>
          <w:rFonts w:cs="Times New Roman"/>
          <w:sz w:val="28"/>
          <w:szCs w:val="28"/>
        </w:rPr>
        <w:t xml:space="preserve"> на 10 коек. </w:t>
      </w:r>
    </w:p>
    <w:p w14:paraId="34F9B046" w14:textId="77777777" w:rsidR="00506E4A" w:rsidRPr="00F04628" w:rsidRDefault="00584A9B" w:rsidP="00584A9B">
      <w:pPr>
        <w:pStyle w:val="aff0"/>
        <w:widowControl w:val="0"/>
        <w:spacing w:line="250" w:lineRule="auto"/>
        <w:ind w:firstLine="709"/>
        <w:jc w:val="both"/>
        <w:rPr>
          <w:rFonts w:cs="Times New Roman"/>
          <w:sz w:val="28"/>
          <w:szCs w:val="28"/>
        </w:rPr>
      </w:pPr>
      <w:r>
        <w:rPr>
          <w:rFonts w:cs="Times New Roman"/>
          <w:sz w:val="28"/>
          <w:szCs w:val="28"/>
        </w:rPr>
        <w:t xml:space="preserve">В </w:t>
      </w:r>
      <w:r w:rsidR="00644112">
        <w:rPr>
          <w:rFonts w:cs="Times New Roman"/>
          <w:sz w:val="28"/>
          <w:szCs w:val="28"/>
        </w:rPr>
        <w:t>2023 году</w:t>
      </w:r>
      <w:r>
        <w:rPr>
          <w:rFonts w:cs="Times New Roman"/>
          <w:sz w:val="28"/>
          <w:szCs w:val="28"/>
        </w:rPr>
        <w:t xml:space="preserve"> планируется организация</w:t>
      </w:r>
      <w:r w:rsidR="000A70F6">
        <w:rPr>
          <w:rFonts w:cs="Times New Roman"/>
          <w:sz w:val="28"/>
          <w:szCs w:val="28"/>
        </w:rPr>
        <w:t xml:space="preserve"> респираторного центра и увеличения коечного фонда</w:t>
      </w:r>
      <w:r w:rsidR="000A70F6" w:rsidRPr="00F04628">
        <w:rPr>
          <w:rFonts w:cs="Times New Roman"/>
          <w:sz w:val="28"/>
          <w:szCs w:val="28"/>
        </w:rPr>
        <w:t xml:space="preserve"> </w:t>
      </w:r>
      <w:r w:rsidR="007A1437">
        <w:rPr>
          <w:rFonts w:cs="Times New Roman"/>
          <w:sz w:val="28"/>
          <w:szCs w:val="28"/>
        </w:rPr>
        <w:t xml:space="preserve">до </w:t>
      </w:r>
      <w:r w:rsidR="000A70F6">
        <w:rPr>
          <w:rFonts w:cs="Times New Roman"/>
          <w:sz w:val="28"/>
          <w:szCs w:val="28"/>
        </w:rPr>
        <w:t>2</w:t>
      </w:r>
      <w:r w:rsidR="000A70F6" w:rsidRPr="00F04628">
        <w:rPr>
          <w:rFonts w:cs="Times New Roman"/>
          <w:sz w:val="28"/>
          <w:szCs w:val="28"/>
        </w:rPr>
        <w:t>0 коек</w:t>
      </w:r>
      <w:r>
        <w:rPr>
          <w:rFonts w:cs="Times New Roman"/>
          <w:sz w:val="28"/>
          <w:szCs w:val="28"/>
        </w:rPr>
        <w:t>;</w:t>
      </w:r>
    </w:p>
    <w:p w14:paraId="69EC3A61" w14:textId="77777777" w:rsidR="00072029" w:rsidRPr="00972B27" w:rsidRDefault="00584A9B" w:rsidP="00506E4A">
      <w:pPr>
        <w:pStyle w:val="aff0"/>
        <w:widowControl w:val="0"/>
        <w:spacing w:line="250" w:lineRule="auto"/>
        <w:ind w:firstLine="709"/>
        <w:jc w:val="both"/>
        <w:rPr>
          <w:rFonts w:cs="Times New Roman"/>
          <w:sz w:val="28"/>
          <w:szCs w:val="28"/>
        </w:rPr>
      </w:pPr>
      <w:r>
        <w:rPr>
          <w:rFonts w:cs="Times New Roman"/>
          <w:sz w:val="28"/>
          <w:szCs w:val="28"/>
        </w:rPr>
        <w:t>в</w:t>
      </w:r>
      <w:r w:rsidR="00072029" w:rsidRPr="00F04628">
        <w:rPr>
          <w:rFonts w:cs="Times New Roman"/>
          <w:sz w:val="28"/>
          <w:szCs w:val="28"/>
        </w:rPr>
        <w:t xml:space="preserve"> 2024 году планируется</w:t>
      </w:r>
      <w:r w:rsidR="00072029" w:rsidRPr="00972B27">
        <w:rPr>
          <w:rFonts w:cs="Times New Roman"/>
          <w:sz w:val="28"/>
          <w:szCs w:val="28"/>
        </w:rPr>
        <w:t xml:space="preserve"> к открытию ГБУЗ НСО «БЦГБ» </w:t>
      </w:r>
      <w:r w:rsidR="004C7A53" w:rsidRPr="00972B27">
        <w:rPr>
          <w:rFonts w:cs="Times New Roman"/>
          <w:sz w:val="28"/>
          <w:szCs w:val="28"/>
        </w:rPr>
        <w:t>(на 30 коек);</w:t>
      </w:r>
    </w:p>
    <w:p w14:paraId="268889FC" w14:textId="77777777" w:rsidR="00072029" w:rsidRPr="00972B27" w:rsidRDefault="00584A9B" w:rsidP="00BD5BC1">
      <w:pPr>
        <w:pStyle w:val="aff0"/>
        <w:widowControl w:val="0"/>
        <w:spacing w:line="250" w:lineRule="auto"/>
        <w:ind w:firstLine="709"/>
        <w:jc w:val="both"/>
        <w:rPr>
          <w:rFonts w:cs="Times New Roman"/>
          <w:sz w:val="28"/>
          <w:szCs w:val="28"/>
        </w:rPr>
      </w:pPr>
      <w:r>
        <w:rPr>
          <w:rFonts w:cs="Times New Roman"/>
          <w:sz w:val="28"/>
          <w:szCs w:val="28"/>
        </w:rPr>
        <w:t>в</w:t>
      </w:r>
      <w:r w:rsidR="00072029" w:rsidRPr="00972B27">
        <w:rPr>
          <w:rFonts w:cs="Times New Roman"/>
          <w:sz w:val="28"/>
          <w:szCs w:val="28"/>
        </w:rPr>
        <w:t xml:space="preserve"> 2025 году планируется к открытию ГБУЗ НСО «</w:t>
      </w:r>
      <w:r w:rsidR="004C7A53" w:rsidRPr="00972B27">
        <w:rPr>
          <w:rFonts w:cs="Times New Roman"/>
          <w:sz w:val="28"/>
          <w:szCs w:val="28"/>
        </w:rPr>
        <w:t xml:space="preserve">ГБ </w:t>
      </w:r>
      <w:r w:rsidR="005D3740" w:rsidRPr="00972B27">
        <w:rPr>
          <w:rFonts w:cs="Times New Roman"/>
          <w:sz w:val="28"/>
          <w:szCs w:val="28"/>
        </w:rPr>
        <w:t>№</w:t>
      </w:r>
      <w:r w:rsidR="005D3740">
        <w:rPr>
          <w:rFonts w:cs="Times New Roman"/>
          <w:sz w:val="28"/>
          <w:szCs w:val="28"/>
        </w:rPr>
        <w:t> </w:t>
      </w:r>
      <w:r w:rsidR="004C7A53" w:rsidRPr="00972B27">
        <w:rPr>
          <w:rFonts w:cs="Times New Roman"/>
          <w:sz w:val="28"/>
          <w:szCs w:val="28"/>
        </w:rPr>
        <w:t>4</w:t>
      </w:r>
      <w:r w:rsidR="00072029" w:rsidRPr="00972B27">
        <w:rPr>
          <w:rFonts w:cs="Times New Roman"/>
          <w:sz w:val="28"/>
          <w:szCs w:val="28"/>
        </w:rPr>
        <w:t xml:space="preserve">» </w:t>
      </w:r>
      <w:r w:rsidR="004C7A53" w:rsidRPr="00972B27">
        <w:rPr>
          <w:rFonts w:cs="Times New Roman"/>
          <w:sz w:val="28"/>
          <w:szCs w:val="28"/>
        </w:rPr>
        <w:t>(на 30 коек).</w:t>
      </w:r>
    </w:p>
    <w:p w14:paraId="5F224DDB" w14:textId="77777777" w:rsidR="006F7BCC" w:rsidRPr="00972B27" w:rsidRDefault="006F7BCC" w:rsidP="00BD5BC1">
      <w:pPr>
        <w:pStyle w:val="aff0"/>
        <w:widowControl w:val="0"/>
        <w:spacing w:line="250" w:lineRule="auto"/>
        <w:ind w:firstLine="709"/>
        <w:jc w:val="both"/>
        <w:rPr>
          <w:rFonts w:cs="Times New Roman"/>
          <w:sz w:val="28"/>
          <w:szCs w:val="28"/>
        </w:rPr>
      </w:pPr>
    </w:p>
    <w:p w14:paraId="789B1C5A" w14:textId="77777777" w:rsidR="00983109" w:rsidRDefault="00072029" w:rsidP="000A70F6">
      <w:pPr>
        <w:pStyle w:val="aff0"/>
        <w:widowControl w:val="0"/>
        <w:spacing w:line="276" w:lineRule="auto"/>
        <w:ind w:firstLine="709"/>
        <w:jc w:val="center"/>
        <w:rPr>
          <w:rFonts w:cs="Times New Roman"/>
          <w:sz w:val="28"/>
          <w:szCs w:val="28"/>
        </w:rPr>
      </w:pPr>
      <w:r w:rsidRPr="00972B27">
        <w:rPr>
          <w:rFonts w:cs="Times New Roman"/>
          <w:sz w:val="28"/>
          <w:szCs w:val="28"/>
        </w:rPr>
        <w:t xml:space="preserve">Выездная патронажная паллиативная медицинская помощь представлена следующими </w:t>
      </w:r>
      <w:r w:rsidR="00983109">
        <w:rPr>
          <w:rFonts w:cs="Times New Roman"/>
          <w:sz w:val="28"/>
          <w:szCs w:val="28"/>
        </w:rPr>
        <w:t xml:space="preserve">государственными </w:t>
      </w:r>
      <w:r w:rsidRPr="00972B27">
        <w:rPr>
          <w:rFonts w:cs="Times New Roman"/>
          <w:sz w:val="28"/>
          <w:szCs w:val="28"/>
        </w:rPr>
        <w:t xml:space="preserve">медицинскими организациями </w:t>
      </w:r>
    </w:p>
    <w:p w14:paraId="4211A512" w14:textId="66B2E8D5" w:rsidR="009577ED" w:rsidRDefault="00072029" w:rsidP="000A70F6">
      <w:pPr>
        <w:pStyle w:val="aff0"/>
        <w:widowControl w:val="0"/>
        <w:spacing w:line="276" w:lineRule="auto"/>
        <w:ind w:firstLine="709"/>
        <w:jc w:val="center"/>
        <w:rPr>
          <w:rFonts w:cs="Times New Roman"/>
          <w:sz w:val="28"/>
          <w:szCs w:val="28"/>
        </w:rPr>
      </w:pPr>
      <w:r w:rsidRPr="00972B27">
        <w:rPr>
          <w:rFonts w:cs="Times New Roman"/>
          <w:sz w:val="28"/>
          <w:szCs w:val="28"/>
        </w:rPr>
        <w:t>Новосибирской области:</w:t>
      </w:r>
    </w:p>
    <w:p w14:paraId="39F68D90" w14:textId="77777777" w:rsidR="009577ED" w:rsidRPr="00972B27" w:rsidRDefault="002C2490" w:rsidP="00290D3D">
      <w:pPr>
        <w:autoSpaceDE w:val="0"/>
        <w:autoSpaceDN w:val="0"/>
        <w:ind w:firstLine="709"/>
        <w:jc w:val="right"/>
        <w:rPr>
          <w:rFonts w:ascii="Times New Roman" w:eastAsia="Times New Roman" w:hAnsi="Times New Roman"/>
          <w:sz w:val="28"/>
          <w:szCs w:val="27"/>
        </w:rPr>
      </w:pPr>
      <w:r w:rsidRPr="00972B27">
        <w:rPr>
          <w:rFonts w:ascii="Times New Roman" w:eastAsia="Times New Roman" w:hAnsi="Times New Roman"/>
          <w:sz w:val="28"/>
          <w:szCs w:val="27"/>
        </w:rPr>
        <w:t xml:space="preserve">Таблица </w:t>
      </w:r>
      <w:r w:rsidR="005D3740" w:rsidRPr="00972B27">
        <w:rPr>
          <w:rFonts w:ascii="Times New Roman" w:eastAsia="Times New Roman" w:hAnsi="Times New Roman"/>
          <w:sz w:val="28"/>
          <w:szCs w:val="27"/>
        </w:rPr>
        <w:t>№</w:t>
      </w:r>
      <w:r w:rsidR="005D3740">
        <w:rPr>
          <w:rFonts w:ascii="Times New Roman" w:eastAsia="Times New Roman" w:hAnsi="Times New Roman"/>
          <w:sz w:val="28"/>
          <w:szCs w:val="27"/>
        </w:rPr>
        <w:t> </w:t>
      </w:r>
      <w:r w:rsidR="00FE4AEF" w:rsidRPr="00972B27">
        <w:rPr>
          <w:rFonts w:ascii="Times New Roman" w:eastAsia="Times New Roman" w:hAnsi="Times New Roman"/>
          <w:sz w:val="28"/>
          <w:szCs w:val="27"/>
        </w:rPr>
        <w:t>1</w:t>
      </w:r>
      <w:r w:rsidR="00FE4AEF">
        <w:rPr>
          <w:rFonts w:ascii="Times New Roman" w:eastAsia="Times New Roman" w:hAnsi="Times New Roman"/>
          <w:sz w:val="28"/>
          <w:szCs w:val="27"/>
        </w:rPr>
        <w:t>1</w:t>
      </w:r>
    </w:p>
    <w:tbl>
      <w:tblPr>
        <w:tblpPr w:leftFromText="180" w:rightFromText="180" w:horzAnchor="margin" w:tblpY="1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883"/>
        <w:gridCol w:w="5496"/>
      </w:tblGrid>
      <w:tr w:rsidR="003C7DCF" w:rsidRPr="00972B27" w14:paraId="2B586998" w14:textId="77777777" w:rsidTr="00072029">
        <w:tc>
          <w:tcPr>
            <w:tcW w:w="532" w:type="dxa"/>
            <w:shd w:val="clear" w:color="auto" w:fill="auto"/>
            <w:vAlign w:val="center"/>
          </w:tcPr>
          <w:p w14:paraId="42A1A7FA"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lastRenderedPageBreak/>
              <w:t>№</w:t>
            </w:r>
          </w:p>
        </w:tc>
        <w:tc>
          <w:tcPr>
            <w:tcW w:w="3883" w:type="dxa"/>
            <w:shd w:val="clear" w:color="auto" w:fill="auto"/>
            <w:vAlign w:val="center"/>
          </w:tcPr>
          <w:p w14:paraId="4EB5F36B"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 xml:space="preserve">Медицинская организация, на базе которой организовано осуществление пациентам старше 18 лет консультаций бригадой выездной патронажной паллиативной медицинской помощи </w:t>
            </w:r>
          </w:p>
        </w:tc>
        <w:tc>
          <w:tcPr>
            <w:tcW w:w="5496" w:type="dxa"/>
            <w:shd w:val="clear" w:color="auto" w:fill="auto"/>
            <w:vAlign w:val="center"/>
          </w:tcPr>
          <w:p w14:paraId="3548224B"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Территория обслуживания</w:t>
            </w:r>
          </w:p>
        </w:tc>
      </w:tr>
      <w:tr w:rsidR="003C7DCF" w:rsidRPr="00972B27" w14:paraId="0ED6F276" w14:textId="77777777" w:rsidTr="00072029">
        <w:trPr>
          <w:trHeight w:val="2063"/>
        </w:trPr>
        <w:tc>
          <w:tcPr>
            <w:tcW w:w="532" w:type="dxa"/>
            <w:shd w:val="clear" w:color="auto" w:fill="auto"/>
            <w:vAlign w:val="center"/>
          </w:tcPr>
          <w:p w14:paraId="79D7B798"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w:t>
            </w:r>
          </w:p>
        </w:tc>
        <w:tc>
          <w:tcPr>
            <w:tcW w:w="3883" w:type="dxa"/>
            <w:shd w:val="clear" w:color="auto" w:fill="auto"/>
            <w:vAlign w:val="center"/>
          </w:tcPr>
          <w:p w14:paraId="63AB3814" w14:textId="77777777" w:rsidR="003C7DCF" w:rsidRPr="00972B27" w:rsidRDefault="003C7DCF" w:rsidP="005D3740">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 xml:space="preserve">ГБУЗ НСО «НКРБ </w:t>
            </w:r>
            <w:r w:rsidR="005D3740" w:rsidRPr="00972B27">
              <w:rPr>
                <w:rFonts w:ascii="Times New Roman" w:eastAsia="Times New Roman" w:hAnsi="Times New Roman"/>
                <w:sz w:val="28"/>
                <w:szCs w:val="27"/>
              </w:rPr>
              <w:t>№</w:t>
            </w:r>
            <w:r w:rsidR="005D3740">
              <w:rPr>
                <w:rFonts w:ascii="Times New Roman" w:eastAsia="Times New Roman" w:hAnsi="Times New Roman"/>
                <w:sz w:val="28"/>
                <w:szCs w:val="27"/>
              </w:rPr>
              <w:t> </w:t>
            </w:r>
            <w:r w:rsidRPr="00972B27">
              <w:rPr>
                <w:rFonts w:ascii="Times New Roman" w:eastAsia="Times New Roman" w:hAnsi="Times New Roman"/>
                <w:sz w:val="28"/>
                <w:szCs w:val="27"/>
              </w:rPr>
              <w:t>1»</w:t>
            </w:r>
          </w:p>
        </w:tc>
        <w:tc>
          <w:tcPr>
            <w:tcW w:w="5496" w:type="dxa"/>
            <w:shd w:val="clear" w:color="auto" w:fill="auto"/>
            <w:vAlign w:val="center"/>
          </w:tcPr>
          <w:p w14:paraId="3A934CD4"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р.п</w:t>
            </w:r>
            <w:proofErr w:type="spellEnd"/>
            <w:r w:rsidR="005D3740" w:rsidRPr="00972B27">
              <w:rPr>
                <w:rFonts w:ascii="Times New Roman" w:eastAsia="Times New Roman" w:hAnsi="Times New Roman"/>
                <w:sz w:val="28"/>
                <w:szCs w:val="27"/>
              </w:rPr>
              <w:t>.</w:t>
            </w:r>
            <w:r w:rsidR="005D3740">
              <w:rPr>
                <w:rFonts w:ascii="Times New Roman" w:eastAsia="Times New Roman" w:hAnsi="Times New Roman"/>
                <w:sz w:val="28"/>
                <w:szCs w:val="27"/>
              </w:rPr>
              <w:t> </w:t>
            </w:r>
            <w:r w:rsidRPr="00972B27">
              <w:rPr>
                <w:rFonts w:ascii="Times New Roman" w:eastAsia="Times New Roman" w:hAnsi="Times New Roman"/>
                <w:sz w:val="28"/>
                <w:szCs w:val="27"/>
              </w:rPr>
              <w:t>Кольцово,</w:t>
            </w:r>
          </w:p>
          <w:p w14:paraId="3FF73AA1" w14:textId="77777777" w:rsidR="006D5FA9" w:rsidRPr="00972B27" w:rsidRDefault="006D5FA9"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Часть П</w:t>
            </w:r>
            <w:r w:rsidR="003C7DCF" w:rsidRPr="00972B27">
              <w:rPr>
                <w:rFonts w:ascii="Times New Roman" w:eastAsia="Times New Roman" w:hAnsi="Times New Roman"/>
                <w:sz w:val="28"/>
                <w:szCs w:val="27"/>
              </w:rPr>
              <w:t>ервомайск</w:t>
            </w:r>
            <w:r w:rsidRPr="00972B27">
              <w:rPr>
                <w:rFonts w:ascii="Times New Roman" w:eastAsia="Times New Roman" w:hAnsi="Times New Roman"/>
                <w:sz w:val="28"/>
                <w:szCs w:val="27"/>
              </w:rPr>
              <w:t>ого</w:t>
            </w:r>
            <w:r w:rsidR="003C7DCF" w:rsidRPr="00972B27">
              <w:rPr>
                <w:rFonts w:ascii="Times New Roman" w:eastAsia="Times New Roman" w:hAnsi="Times New Roman"/>
                <w:sz w:val="28"/>
                <w:szCs w:val="27"/>
              </w:rPr>
              <w:t xml:space="preserve"> район</w:t>
            </w:r>
            <w:r w:rsidR="00E7490F" w:rsidRPr="00972B27">
              <w:rPr>
                <w:rFonts w:ascii="Times New Roman" w:eastAsia="Times New Roman" w:hAnsi="Times New Roman"/>
                <w:sz w:val="28"/>
                <w:szCs w:val="27"/>
              </w:rPr>
              <w:t>а</w:t>
            </w:r>
            <w:r w:rsidR="003C7DCF" w:rsidRPr="00972B27">
              <w:rPr>
                <w:rFonts w:ascii="Times New Roman" w:eastAsia="Times New Roman" w:hAnsi="Times New Roman"/>
                <w:sz w:val="28"/>
                <w:szCs w:val="27"/>
              </w:rPr>
              <w:t>,</w:t>
            </w:r>
          </w:p>
          <w:p w14:paraId="0A91159F"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Советский район,</w:t>
            </w:r>
          </w:p>
          <w:p w14:paraId="7AF73426"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w:t>
            </w:r>
            <w:r w:rsidR="005D3740" w:rsidRPr="00972B27">
              <w:rPr>
                <w:rFonts w:ascii="Times New Roman" w:eastAsia="Times New Roman" w:hAnsi="Times New Roman"/>
                <w:sz w:val="28"/>
                <w:szCs w:val="27"/>
              </w:rPr>
              <w:t>.</w:t>
            </w:r>
            <w:r w:rsidR="005D3740">
              <w:rPr>
                <w:rFonts w:ascii="Times New Roman" w:eastAsia="Times New Roman" w:hAnsi="Times New Roman"/>
                <w:sz w:val="28"/>
                <w:szCs w:val="27"/>
              </w:rPr>
              <w:t> </w:t>
            </w:r>
            <w:r w:rsidRPr="00972B27">
              <w:rPr>
                <w:rFonts w:ascii="Times New Roman" w:eastAsia="Times New Roman" w:hAnsi="Times New Roman"/>
                <w:sz w:val="28"/>
                <w:szCs w:val="27"/>
              </w:rPr>
              <w:t>Обь,</w:t>
            </w:r>
          </w:p>
          <w:p w14:paraId="78988944"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Новосибирский район</w:t>
            </w:r>
          </w:p>
        </w:tc>
      </w:tr>
      <w:tr w:rsidR="003C7DCF" w:rsidRPr="00972B27" w14:paraId="06E4CE9D" w14:textId="77777777" w:rsidTr="00072029">
        <w:trPr>
          <w:trHeight w:val="1839"/>
        </w:trPr>
        <w:tc>
          <w:tcPr>
            <w:tcW w:w="532" w:type="dxa"/>
            <w:shd w:val="clear" w:color="auto" w:fill="auto"/>
            <w:vAlign w:val="center"/>
          </w:tcPr>
          <w:p w14:paraId="67205CFA"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2</w:t>
            </w:r>
          </w:p>
        </w:tc>
        <w:tc>
          <w:tcPr>
            <w:tcW w:w="3883" w:type="dxa"/>
            <w:shd w:val="clear" w:color="auto" w:fill="auto"/>
            <w:vAlign w:val="center"/>
          </w:tcPr>
          <w:p w14:paraId="5F9BC0EE" w14:textId="77777777" w:rsidR="003C7DCF" w:rsidRPr="00972B27" w:rsidRDefault="003C7DCF" w:rsidP="005D3740">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 xml:space="preserve">ГБУЗ НСО «ГКП </w:t>
            </w:r>
            <w:r w:rsidR="005D3740" w:rsidRPr="00972B27">
              <w:rPr>
                <w:rFonts w:ascii="Times New Roman" w:eastAsia="Times New Roman" w:hAnsi="Times New Roman"/>
                <w:sz w:val="28"/>
                <w:szCs w:val="27"/>
              </w:rPr>
              <w:t>№</w:t>
            </w:r>
            <w:r w:rsidR="005D3740">
              <w:rPr>
                <w:rFonts w:ascii="Times New Roman" w:eastAsia="Times New Roman" w:hAnsi="Times New Roman"/>
                <w:sz w:val="28"/>
                <w:szCs w:val="27"/>
              </w:rPr>
              <w:t> </w:t>
            </w:r>
            <w:r w:rsidRPr="00972B27">
              <w:rPr>
                <w:rFonts w:ascii="Times New Roman" w:eastAsia="Times New Roman" w:hAnsi="Times New Roman"/>
                <w:sz w:val="28"/>
                <w:szCs w:val="27"/>
              </w:rPr>
              <w:t>7»</w:t>
            </w:r>
          </w:p>
        </w:tc>
        <w:tc>
          <w:tcPr>
            <w:tcW w:w="5496" w:type="dxa"/>
            <w:shd w:val="clear" w:color="auto" w:fill="auto"/>
            <w:vAlign w:val="center"/>
          </w:tcPr>
          <w:p w14:paraId="754549B1" w14:textId="77777777" w:rsidR="003C7DCF" w:rsidRPr="00972B27" w:rsidRDefault="00232E8C"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 xml:space="preserve">Октябрьский район </w:t>
            </w:r>
            <w:r w:rsidR="003C7DCF" w:rsidRPr="00972B27">
              <w:rPr>
                <w:rFonts w:ascii="Times New Roman" w:eastAsia="Times New Roman" w:hAnsi="Times New Roman"/>
                <w:sz w:val="28"/>
                <w:szCs w:val="27"/>
              </w:rPr>
              <w:t xml:space="preserve">(население, прикрепленное на медицинское обслуживание к ГБУЗ НСО «ГКП </w:t>
            </w:r>
            <w:r w:rsidR="005D3740" w:rsidRPr="00972B27">
              <w:rPr>
                <w:rFonts w:ascii="Times New Roman" w:eastAsia="Times New Roman" w:hAnsi="Times New Roman"/>
                <w:sz w:val="28"/>
                <w:szCs w:val="27"/>
              </w:rPr>
              <w:t>№</w:t>
            </w:r>
            <w:r w:rsidR="005D3740">
              <w:rPr>
                <w:rFonts w:ascii="Times New Roman" w:eastAsia="Times New Roman" w:hAnsi="Times New Roman"/>
                <w:sz w:val="28"/>
                <w:szCs w:val="27"/>
              </w:rPr>
              <w:t> </w:t>
            </w:r>
            <w:r w:rsidR="003C7DCF" w:rsidRPr="00972B27">
              <w:rPr>
                <w:rFonts w:ascii="Times New Roman" w:eastAsia="Times New Roman" w:hAnsi="Times New Roman"/>
                <w:sz w:val="28"/>
                <w:szCs w:val="27"/>
              </w:rPr>
              <w:t>7»)</w:t>
            </w:r>
          </w:p>
          <w:p w14:paraId="7E290654" w14:textId="77777777" w:rsidR="003C7DCF" w:rsidRPr="00972B27" w:rsidRDefault="003C7DCF" w:rsidP="006D5FA9">
            <w:pPr>
              <w:widowControl w:val="0"/>
              <w:autoSpaceDE w:val="0"/>
              <w:autoSpaceDN w:val="0"/>
              <w:adjustRightInd w:val="0"/>
              <w:spacing w:line="240" w:lineRule="auto"/>
              <w:jc w:val="center"/>
              <w:rPr>
                <w:rFonts w:ascii="Times New Roman" w:eastAsia="Times New Roman" w:hAnsi="Times New Roman"/>
                <w:sz w:val="28"/>
                <w:szCs w:val="27"/>
              </w:rPr>
            </w:pPr>
          </w:p>
        </w:tc>
      </w:tr>
      <w:tr w:rsidR="003C7DCF" w:rsidRPr="00972B27" w14:paraId="0695E261" w14:textId="77777777" w:rsidTr="00072029">
        <w:trPr>
          <w:trHeight w:val="2877"/>
        </w:trPr>
        <w:tc>
          <w:tcPr>
            <w:tcW w:w="532" w:type="dxa"/>
            <w:shd w:val="clear" w:color="auto" w:fill="auto"/>
            <w:vAlign w:val="center"/>
          </w:tcPr>
          <w:p w14:paraId="12D70786"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3</w:t>
            </w:r>
          </w:p>
        </w:tc>
        <w:tc>
          <w:tcPr>
            <w:tcW w:w="3883" w:type="dxa"/>
            <w:shd w:val="clear" w:color="auto" w:fill="auto"/>
            <w:vAlign w:val="center"/>
          </w:tcPr>
          <w:p w14:paraId="5E4852C7" w14:textId="77777777" w:rsidR="003C7DCF" w:rsidRPr="00972B27" w:rsidRDefault="003C7DCF" w:rsidP="005D3740">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 xml:space="preserve">ГБУЗ НСО «ГКП </w:t>
            </w:r>
            <w:r w:rsidR="005D3740" w:rsidRPr="00972B27">
              <w:rPr>
                <w:rFonts w:ascii="Times New Roman" w:eastAsia="Times New Roman" w:hAnsi="Times New Roman"/>
                <w:sz w:val="28"/>
                <w:szCs w:val="27"/>
              </w:rPr>
              <w:t>№</w:t>
            </w:r>
            <w:r w:rsidR="005D3740">
              <w:rPr>
                <w:rFonts w:ascii="Times New Roman" w:eastAsia="Times New Roman" w:hAnsi="Times New Roman"/>
                <w:sz w:val="28"/>
                <w:szCs w:val="27"/>
              </w:rPr>
              <w:t> </w:t>
            </w:r>
            <w:r w:rsidRPr="00972B27">
              <w:rPr>
                <w:rFonts w:ascii="Times New Roman" w:eastAsia="Times New Roman" w:hAnsi="Times New Roman"/>
                <w:sz w:val="28"/>
                <w:szCs w:val="27"/>
              </w:rPr>
              <w:t xml:space="preserve">2» </w:t>
            </w:r>
          </w:p>
        </w:tc>
        <w:tc>
          <w:tcPr>
            <w:tcW w:w="5496" w:type="dxa"/>
            <w:shd w:val="clear" w:color="auto" w:fill="auto"/>
            <w:vAlign w:val="center"/>
          </w:tcPr>
          <w:p w14:paraId="179C97DA"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 xml:space="preserve">Октябрьский район (население, прикрепленное на медицинское обслуживание к ГБУЗ НСО «ГКП </w:t>
            </w:r>
            <w:r w:rsidR="005D3740" w:rsidRPr="00972B27">
              <w:rPr>
                <w:rFonts w:ascii="Times New Roman" w:eastAsia="Times New Roman" w:hAnsi="Times New Roman"/>
                <w:sz w:val="28"/>
                <w:szCs w:val="27"/>
              </w:rPr>
              <w:t>№</w:t>
            </w:r>
            <w:r w:rsidR="005D3740">
              <w:rPr>
                <w:rFonts w:ascii="Times New Roman" w:eastAsia="Times New Roman" w:hAnsi="Times New Roman"/>
                <w:sz w:val="28"/>
                <w:szCs w:val="27"/>
              </w:rPr>
              <w:t> </w:t>
            </w:r>
            <w:r w:rsidRPr="00972B27">
              <w:rPr>
                <w:rFonts w:ascii="Times New Roman" w:eastAsia="Times New Roman" w:hAnsi="Times New Roman"/>
                <w:sz w:val="28"/>
                <w:szCs w:val="27"/>
              </w:rPr>
              <w:t>2»),</w:t>
            </w:r>
          </w:p>
          <w:p w14:paraId="6D7A4DD3"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Железнодорожный район,</w:t>
            </w:r>
          </w:p>
          <w:p w14:paraId="08088A5F"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Центральный район,</w:t>
            </w:r>
          </w:p>
          <w:p w14:paraId="4AB11595" w14:textId="77777777" w:rsidR="003C7DCF" w:rsidRPr="00972B27" w:rsidRDefault="003C7DCF" w:rsidP="006D5FA9">
            <w:pPr>
              <w:widowControl w:val="0"/>
              <w:autoSpaceDE w:val="0"/>
              <w:autoSpaceDN w:val="0"/>
              <w:adjustRightInd w:val="0"/>
              <w:spacing w:line="240" w:lineRule="auto"/>
              <w:jc w:val="center"/>
              <w:rPr>
                <w:rFonts w:ascii="Times New Roman" w:eastAsia="Times New Roman" w:hAnsi="Times New Roman"/>
                <w:sz w:val="28"/>
                <w:szCs w:val="27"/>
              </w:rPr>
            </w:pPr>
          </w:p>
        </w:tc>
      </w:tr>
      <w:tr w:rsidR="003C7DCF" w:rsidRPr="00972B27" w14:paraId="4740F309" w14:textId="77777777" w:rsidTr="00072029">
        <w:trPr>
          <w:trHeight w:val="1558"/>
        </w:trPr>
        <w:tc>
          <w:tcPr>
            <w:tcW w:w="532" w:type="dxa"/>
            <w:shd w:val="clear" w:color="auto" w:fill="auto"/>
            <w:vAlign w:val="center"/>
          </w:tcPr>
          <w:p w14:paraId="3F1A5045"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4</w:t>
            </w:r>
          </w:p>
        </w:tc>
        <w:tc>
          <w:tcPr>
            <w:tcW w:w="3883" w:type="dxa"/>
            <w:shd w:val="clear" w:color="auto" w:fill="auto"/>
            <w:vAlign w:val="center"/>
          </w:tcPr>
          <w:p w14:paraId="6F864746"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«Карасукская ЦРБ»</w:t>
            </w:r>
          </w:p>
        </w:tc>
        <w:tc>
          <w:tcPr>
            <w:tcW w:w="5496" w:type="dxa"/>
            <w:shd w:val="clear" w:color="auto" w:fill="auto"/>
            <w:vAlign w:val="center"/>
          </w:tcPr>
          <w:p w14:paraId="0D692AF7"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Карасукский район</w:t>
            </w:r>
          </w:p>
          <w:p w14:paraId="16A1F3D0"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Баганский</w:t>
            </w:r>
            <w:proofErr w:type="spellEnd"/>
            <w:r w:rsidRPr="00972B27">
              <w:rPr>
                <w:rFonts w:ascii="Times New Roman" w:eastAsia="Times New Roman" w:hAnsi="Times New Roman"/>
                <w:sz w:val="28"/>
                <w:szCs w:val="27"/>
              </w:rPr>
              <w:t xml:space="preserve"> район</w:t>
            </w:r>
          </w:p>
          <w:p w14:paraId="5E13413C"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Купинский</w:t>
            </w:r>
            <w:proofErr w:type="spellEnd"/>
            <w:r w:rsidRPr="00972B27">
              <w:rPr>
                <w:rFonts w:ascii="Times New Roman" w:eastAsia="Times New Roman" w:hAnsi="Times New Roman"/>
                <w:sz w:val="28"/>
                <w:szCs w:val="27"/>
              </w:rPr>
              <w:t xml:space="preserve"> район</w:t>
            </w:r>
          </w:p>
          <w:p w14:paraId="23BA905D" w14:textId="77777777"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Краснозерский</w:t>
            </w:r>
            <w:proofErr w:type="spellEnd"/>
            <w:r w:rsidRPr="00972B27">
              <w:rPr>
                <w:rFonts w:ascii="Times New Roman" w:eastAsia="Times New Roman" w:hAnsi="Times New Roman"/>
                <w:sz w:val="28"/>
                <w:szCs w:val="27"/>
              </w:rPr>
              <w:t xml:space="preserve"> район</w:t>
            </w:r>
          </w:p>
        </w:tc>
      </w:tr>
      <w:tr w:rsidR="00242E5A" w:rsidRPr="00972B27" w14:paraId="2C38574B" w14:textId="77777777" w:rsidTr="00072029">
        <w:trPr>
          <w:trHeight w:val="1558"/>
        </w:trPr>
        <w:tc>
          <w:tcPr>
            <w:tcW w:w="532" w:type="dxa"/>
            <w:shd w:val="clear" w:color="auto" w:fill="auto"/>
            <w:vAlign w:val="center"/>
          </w:tcPr>
          <w:p w14:paraId="21B88367" w14:textId="77777777"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5</w:t>
            </w:r>
          </w:p>
        </w:tc>
        <w:tc>
          <w:tcPr>
            <w:tcW w:w="3883" w:type="dxa"/>
            <w:shd w:val="clear" w:color="auto" w:fill="auto"/>
            <w:vAlign w:val="center"/>
          </w:tcPr>
          <w:p w14:paraId="3E95C5CF" w14:textId="77777777" w:rsidR="00242E5A" w:rsidRPr="00972B27" w:rsidRDefault="00242E5A" w:rsidP="005D3740">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 xml:space="preserve">ГБУЗ НСО «ГКП </w:t>
            </w:r>
            <w:r w:rsidR="005D3740" w:rsidRPr="00972B27">
              <w:rPr>
                <w:rFonts w:ascii="Times New Roman" w:eastAsia="Times New Roman" w:hAnsi="Times New Roman" w:cs="Times New Roman"/>
                <w:sz w:val="28"/>
                <w:szCs w:val="27"/>
              </w:rPr>
              <w:t>№</w:t>
            </w:r>
            <w:r w:rsidR="005D3740">
              <w:rPr>
                <w:rFonts w:ascii="Times New Roman" w:eastAsia="Times New Roman" w:hAnsi="Times New Roman" w:cs="Times New Roman"/>
                <w:sz w:val="28"/>
                <w:szCs w:val="27"/>
              </w:rPr>
              <w:t> </w:t>
            </w:r>
            <w:r w:rsidRPr="00972B27">
              <w:rPr>
                <w:rFonts w:ascii="Times New Roman" w:eastAsia="Times New Roman" w:hAnsi="Times New Roman" w:cs="Times New Roman"/>
                <w:sz w:val="28"/>
                <w:szCs w:val="27"/>
              </w:rPr>
              <w:t>16»</w:t>
            </w:r>
          </w:p>
        </w:tc>
        <w:tc>
          <w:tcPr>
            <w:tcW w:w="5496" w:type="dxa"/>
            <w:shd w:val="clear" w:color="auto" w:fill="auto"/>
            <w:vAlign w:val="center"/>
          </w:tcPr>
          <w:p w14:paraId="12D2634E" w14:textId="77777777" w:rsidR="00242E5A" w:rsidRPr="00972B27" w:rsidRDefault="005B14F9"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Ленинский</w:t>
            </w:r>
            <w:r w:rsidR="00242E5A" w:rsidRPr="00972B27">
              <w:rPr>
                <w:rFonts w:ascii="Times New Roman" w:eastAsia="Times New Roman" w:hAnsi="Times New Roman" w:cs="Times New Roman"/>
                <w:sz w:val="28"/>
                <w:szCs w:val="27"/>
              </w:rPr>
              <w:t xml:space="preserve"> район </w:t>
            </w:r>
          </w:p>
        </w:tc>
      </w:tr>
      <w:tr w:rsidR="00242E5A" w:rsidRPr="00972B27" w14:paraId="01A67A81" w14:textId="77777777" w:rsidTr="00072029">
        <w:trPr>
          <w:trHeight w:val="1558"/>
        </w:trPr>
        <w:tc>
          <w:tcPr>
            <w:tcW w:w="532" w:type="dxa"/>
            <w:shd w:val="clear" w:color="auto" w:fill="auto"/>
            <w:vAlign w:val="center"/>
          </w:tcPr>
          <w:p w14:paraId="08799551" w14:textId="77777777"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lastRenderedPageBreak/>
              <w:t>6</w:t>
            </w:r>
          </w:p>
        </w:tc>
        <w:tc>
          <w:tcPr>
            <w:tcW w:w="3883" w:type="dxa"/>
            <w:shd w:val="clear" w:color="auto" w:fill="auto"/>
            <w:vAlign w:val="center"/>
          </w:tcPr>
          <w:p w14:paraId="3B61F953" w14:textId="77777777" w:rsidR="00242E5A" w:rsidRPr="00972B27" w:rsidRDefault="00242E5A" w:rsidP="005D3740">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 xml:space="preserve">ГБУЗ НСО «ГКП </w:t>
            </w:r>
            <w:r w:rsidR="005D3740" w:rsidRPr="00972B27">
              <w:rPr>
                <w:rFonts w:ascii="Times New Roman" w:eastAsia="Times New Roman" w:hAnsi="Times New Roman" w:cs="Times New Roman"/>
                <w:sz w:val="28"/>
                <w:szCs w:val="27"/>
              </w:rPr>
              <w:t>№</w:t>
            </w:r>
            <w:r w:rsidR="005D3740">
              <w:rPr>
                <w:rFonts w:ascii="Times New Roman" w:eastAsia="Times New Roman" w:hAnsi="Times New Roman" w:cs="Times New Roman"/>
                <w:sz w:val="28"/>
                <w:szCs w:val="27"/>
              </w:rPr>
              <w:t> </w:t>
            </w:r>
            <w:r w:rsidRPr="00972B27">
              <w:rPr>
                <w:rFonts w:ascii="Times New Roman" w:eastAsia="Times New Roman" w:hAnsi="Times New Roman" w:cs="Times New Roman"/>
                <w:sz w:val="28"/>
                <w:szCs w:val="27"/>
              </w:rPr>
              <w:t>29»</w:t>
            </w:r>
          </w:p>
        </w:tc>
        <w:tc>
          <w:tcPr>
            <w:tcW w:w="5496" w:type="dxa"/>
            <w:shd w:val="clear" w:color="auto" w:fill="auto"/>
            <w:vAlign w:val="center"/>
          </w:tcPr>
          <w:p w14:paraId="38A6C822" w14:textId="77777777" w:rsidR="006D5FA9" w:rsidRPr="00972B27" w:rsidRDefault="006D5FA9"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proofErr w:type="spellStart"/>
            <w:r w:rsidRPr="00972B27">
              <w:rPr>
                <w:rFonts w:ascii="Times New Roman" w:eastAsia="Times New Roman" w:hAnsi="Times New Roman" w:cs="Times New Roman"/>
                <w:sz w:val="28"/>
                <w:szCs w:val="27"/>
              </w:rPr>
              <w:t>Заельцовский</w:t>
            </w:r>
            <w:proofErr w:type="spellEnd"/>
            <w:r w:rsidRPr="00972B27">
              <w:rPr>
                <w:rFonts w:ascii="Times New Roman" w:eastAsia="Times New Roman" w:hAnsi="Times New Roman" w:cs="Times New Roman"/>
                <w:sz w:val="28"/>
                <w:szCs w:val="27"/>
              </w:rPr>
              <w:t xml:space="preserve"> район, </w:t>
            </w:r>
          </w:p>
          <w:p w14:paraId="7158982A" w14:textId="77777777"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Калининский район,</w:t>
            </w:r>
          </w:p>
          <w:p w14:paraId="6ED27EF6" w14:textId="77777777"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 xml:space="preserve">включая </w:t>
            </w:r>
            <w:proofErr w:type="spellStart"/>
            <w:r w:rsidRPr="00972B27">
              <w:rPr>
                <w:rFonts w:ascii="Times New Roman" w:eastAsia="Times New Roman" w:hAnsi="Times New Roman" w:cs="Times New Roman"/>
                <w:sz w:val="28"/>
                <w:szCs w:val="27"/>
              </w:rPr>
              <w:t>мкр</w:t>
            </w:r>
            <w:proofErr w:type="spellEnd"/>
            <w:r w:rsidRPr="00972B27">
              <w:rPr>
                <w:rFonts w:ascii="Times New Roman" w:eastAsia="Times New Roman" w:hAnsi="Times New Roman" w:cs="Times New Roman"/>
                <w:sz w:val="28"/>
                <w:szCs w:val="27"/>
              </w:rPr>
              <w:t>. Пашино,</w:t>
            </w:r>
          </w:p>
          <w:p w14:paraId="1C5D9F60" w14:textId="77777777"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Гвардейский, Флотский</w:t>
            </w:r>
          </w:p>
          <w:p w14:paraId="4EB7F107" w14:textId="77777777"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p>
        </w:tc>
      </w:tr>
      <w:tr w:rsidR="00072029" w:rsidRPr="00972B27" w14:paraId="364CA7F9" w14:textId="77777777" w:rsidTr="00072029">
        <w:trPr>
          <w:trHeight w:val="1558"/>
        </w:trPr>
        <w:tc>
          <w:tcPr>
            <w:tcW w:w="532" w:type="dxa"/>
            <w:shd w:val="clear" w:color="auto" w:fill="auto"/>
            <w:vAlign w:val="center"/>
          </w:tcPr>
          <w:p w14:paraId="6AB65BFC" w14:textId="77777777" w:rsidR="00072029" w:rsidRPr="00972B27" w:rsidRDefault="00E7490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7</w:t>
            </w:r>
          </w:p>
        </w:tc>
        <w:tc>
          <w:tcPr>
            <w:tcW w:w="3883" w:type="dxa"/>
            <w:shd w:val="clear" w:color="auto" w:fill="auto"/>
            <w:vAlign w:val="center"/>
          </w:tcPr>
          <w:p w14:paraId="70F3CA6E" w14:textId="77777777" w:rsidR="00072029" w:rsidRPr="00972B27" w:rsidRDefault="00072029" w:rsidP="005D3740">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 xml:space="preserve">ГБУЗ НСО «ГКП </w:t>
            </w:r>
            <w:r w:rsidR="005D3740" w:rsidRPr="00972B27">
              <w:rPr>
                <w:rFonts w:ascii="Times New Roman" w:eastAsia="Times New Roman" w:hAnsi="Times New Roman" w:cs="Times New Roman"/>
                <w:sz w:val="28"/>
                <w:szCs w:val="27"/>
              </w:rPr>
              <w:t>№</w:t>
            </w:r>
            <w:r w:rsidR="005D3740">
              <w:rPr>
                <w:rFonts w:ascii="Times New Roman" w:eastAsia="Times New Roman" w:hAnsi="Times New Roman" w:cs="Times New Roman"/>
                <w:sz w:val="28"/>
                <w:szCs w:val="27"/>
              </w:rPr>
              <w:t> </w:t>
            </w:r>
            <w:r w:rsidRPr="00972B27">
              <w:rPr>
                <w:rFonts w:ascii="Times New Roman" w:eastAsia="Times New Roman" w:hAnsi="Times New Roman" w:cs="Times New Roman"/>
                <w:sz w:val="28"/>
                <w:szCs w:val="27"/>
              </w:rPr>
              <w:t>18»</w:t>
            </w:r>
          </w:p>
        </w:tc>
        <w:tc>
          <w:tcPr>
            <w:tcW w:w="5496" w:type="dxa"/>
            <w:shd w:val="clear" w:color="auto" w:fill="auto"/>
            <w:vAlign w:val="center"/>
          </w:tcPr>
          <w:p w14:paraId="53A9DB3D" w14:textId="77777777" w:rsidR="00072029" w:rsidRPr="00972B27" w:rsidRDefault="005B14F9" w:rsidP="006D5FA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Кировский</w:t>
            </w:r>
            <w:r w:rsidR="00072029" w:rsidRPr="00972B27">
              <w:rPr>
                <w:rFonts w:ascii="Times New Roman" w:eastAsia="Times New Roman" w:hAnsi="Times New Roman" w:cs="Times New Roman"/>
                <w:sz w:val="28"/>
                <w:szCs w:val="27"/>
              </w:rPr>
              <w:t xml:space="preserve"> район  </w:t>
            </w:r>
          </w:p>
        </w:tc>
      </w:tr>
      <w:tr w:rsidR="00072029" w:rsidRPr="00972B27" w14:paraId="7BC5EACB" w14:textId="77777777" w:rsidTr="00072029">
        <w:trPr>
          <w:trHeight w:val="1558"/>
        </w:trPr>
        <w:tc>
          <w:tcPr>
            <w:tcW w:w="532" w:type="dxa"/>
            <w:shd w:val="clear" w:color="auto" w:fill="auto"/>
            <w:vAlign w:val="center"/>
          </w:tcPr>
          <w:p w14:paraId="35D4DC1E" w14:textId="77777777" w:rsidR="00072029" w:rsidRPr="00972B27" w:rsidRDefault="00E7490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8</w:t>
            </w:r>
          </w:p>
        </w:tc>
        <w:tc>
          <w:tcPr>
            <w:tcW w:w="3883" w:type="dxa"/>
            <w:shd w:val="clear" w:color="auto" w:fill="auto"/>
            <w:vAlign w:val="center"/>
          </w:tcPr>
          <w:p w14:paraId="420D2A83" w14:textId="77777777" w:rsidR="00072029" w:rsidRPr="00972B27" w:rsidRDefault="00072029" w:rsidP="006D5FA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ГБУЗ НСО «</w:t>
            </w:r>
            <w:r w:rsidR="006D5FA9" w:rsidRPr="00972B27">
              <w:rPr>
                <w:rFonts w:ascii="Times New Roman" w:eastAsia="Times New Roman" w:hAnsi="Times New Roman" w:cs="Times New Roman"/>
                <w:sz w:val="28"/>
                <w:szCs w:val="27"/>
              </w:rPr>
              <w:t>БЦГБ</w:t>
            </w:r>
            <w:r w:rsidRPr="00972B27">
              <w:rPr>
                <w:rFonts w:ascii="Times New Roman" w:eastAsia="Times New Roman" w:hAnsi="Times New Roman" w:cs="Times New Roman"/>
                <w:sz w:val="28"/>
                <w:szCs w:val="27"/>
              </w:rPr>
              <w:t>»</w:t>
            </w:r>
          </w:p>
        </w:tc>
        <w:tc>
          <w:tcPr>
            <w:tcW w:w="5496" w:type="dxa"/>
            <w:shd w:val="clear" w:color="auto" w:fill="auto"/>
            <w:vAlign w:val="center"/>
          </w:tcPr>
          <w:p w14:paraId="0E24C599" w14:textId="77777777" w:rsidR="006D5FA9" w:rsidRPr="00972B27" w:rsidRDefault="006D5FA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Искитимский</w:t>
            </w:r>
            <w:proofErr w:type="spellEnd"/>
            <w:r w:rsidRPr="00972B27">
              <w:rPr>
                <w:rFonts w:ascii="Times New Roman" w:eastAsia="Times New Roman" w:hAnsi="Times New Roman"/>
                <w:sz w:val="28"/>
                <w:szCs w:val="27"/>
              </w:rPr>
              <w:t xml:space="preserve"> район,</w:t>
            </w:r>
          </w:p>
          <w:p w14:paraId="33BD488A" w14:textId="77777777" w:rsidR="006D5FA9" w:rsidRPr="00972B27" w:rsidRDefault="006D5FA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 Бердск,</w:t>
            </w:r>
          </w:p>
          <w:p w14:paraId="7F949452" w14:textId="77777777" w:rsidR="006D5FA9" w:rsidRPr="00972B27" w:rsidRDefault="006D5FA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Линево</w:t>
            </w:r>
          </w:p>
          <w:p w14:paraId="020B04DB" w14:textId="77777777" w:rsidR="00072029" w:rsidRPr="00972B27" w:rsidRDefault="00072029"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p>
        </w:tc>
      </w:tr>
      <w:tr w:rsidR="00072029" w:rsidRPr="00972B27" w14:paraId="1321AC22" w14:textId="77777777" w:rsidTr="00072029">
        <w:trPr>
          <w:trHeight w:val="1558"/>
        </w:trPr>
        <w:tc>
          <w:tcPr>
            <w:tcW w:w="532" w:type="dxa"/>
            <w:shd w:val="clear" w:color="auto" w:fill="auto"/>
            <w:vAlign w:val="center"/>
          </w:tcPr>
          <w:p w14:paraId="72CD7883" w14:textId="77777777" w:rsidR="00072029" w:rsidRPr="00972B27" w:rsidRDefault="00E7490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9</w:t>
            </w:r>
          </w:p>
        </w:tc>
        <w:tc>
          <w:tcPr>
            <w:tcW w:w="3883" w:type="dxa"/>
            <w:shd w:val="clear" w:color="auto" w:fill="auto"/>
            <w:vAlign w:val="center"/>
          </w:tcPr>
          <w:p w14:paraId="4F9539CB" w14:textId="77777777" w:rsidR="00072029" w:rsidRPr="00972B27" w:rsidRDefault="00072029" w:rsidP="006D5FA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ГБУЗ НСО «</w:t>
            </w:r>
            <w:r w:rsidR="006D5FA9" w:rsidRPr="00972B27">
              <w:rPr>
                <w:rFonts w:ascii="Times New Roman" w:eastAsia="Times New Roman" w:hAnsi="Times New Roman" w:cs="Times New Roman"/>
                <w:sz w:val="28"/>
                <w:szCs w:val="27"/>
              </w:rPr>
              <w:t>ГКБ №2</w:t>
            </w:r>
            <w:r w:rsidRPr="00972B27">
              <w:rPr>
                <w:rFonts w:ascii="Times New Roman" w:eastAsia="Times New Roman" w:hAnsi="Times New Roman" w:cs="Times New Roman"/>
                <w:sz w:val="28"/>
                <w:szCs w:val="27"/>
              </w:rPr>
              <w:t>»</w:t>
            </w:r>
          </w:p>
        </w:tc>
        <w:tc>
          <w:tcPr>
            <w:tcW w:w="5496" w:type="dxa"/>
            <w:shd w:val="clear" w:color="auto" w:fill="auto"/>
            <w:vAlign w:val="center"/>
          </w:tcPr>
          <w:p w14:paraId="2AD6F27F" w14:textId="77777777" w:rsidR="00072029" w:rsidRPr="00972B27" w:rsidRDefault="006D5FA9" w:rsidP="006D5FA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Дзержинский район</w:t>
            </w:r>
            <w:r w:rsidR="00072029" w:rsidRPr="00972B27">
              <w:rPr>
                <w:rFonts w:ascii="Times New Roman" w:eastAsia="Times New Roman" w:hAnsi="Times New Roman" w:cs="Times New Roman"/>
                <w:sz w:val="28"/>
                <w:szCs w:val="27"/>
              </w:rPr>
              <w:t xml:space="preserve"> </w:t>
            </w:r>
          </w:p>
        </w:tc>
      </w:tr>
      <w:tr w:rsidR="006D5FA9" w:rsidRPr="00972B27" w14:paraId="191C0495" w14:textId="77777777" w:rsidTr="00072029">
        <w:trPr>
          <w:trHeight w:val="1558"/>
        </w:trPr>
        <w:tc>
          <w:tcPr>
            <w:tcW w:w="532" w:type="dxa"/>
            <w:shd w:val="clear" w:color="auto" w:fill="auto"/>
            <w:vAlign w:val="center"/>
          </w:tcPr>
          <w:p w14:paraId="0DD55E76" w14:textId="77777777"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10</w:t>
            </w:r>
          </w:p>
        </w:tc>
        <w:tc>
          <w:tcPr>
            <w:tcW w:w="3883" w:type="dxa"/>
            <w:shd w:val="clear" w:color="auto" w:fill="auto"/>
            <w:vAlign w:val="center"/>
          </w:tcPr>
          <w:p w14:paraId="4D957AA1" w14:textId="77777777" w:rsidR="006D5FA9" w:rsidRPr="00972B27" w:rsidRDefault="006D5FA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«Татарская ЦРБ » им. 70-лет НСО</w:t>
            </w:r>
          </w:p>
        </w:tc>
        <w:tc>
          <w:tcPr>
            <w:tcW w:w="5496" w:type="dxa"/>
            <w:shd w:val="clear" w:color="auto" w:fill="auto"/>
            <w:vAlign w:val="center"/>
          </w:tcPr>
          <w:p w14:paraId="7A8E614E" w14:textId="77777777" w:rsidR="006D5FA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Кыштовский</w:t>
            </w:r>
            <w:proofErr w:type="spellEnd"/>
            <w:r w:rsidRPr="00972B27">
              <w:rPr>
                <w:rFonts w:ascii="Times New Roman" w:eastAsia="Times New Roman" w:hAnsi="Times New Roman"/>
                <w:sz w:val="28"/>
                <w:szCs w:val="27"/>
              </w:rPr>
              <w:t xml:space="preserve"> район</w:t>
            </w:r>
          </w:p>
          <w:p w14:paraId="4337DFFA"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Венгеровский район</w:t>
            </w:r>
          </w:p>
          <w:p w14:paraId="5198505D"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Чановский</w:t>
            </w:r>
            <w:proofErr w:type="spellEnd"/>
            <w:r w:rsidRPr="00972B27">
              <w:rPr>
                <w:rFonts w:ascii="Times New Roman" w:eastAsia="Times New Roman" w:hAnsi="Times New Roman"/>
                <w:sz w:val="28"/>
                <w:szCs w:val="27"/>
              </w:rPr>
              <w:t xml:space="preserve"> район</w:t>
            </w:r>
          </w:p>
          <w:p w14:paraId="5B4FD1C1"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Чистоозерный</w:t>
            </w:r>
            <w:proofErr w:type="spellEnd"/>
            <w:r w:rsidRPr="00972B27">
              <w:rPr>
                <w:rFonts w:ascii="Times New Roman" w:eastAsia="Times New Roman" w:hAnsi="Times New Roman"/>
                <w:sz w:val="28"/>
                <w:szCs w:val="27"/>
              </w:rPr>
              <w:t xml:space="preserve"> район</w:t>
            </w:r>
          </w:p>
          <w:p w14:paraId="202ECE61"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Татарский район</w:t>
            </w:r>
          </w:p>
          <w:p w14:paraId="3EB01CFB"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Усть-Тар</w:t>
            </w:r>
            <w:r w:rsidR="00E7490F" w:rsidRPr="00972B27">
              <w:rPr>
                <w:rFonts w:ascii="Times New Roman" w:eastAsia="Times New Roman" w:hAnsi="Times New Roman"/>
                <w:sz w:val="28"/>
                <w:szCs w:val="27"/>
              </w:rPr>
              <w:t>к</w:t>
            </w:r>
            <w:r w:rsidRPr="00972B27">
              <w:rPr>
                <w:rFonts w:ascii="Times New Roman" w:eastAsia="Times New Roman" w:hAnsi="Times New Roman"/>
                <w:sz w:val="28"/>
                <w:szCs w:val="27"/>
              </w:rPr>
              <w:t>ский</w:t>
            </w:r>
            <w:proofErr w:type="spellEnd"/>
            <w:r w:rsidRPr="00972B27">
              <w:rPr>
                <w:rFonts w:ascii="Times New Roman" w:eastAsia="Times New Roman" w:hAnsi="Times New Roman"/>
                <w:sz w:val="28"/>
                <w:szCs w:val="27"/>
              </w:rPr>
              <w:t xml:space="preserve"> район</w:t>
            </w:r>
          </w:p>
          <w:p w14:paraId="05549670"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
        </w:tc>
      </w:tr>
      <w:tr w:rsidR="006D5FA9" w:rsidRPr="00972B27" w14:paraId="45676147" w14:textId="77777777" w:rsidTr="00072029">
        <w:trPr>
          <w:trHeight w:val="1558"/>
        </w:trPr>
        <w:tc>
          <w:tcPr>
            <w:tcW w:w="532" w:type="dxa"/>
            <w:shd w:val="clear" w:color="auto" w:fill="auto"/>
            <w:vAlign w:val="center"/>
          </w:tcPr>
          <w:p w14:paraId="62E87CF4" w14:textId="77777777"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11</w:t>
            </w:r>
          </w:p>
        </w:tc>
        <w:tc>
          <w:tcPr>
            <w:tcW w:w="3883" w:type="dxa"/>
            <w:shd w:val="clear" w:color="auto" w:fill="auto"/>
            <w:vAlign w:val="center"/>
          </w:tcPr>
          <w:p w14:paraId="0C0E78A8" w14:textId="77777777" w:rsidR="006D5FA9" w:rsidRPr="00972B27" w:rsidRDefault="006D5FA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«Тогучинская ЦРБ»</w:t>
            </w:r>
          </w:p>
        </w:tc>
        <w:tc>
          <w:tcPr>
            <w:tcW w:w="5496" w:type="dxa"/>
            <w:shd w:val="clear" w:color="auto" w:fill="auto"/>
            <w:vAlign w:val="center"/>
          </w:tcPr>
          <w:p w14:paraId="22377A9B" w14:textId="77777777" w:rsidR="006D5FA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Тогучинский</w:t>
            </w:r>
            <w:proofErr w:type="spellEnd"/>
            <w:r w:rsidRPr="00972B27">
              <w:rPr>
                <w:rFonts w:ascii="Times New Roman" w:eastAsia="Times New Roman" w:hAnsi="Times New Roman"/>
                <w:sz w:val="28"/>
                <w:szCs w:val="27"/>
              </w:rPr>
              <w:t xml:space="preserve"> район</w:t>
            </w:r>
          </w:p>
        </w:tc>
      </w:tr>
      <w:tr w:rsidR="006D5FA9" w:rsidRPr="00972B27" w14:paraId="0DF66086" w14:textId="77777777" w:rsidTr="00072029">
        <w:trPr>
          <w:trHeight w:val="1558"/>
        </w:trPr>
        <w:tc>
          <w:tcPr>
            <w:tcW w:w="532" w:type="dxa"/>
            <w:shd w:val="clear" w:color="auto" w:fill="auto"/>
            <w:vAlign w:val="center"/>
          </w:tcPr>
          <w:p w14:paraId="2A0BB9E2" w14:textId="77777777"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12</w:t>
            </w:r>
          </w:p>
        </w:tc>
        <w:tc>
          <w:tcPr>
            <w:tcW w:w="3883" w:type="dxa"/>
            <w:shd w:val="clear" w:color="auto" w:fill="auto"/>
            <w:vAlign w:val="center"/>
          </w:tcPr>
          <w:p w14:paraId="1EE6EBD2" w14:textId="77777777" w:rsidR="006D5FA9" w:rsidRPr="00972B27" w:rsidRDefault="006D5FA9" w:rsidP="006F7BCC">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«Барабинская ЦРБ»</w:t>
            </w:r>
          </w:p>
        </w:tc>
        <w:tc>
          <w:tcPr>
            <w:tcW w:w="5496" w:type="dxa"/>
            <w:shd w:val="clear" w:color="auto" w:fill="auto"/>
            <w:vAlign w:val="center"/>
          </w:tcPr>
          <w:p w14:paraId="1BF18D2A" w14:textId="77777777" w:rsidR="006D5FA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Барабинский</w:t>
            </w:r>
            <w:proofErr w:type="spellEnd"/>
            <w:r w:rsidRPr="00972B27">
              <w:rPr>
                <w:rFonts w:ascii="Times New Roman" w:eastAsia="Times New Roman" w:hAnsi="Times New Roman"/>
                <w:sz w:val="28"/>
                <w:szCs w:val="27"/>
              </w:rPr>
              <w:t xml:space="preserve"> район</w:t>
            </w:r>
          </w:p>
          <w:p w14:paraId="1CC14EBD"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Куйбышевский район</w:t>
            </w:r>
          </w:p>
          <w:p w14:paraId="3EF67144"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Здвинский</w:t>
            </w:r>
            <w:proofErr w:type="spellEnd"/>
            <w:r w:rsidRPr="00972B27">
              <w:rPr>
                <w:rFonts w:ascii="Times New Roman" w:eastAsia="Times New Roman" w:hAnsi="Times New Roman"/>
                <w:sz w:val="28"/>
                <w:szCs w:val="27"/>
              </w:rPr>
              <w:t xml:space="preserve"> район</w:t>
            </w:r>
          </w:p>
          <w:p w14:paraId="0F6417EC"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Северный район</w:t>
            </w:r>
          </w:p>
        </w:tc>
      </w:tr>
      <w:tr w:rsidR="006D5FA9" w:rsidRPr="00972B27" w14:paraId="0038616E" w14:textId="77777777" w:rsidTr="006D5FA9">
        <w:trPr>
          <w:trHeight w:val="1558"/>
        </w:trPr>
        <w:tc>
          <w:tcPr>
            <w:tcW w:w="532" w:type="dxa"/>
            <w:shd w:val="clear" w:color="auto" w:fill="auto"/>
            <w:vAlign w:val="center"/>
          </w:tcPr>
          <w:p w14:paraId="3FE1B977" w14:textId="77777777"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13</w:t>
            </w:r>
          </w:p>
        </w:tc>
        <w:tc>
          <w:tcPr>
            <w:tcW w:w="3883" w:type="dxa"/>
            <w:shd w:val="clear" w:color="auto" w:fill="auto"/>
            <w:vAlign w:val="center"/>
          </w:tcPr>
          <w:p w14:paraId="5194DA54" w14:textId="77777777" w:rsidR="006D5FA9" w:rsidRPr="00972B27" w:rsidRDefault="006D5FA9" w:rsidP="006F7BCC">
            <w:pPr>
              <w:jc w:val="center"/>
            </w:pPr>
            <w:r w:rsidRPr="00972B27">
              <w:rPr>
                <w:rFonts w:ascii="Times New Roman" w:eastAsia="Times New Roman" w:hAnsi="Times New Roman"/>
                <w:sz w:val="28"/>
                <w:szCs w:val="27"/>
              </w:rPr>
              <w:t>ГБУЗ НСО «Черепановская ЦРБ»</w:t>
            </w:r>
          </w:p>
        </w:tc>
        <w:tc>
          <w:tcPr>
            <w:tcW w:w="5496" w:type="dxa"/>
            <w:shd w:val="clear" w:color="auto" w:fill="auto"/>
            <w:vAlign w:val="center"/>
          </w:tcPr>
          <w:p w14:paraId="5688A906" w14:textId="77777777" w:rsidR="006D5FA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Сузунский</w:t>
            </w:r>
            <w:proofErr w:type="spellEnd"/>
            <w:r w:rsidRPr="00972B27">
              <w:rPr>
                <w:rFonts w:ascii="Times New Roman" w:eastAsia="Times New Roman" w:hAnsi="Times New Roman"/>
                <w:sz w:val="28"/>
                <w:szCs w:val="27"/>
              </w:rPr>
              <w:t xml:space="preserve"> район</w:t>
            </w:r>
          </w:p>
          <w:p w14:paraId="53C92338"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Черепановский</w:t>
            </w:r>
            <w:proofErr w:type="spellEnd"/>
            <w:r w:rsidRPr="00972B27">
              <w:rPr>
                <w:rFonts w:ascii="Times New Roman" w:eastAsia="Times New Roman" w:hAnsi="Times New Roman"/>
                <w:sz w:val="28"/>
                <w:szCs w:val="27"/>
              </w:rPr>
              <w:t xml:space="preserve"> район</w:t>
            </w:r>
          </w:p>
          <w:p w14:paraId="66590597"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Маслянинский</w:t>
            </w:r>
            <w:proofErr w:type="spellEnd"/>
            <w:r w:rsidRPr="00972B27">
              <w:rPr>
                <w:rFonts w:ascii="Times New Roman" w:eastAsia="Times New Roman" w:hAnsi="Times New Roman"/>
                <w:sz w:val="28"/>
                <w:szCs w:val="27"/>
              </w:rPr>
              <w:t xml:space="preserve"> район</w:t>
            </w:r>
          </w:p>
        </w:tc>
      </w:tr>
      <w:tr w:rsidR="006D5FA9" w:rsidRPr="00972B27" w14:paraId="2B25F409" w14:textId="77777777" w:rsidTr="006D5FA9">
        <w:trPr>
          <w:trHeight w:val="1558"/>
        </w:trPr>
        <w:tc>
          <w:tcPr>
            <w:tcW w:w="532" w:type="dxa"/>
            <w:shd w:val="clear" w:color="auto" w:fill="auto"/>
            <w:vAlign w:val="center"/>
          </w:tcPr>
          <w:p w14:paraId="0DFE57D6" w14:textId="77777777"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lastRenderedPageBreak/>
              <w:t>14</w:t>
            </w:r>
          </w:p>
        </w:tc>
        <w:tc>
          <w:tcPr>
            <w:tcW w:w="3883" w:type="dxa"/>
            <w:shd w:val="clear" w:color="auto" w:fill="auto"/>
            <w:vAlign w:val="center"/>
          </w:tcPr>
          <w:p w14:paraId="717C59EC" w14:textId="77777777" w:rsidR="006D5FA9" w:rsidRPr="00972B27" w:rsidRDefault="006D5FA9" w:rsidP="006F7BCC">
            <w:pPr>
              <w:jc w:val="center"/>
            </w:pPr>
            <w:r w:rsidRPr="00972B27">
              <w:rPr>
                <w:rFonts w:ascii="Times New Roman" w:eastAsia="Times New Roman" w:hAnsi="Times New Roman"/>
                <w:sz w:val="28"/>
                <w:szCs w:val="27"/>
              </w:rPr>
              <w:t>ГБУЗ НСО «Мошковская ЦРБ»</w:t>
            </w:r>
          </w:p>
        </w:tc>
        <w:tc>
          <w:tcPr>
            <w:tcW w:w="5496" w:type="dxa"/>
            <w:shd w:val="clear" w:color="auto" w:fill="auto"/>
            <w:vAlign w:val="center"/>
          </w:tcPr>
          <w:p w14:paraId="4A92AF3F" w14:textId="77777777"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Мош</w:t>
            </w:r>
            <w:r w:rsidR="005B14F9" w:rsidRPr="00972B27">
              <w:rPr>
                <w:rFonts w:ascii="Times New Roman" w:eastAsia="Times New Roman" w:hAnsi="Times New Roman"/>
                <w:sz w:val="28"/>
                <w:szCs w:val="27"/>
              </w:rPr>
              <w:t>ковский</w:t>
            </w:r>
            <w:proofErr w:type="spellEnd"/>
            <w:r w:rsidR="005B14F9" w:rsidRPr="00972B27">
              <w:rPr>
                <w:rFonts w:ascii="Times New Roman" w:eastAsia="Times New Roman" w:hAnsi="Times New Roman"/>
                <w:sz w:val="28"/>
                <w:szCs w:val="27"/>
              </w:rPr>
              <w:t xml:space="preserve"> район</w:t>
            </w:r>
          </w:p>
          <w:p w14:paraId="7859E152"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Колыванский</w:t>
            </w:r>
            <w:proofErr w:type="spellEnd"/>
            <w:r w:rsidRPr="00972B27">
              <w:rPr>
                <w:rFonts w:ascii="Times New Roman" w:eastAsia="Times New Roman" w:hAnsi="Times New Roman"/>
                <w:sz w:val="28"/>
                <w:szCs w:val="27"/>
              </w:rPr>
              <w:t xml:space="preserve"> район</w:t>
            </w:r>
          </w:p>
        </w:tc>
      </w:tr>
      <w:tr w:rsidR="006D5FA9" w:rsidRPr="00972B27" w14:paraId="4F93FE30" w14:textId="77777777" w:rsidTr="006D5FA9">
        <w:trPr>
          <w:trHeight w:val="1558"/>
        </w:trPr>
        <w:tc>
          <w:tcPr>
            <w:tcW w:w="532" w:type="dxa"/>
            <w:shd w:val="clear" w:color="auto" w:fill="auto"/>
            <w:vAlign w:val="center"/>
          </w:tcPr>
          <w:p w14:paraId="6A0FD0D0" w14:textId="77777777"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15</w:t>
            </w:r>
          </w:p>
        </w:tc>
        <w:tc>
          <w:tcPr>
            <w:tcW w:w="3883" w:type="dxa"/>
            <w:shd w:val="clear" w:color="auto" w:fill="auto"/>
            <w:vAlign w:val="center"/>
          </w:tcPr>
          <w:p w14:paraId="7BCAA9B4" w14:textId="77777777" w:rsidR="006D5FA9" w:rsidRPr="00972B27" w:rsidRDefault="006D5FA9" w:rsidP="006F7BCC">
            <w:pPr>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«Ордынская ЦРБ»</w:t>
            </w:r>
          </w:p>
        </w:tc>
        <w:tc>
          <w:tcPr>
            <w:tcW w:w="5496" w:type="dxa"/>
            <w:shd w:val="clear" w:color="auto" w:fill="auto"/>
            <w:vAlign w:val="center"/>
          </w:tcPr>
          <w:p w14:paraId="28DD5F0B" w14:textId="77777777" w:rsidR="006D5FA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Ордынский район</w:t>
            </w:r>
          </w:p>
        </w:tc>
      </w:tr>
      <w:tr w:rsidR="005B14F9" w:rsidRPr="00972B27" w14:paraId="1C9E01D9" w14:textId="77777777" w:rsidTr="006D5FA9">
        <w:trPr>
          <w:trHeight w:val="1558"/>
        </w:trPr>
        <w:tc>
          <w:tcPr>
            <w:tcW w:w="532" w:type="dxa"/>
            <w:shd w:val="clear" w:color="auto" w:fill="auto"/>
            <w:vAlign w:val="center"/>
          </w:tcPr>
          <w:p w14:paraId="7B8B656E" w14:textId="77777777" w:rsidR="005B14F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16</w:t>
            </w:r>
          </w:p>
        </w:tc>
        <w:tc>
          <w:tcPr>
            <w:tcW w:w="3883" w:type="dxa"/>
            <w:shd w:val="clear" w:color="auto" w:fill="auto"/>
            <w:vAlign w:val="center"/>
          </w:tcPr>
          <w:p w14:paraId="2DBF1FAD" w14:textId="77777777" w:rsidR="005B14F9" w:rsidRPr="00972B27" w:rsidRDefault="005B14F9" w:rsidP="006F7BCC">
            <w:pPr>
              <w:jc w:val="center"/>
              <w:rPr>
                <w:rFonts w:ascii="Times New Roman" w:eastAsia="Times New Roman" w:hAnsi="Times New Roman"/>
                <w:sz w:val="28"/>
                <w:szCs w:val="27"/>
              </w:rPr>
            </w:pPr>
            <w:r w:rsidRPr="00972B27">
              <w:rPr>
                <w:rFonts w:ascii="Times New Roman" w:eastAsia="Times New Roman" w:hAnsi="Times New Roman"/>
                <w:sz w:val="28"/>
                <w:szCs w:val="27"/>
              </w:rPr>
              <w:t>Каргатская ЦРБ</w:t>
            </w:r>
          </w:p>
        </w:tc>
        <w:tc>
          <w:tcPr>
            <w:tcW w:w="5496" w:type="dxa"/>
            <w:shd w:val="clear" w:color="auto" w:fill="auto"/>
            <w:vAlign w:val="center"/>
          </w:tcPr>
          <w:p w14:paraId="182F0D49"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Каргатский</w:t>
            </w:r>
            <w:proofErr w:type="spellEnd"/>
            <w:r w:rsidRPr="00972B27">
              <w:rPr>
                <w:rFonts w:ascii="Times New Roman" w:eastAsia="Times New Roman" w:hAnsi="Times New Roman"/>
                <w:sz w:val="28"/>
                <w:szCs w:val="27"/>
              </w:rPr>
              <w:t xml:space="preserve"> район</w:t>
            </w:r>
          </w:p>
          <w:p w14:paraId="601D7066"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Убинский</w:t>
            </w:r>
            <w:proofErr w:type="spellEnd"/>
            <w:r w:rsidRPr="00972B27">
              <w:rPr>
                <w:rFonts w:ascii="Times New Roman" w:eastAsia="Times New Roman" w:hAnsi="Times New Roman"/>
                <w:sz w:val="28"/>
                <w:szCs w:val="27"/>
              </w:rPr>
              <w:t xml:space="preserve"> район</w:t>
            </w:r>
          </w:p>
          <w:p w14:paraId="646DF2D0"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Чулымский</w:t>
            </w:r>
            <w:proofErr w:type="spellEnd"/>
            <w:r w:rsidRPr="00972B27">
              <w:rPr>
                <w:rFonts w:ascii="Times New Roman" w:eastAsia="Times New Roman" w:hAnsi="Times New Roman"/>
                <w:sz w:val="28"/>
                <w:szCs w:val="27"/>
              </w:rPr>
              <w:t xml:space="preserve"> район</w:t>
            </w:r>
          </w:p>
          <w:p w14:paraId="6908F5C5"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Доволенский</w:t>
            </w:r>
            <w:proofErr w:type="spellEnd"/>
            <w:r w:rsidRPr="00972B27">
              <w:rPr>
                <w:rFonts w:ascii="Times New Roman" w:eastAsia="Times New Roman" w:hAnsi="Times New Roman"/>
                <w:sz w:val="28"/>
                <w:szCs w:val="27"/>
              </w:rPr>
              <w:t xml:space="preserve"> район</w:t>
            </w:r>
          </w:p>
          <w:p w14:paraId="17C9691A"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Кочковский</w:t>
            </w:r>
            <w:proofErr w:type="spellEnd"/>
            <w:r w:rsidRPr="00972B27">
              <w:rPr>
                <w:rFonts w:ascii="Times New Roman" w:eastAsia="Times New Roman" w:hAnsi="Times New Roman"/>
                <w:sz w:val="28"/>
                <w:szCs w:val="27"/>
              </w:rPr>
              <w:t xml:space="preserve"> район</w:t>
            </w:r>
          </w:p>
          <w:p w14:paraId="24D1B874" w14:textId="77777777"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Коченевс</w:t>
            </w:r>
            <w:r w:rsidR="000A0086" w:rsidRPr="00972B27">
              <w:rPr>
                <w:rFonts w:ascii="Times New Roman" w:eastAsia="Times New Roman" w:hAnsi="Times New Roman"/>
                <w:sz w:val="28"/>
                <w:szCs w:val="27"/>
              </w:rPr>
              <w:t>кий</w:t>
            </w:r>
            <w:proofErr w:type="spellEnd"/>
            <w:r w:rsidR="000A0086" w:rsidRPr="00972B27">
              <w:rPr>
                <w:rFonts w:ascii="Times New Roman" w:eastAsia="Times New Roman" w:hAnsi="Times New Roman"/>
                <w:sz w:val="28"/>
                <w:szCs w:val="27"/>
              </w:rPr>
              <w:t xml:space="preserve"> район</w:t>
            </w:r>
          </w:p>
        </w:tc>
      </w:tr>
    </w:tbl>
    <w:p w14:paraId="74B9B526" w14:textId="77777777" w:rsidR="004F10B4" w:rsidRPr="00972B27" w:rsidRDefault="004F10B4" w:rsidP="004F10B4">
      <w:pPr>
        <w:autoSpaceDE w:val="0"/>
        <w:autoSpaceDN w:val="0"/>
        <w:spacing w:line="240" w:lineRule="auto"/>
        <w:ind w:firstLine="708"/>
        <w:jc w:val="both"/>
        <w:rPr>
          <w:rFonts w:ascii="Times New Roman" w:hAnsi="Times New Roman" w:cs="Times New Roman"/>
          <w:sz w:val="28"/>
          <w:szCs w:val="28"/>
        </w:rPr>
      </w:pPr>
    </w:p>
    <w:p w14:paraId="13677269" w14:textId="77777777" w:rsidR="003F265E" w:rsidRPr="00972B27" w:rsidRDefault="007A20C1" w:rsidP="004F10B4">
      <w:pPr>
        <w:autoSpaceDE w:val="0"/>
        <w:autoSpaceDN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В</w:t>
      </w:r>
      <w:r w:rsidR="004F10B4" w:rsidRPr="00972B27">
        <w:rPr>
          <w:rFonts w:ascii="Times New Roman" w:hAnsi="Times New Roman" w:cs="Times New Roman"/>
          <w:sz w:val="28"/>
          <w:szCs w:val="28"/>
        </w:rPr>
        <w:t xml:space="preserve"> 2022 году</w:t>
      </w:r>
      <w:r w:rsidR="00CE071E" w:rsidRPr="00972B27">
        <w:rPr>
          <w:rFonts w:ascii="Times New Roman" w:hAnsi="Times New Roman" w:cs="Times New Roman"/>
          <w:sz w:val="28"/>
          <w:szCs w:val="28"/>
        </w:rPr>
        <w:t xml:space="preserve"> в маршрутизации пациентов ПМП </w:t>
      </w:r>
      <w:r w:rsidRPr="00972B27">
        <w:rPr>
          <w:rFonts w:ascii="Times New Roman" w:hAnsi="Times New Roman" w:cs="Times New Roman"/>
          <w:sz w:val="28"/>
          <w:szCs w:val="28"/>
        </w:rPr>
        <w:t>функционирует 4 отделения и</w:t>
      </w:r>
      <w:r w:rsidR="00F94B81" w:rsidRPr="00972B27">
        <w:rPr>
          <w:rFonts w:ascii="Times New Roman" w:hAnsi="Times New Roman" w:cs="Times New Roman"/>
          <w:sz w:val="28"/>
          <w:szCs w:val="28"/>
        </w:rPr>
        <w:t xml:space="preserve"> 5 выездных бригад</w:t>
      </w:r>
      <w:r w:rsidR="006F7BCC" w:rsidRPr="00972B27">
        <w:rPr>
          <w:rFonts w:ascii="Times New Roman" w:hAnsi="Times New Roman" w:cs="Times New Roman"/>
          <w:sz w:val="28"/>
          <w:szCs w:val="28"/>
        </w:rPr>
        <w:t xml:space="preserve">: </w:t>
      </w:r>
      <w:r w:rsidR="00F1320F" w:rsidRPr="00972B27">
        <w:rPr>
          <w:rFonts w:ascii="Times New Roman" w:hAnsi="Times New Roman" w:cs="Times New Roman"/>
          <w:sz w:val="28"/>
          <w:szCs w:val="28"/>
        </w:rPr>
        <w:t>ГБУЗ НСО «</w:t>
      </w:r>
      <w:r w:rsidR="00F94B81" w:rsidRPr="00972B27">
        <w:rPr>
          <w:rFonts w:ascii="Times New Roman" w:hAnsi="Times New Roman" w:cs="Times New Roman"/>
          <w:sz w:val="28"/>
          <w:szCs w:val="28"/>
        </w:rPr>
        <w:t xml:space="preserve">ГКП </w:t>
      </w:r>
      <w:r w:rsidR="005D3740" w:rsidRPr="00972B27">
        <w:rPr>
          <w:rFonts w:ascii="Times New Roman" w:hAnsi="Times New Roman" w:cs="Times New Roman"/>
          <w:sz w:val="28"/>
          <w:szCs w:val="28"/>
        </w:rPr>
        <w:t>№</w:t>
      </w:r>
      <w:r w:rsidR="005D3740">
        <w:rPr>
          <w:rFonts w:ascii="Times New Roman" w:hAnsi="Times New Roman" w:cs="Times New Roman"/>
          <w:sz w:val="28"/>
          <w:szCs w:val="28"/>
        </w:rPr>
        <w:t> </w:t>
      </w:r>
      <w:r w:rsidR="00F94B81" w:rsidRPr="00972B27">
        <w:rPr>
          <w:rFonts w:ascii="Times New Roman" w:hAnsi="Times New Roman" w:cs="Times New Roman"/>
          <w:sz w:val="28"/>
          <w:szCs w:val="28"/>
        </w:rPr>
        <w:t>16</w:t>
      </w:r>
      <w:r w:rsidR="00F1320F" w:rsidRPr="00972B27">
        <w:rPr>
          <w:rFonts w:ascii="Times New Roman" w:hAnsi="Times New Roman" w:cs="Times New Roman"/>
          <w:sz w:val="28"/>
          <w:szCs w:val="28"/>
        </w:rPr>
        <w:t>»</w:t>
      </w:r>
      <w:r w:rsidRPr="00972B27">
        <w:rPr>
          <w:rFonts w:ascii="Times New Roman" w:hAnsi="Times New Roman" w:cs="Times New Roman"/>
          <w:sz w:val="28"/>
          <w:szCs w:val="28"/>
        </w:rPr>
        <w:t xml:space="preserve"> (1 бригада)</w:t>
      </w:r>
      <w:r w:rsidR="00F94B81" w:rsidRPr="00972B27">
        <w:rPr>
          <w:rFonts w:ascii="Times New Roman" w:hAnsi="Times New Roman" w:cs="Times New Roman"/>
          <w:sz w:val="28"/>
          <w:szCs w:val="28"/>
        </w:rPr>
        <w:t xml:space="preserve">, </w:t>
      </w:r>
      <w:r w:rsidR="00F1320F" w:rsidRPr="00972B27">
        <w:rPr>
          <w:rFonts w:ascii="Times New Roman" w:hAnsi="Times New Roman" w:cs="Times New Roman"/>
          <w:sz w:val="28"/>
          <w:szCs w:val="28"/>
        </w:rPr>
        <w:t>ГБУЗ НСО «</w:t>
      </w:r>
      <w:r w:rsidR="00F94B81" w:rsidRPr="00972B27">
        <w:rPr>
          <w:rFonts w:ascii="Times New Roman" w:hAnsi="Times New Roman" w:cs="Times New Roman"/>
          <w:sz w:val="28"/>
          <w:szCs w:val="28"/>
        </w:rPr>
        <w:t xml:space="preserve">ГКП </w:t>
      </w:r>
      <w:r w:rsidR="005D3740" w:rsidRPr="00972B27">
        <w:rPr>
          <w:rFonts w:ascii="Times New Roman" w:hAnsi="Times New Roman" w:cs="Times New Roman"/>
          <w:sz w:val="28"/>
          <w:szCs w:val="28"/>
        </w:rPr>
        <w:t>№</w:t>
      </w:r>
      <w:r w:rsidR="005D3740">
        <w:rPr>
          <w:rFonts w:ascii="Times New Roman" w:hAnsi="Times New Roman" w:cs="Times New Roman"/>
          <w:sz w:val="28"/>
          <w:szCs w:val="28"/>
        </w:rPr>
        <w:t> </w:t>
      </w:r>
      <w:r w:rsidR="00F94B81" w:rsidRPr="00972B27">
        <w:rPr>
          <w:rFonts w:ascii="Times New Roman" w:hAnsi="Times New Roman" w:cs="Times New Roman"/>
          <w:sz w:val="28"/>
          <w:szCs w:val="28"/>
        </w:rPr>
        <w:t>29</w:t>
      </w:r>
      <w:r w:rsidR="00F1320F" w:rsidRPr="00972B27">
        <w:rPr>
          <w:rFonts w:ascii="Times New Roman" w:hAnsi="Times New Roman" w:cs="Times New Roman"/>
          <w:sz w:val="28"/>
          <w:szCs w:val="28"/>
        </w:rPr>
        <w:t>»</w:t>
      </w:r>
      <w:r w:rsidRPr="00972B27">
        <w:rPr>
          <w:rFonts w:ascii="Times New Roman" w:hAnsi="Times New Roman" w:cs="Times New Roman"/>
          <w:sz w:val="28"/>
          <w:szCs w:val="28"/>
        </w:rPr>
        <w:t xml:space="preserve"> (1 бригада)</w:t>
      </w:r>
      <w:r w:rsidR="00F94B81" w:rsidRPr="00972B27">
        <w:rPr>
          <w:rFonts w:ascii="Times New Roman" w:hAnsi="Times New Roman" w:cs="Times New Roman"/>
          <w:sz w:val="28"/>
          <w:szCs w:val="28"/>
        </w:rPr>
        <w:t xml:space="preserve">, </w:t>
      </w:r>
      <w:r w:rsidR="002D43E2" w:rsidRPr="00972B27">
        <w:rPr>
          <w:rFonts w:ascii="Times New Roman" w:eastAsia="Calibri" w:hAnsi="Times New Roman" w:cs="Times New Roman"/>
          <w:sz w:val="28"/>
          <w:szCs w:val="28"/>
          <w:lang w:eastAsia="en-US"/>
        </w:rPr>
        <w:t>ГБУЗ НСО «НКРБ № 1»</w:t>
      </w:r>
      <w:r w:rsidRPr="00972B27">
        <w:rPr>
          <w:rFonts w:ascii="Times New Roman" w:eastAsia="Calibri" w:hAnsi="Times New Roman" w:cs="Times New Roman"/>
          <w:sz w:val="28"/>
          <w:szCs w:val="28"/>
          <w:lang w:eastAsia="en-US"/>
        </w:rPr>
        <w:t xml:space="preserve"> (2 бригады)</w:t>
      </w:r>
      <w:r w:rsidR="00F94B81" w:rsidRPr="00972B27">
        <w:rPr>
          <w:rFonts w:ascii="Times New Roman" w:hAnsi="Times New Roman" w:cs="Times New Roman"/>
          <w:sz w:val="28"/>
          <w:szCs w:val="28"/>
        </w:rPr>
        <w:t xml:space="preserve">, </w:t>
      </w:r>
      <w:r w:rsidRPr="00972B27">
        <w:rPr>
          <w:rFonts w:ascii="Times New Roman" w:hAnsi="Times New Roman" w:cs="Times New Roman"/>
          <w:sz w:val="28"/>
          <w:szCs w:val="28"/>
        </w:rPr>
        <w:t xml:space="preserve">ГБУЗ НСО «ГКП </w:t>
      </w:r>
      <w:r w:rsidR="005D3740" w:rsidRPr="00972B27">
        <w:rPr>
          <w:rFonts w:ascii="Times New Roman" w:hAnsi="Times New Roman" w:cs="Times New Roman"/>
          <w:sz w:val="28"/>
          <w:szCs w:val="28"/>
        </w:rPr>
        <w:t>№</w:t>
      </w:r>
      <w:r w:rsidR="005D3740">
        <w:rPr>
          <w:rFonts w:ascii="Times New Roman" w:hAnsi="Times New Roman" w:cs="Times New Roman"/>
          <w:sz w:val="28"/>
          <w:szCs w:val="28"/>
        </w:rPr>
        <w:t> </w:t>
      </w:r>
      <w:r w:rsidRPr="00972B27">
        <w:rPr>
          <w:rFonts w:ascii="Times New Roman" w:hAnsi="Times New Roman" w:cs="Times New Roman"/>
          <w:sz w:val="28"/>
          <w:szCs w:val="28"/>
        </w:rPr>
        <w:t>7» (1 бригада), ГБУЗ НСО «Карасукская ЦРБ»</w:t>
      </w:r>
      <w:r w:rsidR="007F07CD" w:rsidRPr="007F07CD">
        <w:rPr>
          <w:rFonts w:ascii="Times New Roman" w:hAnsi="Times New Roman" w:cs="Times New Roman"/>
          <w:sz w:val="28"/>
          <w:szCs w:val="28"/>
        </w:rPr>
        <w:t xml:space="preserve"> </w:t>
      </w:r>
      <w:r w:rsidR="007F07CD" w:rsidRPr="00972B27">
        <w:rPr>
          <w:rFonts w:ascii="Times New Roman" w:hAnsi="Times New Roman" w:cs="Times New Roman"/>
          <w:sz w:val="28"/>
          <w:szCs w:val="28"/>
        </w:rPr>
        <w:t>(1 бригада)</w:t>
      </w:r>
      <w:r w:rsidRPr="00972B27">
        <w:rPr>
          <w:rFonts w:ascii="Times New Roman" w:hAnsi="Times New Roman" w:cs="Times New Roman"/>
          <w:sz w:val="28"/>
          <w:szCs w:val="28"/>
        </w:rPr>
        <w:t>.</w:t>
      </w:r>
    </w:p>
    <w:p w14:paraId="029CE683" w14:textId="77777777" w:rsidR="00CC3B97" w:rsidRDefault="003F265E" w:rsidP="00982B02">
      <w:pPr>
        <w:autoSpaceDE w:val="0"/>
        <w:autoSpaceDN w:val="0"/>
        <w:spacing w:line="240" w:lineRule="auto"/>
        <w:ind w:firstLine="709"/>
        <w:jc w:val="both"/>
        <w:rPr>
          <w:rFonts w:ascii="Times New Roman" w:eastAsia="Times New Roman" w:hAnsi="Times New Roman"/>
          <w:sz w:val="28"/>
          <w:szCs w:val="27"/>
        </w:rPr>
      </w:pPr>
      <w:r w:rsidRPr="00CF690D">
        <w:rPr>
          <w:rFonts w:ascii="Times New Roman" w:eastAsia="Times New Roman" w:hAnsi="Times New Roman"/>
          <w:sz w:val="28"/>
          <w:szCs w:val="27"/>
          <w:lang w:eastAsia="en-US"/>
        </w:rPr>
        <w:t xml:space="preserve">В 2023 году </w:t>
      </w:r>
      <w:r w:rsidR="006F03C7" w:rsidRPr="00CF690D">
        <w:rPr>
          <w:rFonts w:ascii="Times New Roman" w:eastAsia="Times New Roman" w:hAnsi="Times New Roman" w:cs="Times New Roman"/>
          <w:sz w:val="28"/>
          <w:szCs w:val="28"/>
        </w:rPr>
        <w:t>планируется открытие</w:t>
      </w:r>
      <w:r w:rsidR="00CC3B97" w:rsidRPr="00CF690D">
        <w:rPr>
          <w:rFonts w:ascii="Times New Roman" w:eastAsia="Times New Roman" w:hAnsi="Times New Roman" w:cs="Times New Roman"/>
          <w:sz w:val="28"/>
          <w:szCs w:val="28"/>
        </w:rPr>
        <w:t xml:space="preserve"> 3-х. выездных патронажных бригад</w:t>
      </w:r>
      <w:r w:rsidRPr="00CF690D">
        <w:rPr>
          <w:rFonts w:ascii="Times New Roman" w:eastAsia="Times New Roman" w:hAnsi="Times New Roman" w:cs="Times New Roman"/>
          <w:sz w:val="28"/>
          <w:szCs w:val="28"/>
        </w:rPr>
        <w:t xml:space="preserve"> в</w:t>
      </w:r>
      <w:r w:rsidR="006F03C7" w:rsidRPr="00CF690D">
        <w:rPr>
          <w:rFonts w:ascii="Times New Roman" w:eastAsia="Times New Roman" w:hAnsi="Times New Roman"/>
          <w:sz w:val="28"/>
          <w:szCs w:val="27"/>
          <w:lang w:eastAsia="en-US"/>
        </w:rPr>
        <w:t xml:space="preserve"> структуре </w:t>
      </w:r>
      <w:r w:rsidR="006F03C7" w:rsidRPr="00CF690D">
        <w:rPr>
          <w:rFonts w:ascii="Times New Roman" w:eastAsia="Times New Roman" w:hAnsi="Times New Roman"/>
          <w:sz w:val="28"/>
          <w:szCs w:val="27"/>
        </w:rPr>
        <w:t xml:space="preserve">ГБУЗ НСО «Тогучинская ЦРБ», </w:t>
      </w:r>
      <w:r w:rsidR="00982B02" w:rsidRPr="00CF690D">
        <w:rPr>
          <w:rFonts w:ascii="Times New Roman" w:eastAsia="Times New Roman" w:hAnsi="Times New Roman"/>
          <w:sz w:val="28"/>
          <w:szCs w:val="27"/>
        </w:rPr>
        <w:t>ГБУЗ НСО «</w:t>
      </w:r>
      <w:r w:rsidR="00CC3B97" w:rsidRPr="00CF690D">
        <w:rPr>
          <w:rFonts w:ascii="Times New Roman" w:eastAsia="Times New Roman" w:hAnsi="Times New Roman"/>
          <w:sz w:val="28"/>
          <w:szCs w:val="27"/>
        </w:rPr>
        <w:t>Татарская ЦРБ» им. 70-лет. НСО</w:t>
      </w:r>
      <w:r w:rsidR="00982B02" w:rsidRPr="00290D3D">
        <w:rPr>
          <w:rFonts w:ascii="Times New Roman" w:eastAsia="Times New Roman" w:hAnsi="Times New Roman"/>
          <w:sz w:val="28"/>
          <w:szCs w:val="27"/>
        </w:rPr>
        <w:t>»,</w:t>
      </w:r>
      <w:r w:rsidR="00A227DD" w:rsidRPr="00290D3D">
        <w:rPr>
          <w:rFonts w:ascii="Times New Roman" w:eastAsia="Times New Roman" w:hAnsi="Times New Roman"/>
          <w:sz w:val="28"/>
          <w:szCs w:val="27"/>
        </w:rPr>
        <w:t xml:space="preserve"> ГБУЗ НСО «ГКП</w:t>
      </w:r>
      <w:r w:rsidR="00CC3B97" w:rsidRPr="00290D3D">
        <w:rPr>
          <w:rFonts w:ascii="Times New Roman" w:eastAsia="Times New Roman" w:hAnsi="Times New Roman"/>
          <w:sz w:val="28"/>
          <w:szCs w:val="27"/>
        </w:rPr>
        <w:t xml:space="preserve"> </w:t>
      </w:r>
      <w:r w:rsidR="005D3740" w:rsidRPr="00290D3D">
        <w:rPr>
          <w:rFonts w:ascii="Times New Roman" w:eastAsia="Times New Roman" w:hAnsi="Times New Roman"/>
          <w:sz w:val="28"/>
          <w:szCs w:val="27"/>
        </w:rPr>
        <w:t>№ </w:t>
      </w:r>
      <w:r w:rsidR="00CC3B97" w:rsidRPr="00290D3D">
        <w:rPr>
          <w:rFonts w:ascii="Times New Roman" w:eastAsia="Times New Roman" w:hAnsi="Times New Roman"/>
          <w:sz w:val="28"/>
          <w:szCs w:val="27"/>
        </w:rPr>
        <w:t>18»</w:t>
      </w:r>
      <w:r w:rsidR="00D55819" w:rsidRPr="00290D3D">
        <w:rPr>
          <w:rFonts w:ascii="Times New Roman" w:eastAsia="Times New Roman" w:hAnsi="Times New Roman"/>
          <w:sz w:val="28"/>
          <w:szCs w:val="27"/>
        </w:rPr>
        <w:t>.</w:t>
      </w:r>
    </w:p>
    <w:p w14:paraId="5843E430" w14:textId="77777777" w:rsidR="00CC3B97" w:rsidRDefault="00CC3B97" w:rsidP="00982B02">
      <w:pPr>
        <w:autoSpaceDE w:val="0"/>
        <w:autoSpaceDN w:val="0"/>
        <w:spacing w:line="240" w:lineRule="auto"/>
        <w:ind w:firstLine="709"/>
        <w:jc w:val="both"/>
        <w:rPr>
          <w:rFonts w:ascii="Times New Roman" w:eastAsia="Calibri" w:hAnsi="Times New Roman" w:cs="Times New Roman"/>
          <w:sz w:val="28"/>
          <w:szCs w:val="28"/>
          <w:lang w:eastAsia="en-US"/>
        </w:rPr>
      </w:pPr>
      <w:r>
        <w:rPr>
          <w:rFonts w:ascii="Times New Roman" w:eastAsia="Times New Roman" w:hAnsi="Times New Roman"/>
          <w:sz w:val="28"/>
          <w:szCs w:val="27"/>
        </w:rPr>
        <w:t>В</w:t>
      </w:r>
      <w:r w:rsidR="00D77DA4">
        <w:rPr>
          <w:rFonts w:ascii="Times New Roman" w:eastAsia="Times New Roman" w:hAnsi="Times New Roman"/>
          <w:sz w:val="28"/>
          <w:szCs w:val="27"/>
        </w:rPr>
        <w:t xml:space="preserve"> </w:t>
      </w:r>
      <w:r w:rsidR="006F03C7" w:rsidRPr="00972B27">
        <w:rPr>
          <w:rFonts w:ascii="Times New Roman" w:eastAsia="Times New Roman" w:hAnsi="Times New Roman"/>
          <w:sz w:val="28"/>
          <w:szCs w:val="27"/>
        </w:rPr>
        <w:t xml:space="preserve">2024 году </w:t>
      </w:r>
      <w:r w:rsidRPr="00972B27">
        <w:rPr>
          <w:rFonts w:ascii="Times New Roman" w:eastAsia="Times New Roman" w:hAnsi="Times New Roman" w:cs="Times New Roman"/>
          <w:sz w:val="28"/>
          <w:szCs w:val="28"/>
        </w:rPr>
        <w:t>планируется открытие</w:t>
      </w:r>
      <w:r>
        <w:rPr>
          <w:rFonts w:ascii="Times New Roman" w:eastAsia="Times New Roman" w:hAnsi="Times New Roman" w:cs="Times New Roman"/>
          <w:sz w:val="28"/>
          <w:szCs w:val="28"/>
        </w:rPr>
        <w:t xml:space="preserve"> 4-х. выездных патронажных бригад</w:t>
      </w:r>
      <w:r w:rsidRPr="00972B27">
        <w:rPr>
          <w:rFonts w:ascii="Times New Roman" w:eastAsia="Times New Roman" w:hAnsi="Times New Roman" w:cs="Times New Roman"/>
          <w:sz w:val="28"/>
          <w:szCs w:val="28"/>
        </w:rPr>
        <w:t xml:space="preserve"> </w:t>
      </w:r>
      <w:r w:rsidR="006F03C7" w:rsidRPr="00972B27">
        <w:rPr>
          <w:rFonts w:ascii="Times New Roman" w:eastAsia="Times New Roman" w:hAnsi="Times New Roman"/>
          <w:sz w:val="28"/>
          <w:szCs w:val="27"/>
        </w:rPr>
        <w:t>в структуре</w:t>
      </w:r>
      <w:r w:rsidRPr="00972B27">
        <w:rPr>
          <w:rFonts w:ascii="Times New Roman" w:eastAsia="Times New Roman" w:hAnsi="Times New Roman"/>
          <w:sz w:val="28"/>
          <w:szCs w:val="27"/>
        </w:rPr>
        <w:t xml:space="preserve"> ГБУЗ НСО «</w:t>
      </w:r>
      <w:r>
        <w:rPr>
          <w:rFonts w:ascii="Times New Roman" w:eastAsia="Times New Roman" w:hAnsi="Times New Roman"/>
          <w:sz w:val="28"/>
          <w:szCs w:val="27"/>
        </w:rPr>
        <w:t xml:space="preserve">Барабинская </w:t>
      </w:r>
      <w:r w:rsidRPr="00972B27">
        <w:rPr>
          <w:rFonts w:ascii="Times New Roman" w:eastAsia="Times New Roman" w:hAnsi="Times New Roman"/>
          <w:sz w:val="28"/>
          <w:szCs w:val="27"/>
        </w:rPr>
        <w:t>ЦРБ»</w:t>
      </w:r>
      <w:r w:rsidR="00D77DA4">
        <w:rPr>
          <w:rFonts w:ascii="Times New Roman" w:eastAsia="Times New Roman" w:hAnsi="Times New Roman"/>
          <w:sz w:val="28"/>
          <w:szCs w:val="27"/>
        </w:rPr>
        <w:t xml:space="preserve"> </w:t>
      </w:r>
      <w:r w:rsidR="00D77DA4" w:rsidRPr="00972B27">
        <w:rPr>
          <w:rFonts w:ascii="Times New Roman" w:hAnsi="Times New Roman" w:cs="Times New Roman"/>
          <w:sz w:val="28"/>
          <w:szCs w:val="28"/>
        </w:rPr>
        <w:t>(1 бригада)</w:t>
      </w:r>
      <w:r>
        <w:rPr>
          <w:rFonts w:ascii="Times New Roman" w:eastAsia="Times New Roman" w:hAnsi="Times New Roman"/>
          <w:sz w:val="28"/>
          <w:szCs w:val="27"/>
        </w:rPr>
        <w:t xml:space="preserve">, </w:t>
      </w:r>
      <w:r w:rsidR="006F03C7" w:rsidRPr="00972B27">
        <w:rPr>
          <w:rFonts w:ascii="Times New Roman" w:eastAsia="Times New Roman" w:hAnsi="Times New Roman"/>
          <w:sz w:val="28"/>
          <w:szCs w:val="27"/>
        </w:rPr>
        <w:t>ГБУЗ НСО «Черепановская ЦРБ»</w:t>
      </w:r>
      <w:r w:rsidR="00D77DA4" w:rsidRPr="00D77DA4">
        <w:rPr>
          <w:rFonts w:ascii="Times New Roman" w:hAnsi="Times New Roman" w:cs="Times New Roman"/>
          <w:sz w:val="28"/>
          <w:szCs w:val="28"/>
        </w:rPr>
        <w:t xml:space="preserve"> </w:t>
      </w:r>
      <w:r w:rsidR="00D77DA4" w:rsidRPr="00972B27">
        <w:rPr>
          <w:rFonts w:ascii="Times New Roman" w:hAnsi="Times New Roman" w:cs="Times New Roman"/>
          <w:sz w:val="28"/>
          <w:szCs w:val="28"/>
        </w:rPr>
        <w:t>(1 бригада)</w:t>
      </w:r>
      <w:r w:rsidR="006F03C7" w:rsidRPr="00972B27">
        <w:rPr>
          <w:rFonts w:ascii="Times New Roman" w:eastAsia="Times New Roman" w:hAnsi="Times New Roman"/>
          <w:sz w:val="28"/>
          <w:szCs w:val="27"/>
        </w:rPr>
        <w:t>,</w:t>
      </w:r>
      <w:r w:rsidR="00982B02" w:rsidRPr="00972B27">
        <w:rPr>
          <w:rFonts w:ascii="Times New Roman" w:eastAsia="Times New Roman" w:hAnsi="Times New Roman"/>
          <w:sz w:val="28"/>
          <w:szCs w:val="27"/>
        </w:rPr>
        <w:t xml:space="preserve"> </w:t>
      </w:r>
      <w:r w:rsidR="00982B02" w:rsidRPr="00972B27">
        <w:rPr>
          <w:rFonts w:ascii="Times New Roman" w:eastAsia="Calibri" w:hAnsi="Times New Roman" w:cs="Times New Roman"/>
          <w:sz w:val="28"/>
          <w:szCs w:val="28"/>
          <w:lang w:eastAsia="en-US"/>
        </w:rPr>
        <w:t>ГБУЗ НСО «ГКБ № </w:t>
      </w:r>
      <w:r>
        <w:rPr>
          <w:rFonts w:ascii="Times New Roman" w:eastAsia="Calibri" w:hAnsi="Times New Roman" w:cs="Times New Roman"/>
          <w:sz w:val="28"/>
          <w:szCs w:val="28"/>
          <w:lang w:eastAsia="en-US"/>
        </w:rPr>
        <w:t>2»</w:t>
      </w:r>
      <w:r w:rsidR="00D77DA4" w:rsidRPr="00D77DA4">
        <w:rPr>
          <w:rFonts w:ascii="Times New Roman" w:hAnsi="Times New Roman" w:cs="Times New Roman"/>
          <w:sz w:val="28"/>
          <w:szCs w:val="28"/>
        </w:rPr>
        <w:t xml:space="preserve"> </w:t>
      </w:r>
      <w:r w:rsidR="00D77DA4" w:rsidRPr="00972B27">
        <w:rPr>
          <w:rFonts w:ascii="Times New Roman" w:hAnsi="Times New Roman" w:cs="Times New Roman"/>
          <w:sz w:val="28"/>
          <w:szCs w:val="28"/>
        </w:rPr>
        <w:t>(1 бригада)</w:t>
      </w:r>
      <w:r w:rsidR="00D77DA4">
        <w:rPr>
          <w:rFonts w:ascii="Times New Roman" w:eastAsia="Calibri" w:hAnsi="Times New Roman" w:cs="Times New Roman"/>
          <w:sz w:val="28"/>
          <w:szCs w:val="28"/>
          <w:lang w:eastAsia="en-US"/>
        </w:rPr>
        <w:t xml:space="preserve"> и</w:t>
      </w:r>
      <w:r>
        <w:rPr>
          <w:rFonts w:ascii="Times New Roman" w:eastAsia="Calibri" w:hAnsi="Times New Roman" w:cs="Times New Roman"/>
          <w:sz w:val="28"/>
          <w:szCs w:val="28"/>
          <w:lang w:eastAsia="en-US"/>
        </w:rPr>
        <w:t xml:space="preserve"> ГБУЗ НСО «БЦГБ»</w:t>
      </w:r>
      <w:r w:rsidR="00D77DA4" w:rsidRPr="00D77DA4">
        <w:rPr>
          <w:rFonts w:ascii="Times New Roman" w:hAnsi="Times New Roman" w:cs="Times New Roman"/>
          <w:sz w:val="28"/>
          <w:szCs w:val="28"/>
        </w:rPr>
        <w:t xml:space="preserve"> </w:t>
      </w:r>
      <w:r w:rsidR="00D77DA4" w:rsidRPr="00972B27">
        <w:rPr>
          <w:rFonts w:ascii="Times New Roman" w:hAnsi="Times New Roman" w:cs="Times New Roman"/>
          <w:sz w:val="28"/>
          <w:szCs w:val="28"/>
        </w:rPr>
        <w:t>(1 бригада)</w:t>
      </w:r>
      <w:r>
        <w:rPr>
          <w:rFonts w:ascii="Times New Roman" w:eastAsia="Calibri" w:hAnsi="Times New Roman" w:cs="Times New Roman"/>
          <w:sz w:val="28"/>
          <w:szCs w:val="28"/>
          <w:lang w:eastAsia="en-US"/>
        </w:rPr>
        <w:t>.</w:t>
      </w:r>
      <w:r w:rsidR="00D77DA4">
        <w:rPr>
          <w:rFonts w:ascii="Times New Roman" w:eastAsia="Calibri" w:hAnsi="Times New Roman" w:cs="Times New Roman"/>
          <w:sz w:val="28"/>
          <w:szCs w:val="28"/>
          <w:lang w:eastAsia="en-US"/>
        </w:rPr>
        <w:t xml:space="preserve"> </w:t>
      </w:r>
    </w:p>
    <w:p w14:paraId="3F95F2E9" w14:textId="77777777" w:rsidR="00600003" w:rsidRPr="00972B27" w:rsidRDefault="00CC3B97" w:rsidP="00982B02">
      <w:pPr>
        <w:autoSpaceDE w:val="0"/>
        <w:autoSpaceDN w:val="0"/>
        <w:spacing w:line="240" w:lineRule="auto"/>
        <w:ind w:firstLine="709"/>
        <w:jc w:val="both"/>
        <w:rPr>
          <w:rFonts w:ascii="Times New Roman" w:eastAsia="Times New Roman" w:hAnsi="Times New Roman"/>
          <w:sz w:val="28"/>
          <w:szCs w:val="27"/>
        </w:rPr>
      </w:pPr>
      <w:r>
        <w:rPr>
          <w:rFonts w:ascii="Times New Roman" w:eastAsia="Times New Roman" w:hAnsi="Times New Roman"/>
          <w:sz w:val="28"/>
          <w:szCs w:val="27"/>
        </w:rPr>
        <w:t xml:space="preserve">В </w:t>
      </w:r>
      <w:r w:rsidRPr="00972B27">
        <w:rPr>
          <w:rFonts w:ascii="Times New Roman" w:eastAsia="Times New Roman" w:hAnsi="Times New Roman"/>
          <w:sz w:val="28"/>
          <w:szCs w:val="27"/>
        </w:rPr>
        <w:t>202</w:t>
      </w:r>
      <w:r>
        <w:rPr>
          <w:rFonts w:ascii="Times New Roman" w:eastAsia="Times New Roman" w:hAnsi="Times New Roman"/>
          <w:sz w:val="28"/>
          <w:szCs w:val="27"/>
        </w:rPr>
        <w:t>5</w:t>
      </w:r>
      <w:r w:rsidRPr="00972B27">
        <w:rPr>
          <w:rFonts w:ascii="Times New Roman" w:eastAsia="Times New Roman" w:hAnsi="Times New Roman"/>
          <w:sz w:val="28"/>
          <w:szCs w:val="27"/>
        </w:rPr>
        <w:t xml:space="preserve"> году </w:t>
      </w:r>
      <w:r w:rsidRPr="00972B27">
        <w:rPr>
          <w:rFonts w:ascii="Times New Roman" w:eastAsia="Times New Roman" w:hAnsi="Times New Roman" w:cs="Times New Roman"/>
          <w:sz w:val="28"/>
          <w:szCs w:val="28"/>
        </w:rPr>
        <w:t>планируется открытие</w:t>
      </w:r>
      <w:r>
        <w:rPr>
          <w:rFonts w:ascii="Times New Roman" w:eastAsia="Times New Roman" w:hAnsi="Times New Roman" w:cs="Times New Roman"/>
          <w:sz w:val="28"/>
          <w:szCs w:val="28"/>
        </w:rPr>
        <w:t xml:space="preserve"> </w:t>
      </w:r>
      <w:r w:rsidR="00D55819">
        <w:rPr>
          <w:rFonts w:ascii="Times New Roman" w:eastAsia="Times New Roman" w:hAnsi="Times New Roman" w:cs="Times New Roman"/>
          <w:sz w:val="28"/>
          <w:szCs w:val="28"/>
        </w:rPr>
        <w:t>3</w:t>
      </w:r>
      <w:r>
        <w:rPr>
          <w:rFonts w:ascii="Times New Roman" w:eastAsia="Times New Roman" w:hAnsi="Times New Roman" w:cs="Times New Roman"/>
          <w:sz w:val="28"/>
          <w:szCs w:val="28"/>
        </w:rPr>
        <w:t>-х. выездных патронажных бригад</w:t>
      </w:r>
      <w:r w:rsidRPr="00972B27">
        <w:rPr>
          <w:rFonts w:ascii="Times New Roman" w:eastAsia="Calibri" w:hAnsi="Times New Roman" w:cs="Times New Roman"/>
          <w:sz w:val="28"/>
          <w:szCs w:val="28"/>
          <w:lang w:eastAsia="en-US"/>
        </w:rPr>
        <w:t xml:space="preserve"> </w:t>
      </w:r>
      <w:r>
        <w:rPr>
          <w:rFonts w:ascii="Times New Roman" w:eastAsia="Times New Roman" w:hAnsi="Times New Roman"/>
          <w:sz w:val="28"/>
          <w:szCs w:val="27"/>
        </w:rPr>
        <w:t xml:space="preserve">в структуре </w:t>
      </w:r>
      <w:r w:rsidRPr="00972B27">
        <w:rPr>
          <w:rFonts w:ascii="Times New Roman" w:eastAsia="Times New Roman" w:hAnsi="Times New Roman"/>
          <w:sz w:val="28"/>
          <w:szCs w:val="27"/>
        </w:rPr>
        <w:t>ГБУЗ НСО «Каргатская ЦРБ</w:t>
      </w:r>
      <w:r>
        <w:rPr>
          <w:rFonts w:ascii="Times New Roman" w:eastAsia="Times New Roman" w:hAnsi="Times New Roman"/>
          <w:sz w:val="28"/>
          <w:szCs w:val="27"/>
        </w:rPr>
        <w:t>»</w:t>
      </w:r>
      <w:r w:rsidR="00D77DA4">
        <w:rPr>
          <w:rFonts w:ascii="Times New Roman" w:eastAsia="Times New Roman" w:hAnsi="Times New Roman"/>
          <w:sz w:val="28"/>
          <w:szCs w:val="27"/>
        </w:rPr>
        <w:t xml:space="preserve"> </w:t>
      </w:r>
      <w:r w:rsidR="00D77DA4" w:rsidRPr="00972B27">
        <w:rPr>
          <w:rFonts w:ascii="Times New Roman" w:hAnsi="Times New Roman" w:cs="Times New Roman"/>
          <w:sz w:val="28"/>
          <w:szCs w:val="28"/>
        </w:rPr>
        <w:t>(1 бригада)</w:t>
      </w:r>
      <w:r>
        <w:rPr>
          <w:rFonts w:ascii="Times New Roman" w:eastAsia="Times New Roman" w:hAnsi="Times New Roman"/>
          <w:sz w:val="28"/>
          <w:szCs w:val="27"/>
        </w:rPr>
        <w:t xml:space="preserve">, </w:t>
      </w:r>
      <w:r w:rsidRPr="00972B27">
        <w:rPr>
          <w:rFonts w:ascii="Times New Roman" w:eastAsia="Times New Roman" w:hAnsi="Times New Roman"/>
          <w:sz w:val="28"/>
          <w:szCs w:val="27"/>
        </w:rPr>
        <w:t>ГБУЗ НСО «Мошковская ЦРБ»</w:t>
      </w:r>
      <w:r w:rsidR="00D77DA4" w:rsidRPr="00D77DA4">
        <w:rPr>
          <w:rFonts w:ascii="Times New Roman" w:hAnsi="Times New Roman" w:cs="Times New Roman"/>
          <w:sz w:val="28"/>
          <w:szCs w:val="28"/>
        </w:rPr>
        <w:t xml:space="preserve"> </w:t>
      </w:r>
      <w:r w:rsidR="00D77DA4" w:rsidRPr="00972B27">
        <w:rPr>
          <w:rFonts w:ascii="Times New Roman" w:hAnsi="Times New Roman" w:cs="Times New Roman"/>
          <w:sz w:val="28"/>
          <w:szCs w:val="28"/>
        </w:rPr>
        <w:t>(1 бригада)</w:t>
      </w:r>
      <w:r>
        <w:rPr>
          <w:rFonts w:ascii="Times New Roman" w:eastAsia="Times New Roman" w:hAnsi="Times New Roman"/>
          <w:sz w:val="28"/>
          <w:szCs w:val="27"/>
        </w:rPr>
        <w:t xml:space="preserve"> и ГБУЗ НСО «Ордынская ЦРБ»</w:t>
      </w:r>
      <w:r w:rsidR="00D77DA4">
        <w:rPr>
          <w:rFonts w:ascii="Times New Roman" w:eastAsia="Times New Roman" w:hAnsi="Times New Roman"/>
          <w:sz w:val="28"/>
          <w:szCs w:val="27"/>
        </w:rPr>
        <w:t xml:space="preserve"> </w:t>
      </w:r>
      <w:r w:rsidR="00D77DA4" w:rsidRPr="00972B27">
        <w:rPr>
          <w:rFonts w:ascii="Times New Roman" w:hAnsi="Times New Roman" w:cs="Times New Roman"/>
          <w:sz w:val="28"/>
          <w:szCs w:val="28"/>
        </w:rPr>
        <w:t>(1 бригада)</w:t>
      </w:r>
      <w:r w:rsidR="00D77DA4">
        <w:rPr>
          <w:rFonts w:ascii="Times New Roman" w:hAnsi="Times New Roman" w:cs="Times New Roman"/>
          <w:sz w:val="28"/>
          <w:szCs w:val="28"/>
        </w:rPr>
        <w:t>.</w:t>
      </w:r>
    </w:p>
    <w:p w14:paraId="7694AD95" w14:textId="77777777" w:rsidR="004F10B4" w:rsidRPr="00972B27" w:rsidRDefault="004F10B4" w:rsidP="004F10B4">
      <w:pPr>
        <w:widowControl w:val="0"/>
        <w:autoSpaceDE w:val="0"/>
        <w:autoSpaceDN w:val="0"/>
        <w:adjustRightInd w:val="0"/>
        <w:spacing w:line="240" w:lineRule="auto"/>
        <w:ind w:firstLine="709"/>
        <w:rPr>
          <w:rFonts w:ascii="Times New Roman" w:eastAsia="Times New Roman" w:hAnsi="Times New Roman"/>
          <w:sz w:val="26"/>
          <w:szCs w:val="26"/>
        </w:rPr>
      </w:pPr>
    </w:p>
    <w:p w14:paraId="40D41E45" w14:textId="77777777" w:rsidR="00A227DD" w:rsidRDefault="00FB6796" w:rsidP="00632C09">
      <w:pPr>
        <w:widowControl w:val="0"/>
        <w:autoSpaceDE w:val="0"/>
        <w:autoSpaceDN w:val="0"/>
        <w:adjustRightInd w:val="0"/>
        <w:spacing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Карта № </w:t>
      </w:r>
      <w:r w:rsidR="004F10B4" w:rsidRPr="00D77DA4">
        <w:rPr>
          <w:rFonts w:ascii="Times New Roman" w:eastAsia="Times New Roman" w:hAnsi="Times New Roman" w:cs="Times New Roman"/>
          <w:sz w:val="26"/>
          <w:szCs w:val="26"/>
        </w:rPr>
        <w:t xml:space="preserve">2 </w:t>
      </w:r>
      <w:r w:rsidR="00A227DD" w:rsidRPr="00972B27">
        <w:rPr>
          <w:rFonts w:ascii="Times New Roman" w:eastAsia="Times New Roman" w:hAnsi="Times New Roman" w:cs="Times New Roman"/>
          <w:sz w:val="26"/>
          <w:szCs w:val="26"/>
        </w:rPr>
        <w:t xml:space="preserve">выездные бригады ПМП </w:t>
      </w:r>
      <w:r w:rsidR="00A227DD">
        <w:rPr>
          <w:rFonts w:ascii="Times New Roman" w:eastAsia="Times New Roman" w:hAnsi="Times New Roman" w:cs="Times New Roman"/>
          <w:sz w:val="26"/>
          <w:szCs w:val="26"/>
        </w:rPr>
        <w:t>взрослым</w:t>
      </w:r>
      <w:r w:rsidR="00A227DD" w:rsidRPr="00972B27">
        <w:rPr>
          <w:rFonts w:ascii="Times New Roman" w:eastAsia="Times New Roman" w:hAnsi="Times New Roman" w:cs="Times New Roman"/>
          <w:sz w:val="26"/>
          <w:szCs w:val="26"/>
        </w:rPr>
        <w:t xml:space="preserve"> в Новосибирской области</w:t>
      </w:r>
      <w:r w:rsidR="00A227DD" w:rsidRPr="00D77DA4">
        <w:rPr>
          <w:rFonts w:ascii="Times New Roman" w:eastAsia="Times New Roman" w:hAnsi="Times New Roman" w:cs="Times New Roman"/>
          <w:sz w:val="26"/>
          <w:szCs w:val="26"/>
        </w:rPr>
        <w:t xml:space="preserve"> </w:t>
      </w:r>
    </w:p>
    <w:p w14:paraId="249A21B2" w14:textId="77777777" w:rsidR="004F10B4" w:rsidRPr="00D77DA4" w:rsidRDefault="004F10B4" w:rsidP="00632C09">
      <w:pPr>
        <w:widowControl w:val="0"/>
        <w:autoSpaceDE w:val="0"/>
        <w:autoSpaceDN w:val="0"/>
        <w:adjustRightInd w:val="0"/>
        <w:spacing w:line="240" w:lineRule="auto"/>
        <w:ind w:firstLine="709"/>
        <w:jc w:val="both"/>
        <w:rPr>
          <w:rFonts w:ascii="Times New Roman" w:eastAsia="Times New Roman" w:hAnsi="Times New Roman" w:cs="Times New Roman"/>
          <w:sz w:val="26"/>
          <w:szCs w:val="26"/>
        </w:rPr>
      </w:pPr>
      <w:r w:rsidRPr="00D77DA4">
        <w:rPr>
          <w:rFonts w:ascii="Times New Roman" w:eastAsia="Times New Roman" w:hAnsi="Times New Roman" w:cs="Times New Roman"/>
          <w:sz w:val="26"/>
          <w:szCs w:val="26"/>
        </w:rPr>
        <w:t>(2022-2025 год)</w:t>
      </w:r>
    </w:p>
    <w:p w14:paraId="480B8154" w14:textId="77777777" w:rsidR="004F10B4" w:rsidRPr="00D77DA4" w:rsidRDefault="004F10B4" w:rsidP="00982B02">
      <w:pPr>
        <w:autoSpaceDE w:val="0"/>
        <w:autoSpaceDN w:val="0"/>
        <w:spacing w:line="240" w:lineRule="auto"/>
        <w:ind w:firstLine="709"/>
        <w:jc w:val="both"/>
        <w:rPr>
          <w:rFonts w:ascii="Times New Roman" w:eastAsia="Times New Roman" w:hAnsi="Times New Roman" w:cs="Times New Roman"/>
          <w:sz w:val="28"/>
          <w:szCs w:val="27"/>
        </w:rPr>
      </w:pPr>
    </w:p>
    <w:p w14:paraId="7C6D6148" w14:textId="77777777" w:rsidR="006F7BCC" w:rsidRPr="00972B27" w:rsidRDefault="007607AD" w:rsidP="00982B02">
      <w:pPr>
        <w:autoSpaceDE w:val="0"/>
        <w:autoSpaceDN w:val="0"/>
        <w:spacing w:line="240" w:lineRule="auto"/>
        <w:ind w:firstLine="709"/>
        <w:jc w:val="both"/>
        <w:rPr>
          <w:rFonts w:ascii="Times New Roman" w:eastAsia="Times New Roman" w:hAnsi="Times New Roman"/>
          <w:sz w:val="28"/>
          <w:szCs w:val="27"/>
        </w:rPr>
      </w:pPr>
      <w:r>
        <w:rPr>
          <w:noProof/>
        </w:rPr>
        <w:lastRenderedPageBreak/>
        <w:drawing>
          <wp:inline distT="0" distB="0" distL="0" distR="0" wp14:anchorId="2AF809CA" wp14:editId="089C5FCE">
            <wp:extent cx="5774690" cy="2850379"/>
            <wp:effectExtent l="0" t="0" r="0" b="7620"/>
            <wp:docPr id="1" name="Рисунок 1" descr="C:\Users\baalv\AppData\Local\Microsoft\Windows\INetCache\Content.Word\2.2 Выездные бригад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alv\AppData\Local\Microsoft\Windows\INetCache\Content.Word\2.2 Выездные бригады.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88740" cy="2857314"/>
                    </a:xfrm>
                    <a:prstGeom prst="rect">
                      <a:avLst/>
                    </a:prstGeom>
                    <a:noFill/>
                    <a:ln>
                      <a:noFill/>
                    </a:ln>
                  </pic:spPr>
                </pic:pic>
              </a:graphicData>
            </a:graphic>
          </wp:inline>
        </w:drawing>
      </w:r>
    </w:p>
    <w:p w14:paraId="0B3A0B55" w14:textId="77777777" w:rsidR="006F7BCC" w:rsidRPr="00972B27" w:rsidRDefault="006F7BCC" w:rsidP="0035641B">
      <w:pPr>
        <w:pStyle w:val="aff0"/>
        <w:widowControl w:val="0"/>
        <w:spacing w:line="250" w:lineRule="auto"/>
        <w:jc w:val="both"/>
        <w:rPr>
          <w:rFonts w:cs="Times New Roman"/>
          <w:sz w:val="28"/>
          <w:szCs w:val="28"/>
        </w:rPr>
      </w:pPr>
    </w:p>
    <w:p w14:paraId="4CD17F3D" w14:textId="3A7BC2E6" w:rsidR="00F909AC" w:rsidRPr="00972B27" w:rsidRDefault="005A3596" w:rsidP="00F909AC">
      <w:pPr>
        <w:pStyle w:val="aff0"/>
        <w:widowControl w:val="0"/>
        <w:spacing w:line="250" w:lineRule="auto"/>
        <w:jc w:val="center"/>
        <w:rPr>
          <w:rFonts w:cs="Times New Roman"/>
          <w:b/>
          <w:sz w:val="28"/>
          <w:szCs w:val="28"/>
        </w:rPr>
      </w:pPr>
      <w:r>
        <w:rPr>
          <w:rFonts w:cs="Times New Roman"/>
          <w:b/>
          <w:sz w:val="28"/>
          <w:szCs w:val="28"/>
        </w:rPr>
        <w:t>III</w:t>
      </w:r>
      <w:r w:rsidR="00E562F6">
        <w:rPr>
          <w:rFonts w:cs="Times New Roman"/>
          <w:b/>
          <w:sz w:val="28"/>
          <w:szCs w:val="28"/>
        </w:rPr>
        <w:t>. </w:t>
      </w:r>
      <w:r w:rsidR="00A92625" w:rsidRPr="00972B27">
        <w:rPr>
          <w:rFonts w:cs="Times New Roman"/>
          <w:b/>
          <w:sz w:val="28"/>
          <w:szCs w:val="28"/>
        </w:rPr>
        <w:t xml:space="preserve">Региональная система оказания паллиативной </w:t>
      </w:r>
    </w:p>
    <w:p w14:paraId="1C0B2C51" w14:textId="77777777" w:rsidR="00780008" w:rsidRPr="00972B27" w:rsidRDefault="00A92625" w:rsidP="00F909AC">
      <w:pPr>
        <w:pStyle w:val="aff0"/>
        <w:widowControl w:val="0"/>
        <w:spacing w:line="250" w:lineRule="auto"/>
        <w:jc w:val="center"/>
        <w:rPr>
          <w:rFonts w:cs="Times New Roman"/>
          <w:b/>
          <w:sz w:val="28"/>
          <w:szCs w:val="28"/>
        </w:rPr>
      </w:pPr>
      <w:r w:rsidRPr="00972B27">
        <w:rPr>
          <w:rFonts w:cs="Times New Roman"/>
          <w:b/>
          <w:sz w:val="28"/>
          <w:szCs w:val="28"/>
        </w:rPr>
        <w:t>медицинской помощи</w:t>
      </w:r>
    </w:p>
    <w:p w14:paraId="73AFDB24" w14:textId="77777777" w:rsidR="00A92625" w:rsidRPr="00972B27" w:rsidRDefault="00A92625" w:rsidP="00D12E32">
      <w:pPr>
        <w:pStyle w:val="aff0"/>
        <w:widowControl w:val="0"/>
        <w:spacing w:line="250" w:lineRule="auto"/>
        <w:jc w:val="center"/>
        <w:rPr>
          <w:rFonts w:cs="Times New Roman"/>
          <w:sz w:val="28"/>
          <w:szCs w:val="28"/>
        </w:rPr>
      </w:pPr>
    </w:p>
    <w:p w14:paraId="3C76EB5D" w14:textId="77777777" w:rsidR="00F77D13" w:rsidRPr="00972B27" w:rsidRDefault="00F77D13" w:rsidP="00D12E32">
      <w:pPr>
        <w:pStyle w:val="aff0"/>
        <w:widowControl w:val="0"/>
        <w:spacing w:line="250" w:lineRule="auto"/>
        <w:ind w:firstLine="709"/>
        <w:jc w:val="both"/>
        <w:rPr>
          <w:rFonts w:cs="Times New Roman"/>
          <w:sz w:val="28"/>
          <w:szCs w:val="28"/>
        </w:rPr>
      </w:pPr>
      <w:r w:rsidRPr="00972B27">
        <w:rPr>
          <w:rFonts w:cs="Times New Roman"/>
          <w:sz w:val="28"/>
          <w:szCs w:val="28"/>
        </w:rPr>
        <w:t>С целью обеспечения оказания паллиативной медицинской помощи взрослому населению в период до 202</w:t>
      </w:r>
      <w:r w:rsidR="007F2B71" w:rsidRPr="00972B27">
        <w:rPr>
          <w:rFonts w:cs="Times New Roman"/>
          <w:sz w:val="28"/>
          <w:szCs w:val="28"/>
        </w:rPr>
        <w:t>5</w:t>
      </w:r>
      <w:r w:rsidRPr="00972B27">
        <w:rPr>
          <w:rFonts w:cs="Times New Roman"/>
          <w:sz w:val="28"/>
          <w:szCs w:val="28"/>
        </w:rPr>
        <w:t xml:space="preserve"> года</w:t>
      </w:r>
      <w:r w:rsidR="00202668" w:rsidRPr="00972B27">
        <w:rPr>
          <w:rFonts w:cs="Times New Roman"/>
          <w:sz w:val="28"/>
          <w:szCs w:val="28"/>
        </w:rPr>
        <w:t xml:space="preserve"> включительно</w:t>
      </w:r>
      <w:r w:rsidRPr="00972B27">
        <w:rPr>
          <w:rFonts w:cs="Times New Roman"/>
          <w:sz w:val="28"/>
          <w:szCs w:val="28"/>
        </w:rPr>
        <w:t xml:space="preserve"> планируется следующее.</w:t>
      </w:r>
    </w:p>
    <w:p w14:paraId="39302F38" w14:textId="77777777" w:rsidR="006214CE" w:rsidRPr="00972B27" w:rsidRDefault="00D12E32" w:rsidP="00D12E32">
      <w:pPr>
        <w:pStyle w:val="aff0"/>
        <w:widowControl w:val="0"/>
        <w:spacing w:line="250" w:lineRule="auto"/>
        <w:ind w:firstLine="709"/>
        <w:jc w:val="both"/>
        <w:rPr>
          <w:rFonts w:cs="Times New Roman"/>
          <w:sz w:val="28"/>
          <w:szCs w:val="28"/>
        </w:rPr>
      </w:pPr>
      <w:r w:rsidRPr="00972B27">
        <w:rPr>
          <w:rFonts w:cs="Times New Roman"/>
          <w:sz w:val="28"/>
          <w:szCs w:val="28"/>
        </w:rPr>
        <w:t>3.1. </w:t>
      </w:r>
      <w:r w:rsidR="006214CE" w:rsidRPr="00972B27">
        <w:rPr>
          <w:rFonts w:cs="Times New Roman"/>
          <w:sz w:val="28"/>
          <w:szCs w:val="28"/>
        </w:rPr>
        <w:t>Мероприятия по совершенствованию инфраструктуры оказания паллиативной медицинской помощи:</w:t>
      </w:r>
    </w:p>
    <w:p w14:paraId="0890486B" w14:textId="77777777" w:rsidR="00F77D13" w:rsidRPr="00972B27" w:rsidRDefault="006214CE" w:rsidP="00D12E32">
      <w:pPr>
        <w:pStyle w:val="aff0"/>
        <w:widowControl w:val="0"/>
        <w:spacing w:line="250" w:lineRule="auto"/>
        <w:ind w:firstLine="709"/>
        <w:jc w:val="both"/>
        <w:rPr>
          <w:rFonts w:cs="Times New Roman"/>
          <w:sz w:val="28"/>
          <w:szCs w:val="28"/>
        </w:rPr>
      </w:pPr>
      <w:r w:rsidRPr="00972B27">
        <w:rPr>
          <w:rFonts w:cs="Times New Roman"/>
          <w:sz w:val="28"/>
          <w:szCs w:val="28"/>
        </w:rPr>
        <w:t>1) </w:t>
      </w:r>
      <w:r w:rsidR="00261D44" w:rsidRPr="00972B27">
        <w:rPr>
          <w:rFonts w:cs="Times New Roman"/>
          <w:sz w:val="28"/>
          <w:szCs w:val="28"/>
        </w:rPr>
        <w:t>расширение</w:t>
      </w:r>
      <w:r w:rsidR="00F77D13" w:rsidRPr="00972B27">
        <w:rPr>
          <w:rFonts w:cs="Times New Roman"/>
          <w:sz w:val="28"/>
          <w:szCs w:val="28"/>
        </w:rPr>
        <w:t xml:space="preserve"> </w:t>
      </w:r>
      <w:r w:rsidR="00261D44" w:rsidRPr="00972B27">
        <w:rPr>
          <w:rFonts w:cs="Times New Roman"/>
          <w:sz w:val="28"/>
          <w:szCs w:val="28"/>
        </w:rPr>
        <w:t>коечного фонда паллиативной службы Новосибирской области</w:t>
      </w:r>
      <w:r w:rsidR="00F77D13" w:rsidRPr="00972B27">
        <w:rPr>
          <w:rFonts w:cs="Times New Roman"/>
          <w:sz w:val="28"/>
          <w:szCs w:val="28"/>
        </w:rPr>
        <w:t>:</w:t>
      </w:r>
    </w:p>
    <w:p w14:paraId="2236F8E1" w14:textId="77777777" w:rsidR="00261D44" w:rsidRPr="00972B27" w:rsidRDefault="00261D44"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2021 году – </w:t>
      </w:r>
      <w:r w:rsidR="00FB6796">
        <w:rPr>
          <w:rFonts w:cs="Times New Roman"/>
          <w:sz w:val="28"/>
          <w:szCs w:val="28"/>
        </w:rPr>
        <w:t>до </w:t>
      </w:r>
      <w:r w:rsidR="007F2B71" w:rsidRPr="00972B27">
        <w:rPr>
          <w:rFonts w:cs="Times New Roman"/>
          <w:sz w:val="28"/>
          <w:szCs w:val="28"/>
        </w:rPr>
        <w:t>67</w:t>
      </w:r>
      <w:r w:rsidR="0033604D" w:rsidRPr="00972B27">
        <w:rPr>
          <w:rFonts w:cs="Times New Roman"/>
          <w:sz w:val="28"/>
          <w:szCs w:val="28"/>
        </w:rPr>
        <w:t xml:space="preserve"> </w:t>
      </w:r>
      <w:r w:rsidR="000D662B" w:rsidRPr="00972B27">
        <w:rPr>
          <w:rFonts w:cs="Times New Roman"/>
          <w:sz w:val="28"/>
          <w:szCs w:val="28"/>
        </w:rPr>
        <w:t>коек</w:t>
      </w:r>
      <w:r w:rsidR="00604337" w:rsidRPr="00972B27">
        <w:rPr>
          <w:rFonts w:cs="Times New Roman"/>
          <w:sz w:val="28"/>
          <w:szCs w:val="28"/>
        </w:rPr>
        <w:t>;</w:t>
      </w:r>
    </w:p>
    <w:p w14:paraId="31F69892" w14:textId="77777777" w:rsidR="00261D44" w:rsidRPr="00972B27" w:rsidRDefault="00261D44"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2022 году – </w:t>
      </w:r>
      <w:r w:rsidR="00FB6796">
        <w:rPr>
          <w:rFonts w:cs="Times New Roman"/>
          <w:sz w:val="28"/>
          <w:szCs w:val="28"/>
        </w:rPr>
        <w:t>до </w:t>
      </w:r>
      <w:r w:rsidR="001D66C4" w:rsidRPr="00972B27">
        <w:rPr>
          <w:rFonts w:cs="Times New Roman"/>
          <w:sz w:val="28"/>
          <w:szCs w:val="28"/>
        </w:rPr>
        <w:t>97</w:t>
      </w:r>
      <w:r w:rsidR="00604337" w:rsidRPr="00972B27">
        <w:rPr>
          <w:rFonts w:cs="Times New Roman"/>
          <w:sz w:val="28"/>
          <w:szCs w:val="28"/>
        </w:rPr>
        <w:t>;</w:t>
      </w:r>
    </w:p>
    <w:p w14:paraId="5C47E1CB" w14:textId="77777777" w:rsidR="00261D44" w:rsidRPr="00972B27" w:rsidRDefault="00261D44"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2023 году – </w:t>
      </w:r>
      <w:r w:rsidR="00FB6796">
        <w:rPr>
          <w:rFonts w:cs="Times New Roman"/>
          <w:sz w:val="28"/>
          <w:szCs w:val="28"/>
        </w:rPr>
        <w:t>до </w:t>
      </w:r>
      <w:r w:rsidR="001D66C4" w:rsidRPr="00972B27">
        <w:rPr>
          <w:rFonts w:cs="Times New Roman"/>
          <w:sz w:val="28"/>
          <w:szCs w:val="28"/>
        </w:rPr>
        <w:t>97</w:t>
      </w:r>
      <w:r w:rsidR="00202668" w:rsidRPr="00972B27">
        <w:rPr>
          <w:rFonts w:cs="Times New Roman"/>
          <w:sz w:val="28"/>
          <w:szCs w:val="28"/>
        </w:rPr>
        <w:t xml:space="preserve"> </w:t>
      </w:r>
      <w:r w:rsidR="000D662B" w:rsidRPr="00972B27">
        <w:rPr>
          <w:rFonts w:cs="Times New Roman"/>
          <w:sz w:val="28"/>
          <w:szCs w:val="28"/>
        </w:rPr>
        <w:t>коек</w:t>
      </w:r>
      <w:r w:rsidR="00604337" w:rsidRPr="00972B27">
        <w:rPr>
          <w:rFonts w:cs="Times New Roman"/>
          <w:sz w:val="28"/>
          <w:szCs w:val="28"/>
        </w:rPr>
        <w:t>;</w:t>
      </w:r>
    </w:p>
    <w:p w14:paraId="4CAE10E5" w14:textId="77777777" w:rsidR="00261D44" w:rsidRPr="00972B27" w:rsidRDefault="00261D44"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2024 году – </w:t>
      </w:r>
      <w:r w:rsidR="00202668" w:rsidRPr="00972B27">
        <w:rPr>
          <w:rFonts w:cs="Times New Roman"/>
          <w:sz w:val="28"/>
          <w:szCs w:val="28"/>
        </w:rPr>
        <w:t>до</w:t>
      </w:r>
      <w:r w:rsidR="00FB6796">
        <w:rPr>
          <w:rFonts w:cs="Times New Roman"/>
          <w:sz w:val="28"/>
          <w:szCs w:val="28"/>
        </w:rPr>
        <w:t> </w:t>
      </w:r>
      <w:r w:rsidR="00C6537C" w:rsidRPr="00972B27">
        <w:rPr>
          <w:rFonts w:cs="Times New Roman"/>
          <w:sz w:val="28"/>
          <w:szCs w:val="28"/>
        </w:rPr>
        <w:t>1</w:t>
      </w:r>
      <w:r w:rsidR="001D66C4" w:rsidRPr="00972B27">
        <w:rPr>
          <w:rFonts w:cs="Times New Roman"/>
          <w:sz w:val="28"/>
          <w:szCs w:val="28"/>
        </w:rPr>
        <w:t>87</w:t>
      </w:r>
      <w:r w:rsidR="000D662B" w:rsidRPr="00972B27">
        <w:rPr>
          <w:rFonts w:cs="Times New Roman"/>
          <w:sz w:val="28"/>
          <w:szCs w:val="28"/>
        </w:rPr>
        <w:t xml:space="preserve"> коек</w:t>
      </w:r>
      <w:r w:rsidR="00604337" w:rsidRPr="00972B27">
        <w:rPr>
          <w:rFonts w:cs="Times New Roman"/>
          <w:sz w:val="28"/>
          <w:szCs w:val="28"/>
        </w:rPr>
        <w:t>;</w:t>
      </w:r>
    </w:p>
    <w:p w14:paraId="4CCB0D76" w14:textId="77777777" w:rsidR="00DB249A" w:rsidRPr="00972B27" w:rsidRDefault="00FB6796" w:rsidP="00DB249A">
      <w:pPr>
        <w:pStyle w:val="aff0"/>
        <w:widowControl w:val="0"/>
        <w:spacing w:line="250" w:lineRule="auto"/>
        <w:ind w:firstLine="709"/>
        <w:jc w:val="both"/>
        <w:rPr>
          <w:rFonts w:cs="Times New Roman"/>
          <w:sz w:val="28"/>
          <w:szCs w:val="28"/>
        </w:rPr>
      </w:pPr>
      <w:r>
        <w:rPr>
          <w:rFonts w:cs="Times New Roman"/>
          <w:sz w:val="28"/>
          <w:szCs w:val="28"/>
        </w:rPr>
        <w:t>в 2025 году – до </w:t>
      </w:r>
      <w:r w:rsidR="00C6537C" w:rsidRPr="00972B27">
        <w:rPr>
          <w:rFonts w:cs="Times New Roman"/>
          <w:sz w:val="28"/>
          <w:szCs w:val="28"/>
        </w:rPr>
        <w:t>1</w:t>
      </w:r>
      <w:r w:rsidR="005E4E5F" w:rsidRPr="00972B27">
        <w:rPr>
          <w:rFonts w:cs="Times New Roman"/>
          <w:sz w:val="28"/>
          <w:szCs w:val="28"/>
        </w:rPr>
        <w:t>87</w:t>
      </w:r>
      <w:r w:rsidR="00DB249A" w:rsidRPr="00972B27">
        <w:rPr>
          <w:rFonts w:cs="Times New Roman"/>
          <w:sz w:val="28"/>
          <w:szCs w:val="28"/>
        </w:rPr>
        <w:t xml:space="preserve"> коек (в том числе коек сестринского ухода);</w:t>
      </w:r>
    </w:p>
    <w:p w14:paraId="24D053C4" w14:textId="77777777" w:rsidR="00202668" w:rsidRPr="00972B27" w:rsidRDefault="006214CE" w:rsidP="00D12E32">
      <w:pPr>
        <w:pStyle w:val="aff0"/>
        <w:widowControl w:val="0"/>
        <w:spacing w:line="250" w:lineRule="auto"/>
        <w:ind w:firstLine="709"/>
        <w:jc w:val="both"/>
        <w:rPr>
          <w:rFonts w:cs="Times New Roman"/>
          <w:sz w:val="28"/>
          <w:szCs w:val="28"/>
        </w:rPr>
      </w:pPr>
      <w:r w:rsidRPr="00972B27">
        <w:rPr>
          <w:rFonts w:cs="Times New Roman"/>
          <w:sz w:val="28"/>
          <w:szCs w:val="28"/>
        </w:rPr>
        <w:t>2)</w:t>
      </w:r>
      <w:r w:rsidR="00AB1BB0" w:rsidRPr="00972B27">
        <w:rPr>
          <w:rFonts w:cs="Times New Roman"/>
          <w:sz w:val="28"/>
          <w:szCs w:val="28"/>
        </w:rPr>
        <w:t> </w:t>
      </w:r>
      <w:r w:rsidR="00202668" w:rsidRPr="00972B27">
        <w:rPr>
          <w:rFonts w:cs="Times New Roman"/>
          <w:sz w:val="28"/>
          <w:szCs w:val="28"/>
        </w:rPr>
        <w:t>открытие отделений выездной патронажной ПМП взрослым и увеличение количества выездных патронажных бригад:</w:t>
      </w:r>
    </w:p>
    <w:p w14:paraId="672A4F42" w14:textId="77777777" w:rsidR="00CD7B6B" w:rsidRPr="00972B27" w:rsidRDefault="00604337" w:rsidP="00D12E32">
      <w:pPr>
        <w:pStyle w:val="aff0"/>
        <w:widowControl w:val="0"/>
        <w:spacing w:line="250" w:lineRule="auto"/>
        <w:ind w:firstLine="709"/>
        <w:jc w:val="both"/>
        <w:rPr>
          <w:rFonts w:cs="Times New Roman"/>
          <w:sz w:val="28"/>
          <w:szCs w:val="28"/>
        </w:rPr>
      </w:pPr>
      <w:r w:rsidRPr="00972B27">
        <w:rPr>
          <w:rFonts w:cs="Times New Roman"/>
          <w:sz w:val="28"/>
          <w:szCs w:val="28"/>
        </w:rPr>
        <w:t>в 2021 году –</w:t>
      </w:r>
      <w:r w:rsidR="00AD6925" w:rsidRPr="00972B27">
        <w:rPr>
          <w:rFonts w:cs="Times New Roman"/>
          <w:sz w:val="28"/>
          <w:szCs w:val="28"/>
        </w:rPr>
        <w:t xml:space="preserve"> </w:t>
      </w:r>
      <w:r w:rsidR="000342E5" w:rsidRPr="00972B27">
        <w:rPr>
          <w:rFonts w:cs="Times New Roman"/>
          <w:sz w:val="28"/>
          <w:szCs w:val="28"/>
        </w:rPr>
        <w:t>4</w:t>
      </w:r>
      <w:r w:rsidR="00FB6796">
        <w:rPr>
          <w:rFonts w:cs="Times New Roman"/>
          <w:sz w:val="28"/>
          <w:szCs w:val="28"/>
        </w:rPr>
        <w:t> </w:t>
      </w:r>
      <w:r w:rsidR="00AD6925" w:rsidRPr="00972B27">
        <w:rPr>
          <w:rFonts w:cs="Times New Roman"/>
          <w:sz w:val="28"/>
          <w:szCs w:val="28"/>
        </w:rPr>
        <w:t>выездные</w:t>
      </w:r>
      <w:r w:rsidR="00374DA3" w:rsidRPr="00972B27">
        <w:rPr>
          <w:rFonts w:cs="Times New Roman"/>
          <w:sz w:val="28"/>
          <w:szCs w:val="28"/>
        </w:rPr>
        <w:t xml:space="preserve"> </w:t>
      </w:r>
      <w:r w:rsidR="00AD6925" w:rsidRPr="00972B27">
        <w:rPr>
          <w:rFonts w:cs="Times New Roman"/>
          <w:sz w:val="28"/>
          <w:szCs w:val="28"/>
        </w:rPr>
        <w:t>бригады</w:t>
      </w:r>
      <w:r w:rsidR="00CD7B6B" w:rsidRPr="00972B27">
        <w:rPr>
          <w:rFonts w:cs="Times New Roman"/>
          <w:sz w:val="28"/>
          <w:szCs w:val="28"/>
        </w:rPr>
        <w:t>;</w:t>
      </w:r>
    </w:p>
    <w:p w14:paraId="5D2F74A3" w14:textId="77777777" w:rsidR="00AD6925" w:rsidRPr="00972B27" w:rsidRDefault="00FB6796" w:rsidP="00D12E32">
      <w:pPr>
        <w:pStyle w:val="aff0"/>
        <w:widowControl w:val="0"/>
        <w:spacing w:line="250" w:lineRule="auto"/>
        <w:ind w:firstLine="709"/>
        <w:jc w:val="both"/>
        <w:rPr>
          <w:rFonts w:cs="Times New Roman"/>
          <w:sz w:val="28"/>
          <w:szCs w:val="28"/>
        </w:rPr>
      </w:pPr>
      <w:r>
        <w:rPr>
          <w:rFonts w:cs="Times New Roman"/>
          <w:sz w:val="28"/>
          <w:szCs w:val="28"/>
        </w:rPr>
        <w:t>в 2022 году – до </w:t>
      </w:r>
      <w:r w:rsidR="00CD7B6B" w:rsidRPr="00972B27">
        <w:rPr>
          <w:rFonts w:cs="Times New Roman"/>
          <w:sz w:val="28"/>
          <w:szCs w:val="28"/>
        </w:rPr>
        <w:t>7</w:t>
      </w:r>
      <w:r w:rsidR="00374DA3" w:rsidRPr="00972B27">
        <w:rPr>
          <w:rFonts w:cs="Times New Roman"/>
          <w:sz w:val="28"/>
          <w:szCs w:val="28"/>
        </w:rPr>
        <w:t xml:space="preserve"> </w:t>
      </w:r>
      <w:r w:rsidR="00AD6925" w:rsidRPr="00972B27">
        <w:rPr>
          <w:rFonts w:cs="Times New Roman"/>
          <w:sz w:val="28"/>
          <w:szCs w:val="28"/>
        </w:rPr>
        <w:t>выездных патронажных бригад;</w:t>
      </w:r>
    </w:p>
    <w:p w14:paraId="009A6D02" w14:textId="77777777" w:rsidR="00374DA3" w:rsidRPr="00972B27" w:rsidRDefault="00FB6796" w:rsidP="00D12E32">
      <w:pPr>
        <w:pStyle w:val="aff0"/>
        <w:widowControl w:val="0"/>
        <w:spacing w:line="250" w:lineRule="auto"/>
        <w:ind w:firstLine="709"/>
        <w:jc w:val="both"/>
        <w:rPr>
          <w:rFonts w:cs="Times New Roman"/>
          <w:sz w:val="28"/>
          <w:szCs w:val="28"/>
        </w:rPr>
      </w:pPr>
      <w:r>
        <w:rPr>
          <w:rFonts w:cs="Times New Roman"/>
          <w:sz w:val="28"/>
          <w:szCs w:val="28"/>
        </w:rPr>
        <w:t>в 2023 году – до </w:t>
      </w:r>
      <w:r w:rsidR="00CD7B6B" w:rsidRPr="00972B27">
        <w:rPr>
          <w:rFonts w:cs="Times New Roman"/>
          <w:sz w:val="28"/>
          <w:szCs w:val="28"/>
        </w:rPr>
        <w:t>10</w:t>
      </w:r>
      <w:r w:rsidR="00AD6925" w:rsidRPr="00972B27">
        <w:rPr>
          <w:rFonts w:cs="Times New Roman"/>
          <w:sz w:val="28"/>
          <w:szCs w:val="28"/>
        </w:rPr>
        <w:t xml:space="preserve"> выездных патронажных бригад;</w:t>
      </w:r>
    </w:p>
    <w:p w14:paraId="3F548665" w14:textId="77777777" w:rsidR="00374DA3" w:rsidRPr="00972B27" w:rsidRDefault="00FB6796" w:rsidP="00D12E32">
      <w:pPr>
        <w:pStyle w:val="aff0"/>
        <w:widowControl w:val="0"/>
        <w:spacing w:line="250" w:lineRule="auto"/>
        <w:ind w:firstLine="709"/>
        <w:jc w:val="both"/>
        <w:rPr>
          <w:rFonts w:cs="Times New Roman"/>
          <w:sz w:val="28"/>
          <w:szCs w:val="28"/>
        </w:rPr>
      </w:pPr>
      <w:r>
        <w:rPr>
          <w:rFonts w:cs="Times New Roman"/>
          <w:sz w:val="28"/>
          <w:szCs w:val="28"/>
        </w:rPr>
        <w:t>в 2024 году – до </w:t>
      </w:r>
      <w:r w:rsidR="00CD7B6B" w:rsidRPr="00972B27">
        <w:rPr>
          <w:rFonts w:cs="Times New Roman"/>
          <w:sz w:val="28"/>
          <w:szCs w:val="28"/>
        </w:rPr>
        <w:t>16</w:t>
      </w:r>
      <w:r w:rsidR="00AD6925" w:rsidRPr="00972B27">
        <w:rPr>
          <w:rFonts w:cs="Times New Roman"/>
          <w:sz w:val="28"/>
          <w:szCs w:val="28"/>
        </w:rPr>
        <w:t xml:space="preserve"> </w:t>
      </w:r>
      <w:r w:rsidR="00374DA3" w:rsidRPr="00972B27">
        <w:rPr>
          <w:rFonts w:cs="Times New Roman"/>
          <w:sz w:val="28"/>
          <w:szCs w:val="28"/>
        </w:rPr>
        <w:t>выездных патронажных бригад</w:t>
      </w:r>
      <w:r w:rsidR="00043D64" w:rsidRPr="00972B27">
        <w:rPr>
          <w:rFonts w:cs="Times New Roman"/>
          <w:sz w:val="28"/>
          <w:szCs w:val="28"/>
        </w:rPr>
        <w:t>;</w:t>
      </w:r>
    </w:p>
    <w:p w14:paraId="28B4B207" w14:textId="77777777" w:rsidR="00AD6925" w:rsidRPr="00972B27" w:rsidRDefault="00FB6796" w:rsidP="00D12E32">
      <w:pPr>
        <w:pStyle w:val="aff0"/>
        <w:widowControl w:val="0"/>
        <w:spacing w:line="250" w:lineRule="auto"/>
        <w:ind w:firstLine="709"/>
        <w:jc w:val="both"/>
        <w:rPr>
          <w:rFonts w:cs="Times New Roman"/>
          <w:sz w:val="28"/>
          <w:szCs w:val="28"/>
        </w:rPr>
      </w:pPr>
      <w:r>
        <w:rPr>
          <w:rFonts w:cs="Times New Roman"/>
          <w:sz w:val="28"/>
          <w:szCs w:val="28"/>
        </w:rPr>
        <w:t>в 2025 году – до </w:t>
      </w:r>
      <w:r w:rsidR="00A421B0" w:rsidRPr="00972B27">
        <w:rPr>
          <w:rFonts w:cs="Times New Roman"/>
          <w:sz w:val="28"/>
          <w:szCs w:val="28"/>
        </w:rPr>
        <w:t>1</w:t>
      </w:r>
      <w:r w:rsidR="00CD7B6B" w:rsidRPr="00972B27">
        <w:rPr>
          <w:rFonts w:cs="Times New Roman"/>
          <w:sz w:val="28"/>
          <w:szCs w:val="28"/>
        </w:rPr>
        <w:t>6</w:t>
      </w:r>
      <w:r w:rsidR="00A421B0" w:rsidRPr="00972B27">
        <w:rPr>
          <w:rFonts w:cs="Times New Roman"/>
          <w:sz w:val="28"/>
          <w:szCs w:val="28"/>
        </w:rPr>
        <w:t xml:space="preserve"> выездных патронажных бригад;</w:t>
      </w:r>
    </w:p>
    <w:p w14:paraId="371E739C" w14:textId="77777777" w:rsidR="00202668" w:rsidRPr="00972B27" w:rsidRDefault="00784625" w:rsidP="00D12E32">
      <w:pPr>
        <w:pStyle w:val="aff0"/>
        <w:widowControl w:val="0"/>
        <w:spacing w:line="250" w:lineRule="auto"/>
        <w:ind w:firstLine="709"/>
        <w:jc w:val="both"/>
        <w:rPr>
          <w:rFonts w:cs="Times New Roman"/>
          <w:sz w:val="28"/>
          <w:szCs w:val="28"/>
        </w:rPr>
      </w:pPr>
      <w:r w:rsidRPr="00972B27">
        <w:rPr>
          <w:rFonts w:cs="Times New Roman"/>
          <w:sz w:val="28"/>
          <w:szCs w:val="28"/>
        </w:rPr>
        <w:t>3) открытие кабинетов ПМП взрослым:</w:t>
      </w:r>
    </w:p>
    <w:p w14:paraId="264602F0" w14:textId="77777777" w:rsidR="00784625" w:rsidRPr="00972B27" w:rsidRDefault="00B4455F"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2021 году – </w:t>
      </w:r>
      <w:r w:rsidR="00AB10D2" w:rsidRPr="00972B27">
        <w:rPr>
          <w:rFonts w:cs="Times New Roman"/>
          <w:sz w:val="28"/>
          <w:szCs w:val="28"/>
        </w:rPr>
        <w:t>5</w:t>
      </w:r>
      <w:r w:rsidR="00FB6796">
        <w:rPr>
          <w:rFonts w:cs="Times New Roman"/>
          <w:sz w:val="28"/>
          <w:szCs w:val="28"/>
        </w:rPr>
        <w:t> </w:t>
      </w:r>
      <w:r w:rsidR="002E5F4E" w:rsidRPr="00972B27">
        <w:rPr>
          <w:rFonts w:cs="Times New Roman"/>
          <w:sz w:val="28"/>
          <w:szCs w:val="28"/>
        </w:rPr>
        <w:t>кабинетов</w:t>
      </w:r>
      <w:r w:rsidR="00043D64" w:rsidRPr="00972B27">
        <w:rPr>
          <w:rFonts w:cs="Times New Roman"/>
          <w:sz w:val="28"/>
          <w:szCs w:val="28"/>
        </w:rPr>
        <w:t>;</w:t>
      </w:r>
    </w:p>
    <w:p w14:paraId="66EB6DCD" w14:textId="77777777" w:rsidR="00784625" w:rsidRPr="00972B27" w:rsidRDefault="00784625"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2022 году – </w:t>
      </w:r>
      <w:r w:rsidR="00FB6796">
        <w:rPr>
          <w:rFonts w:cs="Times New Roman"/>
          <w:sz w:val="28"/>
          <w:szCs w:val="28"/>
        </w:rPr>
        <w:t>до </w:t>
      </w:r>
      <w:r w:rsidR="00AB10D2" w:rsidRPr="00972B27">
        <w:rPr>
          <w:rFonts w:cs="Times New Roman"/>
          <w:sz w:val="28"/>
          <w:szCs w:val="28"/>
        </w:rPr>
        <w:t>2</w:t>
      </w:r>
      <w:r w:rsidR="008F1D74" w:rsidRPr="00972B27">
        <w:rPr>
          <w:rFonts w:cs="Times New Roman"/>
          <w:sz w:val="28"/>
          <w:szCs w:val="28"/>
        </w:rPr>
        <w:t>2</w:t>
      </w:r>
      <w:r w:rsidR="002E5F4E" w:rsidRPr="00972B27">
        <w:rPr>
          <w:rFonts w:cs="Times New Roman"/>
          <w:sz w:val="28"/>
          <w:szCs w:val="28"/>
        </w:rPr>
        <w:t xml:space="preserve"> кабинетов</w:t>
      </w:r>
      <w:r w:rsidR="00043D64" w:rsidRPr="00972B27">
        <w:rPr>
          <w:rFonts w:cs="Times New Roman"/>
          <w:sz w:val="28"/>
          <w:szCs w:val="28"/>
        </w:rPr>
        <w:t>;</w:t>
      </w:r>
    </w:p>
    <w:p w14:paraId="70E04FA6" w14:textId="611F6B18" w:rsidR="00784625" w:rsidRPr="00972B27" w:rsidRDefault="00784625"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2023 году – </w:t>
      </w:r>
      <w:r w:rsidR="00FB6796">
        <w:rPr>
          <w:rFonts w:cs="Times New Roman"/>
          <w:sz w:val="28"/>
          <w:szCs w:val="28"/>
        </w:rPr>
        <w:t>до </w:t>
      </w:r>
      <w:r w:rsidR="00721B53" w:rsidRPr="00972B27">
        <w:rPr>
          <w:rFonts w:cs="Times New Roman"/>
          <w:sz w:val="28"/>
          <w:szCs w:val="28"/>
        </w:rPr>
        <w:t>2</w:t>
      </w:r>
      <w:r w:rsidR="00721B53">
        <w:rPr>
          <w:rFonts w:cs="Times New Roman"/>
          <w:sz w:val="28"/>
          <w:szCs w:val="28"/>
        </w:rPr>
        <w:t>7</w:t>
      </w:r>
      <w:r w:rsidR="00721B53" w:rsidRPr="00972B27">
        <w:rPr>
          <w:rFonts w:cs="Times New Roman"/>
          <w:sz w:val="28"/>
          <w:szCs w:val="28"/>
        </w:rPr>
        <w:t xml:space="preserve"> </w:t>
      </w:r>
      <w:r w:rsidR="002E5F4E" w:rsidRPr="00972B27">
        <w:rPr>
          <w:rFonts w:cs="Times New Roman"/>
          <w:sz w:val="28"/>
          <w:szCs w:val="28"/>
        </w:rPr>
        <w:t>кабинетов</w:t>
      </w:r>
      <w:r w:rsidR="00043D64" w:rsidRPr="00972B27">
        <w:rPr>
          <w:rFonts w:cs="Times New Roman"/>
          <w:sz w:val="28"/>
          <w:szCs w:val="28"/>
        </w:rPr>
        <w:t>;</w:t>
      </w:r>
    </w:p>
    <w:p w14:paraId="685C8F02" w14:textId="77777777" w:rsidR="00784625" w:rsidRPr="00972B27" w:rsidRDefault="00784625"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2024 году – </w:t>
      </w:r>
      <w:r w:rsidR="00FB6796">
        <w:rPr>
          <w:rFonts w:cs="Times New Roman"/>
          <w:sz w:val="28"/>
          <w:szCs w:val="28"/>
        </w:rPr>
        <w:t>до </w:t>
      </w:r>
      <w:r w:rsidR="006B4FF9" w:rsidRPr="00972B27">
        <w:rPr>
          <w:rFonts w:cs="Times New Roman"/>
          <w:sz w:val="28"/>
          <w:szCs w:val="28"/>
        </w:rPr>
        <w:t>31</w:t>
      </w:r>
      <w:r w:rsidR="002E5F4E" w:rsidRPr="00972B27">
        <w:rPr>
          <w:rFonts w:cs="Times New Roman"/>
          <w:sz w:val="28"/>
          <w:szCs w:val="28"/>
        </w:rPr>
        <w:t xml:space="preserve"> кабинетов</w:t>
      </w:r>
      <w:r w:rsidR="00043D64" w:rsidRPr="00972B27">
        <w:rPr>
          <w:rFonts w:cs="Times New Roman"/>
          <w:sz w:val="28"/>
          <w:szCs w:val="28"/>
        </w:rPr>
        <w:t>;</w:t>
      </w:r>
    </w:p>
    <w:p w14:paraId="41E73BBC" w14:textId="77777777" w:rsidR="00B4455F" w:rsidRPr="00972B27" w:rsidRDefault="00FB6796" w:rsidP="00D12E32">
      <w:pPr>
        <w:pStyle w:val="aff0"/>
        <w:widowControl w:val="0"/>
        <w:spacing w:line="250" w:lineRule="auto"/>
        <w:ind w:firstLine="709"/>
        <w:jc w:val="both"/>
        <w:rPr>
          <w:rFonts w:cs="Times New Roman"/>
          <w:sz w:val="28"/>
          <w:szCs w:val="28"/>
        </w:rPr>
      </w:pPr>
      <w:r>
        <w:rPr>
          <w:rFonts w:cs="Times New Roman"/>
          <w:sz w:val="28"/>
          <w:szCs w:val="28"/>
        </w:rPr>
        <w:t>в 2025 году – до </w:t>
      </w:r>
      <w:r w:rsidR="006B4FF9" w:rsidRPr="00972B27">
        <w:rPr>
          <w:rFonts w:cs="Times New Roman"/>
          <w:sz w:val="28"/>
          <w:szCs w:val="28"/>
        </w:rPr>
        <w:t>35</w:t>
      </w:r>
      <w:r w:rsidR="00B4455F" w:rsidRPr="00972B27">
        <w:rPr>
          <w:rFonts w:cs="Times New Roman"/>
          <w:sz w:val="28"/>
          <w:szCs w:val="28"/>
        </w:rPr>
        <w:t xml:space="preserve"> </w:t>
      </w:r>
      <w:r w:rsidR="001758E0" w:rsidRPr="00972B27">
        <w:rPr>
          <w:rFonts w:cs="Times New Roman"/>
          <w:sz w:val="28"/>
          <w:szCs w:val="28"/>
        </w:rPr>
        <w:t>кабинетов</w:t>
      </w:r>
      <w:r w:rsidR="00B4455F" w:rsidRPr="00972B27">
        <w:rPr>
          <w:rFonts w:cs="Times New Roman"/>
          <w:sz w:val="28"/>
          <w:szCs w:val="28"/>
        </w:rPr>
        <w:t>.</w:t>
      </w:r>
    </w:p>
    <w:p w14:paraId="5EEB6660" w14:textId="77777777" w:rsidR="001758E0" w:rsidRPr="00972B27" w:rsidRDefault="00B4455F"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2025 году планируется открытие кабинетов во всех медицинских </w:t>
      </w:r>
      <w:r w:rsidRPr="00972B27">
        <w:rPr>
          <w:rFonts w:cs="Times New Roman"/>
          <w:sz w:val="28"/>
          <w:szCs w:val="28"/>
        </w:rPr>
        <w:lastRenderedPageBreak/>
        <w:t>организациях районных центральных больниц и поликлинических отделений, обслуживающих территорию города Новосибирска (30 кабинетов</w:t>
      </w:r>
      <w:r w:rsidR="002946EB" w:rsidRPr="00972B27">
        <w:rPr>
          <w:rFonts w:cs="Times New Roman"/>
          <w:sz w:val="28"/>
          <w:szCs w:val="28"/>
        </w:rPr>
        <w:t>).</w:t>
      </w:r>
    </w:p>
    <w:p w14:paraId="07C34ADE" w14:textId="2D7E756A" w:rsidR="004B2960" w:rsidRPr="00972B27" w:rsidRDefault="006F4776" w:rsidP="004B2960">
      <w:pPr>
        <w:pStyle w:val="aff0"/>
        <w:widowControl w:val="0"/>
        <w:spacing w:line="249" w:lineRule="auto"/>
        <w:ind w:firstLine="709"/>
        <w:jc w:val="both"/>
        <w:rPr>
          <w:rFonts w:cs="Times New Roman"/>
          <w:color w:val="000000" w:themeColor="text1"/>
          <w:sz w:val="28"/>
          <w:szCs w:val="28"/>
        </w:rPr>
      </w:pPr>
      <w:r>
        <w:rPr>
          <w:rFonts w:cs="Times New Roman"/>
          <w:color w:val="000000" w:themeColor="text1"/>
          <w:sz w:val="28"/>
          <w:szCs w:val="28"/>
        </w:rPr>
        <w:t>4) </w:t>
      </w:r>
      <w:proofErr w:type="gramStart"/>
      <w:r w:rsidR="004B2960" w:rsidRPr="00972B27">
        <w:rPr>
          <w:rFonts w:cs="Times New Roman"/>
          <w:color w:val="000000" w:themeColor="text1"/>
          <w:sz w:val="28"/>
          <w:szCs w:val="28"/>
        </w:rPr>
        <w:t>С</w:t>
      </w:r>
      <w:proofErr w:type="gramEnd"/>
      <w:r w:rsidR="004B2960" w:rsidRPr="00972B27">
        <w:rPr>
          <w:rFonts w:cs="Times New Roman"/>
          <w:color w:val="000000" w:themeColor="text1"/>
          <w:sz w:val="28"/>
          <w:szCs w:val="28"/>
        </w:rPr>
        <w:t xml:space="preserve"> целью обеспечения оказания паллиативной медицинской помощи детям</w:t>
      </w:r>
      <w:r w:rsidR="00E12798">
        <w:rPr>
          <w:rFonts w:cs="Times New Roman"/>
          <w:color w:val="000000" w:themeColor="text1"/>
          <w:sz w:val="28"/>
          <w:szCs w:val="28"/>
        </w:rPr>
        <w:t xml:space="preserve"> </w:t>
      </w:r>
      <w:r w:rsidR="004B2960" w:rsidRPr="00972B27">
        <w:rPr>
          <w:rFonts w:cs="Times New Roman"/>
          <w:color w:val="000000" w:themeColor="text1"/>
          <w:sz w:val="28"/>
          <w:szCs w:val="28"/>
        </w:rPr>
        <w:t>в период до 2025 года включительно осуществлено и планируется следующее:</w:t>
      </w:r>
    </w:p>
    <w:p w14:paraId="6A1BDFE4" w14:textId="77777777" w:rsidR="004B2960" w:rsidRPr="00972B27" w:rsidRDefault="004B2960" w:rsidP="004B2960">
      <w:pPr>
        <w:pStyle w:val="aff0"/>
        <w:widowControl w:val="0"/>
        <w:spacing w:line="249" w:lineRule="auto"/>
        <w:ind w:firstLine="709"/>
        <w:jc w:val="both"/>
        <w:rPr>
          <w:rFonts w:eastAsia="Calibri" w:cs="Times New Roman"/>
          <w:color w:val="000000" w:themeColor="text1"/>
          <w:sz w:val="28"/>
          <w:szCs w:val="28"/>
        </w:rPr>
      </w:pPr>
      <w:r w:rsidRPr="00972B27">
        <w:rPr>
          <w:rFonts w:eastAsia="Calibri" w:cs="Times New Roman"/>
          <w:color w:val="000000" w:themeColor="text1"/>
          <w:sz w:val="28"/>
          <w:szCs w:val="28"/>
        </w:rPr>
        <w:t>в 2021 году открыты 3 детские паллиативные койки на базе многопрофильной детской больницы города Новосибирска (ГБУЗ НСО «ГДКБСМП»), на которых получают паллиативную медицинскую помощь дети с неврологической патологией;</w:t>
      </w:r>
    </w:p>
    <w:p w14:paraId="4A692557" w14:textId="17FACFFF" w:rsidR="004B2960" w:rsidRPr="00972B27" w:rsidRDefault="004B2960" w:rsidP="004B2960">
      <w:pPr>
        <w:pStyle w:val="aff0"/>
        <w:widowControl w:val="0"/>
        <w:spacing w:line="249" w:lineRule="auto"/>
        <w:ind w:firstLine="709"/>
        <w:jc w:val="both"/>
        <w:rPr>
          <w:rFonts w:eastAsia="Calibri" w:cs="Times New Roman"/>
          <w:color w:val="000000" w:themeColor="text1"/>
          <w:sz w:val="28"/>
          <w:szCs w:val="28"/>
        </w:rPr>
      </w:pPr>
      <w:r w:rsidRPr="00972B27">
        <w:rPr>
          <w:rFonts w:eastAsia="Calibri" w:cs="Times New Roman"/>
          <w:color w:val="000000" w:themeColor="text1"/>
          <w:sz w:val="28"/>
          <w:szCs w:val="28"/>
        </w:rPr>
        <w:t>в период с 2019 по 2022 годы открыты 16 детских паллиативных коек на базе государственного бюджетного учреждения здравоохранения Новосибирской области «Региональный специализированный дом ребенка». В 2024 году планируется дополнительно открыть 3 детских паллиативных койки в ГБУЗ НСО «РСДР».</w:t>
      </w:r>
    </w:p>
    <w:p w14:paraId="3ECA4995" w14:textId="77777777" w:rsidR="004B2960" w:rsidRPr="00972B27" w:rsidRDefault="004B2960" w:rsidP="004B2960">
      <w:pPr>
        <w:pStyle w:val="aff0"/>
        <w:widowControl w:val="0"/>
        <w:spacing w:line="249" w:lineRule="auto"/>
        <w:ind w:firstLine="709"/>
        <w:jc w:val="both"/>
        <w:rPr>
          <w:rFonts w:cs="Times New Roman"/>
          <w:color w:val="000000" w:themeColor="text1"/>
          <w:sz w:val="28"/>
          <w:szCs w:val="28"/>
        </w:rPr>
      </w:pPr>
      <w:r w:rsidRPr="00972B27">
        <w:rPr>
          <w:rFonts w:cs="Times New Roman"/>
          <w:color w:val="000000" w:themeColor="text1"/>
          <w:sz w:val="28"/>
          <w:szCs w:val="28"/>
        </w:rPr>
        <w:t>Открытие отделений выездной патронажной ПМП детям и увеличение количества выездных патронажных бригад для детей:</w:t>
      </w:r>
    </w:p>
    <w:p w14:paraId="71759DD6" w14:textId="77777777" w:rsidR="004B2960" w:rsidRPr="00972B27" w:rsidRDefault="00E12798" w:rsidP="004B2960">
      <w:pPr>
        <w:pStyle w:val="aff0"/>
        <w:widowControl w:val="0"/>
        <w:spacing w:line="249" w:lineRule="auto"/>
        <w:ind w:firstLine="709"/>
        <w:jc w:val="both"/>
        <w:rPr>
          <w:rFonts w:eastAsia="Calibri" w:cs="Times New Roman"/>
          <w:color w:val="000000" w:themeColor="text1"/>
          <w:sz w:val="28"/>
          <w:szCs w:val="28"/>
        </w:rPr>
      </w:pPr>
      <w:r>
        <w:rPr>
          <w:rFonts w:eastAsia="Calibri" w:cs="Times New Roman"/>
          <w:color w:val="000000" w:themeColor="text1"/>
          <w:sz w:val="28"/>
          <w:szCs w:val="28"/>
        </w:rPr>
        <w:t>По состоянию на 31.12.202</w:t>
      </w:r>
      <w:r w:rsidR="00B54AD1">
        <w:rPr>
          <w:rFonts w:eastAsia="Calibri" w:cs="Times New Roman"/>
          <w:color w:val="000000" w:themeColor="text1"/>
          <w:sz w:val="28"/>
          <w:szCs w:val="28"/>
        </w:rPr>
        <w:t>2</w:t>
      </w:r>
      <w:r>
        <w:rPr>
          <w:rFonts w:eastAsia="Calibri" w:cs="Times New Roman"/>
          <w:color w:val="000000" w:themeColor="text1"/>
          <w:sz w:val="28"/>
          <w:szCs w:val="28"/>
        </w:rPr>
        <w:t> - </w:t>
      </w:r>
      <w:r w:rsidR="00B54AD1">
        <w:rPr>
          <w:rFonts w:cs="Times New Roman"/>
          <w:color w:val="000000" w:themeColor="text1"/>
          <w:sz w:val="28"/>
          <w:szCs w:val="28"/>
        </w:rPr>
        <w:t>3</w:t>
      </w:r>
      <w:r w:rsidR="00B54AD1" w:rsidRPr="00972B27">
        <w:rPr>
          <w:rFonts w:cs="Times New Roman"/>
          <w:color w:val="000000" w:themeColor="text1"/>
          <w:sz w:val="28"/>
          <w:szCs w:val="28"/>
        </w:rPr>
        <w:t xml:space="preserve"> </w:t>
      </w:r>
      <w:r w:rsidR="004B2960" w:rsidRPr="00972B27">
        <w:rPr>
          <w:rFonts w:cs="Times New Roman"/>
          <w:color w:val="000000" w:themeColor="text1"/>
          <w:sz w:val="28"/>
          <w:szCs w:val="28"/>
        </w:rPr>
        <w:t>отделения выездной патронажной ПМП детям и </w:t>
      </w:r>
      <w:r w:rsidR="00B54AD1">
        <w:rPr>
          <w:rFonts w:cs="Times New Roman"/>
          <w:color w:val="000000" w:themeColor="text1"/>
          <w:sz w:val="28"/>
          <w:szCs w:val="28"/>
        </w:rPr>
        <w:t>6</w:t>
      </w:r>
      <w:r w:rsidR="00B54AD1" w:rsidRPr="00972B27">
        <w:rPr>
          <w:rFonts w:cs="Times New Roman"/>
          <w:color w:val="000000" w:themeColor="text1"/>
          <w:sz w:val="28"/>
          <w:szCs w:val="28"/>
        </w:rPr>
        <w:t> </w:t>
      </w:r>
      <w:r w:rsidR="004B2960" w:rsidRPr="00972B27">
        <w:rPr>
          <w:rFonts w:cs="Times New Roman"/>
          <w:color w:val="000000" w:themeColor="text1"/>
          <w:sz w:val="28"/>
          <w:szCs w:val="28"/>
        </w:rPr>
        <w:t>выездны</w:t>
      </w:r>
      <w:r w:rsidR="00BC5809">
        <w:rPr>
          <w:rFonts w:cs="Times New Roman"/>
          <w:color w:val="000000" w:themeColor="text1"/>
          <w:sz w:val="28"/>
          <w:szCs w:val="28"/>
        </w:rPr>
        <w:t>х</w:t>
      </w:r>
      <w:r w:rsidR="004B2960" w:rsidRPr="00972B27">
        <w:rPr>
          <w:rFonts w:cs="Times New Roman"/>
          <w:color w:val="000000" w:themeColor="text1"/>
          <w:sz w:val="28"/>
          <w:szCs w:val="28"/>
        </w:rPr>
        <w:t xml:space="preserve"> патронажны</w:t>
      </w:r>
      <w:r w:rsidR="00BC5809">
        <w:rPr>
          <w:rFonts w:cs="Times New Roman"/>
          <w:color w:val="000000" w:themeColor="text1"/>
          <w:sz w:val="28"/>
          <w:szCs w:val="28"/>
        </w:rPr>
        <w:t>х</w:t>
      </w:r>
      <w:r w:rsidR="004B2960" w:rsidRPr="00972B27">
        <w:rPr>
          <w:rFonts w:cs="Times New Roman"/>
          <w:color w:val="000000" w:themeColor="text1"/>
          <w:sz w:val="28"/>
          <w:szCs w:val="28"/>
        </w:rPr>
        <w:t xml:space="preserve"> бригад для детей;</w:t>
      </w:r>
    </w:p>
    <w:p w14:paraId="35D6846D" w14:textId="77777777" w:rsidR="004B2960" w:rsidRPr="00972B27" w:rsidRDefault="004B2960" w:rsidP="004B2960">
      <w:pPr>
        <w:pStyle w:val="aff0"/>
        <w:widowControl w:val="0"/>
        <w:spacing w:line="247" w:lineRule="auto"/>
        <w:ind w:firstLine="709"/>
        <w:jc w:val="both"/>
        <w:rPr>
          <w:rFonts w:cs="Times New Roman"/>
          <w:color w:val="000000" w:themeColor="text1"/>
          <w:sz w:val="28"/>
          <w:szCs w:val="28"/>
        </w:rPr>
      </w:pPr>
      <w:r w:rsidRPr="00972B27">
        <w:rPr>
          <w:rFonts w:cs="Times New Roman"/>
          <w:color w:val="000000" w:themeColor="text1"/>
          <w:sz w:val="28"/>
          <w:szCs w:val="28"/>
        </w:rPr>
        <w:t>в 2023 году – до 4 отделений выездной патронажной ПМП детям и до 9 выездных патронажных бригад для детей;</w:t>
      </w:r>
    </w:p>
    <w:p w14:paraId="01A32145" w14:textId="77777777" w:rsidR="004B2960" w:rsidRPr="00972B27" w:rsidRDefault="004B2960" w:rsidP="004B2960">
      <w:pPr>
        <w:pStyle w:val="aff0"/>
        <w:widowControl w:val="0"/>
        <w:spacing w:line="247" w:lineRule="auto"/>
        <w:ind w:firstLine="709"/>
        <w:jc w:val="both"/>
        <w:rPr>
          <w:rFonts w:cs="Times New Roman"/>
          <w:color w:val="000000" w:themeColor="text1"/>
          <w:sz w:val="28"/>
          <w:szCs w:val="28"/>
        </w:rPr>
      </w:pPr>
      <w:r w:rsidRPr="00972B27">
        <w:rPr>
          <w:rFonts w:cs="Times New Roman"/>
          <w:color w:val="000000" w:themeColor="text1"/>
          <w:sz w:val="28"/>
          <w:szCs w:val="28"/>
        </w:rPr>
        <w:t>в 2024 году – до 5 отделений выездной патронажной ПМП детям и до 10 выездных патронажных бригад для детей.</w:t>
      </w:r>
    </w:p>
    <w:p w14:paraId="6A3FF51C" w14:textId="77777777" w:rsidR="00495A02" w:rsidRPr="00972B27" w:rsidRDefault="00495A02" w:rsidP="00D12E32">
      <w:pPr>
        <w:pStyle w:val="aff0"/>
        <w:widowControl w:val="0"/>
        <w:spacing w:line="250" w:lineRule="auto"/>
        <w:ind w:firstLine="709"/>
        <w:jc w:val="both"/>
        <w:rPr>
          <w:rFonts w:cs="Times New Roman"/>
          <w:sz w:val="28"/>
          <w:szCs w:val="28"/>
        </w:rPr>
      </w:pPr>
    </w:p>
    <w:p w14:paraId="32AB10FC" w14:textId="77777777" w:rsidR="00A500E9" w:rsidRPr="006C38A0" w:rsidRDefault="006D53F2" w:rsidP="00D12E32">
      <w:pPr>
        <w:widowControl w:val="0"/>
        <w:spacing w:line="250" w:lineRule="auto"/>
        <w:ind w:firstLine="709"/>
        <w:jc w:val="both"/>
        <w:rPr>
          <w:rFonts w:ascii="Times New Roman" w:hAnsi="Times New Roman" w:cs="Times New Roman"/>
          <w:sz w:val="28"/>
          <w:szCs w:val="28"/>
        </w:rPr>
      </w:pPr>
      <w:r w:rsidRPr="007E0CA6">
        <w:rPr>
          <w:rFonts w:ascii="Times New Roman" w:hAnsi="Times New Roman" w:cs="Times New Roman"/>
          <w:sz w:val="28"/>
          <w:szCs w:val="28"/>
        </w:rPr>
        <w:t>3.</w:t>
      </w:r>
      <w:r w:rsidR="006214CE" w:rsidRPr="007E0CA6">
        <w:rPr>
          <w:rFonts w:ascii="Times New Roman" w:hAnsi="Times New Roman" w:cs="Times New Roman"/>
          <w:sz w:val="28"/>
          <w:szCs w:val="28"/>
        </w:rPr>
        <w:t xml:space="preserve">2. Мероприятия по кадровому обеспечению организаций, оказывающих </w:t>
      </w:r>
      <w:r w:rsidR="002E5F4E" w:rsidRPr="006C38A0">
        <w:rPr>
          <w:rFonts w:ascii="Times New Roman" w:hAnsi="Times New Roman" w:cs="Times New Roman"/>
          <w:sz w:val="28"/>
          <w:szCs w:val="28"/>
        </w:rPr>
        <w:t>ПМП</w:t>
      </w:r>
      <w:r w:rsidR="00495A02" w:rsidRPr="006C38A0">
        <w:rPr>
          <w:rFonts w:ascii="Times New Roman" w:hAnsi="Times New Roman" w:cs="Times New Roman"/>
          <w:sz w:val="28"/>
          <w:szCs w:val="28"/>
        </w:rPr>
        <w:t>.</w:t>
      </w:r>
    </w:p>
    <w:p w14:paraId="67B7625F" w14:textId="77777777" w:rsidR="006214CE" w:rsidRPr="00972B27" w:rsidRDefault="00125B8F" w:rsidP="00D12E32">
      <w:pPr>
        <w:widowControl w:val="0"/>
        <w:spacing w:line="25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В Новосибирской области проводятся курсы усовершенствования врачей по</w:t>
      </w:r>
      <w:r w:rsidR="00043D64" w:rsidRPr="00972B27">
        <w:rPr>
          <w:rFonts w:ascii="Times New Roman" w:hAnsi="Times New Roman" w:cs="Times New Roman"/>
          <w:sz w:val="28"/>
          <w:szCs w:val="28"/>
        </w:rPr>
        <w:t> </w:t>
      </w:r>
      <w:r w:rsidRPr="00972B27">
        <w:rPr>
          <w:rFonts w:ascii="Times New Roman" w:hAnsi="Times New Roman" w:cs="Times New Roman"/>
          <w:sz w:val="28"/>
          <w:szCs w:val="28"/>
        </w:rPr>
        <w:t xml:space="preserve">оказанию ПМП на базе </w:t>
      </w:r>
      <w:r w:rsidR="00A500E9" w:rsidRPr="00972B27">
        <w:rPr>
          <w:rFonts w:ascii="Times New Roman" w:hAnsi="Times New Roman" w:cs="Times New Roman"/>
          <w:sz w:val="28"/>
          <w:szCs w:val="28"/>
        </w:rPr>
        <w:t xml:space="preserve">федерального государственного бюджетного образовательного учреждения высшего образования </w:t>
      </w:r>
      <w:r w:rsidR="006D7957" w:rsidRPr="00972B27">
        <w:rPr>
          <w:rFonts w:ascii="Times New Roman" w:hAnsi="Times New Roman" w:cs="Times New Roman"/>
          <w:sz w:val="28"/>
          <w:szCs w:val="28"/>
        </w:rPr>
        <w:t>«</w:t>
      </w:r>
      <w:r w:rsidR="00A500E9" w:rsidRPr="00972B27">
        <w:rPr>
          <w:rFonts w:ascii="Times New Roman" w:hAnsi="Times New Roman" w:cs="Times New Roman"/>
          <w:sz w:val="28"/>
          <w:szCs w:val="28"/>
        </w:rPr>
        <w:t>Новосибирский государственный медицинский университет</w:t>
      </w:r>
      <w:r w:rsidR="006D7957" w:rsidRPr="00972B27">
        <w:rPr>
          <w:rFonts w:ascii="Times New Roman" w:hAnsi="Times New Roman" w:cs="Times New Roman"/>
          <w:sz w:val="28"/>
          <w:szCs w:val="28"/>
        </w:rPr>
        <w:t>»</w:t>
      </w:r>
      <w:r w:rsidR="00A500E9" w:rsidRPr="00972B27">
        <w:rPr>
          <w:rFonts w:ascii="Times New Roman" w:hAnsi="Times New Roman" w:cs="Times New Roman"/>
          <w:sz w:val="28"/>
          <w:szCs w:val="28"/>
        </w:rPr>
        <w:t xml:space="preserve"> Министерства здравоохранения Российской Федерации</w:t>
      </w:r>
      <w:r w:rsidRPr="00972B27">
        <w:rPr>
          <w:rFonts w:ascii="Times New Roman" w:hAnsi="Times New Roman" w:cs="Times New Roman"/>
          <w:sz w:val="28"/>
          <w:szCs w:val="28"/>
        </w:rPr>
        <w:t xml:space="preserve">, обучение среднего медицинского персонала на базе </w:t>
      </w:r>
      <w:r w:rsidR="00B5079B" w:rsidRPr="00972B27">
        <w:rPr>
          <w:rFonts w:ascii="Times New Roman" w:hAnsi="Times New Roman" w:cs="Times New Roman"/>
          <w:sz w:val="28"/>
          <w:szCs w:val="28"/>
        </w:rPr>
        <w:t xml:space="preserve">государственного автономного профессионального образовательного учреждения Новосибирской области </w:t>
      </w:r>
      <w:r w:rsidR="006D7957" w:rsidRPr="00972B27">
        <w:rPr>
          <w:rFonts w:ascii="Times New Roman" w:hAnsi="Times New Roman" w:cs="Times New Roman"/>
          <w:sz w:val="28"/>
          <w:szCs w:val="28"/>
        </w:rPr>
        <w:t>«</w:t>
      </w:r>
      <w:r w:rsidR="00B5079B" w:rsidRPr="00972B27">
        <w:rPr>
          <w:rFonts w:ascii="Times New Roman" w:hAnsi="Times New Roman" w:cs="Times New Roman"/>
          <w:sz w:val="28"/>
          <w:szCs w:val="28"/>
        </w:rPr>
        <w:t>Новосибирский медицинский колледж</w:t>
      </w:r>
      <w:r w:rsidR="006D7957" w:rsidRPr="00972B27">
        <w:rPr>
          <w:rFonts w:ascii="Times New Roman" w:hAnsi="Times New Roman" w:cs="Times New Roman"/>
          <w:sz w:val="28"/>
          <w:szCs w:val="28"/>
        </w:rPr>
        <w:t>»</w:t>
      </w:r>
      <w:r w:rsidR="00BA3BE5" w:rsidRPr="00972B27">
        <w:rPr>
          <w:rFonts w:ascii="Times New Roman" w:hAnsi="Times New Roman" w:cs="Times New Roman"/>
          <w:sz w:val="28"/>
          <w:szCs w:val="28"/>
        </w:rPr>
        <w:t>.</w:t>
      </w:r>
      <w:r w:rsidRPr="00972B27">
        <w:rPr>
          <w:rFonts w:ascii="Times New Roman" w:hAnsi="Times New Roman" w:cs="Times New Roman"/>
          <w:sz w:val="28"/>
          <w:szCs w:val="28"/>
        </w:rPr>
        <w:t xml:space="preserve"> До конца 202</w:t>
      </w:r>
      <w:r w:rsidR="004E2D33" w:rsidRPr="00972B27">
        <w:rPr>
          <w:rFonts w:ascii="Times New Roman" w:hAnsi="Times New Roman" w:cs="Times New Roman"/>
          <w:sz w:val="28"/>
          <w:szCs w:val="28"/>
        </w:rPr>
        <w:t>5</w:t>
      </w:r>
      <w:r w:rsidR="00043D64" w:rsidRPr="00972B27">
        <w:rPr>
          <w:rFonts w:ascii="Times New Roman" w:hAnsi="Times New Roman" w:cs="Times New Roman"/>
          <w:sz w:val="28"/>
          <w:szCs w:val="28"/>
        </w:rPr>
        <w:t> </w:t>
      </w:r>
      <w:r w:rsidRPr="00972B27">
        <w:rPr>
          <w:rFonts w:ascii="Times New Roman" w:hAnsi="Times New Roman" w:cs="Times New Roman"/>
          <w:sz w:val="28"/>
          <w:szCs w:val="28"/>
        </w:rPr>
        <w:t>года планируется обучить 60-80% сотрудников, находящихся на территориях</w:t>
      </w:r>
      <w:r w:rsidR="006363F3" w:rsidRPr="00972B27">
        <w:rPr>
          <w:rFonts w:ascii="Times New Roman" w:hAnsi="Times New Roman" w:cs="Times New Roman"/>
          <w:sz w:val="28"/>
          <w:szCs w:val="28"/>
        </w:rPr>
        <w:t>,</w:t>
      </w:r>
      <w:r w:rsidRPr="00972B27">
        <w:rPr>
          <w:rFonts w:ascii="Times New Roman" w:hAnsi="Times New Roman" w:cs="Times New Roman"/>
          <w:sz w:val="28"/>
          <w:szCs w:val="28"/>
        </w:rPr>
        <w:t xml:space="preserve"> удаленных от областного центра.</w:t>
      </w:r>
    </w:p>
    <w:p w14:paraId="0145B3A7" w14:textId="77777777" w:rsidR="001261A4" w:rsidRPr="00972B27" w:rsidRDefault="001261A4" w:rsidP="00D12E32">
      <w:pPr>
        <w:widowControl w:val="0"/>
        <w:spacing w:line="250" w:lineRule="auto"/>
        <w:ind w:firstLine="709"/>
        <w:jc w:val="both"/>
        <w:rPr>
          <w:rFonts w:ascii="Times New Roman" w:hAnsi="Times New Roman" w:cs="Times New Roman"/>
          <w:sz w:val="28"/>
          <w:szCs w:val="28"/>
        </w:rPr>
      </w:pPr>
    </w:p>
    <w:p w14:paraId="6A09B8AD" w14:textId="77777777" w:rsidR="004D75FF" w:rsidRPr="00972B27" w:rsidRDefault="006D53F2" w:rsidP="00D12E32">
      <w:pPr>
        <w:pStyle w:val="aff0"/>
        <w:widowControl w:val="0"/>
        <w:spacing w:line="250" w:lineRule="auto"/>
        <w:ind w:firstLine="709"/>
        <w:jc w:val="both"/>
        <w:rPr>
          <w:rFonts w:cs="Times New Roman"/>
          <w:sz w:val="28"/>
          <w:szCs w:val="28"/>
        </w:rPr>
      </w:pPr>
      <w:r w:rsidRPr="00972B27">
        <w:rPr>
          <w:rFonts w:cs="Times New Roman"/>
          <w:sz w:val="28"/>
          <w:szCs w:val="28"/>
        </w:rPr>
        <w:t>3.</w:t>
      </w:r>
      <w:r w:rsidR="004D75FF" w:rsidRPr="00972B27">
        <w:rPr>
          <w:rFonts w:cs="Times New Roman"/>
          <w:sz w:val="28"/>
          <w:szCs w:val="28"/>
        </w:rPr>
        <w:t>3. Мероприятия по повышению качества и доступности обезболивания, в</w:t>
      </w:r>
      <w:r w:rsidR="00C00046" w:rsidRPr="00972B27">
        <w:rPr>
          <w:rFonts w:cs="Times New Roman"/>
          <w:sz w:val="28"/>
          <w:szCs w:val="28"/>
        </w:rPr>
        <w:t> </w:t>
      </w:r>
      <w:r w:rsidR="004D75FF" w:rsidRPr="00972B27">
        <w:rPr>
          <w:rFonts w:cs="Times New Roman"/>
          <w:sz w:val="28"/>
          <w:szCs w:val="28"/>
        </w:rPr>
        <w:t>том числе повышение доступности лекарственных препаратов для лечения болевого синдрома:</w:t>
      </w:r>
    </w:p>
    <w:p w14:paraId="11FEA8BB" w14:textId="77777777" w:rsidR="004D75FF" w:rsidRPr="00972B27" w:rsidRDefault="004D75FF"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1) информирование граждан о порядке обращения за </w:t>
      </w:r>
      <w:r w:rsidR="001261A4" w:rsidRPr="00972B27">
        <w:rPr>
          <w:rFonts w:cs="Times New Roman"/>
          <w:sz w:val="28"/>
          <w:szCs w:val="28"/>
        </w:rPr>
        <w:t>ПМП</w:t>
      </w:r>
      <w:r w:rsidRPr="00972B27">
        <w:rPr>
          <w:rFonts w:cs="Times New Roman"/>
          <w:sz w:val="28"/>
          <w:szCs w:val="28"/>
        </w:rPr>
        <w:t>;</w:t>
      </w:r>
    </w:p>
    <w:p w14:paraId="719BD1BE" w14:textId="09A1C67B" w:rsidR="004D75FF" w:rsidRDefault="004D75FF" w:rsidP="00D12E32">
      <w:pPr>
        <w:pStyle w:val="aff0"/>
        <w:widowControl w:val="0"/>
        <w:spacing w:line="250" w:lineRule="auto"/>
        <w:ind w:firstLine="709"/>
        <w:jc w:val="both"/>
        <w:rPr>
          <w:rFonts w:cs="Times New Roman"/>
          <w:sz w:val="28"/>
          <w:szCs w:val="28"/>
        </w:rPr>
      </w:pPr>
      <w:r w:rsidRPr="00972B27">
        <w:rPr>
          <w:rFonts w:cs="Times New Roman"/>
          <w:sz w:val="28"/>
          <w:szCs w:val="28"/>
        </w:rPr>
        <w:t>2) проведение обучения медицинских работников.</w:t>
      </w:r>
    </w:p>
    <w:p w14:paraId="1E481BAA" w14:textId="77777777" w:rsidR="00C9145A" w:rsidRPr="00972B27" w:rsidRDefault="00C9145A" w:rsidP="00D12E32">
      <w:pPr>
        <w:pStyle w:val="aff0"/>
        <w:widowControl w:val="0"/>
        <w:spacing w:line="250" w:lineRule="auto"/>
        <w:ind w:firstLine="709"/>
        <w:jc w:val="both"/>
        <w:rPr>
          <w:rFonts w:cs="Times New Roman"/>
          <w:sz w:val="28"/>
          <w:szCs w:val="28"/>
        </w:rPr>
      </w:pPr>
    </w:p>
    <w:p w14:paraId="01CA4EA1" w14:textId="5747F1D4" w:rsidR="004D75FF" w:rsidRPr="008330CA" w:rsidRDefault="00D12E32" w:rsidP="00D12E32">
      <w:pPr>
        <w:pStyle w:val="aff0"/>
        <w:widowControl w:val="0"/>
        <w:spacing w:line="250" w:lineRule="auto"/>
        <w:ind w:firstLine="709"/>
        <w:jc w:val="both"/>
        <w:rPr>
          <w:rFonts w:cs="Times New Roman"/>
          <w:sz w:val="28"/>
          <w:szCs w:val="28"/>
        </w:rPr>
      </w:pPr>
      <w:r w:rsidRPr="008330CA">
        <w:rPr>
          <w:rFonts w:cs="Times New Roman"/>
          <w:sz w:val="28"/>
          <w:szCs w:val="28"/>
        </w:rPr>
        <w:t>3.</w:t>
      </w:r>
      <w:r w:rsidR="004D75FF" w:rsidRPr="008330CA">
        <w:rPr>
          <w:rFonts w:cs="Times New Roman"/>
          <w:sz w:val="28"/>
          <w:szCs w:val="28"/>
        </w:rPr>
        <w:t>4. Мероприятия по совершенствованию внутреннего контроля качества оказания паллиативной медицинской помощи</w:t>
      </w:r>
      <w:r w:rsidR="008330CA" w:rsidRPr="008330CA">
        <w:rPr>
          <w:rFonts w:cs="Times New Roman"/>
          <w:sz w:val="28"/>
          <w:szCs w:val="28"/>
        </w:rPr>
        <w:t>:</w:t>
      </w:r>
    </w:p>
    <w:p w14:paraId="217B480E" w14:textId="6B346014" w:rsidR="008330CA" w:rsidRPr="0069611F" w:rsidRDefault="008330CA" w:rsidP="008330CA">
      <w:pPr>
        <w:autoSpaceDE w:val="0"/>
        <w:autoSpaceDN w:val="0"/>
        <w:adjustRightInd w:val="0"/>
        <w:spacing w:line="240" w:lineRule="auto"/>
        <w:ind w:firstLine="708"/>
        <w:jc w:val="both"/>
        <w:rPr>
          <w:rFonts w:ascii="Times New Roman" w:eastAsiaTheme="minorHAnsi" w:hAnsi="Times New Roman" w:cs="Times New Roman"/>
          <w:sz w:val="28"/>
          <w:szCs w:val="28"/>
        </w:rPr>
      </w:pPr>
      <w:r w:rsidRPr="0069611F">
        <w:rPr>
          <w:rFonts w:ascii="Times New Roman" w:hAnsi="Times New Roman" w:cs="Times New Roman"/>
          <w:sz w:val="28"/>
          <w:szCs w:val="28"/>
        </w:rPr>
        <w:lastRenderedPageBreak/>
        <w:t>1) Организация внедрения внутреннего контроля качества и безопасности медицинской деятельности в подведомственных медицинских организациях на основе критериев качества медицинской помощи и клинических рекомендаций;</w:t>
      </w:r>
    </w:p>
    <w:p w14:paraId="4937197B" w14:textId="50D4083B" w:rsidR="00D12E32" w:rsidRPr="0069611F" w:rsidRDefault="008330CA" w:rsidP="00D12E32">
      <w:pPr>
        <w:pStyle w:val="aff0"/>
        <w:widowControl w:val="0"/>
        <w:spacing w:line="250" w:lineRule="auto"/>
        <w:ind w:firstLine="709"/>
        <w:jc w:val="both"/>
        <w:rPr>
          <w:rFonts w:cs="Times New Roman"/>
          <w:color w:val="000000" w:themeColor="text1"/>
          <w:sz w:val="28"/>
          <w:szCs w:val="28"/>
        </w:rPr>
      </w:pPr>
      <w:r w:rsidRPr="008330CA">
        <w:rPr>
          <w:rFonts w:cs="Times New Roman"/>
          <w:sz w:val="28"/>
          <w:szCs w:val="28"/>
        </w:rPr>
        <w:t>2) </w:t>
      </w:r>
      <w:r w:rsidRPr="008330CA">
        <w:rPr>
          <w:rFonts w:cs="Times New Roman"/>
          <w:color w:val="000000" w:themeColor="text1"/>
          <w:sz w:val="28"/>
          <w:szCs w:val="28"/>
        </w:rPr>
        <w:t xml:space="preserve">Проведение тематического ведомственного контроля качества оказания медицинской помощи и безопасности медицинской деятельности при оказании паллиативной медицинской помощи на основе </w:t>
      </w:r>
      <w:r w:rsidRPr="0069611F">
        <w:rPr>
          <w:rFonts w:cs="Times New Roman"/>
          <w:color w:val="000000" w:themeColor="text1"/>
          <w:sz w:val="28"/>
          <w:szCs w:val="28"/>
        </w:rPr>
        <w:t>клинических рекомендаций и критериев качества паллиативной медицинской помощи;</w:t>
      </w:r>
    </w:p>
    <w:p w14:paraId="714C9DEA" w14:textId="5366A78B" w:rsidR="008330CA" w:rsidRPr="008330CA" w:rsidRDefault="008330CA" w:rsidP="00D12E32">
      <w:pPr>
        <w:pStyle w:val="aff0"/>
        <w:widowControl w:val="0"/>
        <w:spacing w:line="250" w:lineRule="auto"/>
        <w:ind w:firstLine="709"/>
        <w:jc w:val="both"/>
        <w:rPr>
          <w:rFonts w:cs="Times New Roman"/>
          <w:sz w:val="28"/>
          <w:szCs w:val="28"/>
        </w:rPr>
      </w:pPr>
      <w:r w:rsidRPr="008330CA">
        <w:rPr>
          <w:rFonts w:cs="Times New Roman"/>
          <w:color w:val="000000" w:themeColor="text1"/>
          <w:sz w:val="28"/>
          <w:szCs w:val="28"/>
        </w:rPr>
        <w:t>3) Разбор клинических случаев некачественного оказания паллиативной медицинской помощи больным</w:t>
      </w:r>
    </w:p>
    <w:p w14:paraId="4693C63A" w14:textId="7541363A" w:rsidR="00C9145A" w:rsidRDefault="00D12E32" w:rsidP="00C9145A">
      <w:pPr>
        <w:pStyle w:val="aff0"/>
        <w:widowControl w:val="0"/>
        <w:spacing w:line="250" w:lineRule="auto"/>
        <w:ind w:firstLine="709"/>
        <w:jc w:val="both"/>
        <w:rPr>
          <w:rFonts w:cs="Times New Roman"/>
          <w:sz w:val="28"/>
          <w:szCs w:val="28"/>
        </w:rPr>
      </w:pPr>
      <w:r w:rsidRPr="008330CA">
        <w:rPr>
          <w:rFonts w:cs="Times New Roman"/>
          <w:sz w:val="28"/>
          <w:szCs w:val="28"/>
        </w:rPr>
        <w:t>3.</w:t>
      </w:r>
      <w:r w:rsidR="004D75FF" w:rsidRPr="008330CA">
        <w:rPr>
          <w:rFonts w:cs="Times New Roman"/>
          <w:sz w:val="28"/>
          <w:szCs w:val="28"/>
        </w:rPr>
        <w:t>5</w:t>
      </w:r>
      <w:r w:rsidR="000925B5" w:rsidRPr="008330CA">
        <w:rPr>
          <w:rFonts w:cs="Times New Roman"/>
          <w:sz w:val="28"/>
          <w:szCs w:val="28"/>
        </w:rPr>
        <w:t>. </w:t>
      </w:r>
      <w:r w:rsidR="000E5141" w:rsidRPr="008330CA">
        <w:rPr>
          <w:rFonts w:cs="Times New Roman"/>
          <w:sz w:val="28"/>
          <w:szCs w:val="28"/>
        </w:rPr>
        <w:t xml:space="preserve">Мероприятия по развитию системы учета и мониторинга пациентов, нуждающихся в </w:t>
      </w:r>
      <w:r w:rsidR="00C00046" w:rsidRPr="008330CA">
        <w:rPr>
          <w:rFonts w:cs="Times New Roman"/>
          <w:sz w:val="28"/>
          <w:szCs w:val="28"/>
        </w:rPr>
        <w:t>паллиативной медицинской помощи, в том числе совершенствование медицинской информационной системы с формированием</w:t>
      </w:r>
      <w:r w:rsidR="000E2D54" w:rsidRPr="008330CA">
        <w:rPr>
          <w:rFonts w:cs="Times New Roman"/>
          <w:sz w:val="28"/>
          <w:szCs w:val="28"/>
        </w:rPr>
        <w:t xml:space="preserve"> протокола присвоения оказания ПМП</w:t>
      </w:r>
      <w:r w:rsidR="008330CA">
        <w:rPr>
          <w:rFonts w:cs="Times New Roman"/>
          <w:sz w:val="28"/>
          <w:szCs w:val="28"/>
        </w:rPr>
        <w:t>:</w:t>
      </w:r>
      <w:r w:rsidR="00C9145A">
        <w:rPr>
          <w:rFonts w:cs="Times New Roman"/>
          <w:sz w:val="28"/>
          <w:szCs w:val="28"/>
        </w:rPr>
        <w:t xml:space="preserve"> </w:t>
      </w:r>
    </w:p>
    <w:p w14:paraId="61CA46E1" w14:textId="26B0DA85" w:rsidR="00A0532F" w:rsidRDefault="00A0532F" w:rsidP="00C9145A">
      <w:pPr>
        <w:pStyle w:val="aff0"/>
        <w:widowControl w:val="0"/>
        <w:spacing w:line="250" w:lineRule="auto"/>
        <w:ind w:firstLine="709"/>
        <w:jc w:val="both"/>
        <w:rPr>
          <w:rFonts w:cs="Times New Roman"/>
          <w:color w:val="000000" w:themeColor="text1"/>
          <w:sz w:val="28"/>
          <w:szCs w:val="28"/>
        </w:rPr>
      </w:pPr>
      <w:r>
        <w:rPr>
          <w:rFonts w:cs="Times New Roman"/>
          <w:color w:val="000000" w:themeColor="text1"/>
          <w:sz w:val="28"/>
          <w:szCs w:val="28"/>
        </w:rPr>
        <w:t>1) </w:t>
      </w:r>
      <w:r w:rsidRPr="00972B27">
        <w:rPr>
          <w:rFonts w:cs="Times New Roman"/>
          <w:color w:val="000000" w:themeColor="text1"/>
          <w:sz w:val="28"/>
          <w:szCs w:val="28"/>
        </w:rPr>
        <w:t>Определение технического задания для формирования медицинской документации при оказании паллиативной медицинской помощи в Медицинской информационной системе Новосибирской области</w:t>
      </w:r>
      <w:r>
        <w:rPr>
          <w:rFonts w:cs="Times New Roman"/>
          <w:color w:val="000000" w:themeColor="text1"/>
          <w:sz w:val="28"/>
          <w:szCs w:val="28"/>
        </w:rPr>
        <w:t>.</w:t>
      </w:r>
    </w:p>
    <w:p w14:paraId="69BBD630" w14:textId="73FB0EA4" w:rsidR="007A4DEE" w:rsidRPr="001073CA" w:rsidRDefault="007A4DEE" w:rsidP="00C9145A">
      <w:pPr>
        <w:pStyle w:val="aff0"/>
        <w:widowControl w:val="0"/>
        <w:spacing w:line="250" w:lineRule="auto"/>
        <w:ind w:firstLine="709"/>
        <w:jc w:val="both"/>
        <w:rPr>
          <w:rFonts w:cs="Times New Roman"/>
          <w:sz w:val="28"/>
          <w:szCs w:val="28"/>
        </w:rPr>
      </w:pPr>
      <w:r w:rsidRPr="001073CA">
        <w:rPr>
          <w:rFonts w:cs="Times New Roman"/>
          <w:sz w:val="28"/>
          <w:szCs w:val="28"/>
        </w:rPr>
        <w:t>3.6. Мероприятия направленные на совершенствование взаимодействия государственных медицинских организаций и организаций социального обслуживания:</w:t>
      </w:r>
    </w:p>
    <w:p w14:paraId="016DB254" w14:textId="49FC4F5B" w:rsidR="001073CA" w:rsidRDefault="001073CA" w:rsidP="00C9145A">
      <w:pPr>
        <w:pStyle w:val="aff0"/>
        <w:widowControl w:val="0"/>
        <w:spacing w:line="250" w:lineRule="auto"/>
        <w:ind w:firstLine="709"/>
        <w:jc w:val="both"/>
        <w:rPr>
          <w:rFonts w:cs="Times New Roman"/>
          <w:sz w:val="28"/>
          <w:szCs w:val="28"/>
        </w:rPr>
      </w:pPr>
      <w:r w:rsidRPr="001073CA">
        <w:rPr>
          <w:rFonts w:cs="Times New Roman"/>
          <w:sz w:val="28"/>
          <w:szCs w:val="28"/>
        </w:rPr>
        <w:t>1) Определение порядка</w:t>
      </w:r>
      <w:r w:rsidRPr="00972B27">
        <w:rPr>
          <w:rFonts w:cs="Times New Roman"/>
          <w:sz w:val="28"/>
          <w:szCs w:val="28"/>
        </w:rPr>
        <w:t xml:space="preserve"> взаимодействия государственных медицинских организаций Новосибирской области с учреждениями социального обслуживания</w:t>
      </w:r>
      <w:r>
        <w:rPr>
          <w:rFonts w:cs="Times New Roman"/>
          <w:sz w:val="28"/>
          <w:szCs w:val="28"/>
        </w:rPr>
        <w:t>.</w:t>
      </w:r>
    </w:p>
    <w:p w14:paraId="357C911D" w14:textId="77777777" w:rsidR="001261A4" w:rsidRPr="00972B27" w:rsidRDefault="001261A4" w:rsidP="00D12E32">
      <w:pPr>
        <w:pStyle w:val="aff0"/>
        <w:widowControl w:val="0"/>
        <w:spacing w:line="250" w:lineRule="auto"/>
        <w:jc w:val="center"/>
        <w:rPr>
          <w:rFonts w:eastAsia="Calibri" w:cs="Times New Roman"/>
          <w:sz w:val="28"/>
          <w:szCs w:val="28"/>
        </w:rPr>
      </w:pPr>
    </w:p>
    <w:p w14:paraId="06D7D99C" w14:textId="6CF8A938" w:rsidR="00C64D8D" w:rsidRPr="00972B27" w:rsidRDefault="005A3596" w:rsidP="00D12E32">
      <w:pPr>
        <w:pStyle w:val="aff0"/>
        <w:widowControl w:val="0"/>
        <w:spacing w:line="250" w:lineRule="auto"/>
        <w:jc w:val="center"/>
        <w:rPr>
          <w:rFonts w:eastAsia="Calibri" w:cs="Times New Roman"/>
          <w:sz w:val="28"/>
          <w:szCs w:val="28"/>
        </w:rPr>
      </w:pPr>
      <w:r>
        <w:rPr>
          <w:rFonts w:eastAsia="Calibri" w:cs="Times New Roman"/>
          <w:b/>
          <w:sz w:val="28"/>
          <w:szCs w:val="28"/>
        </w:rPr>
        <w:t>IV</w:t>
      </w:r>
      <w:r w:rsidR="00D12E32" w:rsidRPr="00972B27">
        <w:rPr>
          <w:rFonts w:eastAsia="Calibri" w:cs="Times New Roman"/>
          <w:b/>
          <w:sz w:val="28"/>
          <w:szCs w:val="28"/>
        </w:rPr>
        <w:t>. </w:t>
      </w:r>
      <w:r w:rsidR="00C64D8D" w:rsidRPr="00972B27">
        <w:rPr>
          <w:rFonts w:eastAsia="Calibri" w:cs="Times New Roman"/>
          <w:b/>
          <w:sz w:val="28"/>
          <w:szCs w:val="28"/>
        </w:rPr>
        <w:t>Итоги реализации мероприятий Программы</w:t>
      </w:r>
    </w:p>
    <w:p w14:paraId="21C3E182" w14:textId="77777777" w:rsidR="001261A4" w:rsidRPr="00972B27" w:rsidRDefault="001261A4" w:rsidP="00D12E32">
      <w:pPr>
        <w:pStyle w:val="aff0"/>
        <w:widowControl w:val="0"/>
        <w:spacing w:line="250" w:lineRule="auto"/>
        <w:jc w:val="center"/>
        <w:rPr>
          <w:rFonts w:eastAsia="Calibri" w:cs="Times New Roman"/>
          <w:sz w:val="28"/>
          <w:szCs w:val="28"/>
        </w:rPr>
      </w:pPr>
    </w:p>
    <w:p w14:paraId="72AEF5AA" w14:textId="77777777" w:rsidR="0033669F" w:rsidRPr="00972B27" w:rsidRDefault="00B01C12" w:rsidP="00D12E32">
      <w:pPr>
        <w:pStyle w:val="aff0"/>
        <w:widowControl w:val="0"/>
        <w:spacing w:line="250" w:lineRule="auto"/>
        <w:ind w:firstLine="709"/>
        <w:jc w:val="both"/>
        <w:rPr>
          <w:rFonts w:eastAsia="Calibri" w:cs="Times New Roman"/>
          <w:sz w:val="28"/>
          <w:szCs w:val="28"/>
        </w:rPr>
      </w:pPr>
      <w:r w:rsidRPr="00972B27">
        <w:rPr>
          <w:rFonts w:eastAsia="Calibri" w:cs="Times New Roman"/>
          <w:sz w:val="28"/>
          <w:szCs w:val="28"/>
        </w:rPr>
        <w:t>К 31.12.2025</w:t>
      </w:r>
      <w:r w:rsidR="00C64D8D" w:rsidRPr="00972B27">
        <w:rPr>
          <w:rFonts w:eastAsia="Calibri" w:cs="Times New Roman"/>
          <w:sz w:val="28"/>
          <w:szCs w:val="28"/>
        </w:rPr>
        <w:t xml:space="preserve"> запланировано достижение целей и целевых показателей, установленных в разделе</w:t>
      </w:r>
      <w:r w:rsidR="0033669F" w:rsidRPr="00972B27">
        <w:rPr>
          <w:rFonts w:eastAsia="Calibri" w:cs="Times New Roman"/>
          <w:sz w:val="28"/>
          <w:szCs w:val="28"/>
        </w:rPr>
        <w:t xml:space="preserve"> 1.1 и 1.2 настоящей Программы.</w:t>
      </w:r>
    </w:p>
    <w:p w14:paraId="3D1378DD" w14:textId="77777777" w:rsidR="00AB2CC0" w:rsidRPr="00972B27" w:rsidRDefault="00C64D8D" w:rsidP="00D12E32">
      <w:pPr>
        <w:pStyle w:val="aff0"/>
        <w:widowControl w:val="0"/>
        <w:spacing w:line="250" w:lineRule="auto"/>
        <w:ind w:firstLine="709"/>
        <w:jc w:val="both"/>
        <w:rPr>
          <w:rFonts w:eastAsia="Calibri" w:cs="Times New Roman"/>
          <w:sz w:val="28"/>
          <w:szCs w:val="28"/>
        </w:rPr>
      </w:pPr>
      <w:r w:rsidRPr="00972B27">
        <w:rPr>
          <w:rFonts w:eastAsia="Calibri" w:cs="Times New Roman"/>
          <w:sz w:val="28"/>
          <w:szCs w:val="28"/>
        </w:rPr>
        <w:t>После проведения анализа итогов реализации Программы планируется разработка плана мероприятий по развитию ПМП на последующие периоды, в</w:t>
      </w:r>
      <w:r w:rsidR="000A7D4C" w:rsidRPr="00972B27">
        <w:rPr>
          <w:rFonts w:eastAsia="Calibri" w:cs="Times New Roman"/>
          <w:sz w:val="28"/>
          <w:szCs w:val="28"/>
        </w:rPr>
        <w:t> </w:t>
      </w:r>
      <w:r w:rsidRPr="00972B27">
        <w:rPr>
          <w:rFonts w:eastAsia="Calibri" w:cs="Times New Roman"/>
          <w:sz w:val="28"/>
          <w:szCs w:val="28"/>
        </w:rPr>
        <w:t>к</w:t>
      </w:r>
      <w:r w:rsidR="00D12E32" w:rsidRPr="00972B27">
        <w:rPr>
          <w:rFonts w:eastAsia="Calibri" w:cs="Times New Roman"/>
          <w:sz w:val="28"/>
          <w:szCs w:val="28"/>
        </w:rPr>
        <w:t>оторых будут отражены действующе</w:t>
      </w:r>
      <w:r w:rsidRPr="00972B27">
        <w:rPr>
          <w:rFonts w:eastAsia="Calibri" w:cs="Times New Roman"/>
          <w:sz w:val="28"/>
          <w:szCs w:val="28"/>
        </w:rPr>
        <w:t>е текущее состояние социально-экономического развития Новосибирской области.</w:t>
      </w:r>
    </w:p>
    <w:p w14:paraId="2F1084BD" w14:textId="77777777" w:rsidR="002670BC" w:rsidRPr="00972B27" w:rsidRDefault="00F77D13" w:rsidP="00791E57">
      <w:pPr>
        <w:pStyle w:val="aff0"/>
        <w:widowControl w:val="0"/>
        <w:ind w:firstLine="709"/>
        <w:jc w:val="both"/>
        <w:rPr>
          <w:rFonts w:cs="Times New Roman"/>
          <w:sz w:val="28"/>
          <w:szCs w:val="28"/>
        </w:rPr>
        <w:sectPr w:rsidR="002670BC" w:rsidRPr="00972B27" w:rsidSect="00EC0CBA">
          <w:headerReference w:type="default" r:id="rId13"/>
          <w:pgSz w:w="11906" w:h="16838"/>
          <w:pgMar w:top="1134" w:right="567" w:bottom="851" w:left="1418" w:header="709" w:footer="709" w:gutter="0"/>
          <w:cols w:space="708"/>
          <w:titlePg/>
          <w:docGrid w:linePitch="360"/>
        </w:sectPr>
      </w:pPr>
      <w:r w:rsidRPr="00972B27">
        <w:rPr>
          <w:rFonts w:cs="Times New Roman"/>
          <w:sz w:val="28"/>
          <w:szCs w:val="28"/>
        </w:rPr>
        <w:t>.</w:t>
      </w:r>
    </w:p>
    <w:p w14:paraId="27C100F5" w14:textId="518ED1CD" w:rsidR="009273B4" w:rsidRPr="00972B27" w:rsidRDefault="00FF4FBE" w:rsidP="007B2789">
      <w:pPr>
        <w:widowControl w:val="0"/>
        <w:spacing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V</w:t>
      </w:r>
      <w:r w:rsidR="00A92625" w:rsidRPr="00972B27">
        <w:rPr>
          <w:rFonts w:ascii="Times New Roman" w:hAnsi="Times New Roman" w:cs="Times New Roman"/>
          <w:b/>
          <w:sz w:val="28"/>
          <w:szCs w:val="28"/>
        </w:rPr>
        <w:t>. </w:t>
      </w:r>
      <w:r w:rsidR="0081567F" w:rsidRPr="00972B27">
        <w:rPr>
          <w:rFonts w:ascii="Times New Roman" w:hAnsi="Times New Roman" w:cs="Times New Roman"/>
          <w:b/>
          <w:sz w:val="28"/>
          <w:szCs w:val="28"/>
        </w:rPr>
        <w:t xml:space="preserve">План мероприятий </w:t>
      </w:r>
      <w:r w:rsidR="00A92625" w:rsidRPr="00972B27">
        <w:rPr>
          <w:rFonts w:ascii="Times New Roman" w:hAnsi="Times New Roman" w:cs="Times New Roman"/>
          <w:b/>
          <w:sz w:val="28"/>
          <w:szCs w:val="28"/>
        </w:rPr>
        <w:t>для достижения целевых показателей Программы</w:t>
      </w:r>
    </w:p>
    <w:p w14:paraId="07296D69" w14:textId="542A9198" w:rsidR="00F909AC" w:rsidRPr="00972B27" w:rsidRDefault="00F909AC" w:rsidP="00E562F6">
      <w:pPr>
        <w:widowControl w:val="0"/>
        <w:spacing w:line="240" w:lineRule="auto"/>
        <w:outlineLvl w:val="0"/>
        <w:rPr>
          <w:rFonts w:ascii="Times New Roman" w:hAnsi="Times New Roman" w:cs="Times New Roman"/>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3449"/>
        <w:gridCol w:w="2042"/>
        <w:gridCol w:w="2027"/>
        <w:gridCol w:w="3056"/>
        <w:gridCol w:w="3965"/>
      </w:tblGrid>
      <w:tr w:rsidR="00F909AC" w:rsidRPr="00972B27" w14:paraId="0FC2CEE7" w14:textId="77777777" w:rsidTr="005A1415">
        <w:tc>
          <w:tcPr>
            <w:tcW w:w="1196" w:type="dxa"/>
            <w:vMerge w:val="restart"/>
            <w:shd w:val="clear" w:color="auto" w:fill="auto"/>
          </w:tcPr>
          <w:p w14:paraId="5B56F8BC" w14:textId="77777777" w:rsidR="000659BF" w:rsidRPr="00972B27" w:rsidRDefault="000659BF"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 п/п</w:t>
            </w:r>
          </w:p>
        </w:tc>
        <w:tc>
          <w:tcPr>
            <w:tcW w:w="3449" w:type="dxa"/>
            <w:vMerge w:val="restart"/>
            <w:shd w:val="clear" w:color="auto" w:fill="auto"/>
          </w:tcPr>
          <w:p w14:paraId="329128DA" w14:textId="77777777" w:rsidR="000659BF" w:rsidRPr="00972B27" w:rsidRDefault="000659BF"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 xml:space="preserve">Наименование мероприятия, </w:t>
            </w:r>
          </w:p>
          <w:p w14:paraId="05D903E6" w14:textId="77777777" w:rsidR="000659BF" w:rsidRPr="00972B27" w:rsidRDefault="000659BF"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контрольной точки</w:t>
            </w:r>
          </w:p>
        </w:tc>
        <w:tc>
          <w:tcPr>
            <w:tcW w:w="4069" w:type="dxa"/>
            <w:gridSpan w:val="2"/>
            <w:shd w:val="clear" w:color="auto" w:fill="auto"/>
          </w:tcPr>
          <w:p w14:paraId="717733B7" w14:textId="77777777" w:rsidR="000659BF" w:rsidRPr="00972B27" w:rsidRDefault="000659BF" w:rsidP="008B65AE">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Сроки реализации</w:t>
            </w:r>
          </w:p>
        </w:tc>
        <w:tc>
          <w:tcPr>
            <w:tcW w:w="3056" w:type="dxa"/>
            <w:vMerge w:val="restart"/>
            <w:shd w:val="clear" w:color="auto" w:fill="auto"/>
          </w:tcPr>
          <w:p w14:paraId="0507F749" w14:textId="77777777" w:rsidR="000659BF" w:rsidRPr="00972B27" w:rsidRDefault="000659BF" w:rsidP="008B65AE">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Ответственный исполнитель</w:t>
            </w:r>
          </w:p>
        </w:tc>
        <w:tc>
          <w:tcPr>
            <w:tcW w:w="3965" w:type="dxa"/>
            <w:vMerge w:val="restart"/>
            <w:shd w:val="clear" w:color="auto" w:fill="auto"/>
          </w:tcPr>
          <w:p w14:paraId="1DA64C1E" w14:textId="77777777" w:rsidR="000659BF" w:rsidRPr="00972B27" w:rsidRDefault="000659BF"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Характеристика результата</w:t>
            </w:r>
          </w:p>
        </w:tc>
      </w:tr>
      <w:tr w:rsidR="00F909AC" w:rsidRPr="00972B27" w14:paraId="600875BE" w14:textId="77777777" w:rsidTr="005A1415">
        <w:tc>
          <w:tcPr>
            <w:tcW w:w="1196" w:type="dxa"/>
            <w:vMerge/>
            <w:shd w:val="clear" w:color="auto" w:fill="auto"/>
          </w:tcPr>
          <w:p w14:paraId="3F8829A4" w14:textId="77777777" w:rsidR="000659BF" w:rsidRPr="00972B27" w:rsidRDefault="000659BF" w:rsidP="00791E57">
            <w:pPr>
              <w:widowControl w:val="0"/>
              <w:spacing w:line="240" w:lineRule="auto"/>
              <w:rPr>
                <w:rFonts w:ascii="Times New Roman" w:hAnsi="Times New Roman" w:cs="Times New Roman"/>
                <w:sz w:val="28"/>
                <w:szCs w:val="28"/>
              </w:rPr>
            </w:pPr>
          </w:p>
        </w:tc>
        <w:tc>
          <w:tcPr>
            <w:tcW w:w="3449" w:type="dxa"/>
            <w:vMerge/>
            <w:shd w:val="clear" w:color="auto" w:fill="auto"/>
          </w:tcPr>
          <w:p w14:paraId="65B25B7B" w14:textId="77777777" w:rsidR="000659BF" w:rsidRPr="00972B27" w:rsidRDefault="000659BF" w:rsidP="00791E57">
            <w:pPr>
              <w:widowControl w:val="0"/>
              <w:spacing w:line="240" w:lineRule="auto"/>
              <w:rPr>
                <w:rFonts w:ascii="Times New Roman" w:hAnsi="Times New Roman" w:cs="Times New Roman"/>
                <w:sz w:val="28"/>
                <w:szCs w:val="28"/>
              </w:rPr>
            </w:pPr>
          </w:p>
        </w:tc>
        <w:tc>
          <w:tcPr>
            <w:tcW w:w="2042" w:type="dxa"/>
            <w:shd w:val="clear" w:color="auto" w:fill="auto"/>
          </w:tcPr>
          <w:p w14:paraId="066C74E6" w14:textId="77777777" w:rsidR="000659BF" w:rsidRPr="00972B27" w:rsidRDefault="008B65AE"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н</w:t>
            </w:r>
            <w:r w:rsidR="000659BF" w:rsidRPr="00972B27">
              <w:rPr>
                <w:rFonts w:ascii="Times New Roman" w:hAnsi="Times New Roman" w:cs="Times New Roman"/>
                <w:sz w:val="28"/>
                <w:szCs w:val="28"/>
              </w:rPr>
              <w:t xml:space="preserve">ачало </w:t>
            </w:r>
          </w:p>
        </w:tc>
        <w:tc>
          <w:tcPr>
            <w:tcW w:w="2027" w:type="dxa"/>
            <w:shd w:val="clear" w:color="auto" w:fill="auto"/>
          </w:tcPr>
          <w:p w14:paraId="09CD4EA9" w14:textId="77777777" w:rsidR="000659BF" w:rsidRPr="00972B27" w:rsidRDefault="008B65AE" w:rsidP="008B65AE">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о</w:t>
            </w:r>
            <w:r w:rsidR="000659BF" w:rsidRPr="00972B27">
              <w:rPr>
                <w:rFonts w:ascii="Times New Roman" w:hAnsi="Times New Roman" w:cs="Times New Roman"/>
                <w:sz w:val="28"/>
                <w:szCs w:val="28"/>
              </w:rPr>
              <w:t xml:space="preserve">кончание </w:t>
            </w:r>
          </w:p>
        </w:tc>
        <w:tc>
          <w:tcPr>
            <w:tcW w:w="3056" w:type="dxa"/>
            <w:vMerge/>
            <w:shd w:val="clear" w:color="auto" w:fill="auto"/>
          </w:tcPr>
          <w:p w14:paraId="244F583A" w14:textId="77777777" w:rsidR="000659BF" w:rsidRPr="00972B27" w:rsidRDefault="000659BF" w:rsidP="008B65AE">
            <w:pPr>
              <w:widowControl w:val="0"/>
              <w:spacing w:line="240" w:lineRule="auto"/>
              <w:rPr>
                <w:rFonts w:ascii="Times New Roman" w:hAnsi="Times New Roman" w:cs="Times New Roman"/>
                <w:sz w:val="28"/>
                <w:szCs w:val="28"/>
              </w:rPr>
            </w:pPr>
          </w:p>
        </w:tc>
        <w:tc>
          <w:tcPr>
            <w:tcW w:w="3965" w:type="dxa"/>
            <w:vMerge/>
            <w:shd w:val="clear" w:color="auto" w:fill="auto"/>
          </w:tcPr>
          <w:p w14:paraId="12F870B4" w14:textId="77777777" w:rsidR="000659BF" w:rsidRPr="00972B27" w:rsidRDefault="000659BF" w:rsidP="00791E57">
            <w:pPr>
              <w:widowControl w:val="0"/>
              <w:spacing w:line="240" w:lineRule="auto"/>
              <w:rPr>
                <w:rFonts w:ascii="Times New Roman" w:hAnsi="Times New Roman" w:cs="Times New Roman"/>
                <w:sz w:val="28"/>
                <w:szCs w:val="28"/>
              </w:rPr>
            </w:pPr>
          </w:p>
        </w:tc>
      </w:tr>
      <w:tr w:rsidR="00F909AC" w:rsidRPr="00972B27" w14:paraId="0BE8B0E2" w14:textId="77777777" w:rsidTr="00F909AC">
        <w:tc>
          <w:tcPr>
            <w:tcW w:w="15735" w:type="dxa"/>
            <w:gridSpan w:val="6"/>
            <w:shd w:val="clear" w:color="auto" w:fill="auto"/>
          </w:tcPr>
          <w:p w14:paraId="3F99D762" w14:textId="77777777" w:rsidR="008C0666" w:rsidRPr="00972B27" w:rsidRDefault="008C0666" w:rsidP="008B65AE">
            <w:pPr>
              <w:widowControl w:val="0"/>
              <w:spacing w:line="240" w:lineRule="auto"/>
              <w:ind w:left="74"/>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 Мероприятия по совершенствованию инфраструктуры оказания паллиативной медицинской помощи</w:t>
            </w:r>
          </w:p>
        </w:tc>
      </w:tr>
      <w:tr w:rsidR="00F909AC" w:rsidRPr="00972B27" w14:paraId="57DCC072" w14:textId="77777777" w:rsidTr="00F909AC">
        <w:tc>
          <w:tcPr>
            <w:tcW w:w="15735" w:type="dxa"/>
            <w:gridSpan w:val="6"/>
            <w:shd w:val="clear" w:color="auto" w:fill="auto"/>
          </w:tcPr>
          <w:p w14:paraId="78D67F40" w14:textId="77777777" w:rsidR="00A172EE" w:rsidRPr="00972B27" w:rsidRDefault="00A172EE"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1.1. Обеспечение оказания ПМП взрослому населению в условиях стационара</w:t>
            </w:r>
          </w:p>
        </w:tc>
      </w:tr>
      <w:tr w:rsidR="00792BEE" w:rsidRPr="00972B27" w14:paraId="5A1237A8" w14:textId="77777777" w:rsidTr="00792BEE">
        <w:trPr>
          <w:trHeight w:val="2699"/>
        </w:trPr>
        <w:tc>
          <w:tcPr>
            <w:tcW w:w="1196" w:type="dxa"/>
            <w:shd w:val="clear" w:color="auto" w:fill="auto"/>
          </w:tcPr>
          <w:p w14:paraId="7DB002D9" w14:textId="751FFB7D" w:rsidR="008C0666" w:rsidRPr="00972B27" w:rsidRDefault="00DB4EC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w:t>
            </w:r>
            <w:r w:rsidR="00A172EE" w:rsidRPr="00972B27">
              <w:rPr>
                <w:rFonts w:ascii="Times New Roman" w:hAnsi="Times New Roman" w:cs="Times New Roman"/>
                <w:sz w:val="28"/>
                <w:szCs w:val="28"/>
              </w:rPr>
              <w:t>1.</w:t>
            </w:r>
            <w:r w:rsidR="000B3ADD">
              <w:rPr>
                <w:rFonts w:ascii="Times New Roman" w:hAnsi="Times New Roman" w:cs="Times New Roman"/>
                <w:sz w:val="28"/>
                <w:szCs w:val="28"/>
              </w:rPr>
              <w:t>1</w:t>
            </w:r>
          </w:p>
        </w:tc>
        <w:tc>
          <w:tcPr>
            <w:tcW w:w="3449" w:type="dxa"/>
            <w:shd w:val="clear" w:color="auto" w:fill="auto"/>
          </w:tcPr>
          <w:p w14:paraId="646A44CD" w14:textId="77777777" w:rsidR="008C0666" w:rsidRPr="00972B27" w:rsidRDefault="008C0666" w:rsidP="002805E0">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Организация работы Респираторного центра </w:t>
            </w:r>
            <w:r w:rsidR="00F3363E" w:rsidRPr="00972B27">
              <w:rPr>
                <w:rFonts w:ascii="Times New Roman" w:hAnsi="Times New Roman" w:cs="Times New Roman"/>
                <w:sz w:val="28"/>
                <w:szCs w:val="28"/>
              </w:rPr>
              <w:t xml:space="preserve">для взрослых пациентов </w:t>
            </w:r>
            <w:r w:rsidRPr="00972B27">
              <w:rPr>
                <w:rFonts w:ascii="Times New Roman" w:hAnsi="Times New Roman" w:cs="Times New Roman"/>
                <w:sz w:val="28"/>
                <w:szCs w:val="28"/>
              </w:rPr>
              <w:t xml:space="preserve">на базе ГБУЗ НСО </w:t>
            </w:r>
            <w:r w:rsidR="006D7957" w:rsidRPr="00972B27">
              <w:rPr>
                <w:rFonts w:ascii="Times New Roman" w:hAnsi="Times New Roman" w:cs="Times New Roman"/>
                <w:sz w:val="28"/>
                <w:szCs w:val="28"/>
              </w:rPr>
              <w:t>«</w:t>
            </w:r>
            <w:r w:rsidR="00F909AC" w:rsidRPr="00972B27">
              <w:rPr>
                <w:rFonts w:ascii="Times New Roman" w:hAnsi="Times New Roman" w:cs="Times New Roman"/>
                <w:sz w:val="28"/>
                <w:szCs w:val="28"/>
              </w:rPr>
              <w:t>ГКБ № </w:t>
            </w:r>
            <w:r w:rsidRPr="00972B27">
              <w:rPr>
                <w:rFonts w:ascii="Times New Roman" w:hAnsi="Times New Roman" w:cs="Times New Roman"/>
                <w:sz w:val="28"/>
                <w:szCs w:val="28"/>
              </w:rPr>
              <w:t>12</w:t>
            </w:r>
            <w:r w:rsidR="006D7957" w:rsidRPr="00972B27">
              <w:rPr>
                <w:rFonts w:ascii="Times New Roman" w:hAnsi="Times New Roman" w:cs="Times New Roman"/>
                <w:sz w:val="28"/>
                <w:szCs w:val="28"/>
              </w:rPr>
              <w:t>»</w:t>
            </w:r>
            <w:r w:rsidRPr="00972B27">
              <w:rPr>
                <w:rFonts w:ascii="Times New Roman" w:hAnsi="Times New Roman" w:cs="Times New Roman"/>
                <w:sz w:val="28"/>
                <w:szCs w:val="28"/>
              </w:rPr>
              <w:t xml:space="preserve"> на</w:t>
            </w:r>
            <w:r w:rsidR="00F909AC" w:rsidRPr="00972B27">
              <w:rPr>
                <w:rFonts w:ascii="Times New Roman" w:hAnsi="Times New Roman" w:cs="Times New Roman"/>
                <w:sz w:val="28"/>
                <w:szCs w:val="28"/>
              </w:rPr>
              <w:t> </w:t>
            </w:r>
            <w:r w:rsidR="002805E0">
              <w:rPr>
                <w:rFonts w:ascii="Times New Roman" w:hAnsi="Times New Roman" w:cs="Times New Roman"/>
                <w:sz w:val="28"/>
                <w:szCs w:val="28"/>
              </w:rPr>
              <w:t>5</w:t>
            </w:r>
            <w:r w:rsidR="00F909AC" w:rsidRPr="00972B27">
              <w:rPr>
                <w:rFonts w:ascii="Times New Roman" w:hAnsi="Times New Roman" w:cs="Times New Roman"/>
                <w:sz w:val="28"/>
                <w:szCs w:val="28"/>
              </w:rPr>
              <w:t> </w:t>
            </w:r>
            <w:r w:rsidRPr="00972B27">
              <w:rPr>
                <w:rFonts w:ascii="Times New Roman" w:hAnsi="Times New Roman" w:cs="Times New Roman"/>
                <w:sz w:val="28"/>
                <w:szCs w:val="28"/>
              </w:rPr>
              <w:t>коек</w:t>
            </w:r>
          </w:p>
        </w:tc>
        <w:tc>
          <w:tcPr>
            <w:tcW w:w="2042" w:type="dxa"/>
            <w:shd w:val="clear" w:color="auto" w:fill="auto"/>
          </w:tcPr>
          <w:p w14:paraId="5BDE63FB" w14:textId="77777777" w:rsidR="008C0666" w:rsidRPr="00972B27" w:rsidRDefault="008C0666"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2027" w:type="dxa"/>
            <w:shd w:val="clear" w:color="auto" w:fill="auto"/>
          </w:tcPr>
          <w:p w14:paraId="7DAE8985" w14:textId="77777777" w:rsidR="008C0666" w:rsidRPr="00972B27" w:rsidRDefault="0069706A" w:rsidP="00EB60EB">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EB60EB">
              <w:rPr>
                <w:rFonts w:ascii="Times New Roman" w:eastAsia="Times New Roman" w:hAnsi="Times New Roman" w:cs="Times New Roman"/>
                <w:bCs/>
                <w:sz w:val="28"/>
                <w:szCs w:val="28"/>
              </w:rPr>
              <w:t>3</w:t>
            </w:r>
          </w:p>
        </w:tc>
        <w:tc>
          <w:tcPr>
            <w:tcW w:w="3056" w:type="dxa"/>
            <w:shd w:val="clear" w:color="auto" w:fill="auto"/>
          </w:tcPr>
          <w:p w14:paraId="2BDE9E64" w14:textId="77777777" w:rsidR="00F909AC" w:rsidRPr="00972B27" w:rsidRDefault="00CB618D"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w:t>
            </w:r>
            <w:r w:rsidR="007E0CA6" w:rsidRPr="00972B27">
              <w:rPr>
                <w:rFonts w:ascii="Times New Roman" w:eastAsia="Times New Roman" w:hAnsi="Times New Roman" w:cs="Times New Roman"/>
                <w:sz w:val="28"/>
                <w:szCs w:val="28"/>
              </w:rPr>
              <w:t>.</w:t>
            </w:r>
            <w:r w:rsidR="007E0CA6">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Шалыгина</w:t>
            </w:r>
            <w:r w:rsidR="00F909AC" w:rsidRPr="00972B27">
              <w:rPr>
                <w:rFonts w:ascii="Times New Roman" w:eastAsia="Times New Roman" w:hAnsi="Times New Roman" w:cs="Times New Roman"/>
                <w:sz w:val="28"/>
                <w:szCs w:val="28"/>
              </w:rPr>
              <w:t>;</w:t>
            </w:r>
          </w:p>
          <w:p w14:paraId="166F2B89" w14:textId="77777777" w:rsidR="00F909A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41E5EC01" w14:textId="77777777" w:rsidR="008C0666"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p>
          <w:p w14:paraId="2C9BB5E9" w14:textId="77777777" w:rsidR="00C959D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321A66" w:rsidRPr="00972B27">
              <w:rPr>
                <w:rFonts w:ascii="Times New Roman" w:eastAsia="Times New Roman" w:hAnsi="Times New Roman" w:cs="Times New Roman"/>
                <w:sz w:val="28"/>
                <w:szCs w:val="28"/>
              </w:rPr>
              <w:t xml:space="preserve">лавный врач ГБУЗ НСО </w:t>
            </w:r>
            <w:r w:rsidR="006D7957" w:rsidRPr="00972B27">
              <w:rPr>
                <w:rFonts w:ascii="Times New Roman" w:eastAsia="Times New Roman" w:hAnsi="Times New Roman" w:cs="Times New Roman"/>
                <w:sz w:val="28"/>
                <w:szCs w:val="28"/>
              </w:rPr>
              <w:t>«</w:t>
            </w:r>
            <w:r w:rsidR="00321A66" w:rsidRPr="00972B27">
              <w:rPr>
                <w:rFonts w:ascii="Times New Roman" w:eastAsia="Times New Roman" w:hAnsi="Times New Roman" w:cs="Times New Roman"/>
                <w:sz w:val="28"/>
                <w:szCs w:val="28"/>
              </w:rPr>
              <w:t xml:space="preserve">ГКБ </w:t>
            </w:r>
            <w:r w:rsidR="006C38A0" w:rsidRPr="00972B27">
              <w:rPr>
                <w:rFonts w:ascii="Times New Roman" w:eastAsia="Times New Roman" w:hAnsi="Times New Roman" w:cs="Times New Roman"/>
                <w:sz w:val="28"/>
                <w:szCs w:val="28"/>
              </w:rPr>
              <w:t>№</w:t>
            </w:r>
            <w:r w:rsidR="006C38A0">
              <w:rPr>
                <w:rFonts w:ascii="Times New Roman" w:eastAsia="Times New Roman" w:hAnsi="Times New Roman" w:cs="Times New Roman"/>
                <w:sz w:val="28"/>
                <w:szCs w:val="28"/>
              </w:rPr>
              <w:t> </w:t>
            </w:r>
            <w:r w:rsidR="00321A66" w:rsidRPr="00972B27">
              <w:rPr>
                <w:rFonts w:ascii="Times New Roman" w:eastAsia="Times New Roman" w:hAnsi="Times New Roman" w:cs="Times New Roman"/>
                <w:sz w:val="28"/>
                <w:szCs w:val="28"/>
              </w:rPr>
              <w:t>12</w:t>
            </w:r>
            <w:r w:rsidR="006D7957" w:rsidRPr="00972B27">
              <w:rPr>
                <w:rFonts w:ascii="Times New Roman" w:eastAsia="Times New Roman" w:hAnsi="Times New Roman" w:cs="Times New Roman"/>
                <w:sz w:val="28"/>
                <w:szCs w:val="28"/>
              </w:rPr>
              <w:t>»</w:t>
            </w:r>
          </w:p>
          <w:p w14:paraId="6C9E736C" w14:textId="77777777" w:rsidR="00321A66" w:rsidRPr="00972B27" w:rsidRDefault="00321A66" w:rsidP="00F909AC">
            <w:pPr>
              <w:widowControl w:val="0"/>
              <w:spacing w:line="240" w:lineRule="auto"/>
              <w:rPr>
                <w:rFonts w:ascii="Times New Roman" w:eastAsia="Times New Roman" w:hAnsi="Times New Roman" w:cs="Times New Roman"/>
                <w:sz w:val="28"/>
                <w:szCs w:val="28"/>
              </w:rPr>
            </w:pPr>
          </w:p>
        </w:tc>
        <w:tc>
          <w:tcPr>
            <w:tcW w:w="3965" w:type="dxa"/>
            <w:shd w:val="clear" w:color="auto" w:fill="auto"/>
          </w:tcPr>
          <w:p w14:paraId="15BEF6E4" w14:textId="77777777" w:rsidR="008C0666"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w:t>
            </w:r>
            <w:r w:rsidR="008C0666" w:rsidRPr="00972B27">
              <w:rPr>
                <w:rFonts w:ascii="Times New Roman" w:eastAsia="Times New Roman" w:hAnsi="Times New Roman" w:cs="Times New Roman"/>
                <w:sz w:val="28"/>
                <w:szCs w:val="28"/>
              </w:rPr>
              <w:t xml:space="preserve">риказ </w:t>
            </w:r>
            <w:r w:rsidR="0094636D" w:rsidRPr="00972B27">
              <w:rPr>
                <w:rFonts w:ascii="Times New Roman" w:eastAsia="Times New Roman" w:hAnsi="Times New Roman" w:cs="Times New Roman"/>
                <w:sz w:val="28"/>
                <w:szCs w:val="28"/>
              </w:rPr>
              <w:t>Минздрав</w:t>
            </w:r>
            <w:r w:rsidR="00C45357" w:rsidRPr="00972B27">
              <w:rPr>
                <w:rFonts w:ascii="Times New Roman" w:eastAsia="Times New Roman" w:hAnsi="Times New Roman" w:cs="Times New Roman"/>
                <w:sz w:val="28"/>
                <w:szCs w:val="28"/>
              </w:rPr>
              <w:t>а</w:t>
            </w:r>
            <w:r w:rsidR="0094636D" w:rsidRPr="00972B27">
              <w:rPr>
                <w:rFonts w:ascii="Times New Roman" w:eastAsia="Times New Roman" w:hAnsi="Times New Roman" w:cs="Times New Roman"/>
                <w:sz w:val="28"/>
                <w:szCs w:val="28"/>
              </w:rPr>
              <w:t xml:space="preserve"> НСО </w:t>
            </w:r>
            <w:r w:rsidR="008C0666" w:rsidRPr="00972B27">
              <w:rPr>
                <w:rFonts w:ascii="Times New Roman" w:eastAsia="Times New Roman" w:hAnsi="Times New Roman" w:cs="Times New Roman"/>
                <w:sz w:val="28"/>
                <w:szCs w:val="28"/>
              </w:rPr>
              <w:t>об организации работы Респираторного центра</w:t>
            </w:r>
            <w:r w:rsidR="002A5238" w:rsidRPr="00972B27">
              <w:rPr>
                <w:rFonts w:ascii="Times New Roman" w:eastAsia="Times New Roman" w:hAnsi="Times New Roman" w:cs="Times New Roman"/>
                <w:sz w:val="28"/>
                <w:szCs w:val="28"/>
              </w:rPr>
              <w:t>, внесение изменений в</w:t>
            </w:r>
            <w:r w:rsidRPr="00972B27">
              <w:rPr>
                <w:rFonts w:ascii="Times New Roman" w:eastAsia="Times New Roman" w:hAnsi="Times New Roman" w:cs="Times New Roman"/>
                <w:sz w:val="28"/>
                <w:szCs w:val="28"/>
              </w:rPr>
              <w:t> </w:t>
            </w:r>
            <w:r w:rsidR="002A5238" w:rsidRPr="00972B27">
              <w:rPr>
                <w:rFonts w:ascii="Times New Roman" w:eastAsia="Times New Roman" w:hAnsi="Times New Roman" w:cs="Times New Roman"/>
                <w:sz w:val="28"/>
                <w:szCs w:val="28"/>
              </w:rPr>
              <w:t>маршрутизацию пациентов с</w:t>
            </w:r>
            <w:r w:rsidRPr="00972B27">
              <w:rPr>
                <w:rFonts w:ascii="Times New Roman" w:eastAsia="Times New Roman" w:hAnsi="Times New Roman" w:cs="Times New Roman"/>
                <w:sz w:val="28"/>
                <w:szCs w:val="28"/>
              </w:rPr>
              <w:t> </w:t>
            </w:r>
            <w:r w:rsidR="002A5238" w:rsidRPr="00972B27">
              <w:rPr>
                <w:rFonts w:ascii="Times New Roman" w:eastAsia="Times New Roman" w:hAnsi="Times New Roman" w:cs="Times New Roman"/>
                <w:sz w:val="28"/>
                <w:szCs w:val="28"/>
              </w:rPr>
              <w:t>общесоматической патологией для оказания паллиативной медицинской помощи в</w:t>
            </w:r>
            <w:r w:rsidRPr="00972B27">
              <w:rPr>
                <w:rFonts w:ascii="Times New Roman" w:eastAsia="Times New Roman" w:hAnsi="Times New Roman" w:cs="Times New Roman"/>
                <w:sz w:val="28"/>
                <w:szCs w:val="28"/>
              </w:rPr>
              <w:t> </w:t>
            </w:r>
            <w:r w:rsidR="002A5238" w:rsidRPr="00972B27">
              <w:rPr>
                <w:rFonts w:ascii="Times New Roman" w:eastAsia="Times New Roman" w:hAnsi="Times New Roman" w:cs="Times New Roman"/>
                <w:sz w:val="28"/>
                <w:szCs w:val="28"/>
              </w:rPr>
              <w:t>условиях стационара</w:t>
            </w:r>
          </w:p>
        </w:tc>
      </w:tr>
      <w:tr w:rsidR="00F909AC" w:rsidRPr="00972B27" w14:paraId="206E38C1" w14:textId="77777777" w:rsidTr="005A1415">
        <w:tc>
          <w:tcPr>
            <w:tcW w:w="1196" w:type="dxa"/>
            <w:shd w:val="clear" w:color="auto" w:fill="auto"/>
          </w:tcPr>
          <w:p w14:paraId="4603A32D" w14:textId="67565839" w:rsidR="0063790C" w:rsidRPr="00972B27" w:rsidRDefault="0063790C" w:rsidP="00366CD6">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w:t>
            </w:r>
            <w:r w:rsidR="00A172EE" w:rsidRPr="00972B27">
              <w:rPr>
                <w:rFonts w:ascii="Times New Roman" w:hAnsi="Times New Roman" w:cs="Times New Roman"/>
                <w:sz w:val="28"/>
                <w:szCs w:val="28"/>
              </w:rPr>
              <w:t>1.</w:t>
            </w:r>
            <w:r w:rsidR="00366CD6">
              <w:rPr>
                <w:rFonts w:ascii="Times New Roman" w:hAnsi="Times New Roman" w:cs="Times New Roman"/>
                <w:sz w:val="28"/>
                <w:szCs w:val="28"/>
              </w:rPr>
              <w:t>2</w:t>
            </w:r>
          </w:p>
        </w:tc>
        <w:tc>
          <w:tcPr>
            <w:tcW w:w="3449" w:type="dxa"/>
            <w:shd w:val="clear" w:color="auto" w:fill="auto"/>
          </w:tcPr>
          <w:p w14:paraId="1497CA52" w14:textId="77777777" w:rsidR="0063790C" w:rsidRPr="00972B27" w:rsidRDefault="004133AB" w:rsidP="00EC695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Организация работы отделения ПМП на базе ГБУЗ НСО </w:t>
            </w:r>
            <w:r w:rsidR="006D7957" w:rsidRPr="00972B27">
              <w:rPr>
                <w:rFonts w:ascii="Times New Roman" w:hAnsi="Times New Roman" w:cs="Times New Roman"/>
                <w:sz w:val="28"/>
                <w:szCs w:val="28"/>
              </w:rPr>
              <w:t>«</w:t>
            </w:r>
            <w:r w:rsidR="00EC695F" w:rsidRPr="00972B27">
              <w:rPr>
                <w:rFonts w:ascii="Times New Roman" w:hAnsi="Times New Roman" w:cs="Times New Roman"/>
                <w:sz w:val="28"/>
                <w:szCs w:val="28"/>
              </w:rPr>
              <w:t>БЦГБ</w:t>
            </w:r>
            <w:r w:rsidR="006D7957" w:rsidRPr="00972B27">
              <w:rPr>
                <w:rFonts w:ascii="Times New Roman" w:hAnsi="Times New Roman" w:cs="Times New Roman"/>
                <w:sz w:val="28"/>
                <w:szCs w:val="28"/>
              </w:rPr>
              <w:t>»</w:t>
            </w:r>
            <w:r w:rsidR="00F01779" w:rsidRPr="00972B27">
              <w:rPr>
                <w:rFonts w:ascii="Times New Roman" w:hAnsi="Times New Roman" w:cs="Times New Roman"/>
                <w:sz w:val="28"/>
                <w:szCs w:val="28"/>
              </w:rPr>
              <w:t xml:space="preserve"> на 30 коек</w:t>
            </w:r>
          </w:p>
        </w:tc>
        <w:tc>
          <w:tcPr>
            <w:tcW w:w="2042" w:type="dxa"/>
            <w:shd w:val="clear" w:color="auto" w:fill="auto"/>
          </w:tcPr>
          <w:p w14:paraId="1E395E85" w14:textId="77777777" w:rsidR="0063790C" w:rsidRPr="00972B27" w:rsidRDefault="0063790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w:t>
            </w:r>
            <w:r w:rsidR="000150CB" w:rsidRPr="00972B27">
              <w:rPr>
                <w:rFonts w:ascii="Times New Roman" w:eastAsia="Times New Roman" w:hAnsi="Times New Roman" w:cs="Times New Roman"/>
                <w:bCs/>
                <w:sz w:val="28"/>
                <w:szCs w:val="28"/>
              </w:rPr>
              <w:t>1.01.2023</w:t>
            </w:r>
          </w:p>
        </w:tc>
        <w:tc>
          <w:tcPr>
            <w:tcW w:w="2027" w:type="dxa"/>
            <w:shd w:val="clear" w:color="auto" w:fill="auto"/>
          </w:tcPr>
          <w:p w14:paraId="19EBC6AC" w14:textId="77777777" w:rsidR="0063790C" w:rsidRPr="00972B27" w:rsidRDefault="0063790C" w:rsidP="00207025">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207025">
              <w:rPr>
                <w:rFonts w:ascii="Times New Roman" w:eastAsia="Times New Roman" w:hAnsi="Times New Roman" w:cs="Times New Roman"/>
                <w:bCs/>
                <w:sz w:val="28"/>
                <w:szCs w:val="28"/>
              </w:rPr>
              <w:t>5</w:t>
            </w:r>
          </w:p>
        </w:tc>
        <w:tc>
          <w:tcPr>
            <w:tcW w:w="3056" w:type="dxa"/>
            <w:shd w:val="clear" w:color="auto" w:fill="auto"/>
          </w:tcPr>
          <w:p w14:paraId="05316A5D" w14:textId="7636785A" w:rsidR="0063790C" w:rsidRDefault="00F909AC" w:rsidP="00D4060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6B6AE4">
              <w:rPr>
                <w:rFonts w:ascii="Times New Roman" w:eastAsia="Times New Roman" w:hAnsi="Times New Roman" w:cs="Times New Roman"/>
                <w:sz w:val="28"/>
                <w:szCs w:val="28"/>
              </w:rPr>
              <w:t>Л.С. </w:t>
            </w:r>
            <w:r w:rsidR="004133AB" w:rsidRPr="00972B27">
              <w:rPr>
                <w:rFonts w:ascii="Times New Roman" w:eastAsia="Times New Roman" w:hAnsi="Times New Roman" w:cs="Times New Roman"/>
                <w:sz w:val="28"/>
                <w:szCs w:val="28"/>
              </w:rPr>
              <w:t>Шалыгина</w:t>
            </w:r>
            <w:r w:rsidR="00632C09">
              <w:rPr>
                <w:rFonts w:ascii="Times New Roman" w:eastAsia="Times New Roman" w:hAnsi="Times New Roman" w:cs="Times New Roman"/>
                <w:sz w:val="28"/>
                <w:szCs w:val="28"/>
              </w:rPr>
              <w:t>;</w:t>
            </w:r>
          </w:p>
          <w:p w14:paraId="53CA15E6" w14:textId="77777777" w:rsidR="00632C09" w:rsidRDefault="00632C09" w:rsidP="00632C0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специалист по паллиативной медицинской помощи Минздрава НСО;</w:t>
            </w:r>
          </w:p>
          <w:p w14:paraId="0AB70787" w14:textId="77777777" w:rsidR="00632C09" w:rsidRPr="00972B27" w:rsidRDefault="00632C09" w:rsidP="00632C0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главный врач </w:t>
            </w:r>
            <w:r w:rsidRPr="00972B27">
              <w:rPr>
                <w:rFonts w:ascii="Times New Roman" w:hAnsi="Times New Roman" w:cs="Times New Roman"/>
                <w:sz w:val="28"/>
                <w:szCs w:val="28"/>
              </w:rPr>
              <w:t>ГБУЗ НСО «БЦГБ»</w:t>
            </w:r>
          </w:p>
          <w:p w14:paraId="2AA879E5" w14:textId="77777777" w:rsidR="00632C09" w:rsidRPr="00972B27" w:rsidRDefault="00632C09" w:rsidP="00D4060C">
            <w:pPr>
              <w:widowControl w:val="0"/>
              <w:spacing w:line="240" w:lineRule="auto"/>
              <w:rPr>
                <w:rFonts w:ascii="Times New Roman" w:eastAsia="Times New Roman" w:hAnsi="Times New Roman" w:cs="Times New Roman"/>
                <w:sz w:val="28"/>
                <w:szCs w:val="28"/>
              </w:rPr>
            </w:pPr>
          </w:p>
        </w:tc>
        <w:tc>
          <w:tcPr>
            <w:tcW w:w="3965" w:type="dxa"/>
            <w:shd w:val="clear" w:color="auto" w:fill="auto"/>
          </w:tcPr>
          <w:p w14:paraId="1C591458" w14:textId="77777777" w:rsidR="0063790C" w:rsidRPr="00972B27" w:rsidRDefault="00966288" w:rsidP="0096628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маршрутизацию пациентов с общесоматической патологией для оказания паллиативной медицинской помощи в условиях стационара</w:t>
            </w:r>
          </w:p>
        </w:tc>
      </w:tr>
      <w:tr w:rsidR="00F909AC" w:rsidRPr="00972B27" w14:paraId="1D113860" w14:textId="77777777" w:rsidTr="005A1415">
        <w:tc>
          <w:tcPr>
            <w:tcW w:w="1196" w:type="dxa"/>
            <w:shd w:val="clear" w:color="auto" w:fill="auto"/>
          </w:tcPr>
          <w:p w14:paraId="3F841436" w14:textId="5C9EDC36" w:rsidR="00A100D7" w:rsidRPr="00972B27" w:rsidRDefault="000C0457" w:rsidP="00066EE3">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1.1.</w:t>
            </w:r>
            <w:r w:rsidR="00066EE3">
              <w:rPr>
                <w:rFonts w:ascii="Times New Roman" w:hAnsi="Times New Roman" w:cs="Times New Roman"/>
                <w:sz w:val="28"/>
                <w:szCs w:val="28"/>
              </w:rPr>
              <w:t>3</w:t>
            </w:r>
          </w:p>
        </w:tc>
        <w:tc>
          <w:tcPr>
            <w:tcW w:w="3449" w:type="dxa"/>
            <w:shd w:val="clear" w:color="auto" w:fill="auto"/>
          </w:tcPr>
          <w:p w14:paraId="49083C20" w14:textId="77777777" w:rsidR="00A100D7" w:rsidRPr="00972B27" w:rsidRDefault="0055447B" w:rsidP="00F01779">
            <w:pPr>
              <w:pStyle w:val="aff0"/>
              <w:widowControl w:val="0"/>
              <w:rPr>
                <w:rFonts w:cs="Times New Roman"/>
                <w:sz w:val="28"/>
                <w:szCs w:val="28"/>
              </w:rPr>
            </w:pPr>
            <w:r w:rsidRPr="00972B27">
              <w:rPr>
                <w:rFonts w:cs="Times New Roman"/>
                <w:sz w:val="28"/>
                <w:szCs w:val="28"/>
              </w:rPr>
              <w:t xml:space="preserve">Организация работы отделения ПМП </w:t>
            </w:r>
            <w:r w:rsidR="00F01779" w:rsidRPr="00972B27">
              <w:rPr>
                <w:rFonts w:cs="Times New Roman"/>
                <w:sz w:val="28"/>
                <w:szCs w:val="28"/>
              </w:rPr>
              <w:t xml:space="preserve">на базе </w:t>
            </w:r>
            <w:r w:rsidR="00F01779" w:rsidRPr="00972B27">
              <w:rPr>
                <w:rFonts w:cs="Times New Roman"/>
                <w:sz w:val="28"/>
                <w:szCs w:val="28"/>
              </w:rPr>
              <w:lastRenderedPageBreak/>
              <w:t>ГБУЗ НСО «ГБ № 4» на 30 коек</w:t>
            </w:r>
          </w:p>
        </w:tc>
        <w:tc>
          <w:tcPr>
            <w:tcW w:w="2042" w:type="dxa"/>
            <w:shd w:val="clear" w:color="auto" w:fill="auto"/>
          </w:tcPr>
          <w:p w14:paraId="5BF76FAA" w14:textId="77777777" w:rsidR="00A100D7" w:rsidRPr="00972B27" w:rsidRDefault="00FD50CA"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01.01.2023</w:t>
            </w:r>
          </w:p>
        </w:tc>
        <w:tc>
          <w:tcPr>
            <w:tcW w:w="2027" w:type="dxa"/>
            <w:shd w:val="clear" w:color="auto" w:fill="auto"/>
          </w:tcPr>
          <w:p w14:paraId="3E83B702" w14:textId="77777777" w:rsidR="00A100D7" w:rsidRPr="00972B27" w:rsidRDefault="00A100D7" w:rsidP="00262D39">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262D39">
              <w:rPr>
                <w:rFonts w:ascii="Times New Roman" w:eastAsia="Times New Roman" w:hAnsi="Times New Roman" w:cs="Times New Roman"/>
                <w:bCs/>
                <w:sz w:val="28"/>
                <w:szCs w:val="28"/>
              </w:rPr>
              <w:t>5</w:t>
            </w:r>
          </w:p>
        </w:tc>
        <w:tc>
          <w:tcPr>
            <w:tcW w:w="3056" w:type="dxa"/>
            <w:shd w:val="clear" w:color="auto" w:fill="auto"/>
          </w:tcPr>
          <w:p w14:paraId="5E1090EE" w14:textId="07958D0A" w:rsidR="00F909A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6B6AE4">
              <w:rPr>
                <w:rFonts w:ascii="Times New Roman" w:eastAsia="Times New Roman" w:hAnsi="Times New Roman" w:cs="Times New Roman"/>
                <w:sz w:val="28"/>
                <w:szCs w:val="28"/>
              </w:rPr>
              <w:t>аместитель министра Л.С. </w:t>
            </w:r>
            <w:r w:rsidR="007522EA"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p>
          <w:p w14:paraId="3C94E60F" w14:textId="77777777" w:rsidR="00F909A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заместитель министра</w:t>
            </w:r>
          </w:p>
          <w:p w14:paraId="374AA0FF" w14:textId="77777777" w:rsidR="00632C09" w:rsidRDefault="00F909AC" w:rsidP="00F909AC">
            <w:pPr>
              <w:widowControl w:val="0"/>
              <w:spacing w:line="240" w:lineRule="auto"/>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632C09">
              <w:rPr>
                <w:rFonts w:ascii="Times New Roman" w:eastAsia="Times New Roman" w:hAnsi="Times New Roman" w:cs="Times New Roman"/>
                <w:sz w:val="28"/>
                <w:szCs w:val="28"/>
              </w:rPr>
              <w:t xml:space="preserve">; </w:t>
            </w:r>
          </w:p>
          <w:p w14:paraId="450F1E6B" w14:textId="77777777" w:rsidR="00A100D7" w:rsidRDefault="00632C09" w:rsidP="00F909AC">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главный врач</w:t>
            </w:r>
          </w:p>
          <w:p w14:paraId="700EC928" w14:textId="77777777" w:rsidR="00632C09" w:rsidRPr="00632C09" w:rsidRDefault="00632C09" w:rsidP="00F909AC">
            <w:pPr>
              <w:widowControl w:val="0"/>
              <w:spacing w:line="240" w:lineRule="auto"/>
              <w:jc w:val="both"/>
              <w:rPr>
                <w:rFonts w:ascii="Times New Roman" w:eastAsia="Times New Roman" w:hAnsi="Times New Roman" w:cs="Times New Roman"/>
                <w:sz w:val="28"/>
                <w:szCs w:val="28"/>
              </w:rPr>
            </w:pPr>
            <w:r w:rsidRPr="00632C09">
              <w:rPr>
                <w:rFonts w:ascii="Times New Roman" w:hAnsi="Times New Roman" w:cs="Times New Roman"/>
                <w:sz w:val="28"/>
                <w:szCs w:val="28"/>
              </w:rPr>
              <w:t>ГБУЗ НСО «ГБ № 4»</w:t>
            </w:r>
          </w:p>
          <w:p w14:paraId="0247FF04" w14:textId="77777777" w:rsidR="00632C09" w:rsidRPr="00972B27" w:rsidRDefault="00632C09" w:rsidP="00F909AC">
            <w:pPr>
              <w:widowControl w:val="0"/>
              <w:spacing w:line="240" w:lineRule="auto"/>
              <w:jc w:val="both"/>
              <w:rPr>
                <w:rFonts w:ascii="Times New Roman" w:eastAsia="Times New Roman" w:hAnsi="Times New Roman" w:cs="Times New Roman"/>
                <w:sz w:val="28"/>
                <w:szCs w:val="28"/>
              </w:rPr>
            </w:pPr>
          </w:p>
        </w:tc>
        <w:tc>
          <w:tcPr>
            <w:tcW w:w="3965" w:type="dxa"/>
            <w:shd w:val="clear" w:color="auto" w:fill="auto"/>
          </w:tcPr>
          <w:p w14:paraId="1F0EFD1E" w14:textId="77777777" w:rsidR="00A100D7" w:rsidRPr="00972B27" w:rsidRDefault="007C568A" w:rsidP="007522E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маршрутизацию пациентов </w:t>
            </w:r>
            <w:r w:rsidRPr="00972B27">
              <w:rPr>
                <w:rFonts w:ascii="Times New Roman" w:eastAsia="Times New Roman" w:hAnsi="Times New Roman" w:cs="Times New Roman"/>
                <w:sz w:val="28"/>
                <w:szCs w:val="28"/>
              </w:rPr>
              <w:lastRenderedPageBreak/>
              <w:t>с общесоматической патологией для оказания паллиативной медицинской помощи в условиях стационара</w:t>
            </w:r>
          </w:p>
        </w:tc>
      </w:tr>
      <w:tr w:rsidR="00F909AC" w:rsidRPr="00972B27" w14:paraId="29D9688B" w14:textId="77777777" w:rsidTr="005A1415">
        <w:tc>
          <w:tcPr>
            <w:tcW w:w="1196" w:type="dxa"/>
            <w:shd w:val="clear" w:color="auto" w:fill="auto"/>
          </w:tcPr>
          <w:p w14:paraId="38AC8880" w14:textId="7412D879" w:rsidR="00A100D7" w:rsidRPr="00972B27" w:rsidRDefault="000C0457" w:rsidP="001B47EB">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1.1</w:t>
            </w:r>
            <w:r w:rsidR="001B47EB">
              <w:rPr>
                <w:rFonts w:ascii="Times New Roman" w:hAnsi="Times New Roman" w:cs="Times New Roman"/>
                <w:sz w:val="28"/>
                <w:szCs w:val="28"/>
              </w:rPr>
              <w:t>.4</w:t>
            </w:r>
          </w:p>
        </w:tc>
        <w:tc>
          <w:tcPr>
            <w:tcW w:w="3449" w:type="dxa"/>
            <w:shd w:val="clear" w:color="auto" w:fill="auto"/>
          </w:tcPr>
          <w:p w14:paraId="4DFD773B" w14:textId="4263E6CE" w:rsidR="00A100D7" w:rsidRPr="00972B27" w:rsidRDefault="00A100D7" w:rsidP="00685346">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w:t>
            </w:r>
            <w:r w:rsidR="007A4109" w:rsidRPr="00972B27">
              <w:rPr>
                <w:rFonts w:ascii="Times New Roman" w:hAnsi="Times New Roman" w:cs="Times New Roman"/>
                <w:sz w:val="28"/>
                <w:szCs w:val="28"/>
              </w:rPr>
              <w:t xml:space="preserve">10 </w:t>
            </w:r>
            <w:r w:rsidRPr="00972B27">
              <w:rPr>
                <w:rFonts w:ascii="Times New Roman" w:hAnsi="Times New Roman" w:cs="Times New Roman"/>
                <w:sz w:val="28"/>
                <w:szCs w:val="28"/>
              </w:rPr>
              <w:t xml:space="preserve">коек для оказания ПМП на базе ГБУЗ НСО </w:t>
            </w:r>
            <w:r w:rsidR="006D7957" w:rsidRPr="00972B27">
              <w:rPr>
                <w:rFonts w:ascii="Times New Roman" w:hAnsi="Times New Roman" w:cs="Times New Roman"/>
                <w:sz w:val="28"/>
                <w:szCs w:val="28"/>
              </w:rPr>
              <w:t>«</w:t>
            </w:r>
            <w:r w:rsidRPr="00972B27">
              <w:rPr>
                <w:rFonts w:ascii="Times New Roman" w:hAnsi="Times New Roman" w:cs="Times New Roman"/>
                <w:sz w:val="28"/>
                <w:szCs w:val="28"/>
              </w:rPr>
              <w:t>ГКБ</w:t>
            </w:r>
            <w:r w:rsidR="00E80A47">
              <w:rPr>
                <w:rFonts w:ascii="Times New Roman" w:hAnsi="Times New Roman" w:cs="Times New Roman"/>
                <w:sz w:val="28"/>
                <w:szCs w:val="28"/>
              </w:rPr>
              <w:t> </w:t>
            </w:r>
            <w:r w:rsidRPr="00972B27">
              <w:rPr>
                <w:rFonts w:ascii="Times New Roman" w:hAnsi="Times New Roman" w:cs="Times New Roman"/>
                <w:sz w:val="28"/>
                <w:szCs w:val="28"/>
              </w:rPr>
              <w:t>№ 12</w:t>
            </w:r>
            <w:r w:rsidR="006D7957" w:rsidRPr="00972B27">
              <w:rPr>
                <w:rFonts w:ascii="Times New Roman" w:hAnsi="Times New Roman" w:cs="Times New Roman"/>
                <w:sz w:val="28"/>
                <w:szCs w:val="28"/>
              </w:rPr>
              <w:t>»</w:t>
            </w:r>
            <w:r w:rsidR="007A4109" w:rsidRPr="00972B27">
              <w:rPr>
                <w:rFonts w:ascii="Times New Roman" w:hAnsi="Times New Roman" w:cs="Times New Roman"/>
                <w:sz w:val="28"/>
                <w:szCs w:val="28"/>
              </w:rPr>
              <w:t xml:space="preserve"> </w:t>
            </w:r>
          </w:p>
        </w:tc>
        <w:tc>
          <w:tcPr>
            <w:tcW w:w="2042" w:type="dxa"/>
            <w:shd w:val="clear" w:color="auto" w:fill="auto"/>
          </w:tcPr>
          <w:p w14:paraId="0FD3FF62" w14:textId="17CACA22" w:rsidR="00A100D7" w:rsidRPr="00972B27" w:rsidRDefault="00184649" w:rsidP="00943BCF">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w:t>
            </w:r>
            <w:r w:rsidR="00943BCF" w:rsidRPr="00972B27">
              <w:rPr>
                <w:rFonts w:ascii="Times New Roman" w:eastAsia="Times New Roman" w:hAnsi="Times New Roman" w:cs="Times New Roman"/>
                <w:bCs/>
                <w:sz w:val="28"/>
                <w:szCs w:val="28"/>
              </w:rPr>
              <w:t>202</w:t>
            </w:r>
            <w:r w:rsidR="00943BCF">
              <w:rPr>
                <w:rFonts w:ascii="Times New Roman" w:eastAsia="Times New Roman" w:hAnsi="Times New Roman" w:cs="Times New Roman"/>
                <w:bCs/>
                <w:sz w:val="28"/>
                <w:szCs w:val="28"/>
              </w:rPr>
              <w:t>3</w:t>
            </w:r>
          </w:p>
        </w:tc>
        <w:tc>
          <w:tcPr>
            <w:tcW w:w="2027" w:type="dxa"/>
            <w:shd w:val="clear" w:color="auto" w:fill="auto"/>
          </w:tcPr>
          <w:p w14:paraId="52F90A1F" w14:textId="77777777" w:rsidR="00A100D7" w:rsidRPr="00972B27" w:rsidRDefault="00184649" w:rsidP="007A4109">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7A4109" w:rsidRPr="00972B27">
              <w:rPr>
                <w:rFonts w:ascii="Times New Roman" w:eastAsia="Times New Roman" w:hAnsi="Times New Roman" w:cs="Times New Roman"/>
                <w:bCs/>
                <w:sz w:val="28"/>
                <w:szCs w:val="28"/>
              </w:rPr>
              <w:t>3</w:t>
            </w:r>
          </w:p>
        </w:tc>
        <w:tc>
          <w:tcPr>
            <w:tcW w:w="3056" w:type="dxa"/>
            <w:shd w:val="clear" w:color="auto" w:fill="auto"/>
          </w:tcPr>
          <w:p w14:paraId="370637F4" w14:textId="690DB67D" w:rsidR="00DB6737" w:rsidRPr="00972B27" w:rsidRDefault="00DB673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DF3F19">
              <w:rPr>
                <w:rFonts w:ascii="Times New Roman" w:eastAsia="Times New Roman" w:hAnsi="Times New Roman" w:cs="Times New Roman"/>
                <w:sz w:val="28"/>
                <w:szCs w:val="28"/>
              </w:rPr>
              <w:t>аместитель министра Л.С. </w:t>
            </w:r>
            <w:r w:rsidR="00AC6183"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p>
          <w:p w14:paraId="049D6CAD" w14:textId="77777777" w:rsidR="00DB6737" w:rsidRPr="00972B27" w:rsidRDefault="00DB673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265EE4F1" w14:textId="77777777" w:rsidR="00DB6737" w:rsidRPr="00972B27" w:rsidRDefault="00DB6737" w:rsidP="00DB6737">
            <w:pPr>
              <w:widowControl w:val="0"/>
              <w:spacing w:line="240" w:lineRule="auto"/>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p>
          <w:p w14:paraId="2181BEF4" w14:textId="77777777" w:rsidR="00A100D7" w:rsidRPr="00972B27" w:rsidRDefault="00D4060C" w:rsidP="006C38A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врач ГБУЗ НСО «ГКБ </w:t>
            </w:r>
            <w:r w:rsidR="006C38A0" w:rsidRPr="00972B27">
              <w:rPr>
                <w:rFonts w:ascii="Times New Roman" w:eastAsia="Times New Roman" w:hAnsi="Times New Roman" w:cs="Times New Roman"/>
                <w:sz w:val="28"/>
                <w:szCs w:val="28"/>
              </w:rPr>
              <w:t>№</w:t>
            </w:r>
            <w:r w:rsidR="006C38A0">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12»</w:t>
            </w:r>
          </w:p>
        </w:tc>
        <w:tc>
          <w:tcPr>
            <w:tcW w:w="3965" w:type="dxa"/>
            <w:shd w:val="clear" w:color="auto" w:fill="auto"/>
          </w:tcPr>
          <w:p w14:paraId="09876279" w14:textId="77777777" w:rsidR="00A100D7" w:rsidRPr="00972B27" w:rsidRDefault="00A100D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маршрутизацию пациентов с</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общесоматической патологией для оказания паллиативной медицинской помощи в</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условиях стационара</w:t>
            </w:r>
          </w:p>
        </w:tc>
      </w:tr>
      <w:tr w:rsidR="00F909AC" w:rsidRPr="00972B27" w14:paraId="654E0E89" w14:textId="77777777" w:rsidTr="005A1415">
        <w:tc>
          <w:tcPr>
            <w:tcW w:w="1196" w:type="dxa"/>
            <w:shd w:val="clear" w:color="auto" w:fill="auto"/>
          </w:tcPr>
          <w:p w14:paraId="148C52E6" w14:textId="64B45276" w:rsidR="00A100D7" w:rsidRPr="00972B27" w:rsidRDefault="007B2789" w:rsidP="001B47EB">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1.1.</w:t>
            </w:r>
            <w:r w:rsidR="001B47EB">
              <w:rPr>
                <w:rFonts w:ascii="Times New Roman" w:hAnsi="Times New Roman" w:cs="Times New Roman"/>
                <w:sz w:val="28"/>
                <w:szCs w:val="28"/>
              </w:rPr>
              <w:t>5</w:t>
            </w:r>
          </w:p>
        </w:tc>
        <w:tc>
          <w:tcPr>
            <w:tcW w:w="3449" w:type="dxa"/>
            <w:shd w:val="clear" w:color="auto" w:fill="auto"/>
          </w:tcPr>
          <w:p w14:paraId="6654F015" w14:textId="77777777" w:rsidR="00A100D7" w:rsidRPr="00972B27" w:rsidRDefault="007A4109" w:rsidP="007A4109">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30</w:t>
            </w:r>
            <w:r w:rsidR="00A100D7" w:rsidRPr="00972B27">
              <w:rPr>
                <w:rFonts w:ascii="Times New Roman" w:hAnsi="Times New Roman" w:cs="Times New Roman"/>
                <w:sz w:val="28"/>
                <w:szCs w:val="28"/>
              </w:rPr>
              <w:t xml:space="preserve"> коек ПМП на базе ГБУЗ НСО </w:t>
            </w:r>
            <w:r w:rsidR="006D7957" w:rsidRPr="00972B27">
              <w:rPr>
                <w:rFonts w:ascii="Times New Roman" w:hAnsi="Times New Roman" w:cs="Times New Roman"/>
                <w:sz w:val="28"/>
                <w:szCs w:val="28"/>
              </w:rPr>
              <w:t>«</w:t>
            </w:r>
            <w:r w:rsidRPr="00972B27">
              <w:rPr>
                <w:rFonts w:ascii="Times New Roman" w:hAnsi="Times New Roman" w:cs="Times New Roman"/>
                <w:sz w:val="28"/>
                <w:szCs w:val="28"/>
              </w:rPr>
              <w:t>Сузунская ЦРБ</w:t>
            </w:r>
            <w:r w:rsidR="00396C12" w:rsidRPr="00972B27">
              <w:rPr>
                <w:rFonts w:ascii="Times New Roman" w:hAnsi="Times New Roman" w:cs="Times New Roman"/>
                <w:sz w:val="28"/>
                <w:szCs w:val="28"/>
              </w:rPr>
              <w:t>»</w:t>
            </w:r>
            <w:r w:rsidRPr="00972B27">
              <w:rPr>
                <w:rFonts w:ascii="Times New Roman" w:hAnsi="Times New Roman" w:cs="Times New Roman"/>
                <w:sz w:val="28"/>
                <w:szCs w:val="28"/>
              </w:rPr>
              <w:t xml:space="preserve"> (сестринского ухода)</w:t>
            </w:r>
          </w:p>
        </w:tc>
        <w:tc>
          <w:tcPr>
            <w:tcW w:w="2042" w:type="dxa"/>
            <w:shd w:val="clear" w:color="auto" w:fill="auto"/>
          </w:tcPr>
          <w:p w14:paraId="638B4E1D" w14:textId="77777777" w:rsidR="00A100D7" w:rsidRPr="00972B27" w:rsidRDefault="00A100D7" w:rsidP="001335B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w:t>
            </w:r>
            <w:r w:rsidR="00396C12" w:rsidRPr="00972B27">
              <w:rPr>
                <w:rFonts w:ascii="Times New Roman" w:eastAsia="Times New Roman" w:hAnsi="Times New Roman" w:cs="Times New Roman"/>
                <w:bCs/>
                <w:sz w:val="28"/>
                <w:szCs w:val="28"/>
              </w:rPr>
              <w:t>1.01.202</w:t>
            </w:r>
            <w:r w:rsidR="001335B7" w:rsidRPr="00972B27">
              <w:rPr>
                <w:rFonts w:ascii="Times New Roman" w:eastAsia="Times New Roman" w:hAnsi="Times New Roman" w:cs="Times New Roman"/>
                <w:bCs/>
                <w:sz w:val="28"/>
                <w:szCs w:val="28"/>
              </w:rPr>
              <w:t>3</w:t>
            </w:r>
          </w:p>
        </w:tc>
        <w:tc>
          <w:tcPr>
            <w:tcW w:w="2027" w:type="dxa"/>
            <w:shd w:val="clear" w:color="auto" w:fill="auto"/>
          </w:tcPr>
          <w:p w14:paraId="72408B5E" w14:textId="77777777" w:rsidR="00A100D7" w:rsidRPr="00972B27" w:rsidRDefault="00262D39" w:rsidP="008B65AE">
            <w:pPr>
              <w:widowControl w:val="0"/>
              <w:spacing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31.12.2025</w:t>
            </w:r>
          </w:p>
        </w:tc>
        <w:tc>
          <w:tcPr>
            <w:tcW w:w="3056" w:type="dxa"/>
            <w:shd w:val="clear" w:color="auto" w:fill="auto"/>
          </w:tcPr>
          <w:p w14:paraId="312F9760" w14:textId="22AB0A52" w:rsidR="00DB6737" w:rsidRPr="00972B27" w:rsidRDefault="00DB673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 </w:t>
            </w:r>
            <w:r w:rsidR="00396C12"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p>
          <w:p w14:paraId="09CF0C07" w14:textId="77777777" w:rsidR="00DB6737" w:rsidRPr="00972B27" w:rsidRDefault="00DB673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670D2D53" w14:textId="77777777" w:rsidR="00A100D7" w:rsidRPr="00972B27" w:rsidRDefault="00DB6737" w:rsidP="0099202F">
            <w:pPr>
              <w:widowControl w:val="0"/>
              <w:spacing w:line="240" w:lineRule="auto"/>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А.В. Колупаев; </w:t>
            </w:r>
          </w:p>
          <w:p w14:paraId="7F90BF9C" w14:textId="77777777" w:rsidR="0099202F" w:rsidRPr="00972B27" w:rsidRDefault="0099202F" w:rsidP="007A4109">
            <w:pPr>
              <w:widowControl w:val="0"/>
              <w:spacing w:line="240" w:lineRule="auto"/>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врач </w:t>
            </w:r>
            <w:r w:rsidRPr="00972B27">
              <w:rPr>
                <w:rFonts w:ascii="Times New Roman" w:hAnsi="Times New Roman" w:cs="Times New Roman"/>
                <w:sz w:val="28"/>
                <w:szCs w:val="28"/>
              </w:rPr>
              <w:t>ГБУЗ НСО «</w:t>
            </w:r>
            <w:r w:rsidR="007A4109" w:rsidRPr="00972B27">
              <w:rPr>
                <w:rFonts w:ascii="Times New Roman" w:hAnsi="Times New Roman" w:cs="Times New Roman"/>
                <w:sz w:val="28"/>
                <w:szCs w:val="28"/>
              </w:rPr>
              <w:t>Сузунская ЦРБ</w:t>
            </w:r>
            <w:r w:rsidRPr="00972B27">
              <w:rPr>
                <w:rFonts w:ascii="Times New Roman" w:hAnsi="Times New Roman" w:cs="Times New Roman"/>
                <w:sz w:val="28"/>
                <w:szCs w:val="28"/>
              </w:rPr>
              <w:t>»</w:t>
            </w:r>
          </w:p>
        </w:tc>
        <w:tc>
          <w:tcPr>
            <w:tcW w:w="3965" w:type="dxa"/>
            <w:shd w:val="clear" w:color="auto" w:fill="auto"/>
          </w:tcPr>
          <w:p w14:paraId="6F13CA8A" w14:textId="77777777" w:rsidR="00A100D7" w:rsidRPr="00972B27" w:rsidRDefault="00A100D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маршрутизацию пациентов с</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общесоматической патологией для оказания паллиативной медицинской помощи в</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условиях стационара</w:t>
            </w:r>
          </w:p>
        </w:tc>
      </w:tr>
      <w:tr w:rsidR="00F909AC" w:rsidRPr="00972B27" w14:paraId="52F75AB3" w14:textId="77777777" w:rsidTr="00F909AC">
        <w:tc>
          <w:tcPr>
            <w:tcW w:w="15735" w:type="dxa"/>
            <w:gridSpan w:val="6"/>
            <w:shd w:val="clear" w:color="auto" w:fill="auto"/>
          </w:tcPr>
          <w:p w14:paraId="7A7AC57E" w14:textId="77777777" w:rsidR="00A100D7" w:rsidRPr="00972B27" w:rsidRDefault="00A100D7"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1.2. Обеспечение оказания ПМП взрослому населению в амбулаторных условиях</w:t>
            </w:r>
          </w:p>
        </w:tc>
      </w:tr>
      <w:tr w:rsidR="00DB6737" w:rsidRPr="00972B27" w14:paraId="1FCB84D2" w14:textId="77777777" w:rsidTr="005A1415">
        <w:tc>
          <w:tcPr>
            <w:tcW w:w="1196" w:type="dxa"/>
            <w:shd w:val="clear" w:color="auto" w:fill="auto"/>
          </w:tcPr>
          <w:p w14:paraId="765F5C77" w14:textId="5005A0AB" w:rsidR="00DB6737" w:rsidRPr="00972B27" w:rsidRDefault="00DB6737" w:rsidP="007A4FF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7A4FF7">
              <w:rPr>
                <w:rFonts w:ascii="Times New Roman" w:hAnsi="Times New Roman" w:cs="Times New Roman"/>
                <w:sz w:val="28"/>
                <w:szCs w:val="28"/>
              </w:rPr>
              <w:t>1</w:t>
            </w:r>
          </w:p>
        </w:tc>
        <w:tc>
          <w:tcPr>
            <w:tcW w:w="3449" w:type="dxa"/>
            <w:shd w:val="clear" w:color="auto" w:fill="auto"/>
          </w:tcPr>
          <w:p w14:paraId="436B4075" w14:textId="77777777" w:rsidR="00DB6737" w:rsidRPr="00972B27" w:rsidRDefault="00DB6737" w:rsidP="00DB673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«Татарская ЦРБ им. 70-летия НСО»</w:t>
            </w:r>
          </w:p>
        </w:tc>
        <w:tc>
          <w:tcPr>
            <w:tcW w:w="2042" w:type="dxa"/>
            <w:shd w:val="clear" w:color="auto" w:fill="auto"/>
          </w:tcPr>
          <w:p w14:paraId="0494B2D5" w14:textId="77777777" w:rsidR="00DB6737" w:rsidRPr="00972B27" w:rsidRDefault="00DB6737"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01.01.2023</w:t>
            </w:r>
          </w:p>
        </w:tc>
        <w:tc>
          <w:tcPr>
            <w:tcW w:w="2027" w:type="dxa"/>
            <w:shd w:val="clear" w:color="auto" w:fill="auto"/>
          </w:tcPr>
          <w:p w14:paraId="579D3F30" w14:textId="77777777" w:rsidR="00DB6737" w:rsidRPr="00972B27" w:rsidRDefault="00DB6737" w:rsidP="00A16F2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31.12.2023</w:t>
            </w:r>
          </w:p>
        </w:tc>
        <w:tc>
          <w:tcPr>
            <w:tcW w:w="3056" w:type="dxa"/>
            <w:shd w:val="clear" w:color="auto" w:fill="auto"/>
          </w:tcPr>
          <w:p w14:paraId="468DFBEA" w14:textId="61632B14"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 </w:t>
            </w:r>
            <w:r w:rsidR="00D050EB"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p>
          <w:p w14:paraId="500613ED" w14:textId="77777777"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143755B9" w14:textId="77777777" w:rsidR="00384DF5"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823122" w:rsidRPr="00972B27">
              <w:rPr>
                <w:rFonts w:ascii="Times New Roman" w:eastAsia="Times New Roman" w:hAnsi="Times New Roman" w:cs="Times New Roman"/>
                <w:sz w:val="28"/>
                <w:szCs w:val="28"/>
              </w:rPr>
              <w:t>, г</w:t>
            </w:r>
            <w:r w:rsidR="00D02F4B" w:rsidRPr="00972B27">
              <w:rPr>
                <w:rFonts w:ascii="Times New Roman" w:eastAsia="Times New Roman" w:hAnsi="Times New Roman" w:cs="Times New Roman"/>
                <w:sz w:val="28"/>
                <w:szCs w:val="28"/>
              </w:rPr>
              <w:t>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«Татарская ЦРБ им. 70-летия НСО»</w:t>
            </w:r>
          </w:p>
        </w:tc>
        <w:tc>
          <w:tcPr>
            <w:tcW w:w="3965" w:type="dxa"/>
            <w:shd w:val="clear" w:color="auto" w:fill="auto"/>
          </w:tcPr>
          <w:p w14:paraId="29E05FE4" w14:textId="77777777"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14:paraId="6205C11B" w14:textId="77777777" w:rsidTr="005A1415">
        <w:tc>
          <w:tcPr>
            <w:tcW w:w="1196" w:type="dxa"/>
            <w:shd w:val="clear" w:color="auto" w:fill="auto"/>
          </w:tcPr>
          <w:p w14:paraId="5DB341B5" w14:textId="02F19A7D" w:rsidR="00DB6737" w:rsidRPr="00972B27" w:rsidRDefault="004B670F" w:rsidP="007A4FF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7A4FF7">
              <w:rPr>
                <w:rFonts w:ascii="Times New Roman" w:hAnsi="Times New Roman" w:cs="Times New Roman"/>
                <w:sz w:val="28"/>
                <w:szCs w:val="28"/>
              </w:rPr>
              <w:t>2</w:t>
            </w:r>
          </w:p>
        </w:tc>
        <w:tc>
          <w:tcPr>
            <w:tcW w:w="3449" w:type="dxa"/>
            <w:shd w:val="clear" w:color="auto" w:fill="auto"/>
          </w:tcPr>
          <w:p w14:paraId="40EC994A" w14:textId="77777777" w:rsidR="00DB6737" w:rsidRPr="00972B27" w:rsidRDefault="00DB6737" w:rsidP="004B670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отделения выездной патронажной </w:t>
            </w:r>
            <w:r w:rsidR="004B670F" w:rsidRPr="00972B27">
              <w:rPr>
                <w:rFonts w:ascii="Times New Roman" w:hAnsi="Times New Roman" w:cs="Times New Roman"/>
                <w:sz w:val="28"/>
                <w:szCs w:val="28"/>
              </w:rPr>
              <w:lastRenderedPageBreak/>
              <w:t>ПМП взрослым на базе ГБУЗ НСО «Тогучинская</w:t>
            </w:r>
            <w:r w:rsidR="00021F24" w:rsidRPr="00972B27">
              <w:rPr>
                <w:rFonts w:ascii="Times New Roman" w:hAnsi="Times New Roman" w:cs="Times New Roman"/>
                <w:sz w:val="28"/>
                <w:szCs w:val="28"/>
              </w:rPr>
              <w:t xml:space="preserve"> ЦР</w:t>
            </w:r>
            <w:r w:rsidRPr="00972B27">
              <w:rPr>
                <w:rFonts w:ascii="Times New Roman" w:hAnsi="Times New Roman" w:cs="Times New Roman"/>
                <w:sz w:val="28"/>
                <w:szCs w:val="28"/>
              </w:rPr>
              <w:t>Б»</w:t>
            </w:r>
          </w:p>
        </w:tc>
        <w:tc>
          <w:tcPr>
            <w:tcW w:w="2042" w:type="dxa"/>
            <w:shd w:val="clear" w:color="auto" w:fill="auto"/>
          </w:tcPr>
          <w:p w14:paraId="4FC1923C" w14:textId="77777777" w:rsidR="00DB6737" w:rsidRPr="00972B27" w:rsidRDefault="00721638"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01.01.2023</w:t>
            </w:r>
          </w:p>
        </w:tc>
        <w:tc>
          <w:tcPr>
            <w:tcW w:w="2027" w:type="dxa"/>
            <w:shd w:val="clear" w:color="auto" w:fill="auto"/>
          </w:tcPr>
          <w:p w14:paraId="5013E648" w14:textId="77777777" w:rsidR="00DB6737" w:rsidRPr="00972B27" w:rsidRDefault="001335B7" w:rsidP="00A16F2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31.12.2023</w:t>
            </w:r>
          </w:p>
        </w:tc>
        <w:tc>
          <w:tcPr>
            <w:tcW w:w="3056" w:type="dxa"/>
            <w:shd w:val="clear" w:color="auto" w:fill="auto"/>
          </w:tcPr>
          <w:p w14:paraId="267633DF" w14:textId="516FC020"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 </w:t>
            </w:r>
            <w:r w:rsidR="004B670F"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p>
          <w:p w14:paraId="1FB0B214" w14:textId="77777777"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заместитель министра</w:t>
            </w:r>
          </w:p>
          <w:p w14:paraId="58AC685B" w14:textId="77777777"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«Тогучинская ЦРБ»</w:t>
            </w:r>
            <w:r w:rsidR="00632C09">
              <w:rPr>
                <w:rFonts w:ascii="Times New Roman" w:hAnsi="Times New Roman" w:cs="Times New Roman"/>
                <w:sz w:val="28"/>
                <w:szCs w:val="28"/>
              </w:rPr>
              <w:t>.</w:t>
            </w:r>
          </w:p>
        </w:tc>
        <w:tc>
          <w:tcPr>
            <w:tcW w:w="3965" w:type="dxa"/>
            <w:shd w:val="clear" w:color="auto" w:fill="auto"/>
          </w:tcPr>
          <w:p w14:paraId="692C42A6" w14:textId="77777777"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w:t>
            </w:r>
            <w:r w:rsidRPr="00972B27">
              <w:rPr>
                <w:rFonts w:ascii="Times New Roman" w:eastAsia="Times New Roman" w:hAnsi="Times New Roman" w:cs="Times New Roman"/>
                <w:sz w:val="28"/>
                <w:szCs w:val="28"/>
              </w:rPr>
              <w:lastRenderedPageBreak/>
              <w:t>организации оказания паллиативной медицинской помощи пациентам в амбулаторных условиях</w:t>
            </w:r>
          </w:p>
        </w:tc>
      </w:tr>
      <w:tr w:rsidR="00E80A47" w:rsidRPr="00972B27" w14:paraId="2467DE60" w14:textId="77777777" w:rsidTr="005A1415">
        <w:tc>
          <w:tcPr>
            <w:tcW w:w="1196" w:type="dxa"/>
            <w:shd w:val="clear" w:color="auto" w:fill="auto"/>
          </w:tcPr>
          <w:p w14:paraId="7A8EA684" w14:textId="1063B0CF" w:rsidR="00E80A47" w:rsidRPr="00972B27" w:rsidRDefault="00E80A47"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w:t>
            </w:r>
            <w:r>
              <w:rPr>
                <w:rFonts w:ascii="Times New Roman" w:hAnsi="Times New Roman" w:cs="Times New Roman"/>
                <w:sz w:val="28"/>
                <w:szCs w:val="28"/>
              </w:rPr>
              <w:t>3</w:t>
            </w:r>
          </w:p>
        </w:tc>
        <w:tc>
          <w:tcPr>
            <w:tcW w:w="3449" w:type="dxa"/>
            <w:shd w:val="clear" w:color="auto" w:fill="auto"/>
          </w:tcPr>
          <w:p w14:paraId="4D970A2B" w14:textId="7011D896" w:rsidR="00E80A47" w:rsidRPr="00972B27" w:rsidRDefault="00E80A47" w:rsidP="00E80A4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w:t>
            </w:r>
            <w:r>
              <w:rPr>
                <w:rFonts w:ascii="Times New Roman" w:hAnsi="Times New Roman" w:cs="Times New Roman"/>
                <w:sz w:val="28"/>
                <w:szCs w:val="28"/>
              </w:rPr>
              <w:t>ГКП № 18</w:t>
            </w:r>
            <w:r w:rsidRPr="00972B27">
              <w:rPr>
                <w:rFonts w:ascii="Times New Roman" w:hAnsi="Times New Roman" w:cs="Times New Roman"/>
                <w:sz w:val="28"/>
                <w:szCs w:val="28"/>
              </w:rPr>
              <w:t>»</w:t>
            </w:r>
          </w:p>
        </w:tc>
        <w:tc>
          <w:tcPr>
            <w:tcW w:w="2042" w:type="dxa"/>
            <w:shd w:val="clear" w:color="auto" w:fill="auto"/>
          </w:tcPr>
          <w:p w14:paraId="366DE2F9" w14:textId="1EE75999" w:rsidR="00E80A47" w:rsidRPr="00972B27" w:rsidRDefault="00E80A47" w:rsidP="00E80A4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01.01.2023</w:t>
            </w:r>
          </w:p>
        </w:tc>
        <w:tc>
          <w:tcPr>
            <w:tcW w:w="2027" w:type="dxa"/>
            <w:shd w:val="clear" w:color="auto" w:fill="auto"/>
          </w:tcPr>
          <w:p w14:paraId="30A92BA5" w14:textId="2C650605" w:rsidR="00E80A47" w:rsidRPr="00972B27" w:rsidRDefault="00E80A47" w:rsidP="00E80A4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31.12.2023</w:t>
            </w:r>
          </w:p>
        </w:tc>
        <w:tc>
          <w:tcPr>
            <w:tcW w:w="3056" w:type="dxa"/>
            <w:shd w:val="clear" w:color="auto" w:fill="auto"/>
          </w:tcPr>
          <w:p w14:paraId="3AA4B393" w14:textId="77777777" w:rsidR="00E80A47" w:rsidRPr="00972B27" w:rsidRDefault="00E80A47" w:rsidP="00E80A4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Pr>
                <w:rFonts w:ascii="Times New Roman" w:eastAsia="Times New Roman" w:hAnsi="Times New Roman" w:cs="Times New Roman"/>
                <w:sz w:val="28"/>
                <w:szCs w:val="28"/>
              </w:rPr>
              <w:t>Л.С. </w:t>
            </w:r>
            <w:r w:rsidRPr="00972B27">
              <w:rPr>
                <w:rFonts w:ascii="Times New Roman" w:eastAsia="Times New Roman" w:hAnsi="Times New Roman" w:cs="Times New Roman"/>
                <w:sz w:val="28"/>
                <w:szCs w:val="28"/>
              </w:rPr>
              <w:t>Шалыгина;</w:t>
            </w:r>
          </w:p>
          <w:p w14:paraId="5B89EC5C" w14:textId="77777777" w:rsidR="00E80A47" w:rsidRPr="00972B27" w:rsidRDefault="00E80A47" w:rsidP="00E80A4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2F2ED72A" w14:textId="77777777" w:rsidR="00E80A47" w:rsidRDefault="00E80A47" w:rsidP="00E80A4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Pr>
                <w:rFonts w:ascii="Times New Roman" w:eastAsia="Times New Roman" w:hAnsi="Times New Roman" w:cs="Times New Roman"/>
                <w:sz w:val="28"/>
                <w:szCs w:val="28"/>
              </w:rPr>
              <w:t>;</w:t>
            </w:r>
          </w:p>
          <w:p w14:paraId="64FC33D4" w14:textId="5F82922E" w:rsidR="00E80A47" w:rsidRPr="00972B27" w:rsidRDefault="00E80A47" w:rsidP="00E80A4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врач</w:t>
            </w:r>
            <w:r>
              <w:rPr>
                <w:rFonts w:ascii="Times New Roman" w:eastAsia="Times New Roman" w:hAnsi="Times New Roman" w:cs="Times New Roman"/>
                <w:sz w:val="28"/>
                <w:szCs w:val="28"/>
              </w:rPr>
              <w:t xml:space="preserve"> </w:t>
            </w:r>
            <w:r w:rsidRPr="00972B27">
              <w:rPr>
                <w:rFonts w:ascii="Times New Roman" w:hAnsi="Times New Roman" w:cs="Times New Roman"/>
                <w:sz w:val="28"/>
                <w:szCs w:val="28"/>
              </w:rPr>
              <w:t>ГБУЗ НСО «</w:t>
            </w:r>
            <w:r>
              <w:rPr>
                <w:rFonts w:ascii="Times New Roman" w:hAnsi="Times New Roman" w:cs="Times New Roman"/>
                <w:sz w:val="28"/>
                <w:szCs w:val="28"/>
              </w:rPr>
              <w:t>ГКП № 18</w:t>
            </w:r>
            <w:r w:rsidRPr="00972B27">
              <w:rPr>
                <w:rFonts w:ascii="Times New Roman" w:hAnsi="Times New Roman" w:cs="Times New Roman"/>
                <w:sz w:val="28"/>
                <w:szCs w:val="28"/>
              </w:rPr>
              <w:t>»</w:t>
            </w:r>
          </w:p>
        </w:tc>
        <w:tc>
          <w:tcPr>
            <w:tcW w:w="3965" w:type="dxa"/>
            <w:shd w:val="clear" w:color="auto" w:fill="auto"/>
          </w:tcPr>
          <w:p w14:paraId="3A5D3285" w14:textId="32F46B8B" w:rsidR="00E80A47" w:rsidRPr="00972B27" w:rsidRDefault="00E80A47" w:rsidP="00E80A4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14:paraId="4309C131" w14:textId="77777777" w:rsidTr="005A1415">
        <w:tc>
          <w:tcPr>
            <w:tcW w:w="1196" w:type="dxa"/>
            <w:shd w:val="clear" w:color="auto" w:fill="auto"/>
          </w:tcPr>
          <w:p w14:paraId="11CE0ABE" w14:textId="57CF2BD2" w:rsidR="00DB6737" w:rsidRPr="00972B27" w:rsidRDefault="004B670F"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E80A47">
              <w:rPr>
                <w:rFonts w:ascii="Times New Roman" w:hAnsi="Times New Roman" w:cs="Times New Roman"/>
                <w:sz w:val="28"/>
                <w:szCs w:val="28"/>
              </w:rPr>
              <w:t>4</w:t>
            </w:r>
          </w:p>
        </w:tc>
        <w:tc>
          <w:tcPr>
            <w:tcW w:w="3449" w:type="dxa"/>
            <w:shd w:val="clear" w:color="auto" w:fill="auto"/>
          </w:tcPr>
          <w:p w14:paraId="287EDE03" w14:textId="77777777" w:rsidR="00DB6737" w:rsidRPr="00972B27" w:rsidRDefault="00DB6737" w:rsidP="00527545">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w:t>
            </w:r>
            <w:r w:rsidR="00527545" w:rsidRPr="00972B27">
              <w:rPr>
                <w:rFonts w:ascii="Times New Roman" w:hAnsi="Times New Roman" w:cs="Times New Roman"/>
                <w:sz w:val="28"/>
                <w:szCs w:val="28"/>
              </w:rPr>
              <w:t>Барабинская ЦРБ</w:t>
            </w:r>
            <w:r w:rsidRPr="00972B27">
              <w:rPr>
                <w:rFonts w:ascii="Times New Roman" w:hAnsi="Times New Roman" w:cs="Times New Roman"/>
                <w:sz w:val="28"/>
                <w:szCs w:val="28"/>
              </w:rPr>
              <w:t>»</w:t>
            </w:r>
          </w:p>
        </w:tc>
        <w:tc>
          <w:tcPr>
            <w:tcW w:w="2042" w:type="dxa"/>
            <w:shd w:val="clear" w:color="auto" w:fill="auto"/>
          </w:tcPr>
          <w:p w14:paraId="2617DB67" w14:textId="77777777" w:rsidR="00DB6737" w:rsidRPr="00972B27" w:rsidRDefault="00DB6737" w:rsidP="00721638">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721638" w:rsidRPr="00972B27">
              <w:rPr>
                <w:rFonts w:ascii="Times New Roman" w:eastAsia="Times New Roman" w:hAnsi="Times New Roman" w:cs="Times New Roman"/>
                <w:bCs/>
                <w:sz w:val="28"/>
                <w:szCs w:val="28"/>
              </w:rPr>
              <w:t>4</w:t>
            </w:r>
          </w:p>
        </w:tc>
        <w:tc>
          <w:tcPr>
            <w:tcW w:w="2027" w:type="dxa"/>
            <w:shd w:val="clear" w:color="auto" w:fill="auto"/>
          </w:tcPr>
          <w:p w14:paraId="7C48CEBD" w14:textId="77777777" w:rsidR="00DB6737" w:rsidRPr="00972B27" w:rsidRDefault="00DB6737" w:rsidP="00A16F2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056" w:type="dxa"/>
            <w:shd w:val="clear" w:color="auto" w:fill="auto"/>
          </w:tcPr>
          <w:p w14:paraId="10301E13" w14:textId="25197E4D"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624127">
              <w:rPr>
                <w:rFonts w:ascii="Times New Roman" w:eastAsia="Times New Roman" w:hAnsi="Times New Roman" w:cs="Times New Roman"/>
                <w:sz w:val="28"/>
                <w:szCs w:val="28"/>
              </w:rPr>
              <w:t>аместитель министра Л.С. </w:t>
            </w:r>
            <w:r w:rsidR="00527545"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p>
          <w:p w14:paraId="20FE8AA8" w14:textId="77777777"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601A1B02" w14:textId="77777777"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«Барабинская ЦРБ»</w:t>
            </w:r>
          </w:p>
        </w:tc>
        <w:tc>
          <w:tcPr>
            <w:tcW w:w="3965" w:type="dxa"/>
            <w:shd w:val="clear" w:color="auto" w:fill="auto"/>
          </w:tcPr>
          <w:p w14:paraId="648AFC9B" w14:textId="77777777"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14:paraId="5AAD54E3" w14:textId="77777777" w:rsidTr="005A1415">
        <w:tc>
          <w:tcPr>
            <w:tcW w:w="1196" w:type="dxa"/>
            <w:shd w:val="clear" w:color="auto" w:fill="auto"/>
          </w:tcPr>
          <w:p w14:paraId="68454A71" w14:textId="41D0EA3C" w:rsidR="00DB6737" w:rsidRPr="00972B27" w:rsidRDefault="00527545"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E80A47">
              <w:rPr>
                <w:rFonts w:ascii="Times New Roman" w:hAnsi="Times New Roman" w:cs="Times New Roman"/>
                <w:sz w:val="28"/>
                <w:szCs w:val="28"/>
              </w:rPr>
              <w:t>5</w:t>
            </w:r>
          </w:p>
        </w:tc>
        <w:tc>
          <w:tcPr>
            <w:tcW w:w="3449" w:type="dxa"/>
            <w:shd w:val="clear" w:color="auto" w:fill="auto"/>
          </w:tcPr>
          <w:p w14:paraId="4545C27E" w14:textId="77777777" w:rsidR="00DB6737" w:rsidRPr="00972B27" w:rsidRDefault="00DB6737" w:rsidP="00527545">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отделения выездной патронажной </w:t>
            </w:r>
            <w:r w:rsidR="00527545" w:rsidRPr="00972B27">
              <w:rPr>
                <w:rFonts w:ascii="Times New Roman" w:hAnsi="Times New Roman" w:cs="Times New Roman"/>
                <w:sz w:val="28"/>
                <w:szCs w:val="28"/>
              </w:rPr>
              <w:t>ПМП взрослым на базе ГБУЗ НСО «Мошковская</w:t>
            </w:r>
            <w:r w:rsidRPr="00972B27">
              <w:rPr>
                <w:rFonts w:ascii="Times New Roman" w:hAnsi="Times New Roman" w:cs="Times New Roman"/>
                <w:sz w:val="28"/>
                <w:szCs w:val="28"/>
              </w:rPr>
              <w:t xml:space="preserve"> ЦРБ»</w:t>
            </w:r>
          </w:p>
        </w:tc>
        <w:tc>
          <w:tcPr>
            <w:tcW w:w="2042" w:type="dxa"/>
            <w:shd w:val="clear" w:color="auto" w:fill="auto"/>
          </w:tcPr>
          <w:p w14:paraId="204335C4" w14:textId="77777777" w:rsidR="00DB6737" w:rsidRPr="00972B27" w:rsidRDefault="00721638"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01.01.2025</w:t>
            </w:r>
          </w:p>
        </w:tc>
        <w:tc>
          <w:tcPr>
            <w:tcW w:w="2027" w:type="dxa"/>
            <w:shd w:val="clear" w:color="auto" w:fill="auto"/>
          </w:tcPr>
          <w:p w14:paraId="4D725973" w14:textId="77777777" w:rsidR="00DB6737" w:rsidRPr="00972B27" w:rsidRDefault="00DB6737" w:rsidP="00A16F2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721638" w:rsidRPr="00972B27">
              <w:rPr>
                <w:rFonts w:ascii="Times New Roman" w:eastAsia="Times New Roman" w:hAnsi="Times New Roman" w:cs="Times New Roman"/>
                <w:bCs/>
                <w:sz w:val="28"/>
                <w:szCs w:val="28"/>
              </w:rPr>
              <w:t>5</w:t>
            </w:r>
          </w:p>
        </w:tc>
        <w:tc>
          <w:tcPr>
            <w:tcW w:w="3056" w:type="dxa"/>
            <w:shd w:val="clear" w:color="auto" w:fill="auto"/>
          </w:tcPr>
          <w:p w14:paraId="36DE61ED" w14:textId="77777777"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EC3B06"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14:paraId="0C5F9013" w14:textId="77777777"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4926ED9D" w14:textId="77777777"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«Мошковская ЦРБ»</w:t>
            </w:r>
          </w:p>
        </w:tc>
        <w:tc>
          <w:tcPr>
            <w:tcW w:w="3965" w:type="dxa"/>
            <w:shd w:val="clear" w:color="auto" w:fill="auto"/>
          </w:tcPr>
          <w:p w14:paraId="7576692A" w14:textId="77777777"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14:paraId="6F8D4523" w14:textId="77777777" w:rsidTr="005A1415">
        <w:tc>
          <w:tcPr>
            <w:tcW w:w="1196" w:type="dxa"/>
            <w:shd w:val="clear" w:color="auto" w:fill="auto"/>
          </w:tcPr>
          <w:p w14:paraId="469E6035" w14:textId="06B6DC90" w:rsidR="00DB6737" w:rsidRPr="00972B27" w:rsidRDefault="00EC3B06"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E80A47">
              <w:rPr>
                <w:rFonts w:ascii="Times New Roman" w:hAnsi="Times New Roman" w:cs="Times New Roman"/>
                <w:sz w:val="28"/>
                <w:szCs w:val="28"/>
              </w:rPr>
              <w:t>6</w:t>
            </w:r>
          </w:p>
        </w:tc>
        <w:tc>
          <w:tcPr>
            <w:tcW w:w="3449" w:type="dxa"/>
            <w:shd w:val="clear" w:color="auto" w:fill="auto"/>
          </w:tcPr>
          <w:p w14:paraId="44DD9FA1" w14:textId="77777777" w:rsidR="00DB6737" w:rsidRPr="00972B27" w:rsidRDefault="00DB6737" w:rsidP="00EC3B06">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отделения выездной патронажной ПМП взрослым на </w:t>
            </w:r>
            <w:r w:rsidR="00EC3B06" w:rsidRPr="00972B27">
              <w:rPr>
                <w:rFonts w:ascii="Times New Roman" w:hAnsi="Times New Roman" w:cs="Times New Roman"/>
                <w:sz w:val="28"/>
                <w:szCs w:val="28"/>
              </w:rPr>
              <w:t xml:space="preserve">базе ГБУЗ НСО </w:t>
            </w:r>
            <w:r w:rsidR="00EC3B06" w:rsidRPr="00972B27">
              <w:rPr>
                <w:rFonts w:ascii="Times New Roman" w:hAnsi="Times New Roman" w:cs="Times New Roman"/>
                <w:sz w:val="28"/>
                <w:szCs w:val="28"/>
              </w:rPr>
              <w:lastRenderedPageBreak/>
              <w:t>«Черепановская</w:t>
            </w:r>
            <w:r w:rsidRPr="00972B27">
              <w:rPr>
                <w:rFonts w:ascii="Times New Roman" w:hAnsi="Times New Roman" w:cs="Times New Roman"/>
                <w:sz w:val="28"/>
                <w:szCs w:val="28"/>
              </w:rPr>
              <w:t xml:space="preserve"> ЦРБ»</w:t>
            </w:r>
          </w:p>
        </w:tc>
        <w:tc>
          <w:tcPr>
            <w:tcW w:w="2042" w:type="dxa"/>
            <w:shd w:val="clear" w:color="auto" w:fill="auto"/>
          </w:tcPr>
          <w:p w14:paraId="0541BD2E" w14:textId="77777777" w:rsidR="00DB6737" w:rsidRPr="00972B27" w:rsidRDefault="00DB6737" w:rsidP="00721638">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w:t>
            </w:r>
            <w:r w:rsidR="00721638" w:rsidRPr="00972B27">
              <w:rPr>
                <w:rFonts w:ascii="Times New Roman" w:eastAsia="Times New Roman" w:hAnsi="Times New Roman" w:cs="Times New Roman"/>
                <w:bCs/>
                <w:sz w:val="28"/>
                <w:szCs w:val="28"/>
              </w:rPr>
              <w:t>4</w:t>
            </w:r>
          </w:p>
        </w:tc>
        <w:tc>
          <w:tcPr>
            <w:tcW w:w="2027" w:type="dxa"/>
            <w:shd w:val="clear" w:color="auto" w:fill="auto"/>
          </w:tcPr>
          <w:p w14:paraId="46035172" w14:textId="77777777" w:rsidR="00DB6737" w:rsidRPr="00972B27" w:rsidRDefault="00DB6737" w:rsidP="00A16F2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056" w:type="dxa"/>
            <w:shd w:val="clear" w:color="auto" w:fill="auto"/>
          </w:tcPr>
          <w:p w14:paraId="0858640D" w14:textId="1DBCCBB4"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 </w:t>
            </w:r>
            <w:r w:rsidR="00EC3B06"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p>
          <w:p w14:paraId="4202EDD6" w14:textId="77777777"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056AFD8B" w14:textId="77777777"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xml:space="preserve">, </w:t>
            </w:r>
            <w:r w:rsidR="00D02F4B" w:rsidRPr="00972B27">
              <w:rPr>
                <w:rFonts w:ascii="Times New Roman" w:eastAsia="Times New Roman" w:hAnsi="Times New Roman" w:cs="Times New Roman"/>
                <w:sz w:val="28"/>
                <w:szCs w:val="28"/>
              </w:rPr>
              <w:lastRenderedPageBreak/>
              <w:t>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«Черепановская ЦРБ»</w:t>
            </w:r>
          </w:p>
        </w:tc>
        <w:tc>
          <w:tcPr>
            <w:tcW w:w="3965" w:type="dxa"/>
            <w:shd w:val="clear" w:color="auto" w:fill="auto"/>
          </w:tcPr>
          <w:p w14:paraId="748D65F4" w14:textId="77777777"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оказания паллиативной медицинской </w:t>
            </w:r>
            <w:r w:rsidRPr="00972B27">
              <w:rPr>
                <w:rFonts w:ascii="Times New Roman" w:eastAsia="Times New Roman" w:hAnsi="Times New Roman" w:cs="Times New Roman"/>
                <w:sz w:val="28"/>
                <w:szCs w:val="28"/>
              </w:rPr>
              <w:lastRenderedPageBreak/>
              <w:t>помощи пациентам в амбулаторных условиях</w:t>
            </w:r>
          </w:p>
        </w:tc>
      </w:tr>
      <w:tr w:rsidR="000E376F" w:rsidRPr="00972B27" w14:paraId="56CC2A3D" w14:textId="77777777" w:rsidTr="005A1415">
        <w:tc>
          <w:tcPr>
            <w:tcW w:w="1196" w:type="dxa"/>
            <w:shd w:val="clear" w:color="auto" w:fill="auto"/>
          </w:tcPr>
          <w:p w14:paraId="19A24787" w14:textId="30382ED8" w:rsidR="000E376F" w:rsidRPr="00972B27" w:rsidRDefault="000A4C3A"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w:t>
            </w:r>
            <w:r w:rsidR="00E80A47">
              <w:rPr>
                <w:rFonts w:ascii="Times New Roman" w:hAnsi="Times New Roman" w:cs="Times New Roman"/>
                <w:sz w:val="28"/>
                <w:szCs w:val="28"/>
              </w:rPr>
              <w:t>7</w:t>
            </w:r>
          </w:p>
        </w:tc>
        <w:tc>
          <w:tcPr>
            <w:tcW w:w="3449" w:type="dxa"/>
            <w:shd w:val="clear" w:color="auto" w:fill="auto"/>
          </w:tcPr>
          <w:p w14:paraId="019ECA9B" w14:textId="77777777" w:rsidR="000E376F" w:rsidRPr="00972B27" w:rsidRDefault="000E376F" w:rsidP="000E376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«Ордынская ЦРБ»</w:t>
            </w:r>
          </w:p>
        </w:tc>
        <w:tc>
          <w:tcPr>
            <w:tcW w:w="2042" w:type="dxa"/>
            <w:shd w:val="clear" w:color="auto" w:fill="auto"/>
          </w:tcPr>
          <w:p w14:paraId="43CF5781" w14:textId="77777777" w:rsidR="000E376F" w:rsidRPr="00972B27" w:rsidRDefault="000E376F" w:rsidP="00721638">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721638" w:rsidRPr="00972B27">
              <w:rPr>
                <w:rFonts w:ascii="Times New Roman" w:eastAsia="Times New Roman" w:hAnsi="Times New Roman" w:cs="Times New Roman"/>
                <w:bCs/>
                <w:sz w:val="28"/>
                <w:szCs w:val="28"/>
              </w:rPr>
              <w:t>5</w:t>
            </w:r>
          </w:p>
        </w:tc>
        <w:tc>
          <w:tcPr>
            <w:tcW w:w="2027" w:type="dxa"/>
            <w:shd w:val="clear" w:color="auto" w:fill="auto"/>
          </w:tcPr>
          <w:p w14:paraId="045CB660" w14:textId="77777777" w:rsidR="000E376F" w:rsidRPr="00972B27" w:rsidRDefault="000E376F" w:rsidP="00A16F2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056" w:type="dxa"/>
            <w:shd w:val="clear" w:color="auto" w:fill="auto"/>
          </w:tcPr>
          <w:p w14:paraId="73CD3CE4" w14:textId="32666E15" w:rsidR="000E376F" w:rsidRPr="00972B27" w:rsidRDefault="00624127" w:rsidP="000E376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0E376F" w:rsidRPr="00972B27">
              <w:rPr>
                <w:rFonts w:ascii="Times New Roman" w:eastAsia="Times New Roman" w:hAnsi="Times New Roman" w:cs="Times New Roman"/>
                <w:sz w:val="28"/>
                <w:szCs w:val="28"/>
              </w:rPr>
              <w:t>Шалыгина;</w:t>
            </w:r>
          </w:p>
          <w:p w14:paraId="23A5E3A0" w14:textId="77777777" w:rsidR="000E376F" w:rsidRPr="00972B27" w:rsidRDefault="000E376F" w:rsidP="000E376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2E1A4113" w14:textId="77777777" w:rsidR="000E376F" w:rsidRPr="00972B27" w:rsidRDefault="000E376F" w:rsidP="000E376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«Ордынская ЦРБ»</w:t>
            </w:r>
          </w:p>
        </w:tc>
        <w:tc>
          <w:tcPr>
            <w:tcW w:w="3965" w:type="dxa"/>
            <w:shd w:val="clear" w:color="auto" w:fill="auto"/>
          </w:tcPr>
          <w:p w14:paraId="403F4879" w14:textId="77777777" w:rsidR="000E376F" w:rsidRPr="00972B27" w:rsidRDefault="000E376F" w:rsidP="000E376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721638" w:rsidRPr="00972B27" w14:paraId="6322A33B" w14:textId="77777777" w:rsidTr="005A1415">
        <w:tc>
          <w:tcPr>
            <w:tcW w:w="1196" w:type="dxa"/>
            <w:shd w:val="clear" w:color="auto" w:fill="auto"/>
          </w:tcPr>
          <w:p w14:paraId="717D4FA8" w14:textId="7669E696" w:rsidR="00721638" w:rsidRPr="00972B27" w:rsidRDefault="00721638"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E80A47">
              <w:rPr>
                <w:rFonts w:ascii="Times New Roman" w:hAnsi="Times New Roman" w:cs="Times New Roman"/>
                <w:sz w:val="28"/>
                <w:szCs w:val="28"/>
              </w:rPr>
              <w:t>8</w:t>
            </w:r>
          </w:p>
        </w:tc>
        <w:tc>
          <w:tcPr>
            <w:tcW w:w="3449" w:type="dxa"/>
            <w:shd w:val="clear" w:color="auto" w:fill="auto"/>
          </w:tcPr>
          <w:p w14:paraId="6F65D6A4" w14:textId="77777777" w:rsidR="00721638" w:rsidRPr="00972B27" w:rsidRDefault="00721638" w:rsidP="006C38A0">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отделения выездной патронажной ПМП взрослым на базе ГБУЗ НСО «ГКБ </w:t>
            </w:r>
            <w:r w:rsidR="006C38A0" w:rsidRPr="00972B27">
              <w:rPr>
                <w:rFonts w:ascii="Times New Roman" w:hAnsi="Times New Roman" w:cs="Times New Roman"/>
                <w:sz w:val="28"/>
                <w:szCs w:val="28"/>
              </w:rPr>
              <w:t>№</w:t>
            </w:r>
            <w:r w:rsidR="006C38A0">
              <w:rPr>
                <w:rFonts w:ascii="Times New Roman" w:hAnsi="Times New Roman" w:cs="Times New Roman"/>
                <w:sz w:val="28"/>
                <w:szCs w:val="28"/>
              </w:rPr>
              <w:t> </w:t>
            </w:r>
            <w:r w:rsidRPr="00972B27">
              <w:rPr>
                <w:rFonts w:ascii="Times New Roman" w:hAnsi="Times New Roman" w:cs="Times New Roman"/>
                <w:sz w:val="28"/>
                <w:szCs w:val="28"/>
              </w:rPr>
              <w:t>2»</w:t>
            </w:r>
          </w:p>
        </w:tc>
        <w:tc>
          <w:tcPr>
            <w:tcW w:w="2042" w:type="dxa"/>
            <w:shd w:val="clear" w:color="auto" w:fill="auto"/>
          </w:tcPr>
          <w:p w14:paraId="30E84019" w14:textId="77777777" w:rsidR="00721638" w:rsidRPr="00972B27" w:rsidRDefault="00721638" w:rsidP="00721638">
            <w:pPr>
              <w:rPr>
                <w:rFonts w:ascii="Times New Roman" w:hAnsi="Times New Roman" w:cs="Times New Roman"/>
                <w:sz w:val="28"/>
                <w:szCs w:val="28"/>
              </w:rPr>
            </w:pPr>
            <w:r w:rsidRPr="00972B27">
              <w:rPr>
                <w:rFonts w:ascii="Times New Roman" w:hAnsi="Times New Roman" w:cs="Times New Roman"/>
                <w:sz w:val="28"/>
                <w:szCs w:val="28"/>
              </w:rPr>
              <w:t>01.01.2024</w:t>
            </w:r>
          </w:p>
        </w:tc>
        <w:tc>
          <w:tcPr>
            <w:tcW w:w="2027" w:type="dxa"/>
            <w:shd w:val="clear" w:color="auto" w:fill="auto"/>
          </w:tcPr>
          <w:p w14:paraId="58EFD5EC" w14:textId="77777777" w:rsidR="00721638" w:rsidRPr="00972B27" w:rsidRDefault="00721638" w:rsidP="007A4FF7">
            <w:pPr>
              <w:jc w:val="center"/>
              <w:rPr>
                <w:rFonts w:ascii="Times New Roman" w:hAnsi="Times New Roman" w:cs="Times New Roman"/>
                <w:sz w:val="28"/>
                <w:szCs w:val="28"/>
              </w:rPr>
            </w:pPr>
            <w:r w:rsidRPr="00972B27">
              <w:rPr>
                <w:rFonts w:ascii="Times New Roman" w:hAnsi="Times New Roman" w:cs="Times New Roman"/>
                <w:sz w:val="28"/>
                <w:szCs w:val="28"/>
              </w:rPr>
              <w:t>31.12.2024</w:t>
            </w:r>
          </w:p>
        </w:tc>
        <w:tc>
          <w:tcPr>
            <w:tcW w:w="3056" w:type="dxa"/>
            <w:shd w:val="clear" w:color="auto" w:fill="auto"/>
          </w:tcPr>
          <w:p w14:paraId="03EEAC95" w14:textId="77777777" w:rsidR="00721638" w:rsidRPr="00972B27" w:rsidRDefault="00721638" w:rsidP="0072163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14:paraId="765F8E8B" w14:textId="77777777" w:rsidR="00721638" w:rsidRPr="00972B27" w:rsidRDefault="00721638" w:rsidP="0072163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4AEC5019" w14:textId="77777777" w:rsidR="00721638" w:rsidRPr="00972B27" w:rsidRDefault="00721638" w:rsidP="006C38A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 xml:space="preserve">ГБУЗ НСО «ГКБ </w:t>
            </w:r>
            <w:r w:rsidR="006C38A0" w:rsidRPr="00972B27">
              <w:rPr>
                <w:rFonts w:ascii="Times New Roman" w:hAnsi="Times New Roman" w:cs="Times New Roman"/>
                <w:sz w:val="28"/>
                <w:szCs w:val="28"/>
              </w:rPr>
              <w:t>№</w:t>
            </w:r>
            <w:r w:rsidR="006C38A0">
              <w:rPr>
                <w:rFonts w:ascii="Times New Roman" w:hAnsi="Times New Roman" w:cs="Times New Roman"/>
                <w:sz w:val="28"/>
                <w:szCs w:val="28"/>
              </w:rPr>
              <w:t> </w:t>
            </w:r>
            <w:r w:rsidR="00632C09" w:rsidRPr="00972B27">
              <w:rPr>
                <w:rFonts w:ascii="Times New Roman" w:hAnsi="Times New Roman" w:cs="Times New Roman"/>
                <w:sz w:val="28"/>
                <w:szCs w:val="28"/>
              </w:rPr>
              <w:t>2»</w:t>
            </w:r>
          </w:p>
        </w:tc>
        <w:tc>
          <w:tcPr>
            <w:tcW w:w="3965" w:type="dxa"/>
            <w:shd w:val="clear" w:color="auto" w:fill="auto"/>
          </w:tcPr>
          <w:p w14:paraId="66C9B49C" w14:textId="77777777" w:rsidR="00721638" w:rsidRPr="00972B27" w:rsidRDefault="00721638" w:rsidP="0072163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02F4B" w:rsidRPr="00972B27" w14:paraId="319BC199" w14:textId="77777777" w:rsidTr="005A1415">
        <w:tc>
          <w:tcPr>
            <w:tcW w:w="1196" w:type="dxa"/>
            <w:shd w:val="clear" w:color="auto" w:fill="auto"/>
          </w:tcPr>
          <w:p w14:paraId="6EDF54A5" w14:textId="57C00BB1" w:rsidR="00D02F4B" w:rsidRPr="00972B27" w:rsidRDefault="00A30913"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E80A47">
              <w:rPr>
                <w:rFonts w:ascii="Times New Roman" w:hAnsi="Times New Roman" w:cs="Times New Roman"/>
                <w:sz w:val="28"/>
                <w:szCs w:val="28"/>
              </w:rPr>
              <w:t>9</w:t>
            </w:r>
          </w:p>
        </w:tc>
        <w:tc>
          <w:tcPr>
            <w:tcW w:w="3449" w:type="dxa"/>
            <w:shd w:val="clear" w:color="auto" w:fill="auto"/>
          </w:tcPr>
          <w:p w14:paraId="08BF384E" w14:textId="77777777" w:rsidR="00D02F4B" w:rsidRPr="00972B27" w:rsidRDefault="00D02F4B" w:rsidP="00D02F4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«БЦГБ»</w:t>
            </w:r>
          </w:p>
        </w:tc>
        <w:tc>
          <w:tcPr>
            <w:tcW w:w="2042" w:type="dxa"/>
            <w:shd w:val="clear" w:color="auto" w:fill="auto"/>
          </w:tcPr>
          <w:p w14:paraId="2ADFAD47" w14:textId="77777777"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01.01.2023</w:t>
            </w:r>
          </w:p>
        </w:tc>
        <w:tc>
          <w:tcPr>
            <w:tcW w:w="2027" w:type="dxa"/>
            <w:shd w:val="clear" w:color="auto" w:fill="auto"/>
          </w:tcPr>
          <w:p w14:paraId="62074552" w14:textId="77777777" w:rsidR="00D02F4B" w:rsidRPr="00972B27" w:rsidRDefault="00D02F4B" w:rsidP="00127A74">
            <w:pPr>
              <w:jc w:val="center"/>
              <w:rPr>
                <w:rFonts w:ascii="Times New Roman" w:hAnsi="Times New Roman" w:cs="Times New Roman"/>
                <w:sz w:val="28"/>
                <w:szCs w:val="28"/>
              </w:rPr>
            </w:pPr>
            <w:r w:rsidRPr="00972B27">
              <w:rPr>
                <w:rFonts w:ascii="Times New Roman" w:hAnsi="Times New Roman" w:cs="Times New Roman"/>
                <w:sz w:val="28"/>
                <w:szCs w:val="28"/>
              </w:rPr>
              <w:t>31.12.2024</w:t>
            </w:r>
          </w:p>
        </w:tc>
        <w:tc>
          <w:tcPr>
            <w:tcW w:w="3056" w:type="dxa"/>
            <w:shd w:val="clear" w:color="auto" w:fill="auto"/>
          </w:tcPr>
          <w:p w14:paraId="4BFB5466" w14:textId="11EAA25C" w:rsidR="00A30913" w:rsidRPr="00972B27" w:rsidRDefault="00A30913" w:rsidP="00A30913">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w:t>
            </w:r>
            <w:r w:rsidR="00624127">
              <w:rPr>
                <w:rFonts w:ascii="Times New Roman" w:eastAsia="Times New Roman" w:hAnsi="Times New Roman" w:cs="Times New Roman"/>
                <w:sz w:val="28"/>
                <w:szCs w:val="28"/>
              </w:rPr>
              <w:t>стра Л.С. </w:t>
            </w:r>
            <w:r w:rsidRPr="00972B27">
              <w:rPr>
                <w:rFonts w:ascii="Times New Roman" w:eastAsia="Times New Roman" w:hAnsi="Times New Roman" w:cs="Times New Roman"/>
                <w:sz w:val="28"/>
                <w:szCs w:val="28"/>
              </w:rPr>
              <w:t>Шалыгина;</w:t>
            </w:r>
          </w:p>
          <w:p w14:paraId="03E19F54" w14:textId="77777777" w:rsidR="00A30913" w:rsidRPr="00972B27" w:rsidRDefault="00A30913" w:rsidP="00A30913">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01AA1DEE" w14:textId="77777777" w:rsidR="00D02F4B" w:rsidRPr="00972B27" w:rsidRDefault="00A30913" w:rsidP="00A30913">
            <w:pPr>
              <w:rPr>
                <w:rFonts w:ascii="Times New Roman" w:hAnsi="Times New Roman" w:cs="Times New Roman"/>
                <w:sz w:val="28"/>
                <w:szCs w:val="28"/>
              </w:rPr>
            </w:pPr>
            <w:r w:rsidRPr="00972B27">
              <w:rPr>
                <w:rFonts w:ascii="Times New Roman" w:eastAsia="Times New Roman" w:hAnsi="Times New Roman" w:cs="Times New Roman"/>
                <w:sz w:val="28"/>
                <w:szCs w:val="28"/>
              </w:rPr>
              <w:t>А.В. Колупаев,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«БЦГБ»</w:t>
            </w:r>
          </w:p>
        </w:tc>
        <w:tc>
          <w:tcPr>
            <w:tcW w:w="3965" w:type="dxa"/>
            <w:shd w:val="clear" w:color="auto" w:fill="auto"/>
          </w:tcPr>
          <w:p w14:paraId="764AE0B7" w14:textId="77777777" w:rsidR="00D02F4B" w:rsidRPr="00972B27" w:rsidRDefault="00A30913" w:rsidP="00D02F4B">
            <w:pPr>
              <w:rPr>
                <w:rFonts w:ascii="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8E03EF" w:rsidRPr="00972B27" w14:paraId="46277423" w14:textId="77777777" w:rsidTr="005A1415">
        <w:tc>
          <w:tcPr>
            <w:tcW w:w="1196" w:type="dxa"/>
            <w:shd w:val="clear" w:color="auto" w:fill="auto"/>
          </w:tcPr>
          <w:p w14:paraId="3F5EC600" w14:textId="7D8D613C" w:rsidR="008E03EF" w:rsidRPr="00972B27" w:rsidRDefault="008E03EF"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E80A47">
              <w:rPr>
                <w:rFonts w:ascii="Times New Roman" w:hAnsi="Times New Roman" w:cs="Times New Roman"/>
                <w:sz w:val="28"/>
                <w:szCs w:val="28"/>
              </w:rPr>
              <w:t>10</w:t>
            </w:r>
          </w:p>
        </w:tc>
        <w:tc>
          <w:tcPr>
            <w:tcW w:w="3449" w:type="dxa"/>
            <w:shd w:val="clear" w:color="auto" w:fill="auto"/>
          </w:tcPr>
          <w:p w14:paraId="31DEC96A" w14:textId="77777777" w:rsidR="008E03EF" w:rsidRPr="00972B27" w:rsidRDefault="008E03EF" w:rsidP="008E03E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«Каргатская ЦРБ»</w:t>
            </w:r>
          </w:p>
        </w:tc>
        <w:tc>
          <w:tcPr>
            <w:tcW w:w="2042" w:type="dxa"/>
            <w:shd w:val="clear" w:color="auto" w:fill="auto"/>
          </w:tcPr>
          <w:p w14:paraId="4AE1B210" w14:textId="77777777" w:rsidR="008E03EF" w:rsidRPr="00972B27" w:rsidRDefault="008E03EF" w:rsidP="008E03EF">
            <w:pPr>
              <w:rPr>
                <w:rFonts w:ascii="Times New Roman" w:hAnsi="Times New Roman" w:cs="Times New Roman"/>
                <w:sz w:val="28"/>
                <w:szCs w:val="28"/>
              </w:rPr>
            </w:pPr>
            <w:r w:rsidRPr="00972B27">
              <w:rPr>
                <w:rFonts w:ascii="Times New Roman" w:hAnsi="Times New Roman" w:cs="Times New Roman"/>
                <w:sz w:val="28"/>
                <w:szCs w:val="28"/>
              </w:rPr>
              <w:t>01.01.2025</w:t>
            </w:r>
          </w:p>
        </w:tc>
        <w:tc>
          <w:tcPr>
            <w:tcW w:w="2027" w:type="dxa"/>
            <w:shd w:val="clear" w:color="auto" w:fill="auto"/>
          </w:tcPr>
          <w:p w14:paraId="4F78DF63" w14:textId="77777777" w:rsidR="008E03EF" w:rsidRPr="00972B27" w:rsidRDefault="008E03EF" w:rsidP="00127A74">
            <w:pPr>
              <w:jc w:val="center"/>
              <w:rPr>
                <w:rFonts w:ascii="Times New Roman" w:hAnsi="Times New Roman" w:cs="Times New Roman"/>
                <w:sz w:val="28"/>
                <w:szCs w:val="28"/>
              </w:rPr>
            </w:pPr>
            <w:r w:rsidRPr="00972B27">
              <w:rPr>
                <w:rFonts w:ascii="Times New Roman" w:hAnsi="Times New Roman" w:cs="Times New Roman"/>
                <w:sz w:val="28"/>
                <w:szCs w:val="28"/>
              </w:rPr>
              <w:t>31.12.2025</w:t>
            </w:r>
          </w:p>
        </w:tc>
        <w:tc>
          <w:tcPr>
            <w:tcW w:w="3056" w:type="dxa"/>
            <w:shd w:val="clear" w:color="auto" w:fill="auto"/>
          </w:tcPr>
          <w:p w14:paraId="6B1EAF0E" w14:textId="2A827D66" w:rsidR="008E03EF" w:rsidRPr="00972B27" w:rsidRDefault="00624127" w:rsidP="008E03E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8E03EF" w:rsidRPr="00972B27">
              <w:rPr>
                <w:rFonts w:ascii="Times New Roman" w:eastAsia="Times New Roman" w:hAnsi="Times New Roman" w:cs="Times New Roman"/>
                <w:sz w:val="28"/>
                <w:szCs w:val="28"/>
              </w:rPr>
              <w:t>Шалыгина;</w:t>
            </w:r>
          </w:p>
          <w:p w14:paraId="132EA0FA" w14:textId="77777777" w:rsidR="008E03EF" w:rsidRPr="00972B27" w:rsidRDefault="008E03EF" w:rsidP="009837A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7EE25814" w14:textId="77777777" w:rsidR="009837A8" w:rsidRDefault="008E03EF" w:rsidP="009837A8">
            <w:pPr>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А.В. Колупаев, </w:t>
            </w:r>
          </w:p>
          <w:p w14:paraId="4C59FF7C" w14:textId="77777777" w:rsidR="008E03EF" w:rsidRPr="00972B27" w:rsidRDefault="008E03EF" w:rsidP="009837A8">
            <w:pPr>
              <w:spacing w:line="240" w:lineRule="auto"/>
              <w:rPr>
                <w:rFonts w:ascii="Times New Roman" w:hAnsi="Times New Roman" w:cs="Times New Roman"/>
                <w:sz w:val="28"/>
                <w:szCs w:val="28"/>
              </w:rPr>
            </w:pPr>
            <w:r w:rsidRPr="00972B27">
              <w:rPr>
                <w:rFonts w:ascii="Times New Roman" w:eastAsia="Times New Roman" w:hAnsi="Times New Roman" w:cs="Times New Roman"/>
                <w:sz w:val="28"/>
                <w:szCs w:val="28"/>
              </w:rPr>
              <w:lastRenderedPageBreak/>
              <w:t>главный врач</w:t>
            </w:r>
            <w:r w:rsidR="009837A8">
              <w:rPr>
                <w:rFonts w:ascii="Times New Roman" w:eastAsia="Times New Roman" w:hAnsi="Times New Roman" w:cs="Times New Roman"/>
                <w:sz w:val="28"/>
                <w:szCs w:val="28"/>
              </w:rPr>
              <w:t xml:space="preserve"> </w:t>
            </w:r>
            <w:r w:rsidR="009837A8" w:rsidRPr="00972B27">
              <w:rPr>
                <w:rFonts w:ascii="Times New Roman" w:hAnsi="Times New Roman" w:cs="Times New Roman"/>
                <w:sz w:val="28"/>
                <w:szCs w:val="28"/>
              </w:rPr>
              <w:t>ГБУЗ НСО «Каргатская ЦРБ»</w:t>
            </w:r>
          </w:p>
        </w:tc>
        <w:tc>
          <w:tcPr>
            <w:tcW w:w="3965" w:type="dxa"/>
            <w:shd w:val="clear" w:color="auto" w:fill="auto"/>
          </w:tcPr>
          <w:p w14:paraId="33AB1A94" w14:textId="77777777" w:rsidR="008E03EF" w:rsidRPr="00972B27" w:rsidRDefault="008E03EF" w:rsidP="008E03EF">
            <w:pPr>
              <w:rPr>
                <w:rFonts w:ascii="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оказания паллиативной медицинской </w:t>
            </w:r>
            <w:r w:rsidRPr="00972B27">
              <w:rPr>
                <w:rFonts w:ascii="Times New Roman" w:eastAsia="Times New Roman" w:hAnsi="Times New Roman" w:cs="Times New Roman"/>
                <w:sz w:val="28"/>
                <w:szCs w:val="28"/>
              </w:rPr>
              <w:lastRenderedPageBreak/>
              <w:t>помощи пациентам в амбулаторных условиях</w:t>
            </w:r>
          </w:p>
        </w:tc>
      </w:tr>
      <w:tr w:rsidR="00DB6737" w:rsidRPr="00972B27" w14:paraId="4089E9CC" w14:textId="77777777" w:rsidTr="005A1415">
        <w:tc>
          <w:tcPr>
            <w:tcW w:w="1196" w:type="dxa"/>
            <w:shd w:val="clear" w:color="auto" w:fill="auto"/>
          </w:tcPr>
          <w:p w14:paraId="3A0C82CC" w14:textId="33D83621" w:rsidR="00DB6737" w:rsidRPr="00972B27" w:rsidRDefault="00C675B6"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w:t>
            </w:r>
            <w:r w:rsidR="00E80A47">
              <w:rPr>
                <w:rFonts w:ascii="Times New Roman" w:hAnsi="Times New Roman" w:cs="Times New Roman"/>
                <w:sz w:val="28"/>
                <w:szCs w:val="28"/>
              </w:rPr>
              <w:t>11</w:t>
            </w:r>
          </w:p>
        </w:tc>
        <w:tc>
          <w:tcPr>
            <w:tcW w:w="3449" w:type="dxa"/>
          </w:tcPr>
          <w:p w14:paraId="0D029BC3" w14:textId="1B43006C" w:rsidR="00DB6737" w:rsidRPr="00972B27" w:rsidRDefault="00DB6737" w:rsidP="00E0094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w:t>
            </w:r>
            <w:r w:rsidR="00E00947">
              <w:rPr>
                <w:rFonts w:ascii="Times New Roman" w:hAnsi="Times New Roman" w:cs="Times New Roman"/>
                <w:sz w:val="28"/>
                <w:szCs w:val="28"/>
              </w:rPr>
              <w:t>зрослым на базе ГБУЗ НСО «ГКБ № </w:t>
            </w:r>
            <w:r w:rsidRPr="00972B27">
              <w:rPr>
                <w:rFonts w:ascii="Times New Roman" w:hAnsi="Times New Roman" w:cs="Times New Roman"/>
                <w:sz w:val="28"/>
                <w:szCs w:val="28"/>
              </w:rPr>
              <w:t>19»</w:t>
            </w:r>
          </w:p>
        </w:tc>
        <w:tc>
          <w:tcPr>
            <w:tcW w:w="2042" w:type="dxa"/>
            <w:shd w:val="clear" w:color="auto" w:fill="auto"/>
          </w:tcPr>
          <w:p w14:paraId="381E3E8A" w14:textId="77777777" w:rsidR="00DB6737" w:rsidRPr="00972B27" w:rsidRDefault="00652EC0"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4</w:t>
            </w:r>
          </w:p>
        </w:tc>
        <w:tc>
          <w:tcPr>
            <w:tcW w:w="2027" w:type="dxa"/>
            <w:shd w:val="clear" w:color="auto" w:fill="auto"/>
          </w:tcPr>
          <w:p w14:paraId="7B51FE89" w14:textId="77777777" w:rsidR="00DB6737" w:rsidRPr="00972B27" w:rsidRDefault="00DB6737" w:rsidP="00A16F2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056" w:type="dxa"/>
            <w:shd w:val="clear" w:color="auto" w:fill="auto"/>
          </w:tcPr>
          <w:p w14:paraId="139EB5C6" w14:textId="1DD9AA34"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624127">
              <w:rPr>
                <w:rFonts w:ascii="Times New Roman" w:eastAsia="Times New Roman" w:hAnsi="Times New Roman" w:cs="Times New Roman"/>
                <w:sz w:val="28"/>
                <w:szCs w:val="28"/>
              </w:rPr>
              <w:t>аместитель министра Л.С </w:t>
            </w:r>
            <w:r w:rsidR="003F3AFC" w:rsidRPr="00972B27">
              <w:rPr>
                <w:rFonts w:ascii="Times New Roman" w:eastAsia="Times New Roman" w:hAnsi="Times New Roman" w:cs="Times New Roman"/>
                <w:sz w:val="28"/>
                <w:szCs w:val="28"/>
              </w:rPr>
              <w:t>Шалыгина</w:t>
            </w:r>
          </w:p>
          <w:p w14:paraId="4AB024E7" w14:textId="77777777"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62847FB1" w14:textId="0ACA3BD5" w:rsidR="009837A8" w:rsidRPr="009837A8" w:rsidRDefault="00DB6737" w:rsidP="00F909AC">
            <w:pPr>
              <w:widowControl w:val="0"/>
              <w:spacing w:line="240" w:lineRule="auto"/>
              <w:rPr>
                <w:rFonts w:ascii="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 xml:space="preserve">ГБУЗ </w:t>
            </w:r>
            <w:r w:rsidR="00624127">
              <w:rPr>
                <w:rFonts w:ascii="Times New Roman" w:hAnsi="Times New Roman" w:cs="Times New Roman"/>
                <w:sz w:val="28"/>
                <w:szCs w:val="28"/>
              </w:rPr>
              <w:t>НСО «ГКБ № </w:t>
            </w:r>
            <w:r w:rsidR="00632C09" w:rsidRPr="00972B27">
              <w:rPr>
                <w:rFonts w:ascii="Times New Roman" w:hAnsi="Times New Roman" w:cs="Times New Roman"/>
                <w:sz w:val="28"/>
                <w:szCs w:val="28"/>
              </w:rPr>
              <w:t>19»</w:t>
            </w:r>
          </w:p>
        </w:tc>
        <w:tc>
          <w:tcPr>
            <w:tcW w:w="3965" w:type="dxa"/>
            <w:shd w:val="clear" w:color="auto" w:fill="auto"/>
          </w:tcPr>
          <w:p w14:paraId="102397F9" w14:textId="77777777"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14:paraId="5BD4C841" w14:textId="77777777" w:rsidTr="005A1415">
        <w:tc>
          <w:tcPr>
            <w:tcW w:w="1196" w:type="dxa"/>
            <w:shd w:val="clear" w:color="auto" w:fill="auto"/>
          </w:tcPr>
          <w:p w14:paraId="05DB15BF" w14:textId="08A1693B" w:rsidR="00DB6737" w:rsidRPr="00972B27" w:rsidRDefault="00DB6737"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E80A47">
              <w:rPr>
                <w:rFonts w:ascii="Times New Roman" w:hAnsi="Times New Roman" w:cs="Times New Roman"/>
                <w:sz w:val="28"/>
                <w:szCs w:val="28"/>
              </w:rPr>
              <w:t>12</w:t>
            </w:r>
          </w:p>
        </w:tc>
        <w:tc>
          <w:tcPr>
            <w:tcW w:w="3449" w:type="dxa"/>
          </w:tcPr>
          <w:p w14:paraId="40DE03AC" w14:textId="07B96E71" w:rsidR="00DB6737" w:rsidRPr="00467483" w:rsidRDefault="00DB6737" w:rsidP="00791E57">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w:t>
            </w:r>
            <w:r w:rsidR="00E00947">
              <w:rPr>
                <w:rFonts w:ascii="Times New Roman" w:hAnsi="Times New Roman" w:cs="Times New Roman"/>
                <w:sz w:val="28"/>
                <w:szCs w:val="28"/>
              </w:rPr>
              <w:t>зрослым на базе ГБУЗ НСО «ГКБ № </w:t>
            </w:r>
            <w:r w:rsidRPr="00467483">
              <w:rPr>
                <w:rFonts w:ascii="Times New Roman" w:hAnsi="Times New Roman" w:cs="Times New Roman"/>
                <w:sz w:val="28"/>
                <w:szCs w:val="28"/>
              </w:rPr>
              <w:t>25»</w:t>
            </w:r>
          </w:p>
        </w:tc>
        <w:tc>
          <w:tcPr>
            <w:tcW w:w="2042" w:type="dxa"/>
            <w:shd w:val="clear" w:color="auto" w:fill="auto"/>
          </w:tcPr>
          <w:p w14:paraId="203FBBAC" w14:textId="77777777" w:rsidR="00DB6737" w:rsidRPr="00467483" w:rsidRDefault="00E1533C" w:rsidP="00791E57">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01.01.2024</w:t>
            </w:r>
          </w:p>
        </w:tc>
        <w:tc>
          <w:tcPr>
            <w:tcW w:w="2027" w:type="dxa"/>
            <w:shd w:val="clear" w:color="auto" w:fill="auto"/>
          </w:tcPr>
          <w:p w14:paraId="480F7553" w14:textId="77777777" w:rsidR="00DB6737" w:rsidRPr="00467483" w:rsidRDefault="00E1533C" w:rsidP="00A16F20">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w:t>
            </w:r>
            <w:r w:rsidR="00823122" w:rsidRPr="00467483">
              <w:rPr>
                <w:rFonts w:ascii="Times New Roman" w:eastAsia="Times New Roman" w:hAnsi="Times New Roman" w:cs="Times New Roman"/>
                <w:bCs/>
                <w:sz w:val="28"/>
                <w:szCs w:val="28"/>
              </w:rPr>
              <w:t>4</w:t>
            </w:r>
          </w:p>
        </w:tc>
        <w:tc>
          <w:tcPr>
            <w:tcW w:w="3056" w:type="dxa"/>
            <w:shd w:val="clear" w:color="auto" w:fill="auto"/>
          </w:tcPr>
          <w:p w14:paraId="1414C1B4" w14:textId="5D26B7E7" w:rsidR="00DB6737" w:rsidRPr="00467483" w:rsidRDefault="00DB6737" w:rsidP="00B54FC5">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 </w:t>
            </w:r>
            <w:r w:rsidR="00C675B6" w:rsidRPr="00467483">
              <w:rPr>
                <w:rFonts w:ascii="Times New Roman" w:eastAsia="Times New Roman" w:hAnsi="Times New Roman" w:cs="Times New Roman"/>
                <w:sz w:val="28"/>
                <w:szCs w:val="28"/>
              </w:rPr>
              <w:t>Шалыгина</w:t>
            </w:r>
            <w:r w:rsidRPr="00467483">
              <w:rPr>
                <w:rFonts w:ascii="Times New Roman" w:eastAsia="Times New Roman" w:hAnsi="Times New Roman" w:cs="Times New Roman"/>
                <w:sz w:val="28"/>
                <w:szCs w:val="28"/>
              </w:rPr>
              <w:t>;</w:t>
            </w:r>
          </w:p>
          <w:p w14:paraId="7B57D3FA" w14:textId="77777777" w:rsidR="00DB6737" w:rsidRPr="00467483" w:rsidRDefault="00DB6737" w:rsidP="00B54FC5">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736C29DC" w14:textId="20FA2DA1" w:rsidR="00DB6737" w:rsidRPr="00467483" w:rsidRDefault="00DB6737" w:rsidP="00F909A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632C09" w:rsidRPr="00467483">
              <w:rPr>
                <w:rFonts w:ascii="Times New Roman" w:eastAsia="Times New Roman" w:hAnsi="Times New Roman" w:cs="Times New Roman"/>
                <w:sz w:val="28"/>
                <w:szCs w:val="28"/>
              </w:rPr>
              <w:t xml:space="preserve"> </w:t>
            </w:r>
            <w:r w:rsidR="00624127">
              <w:rPr>
                <w:rFonts w:ascii="Times New Roman" w:hAnsi="Times New Roman" w:cs="Times New Roman"/>
                <w:sz w:val="28"/>
                <w:szCs w:val="28"/>
              </w:rPr>
              <w:t>ГБУЗ НСО «ГКБ № </w:t>
            </w:r>
            <w:r w:rsidR="00632C09" w:rsidRPr="00467483">
              <w:rPr>
                <w:rFonts w:ascii="Times New Roman" w:hAnsi="Times New Roman" w:cs="Times New Roman"/>
                <w:sz w:val="28"/>
                <w:szCs w:val="28"/>
              </w:rPr>
              <w:t>25»</w:t>
            </w:r>
          </w:p>
        </w:tc>
        <w:tc>
          <w:tcPr>
            <w:tcW w:w="3965" w:type="dxa"/>
            <w:shd w:val="clear" w:color="auto" w:fill="auto"/>
          </w:tcPr>
          <w:p w14:paraId="178EC97F" w14:textId="77777777" w:rsidR="00DB6737" w:rsidRPr="00467483" w:rsidRDefault="00DB6737" w:rsidP="00791E57">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14:paraId="3799F3A8" w14:textId="77777777" w:rsidTr="00467483">
        <w:tc>
          <w:tcPr>
            <w:tcW w:w="1196" w:type="dxa"/>
            <w:shd w:val="clear" w:color="auto" w:fill="auto"/>
          </w:tcPr>
          <w:p w14:paraId="158A71D3" w14:textId="334EBCB9" w:rsidR="00DB6737" w:rsidRPr="00972B27" w:rsidRDefault="00791597"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E80A47">
              <w:rPr>
                <w:rFonts w:ascii="Times New Roman" w:hAnsi="Times New Roman" w:cs="Times New Roman"/>
                <w:sz w:val="28"/>
                <w:szCs w:val="28"/>
              </w:rPr>
              <w:t>13</w:t>
            </w:r>
          </w:p>
        </w:tc>
        <w:tc>
          <w:tcPr>
            <w:tcW w:w="3449" w:type="dxa"/>
            <w:shd w:val="clear" w:color="auto" w:fill="auto"/>
          </w:tcPr>
          <w:p w14:paraId="7B3D5B74" w14:textId="77777777" w:rsidR="00DB6737" w:rsidRPr="00467483" w:rsidRDefault="00DB6737" w:rsidP="00093675">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 «</w:t>
            </w:r>
            <w:r w:rsidR="00093675" w:rsidRPr="00467483">
              <w:rPr>
                <w:rFonts w:ascii="Times New Roman" w:hAnsi="Times New Roman" w:cs="Times New Roman"/>
                <w:sz w:val="28"/>
                <w:szCs w:val="28"/>
              </w:rPr>
              <w:t>Маслянинская</w:t>
            </w:r>
            <w:r w:rsidRPr="00467483">
              <w:rPr>
                <w:rFonts w:ascii="Times New Roman" w:hAnsi="Times New Roman" w:cs="Times New Roman"/>
                <w:sz w:val="28"/>
                <w:szCs w:val="28"/>
              </w:rPr>
              <w:t xml:space="preserve"> ЦРБ»</w:t>
            </w:r>
          </w:p>
        </w:tc>
        <w:tc>
          <w:tcPr>
            <w:tcW w:w="2042" w:type="dxa"/>
            <w:shd w:val="clear" w:color="auto" w:fill="auto"/>
          </w:tcPr>
          <w:p w14:paraId="7BEA6CFE" w14:textId="77777777" w:rsidR="00DB6737" w:rsidRPr="00467483" w:rsidRDefault="00DB6737" w:rsidP="00791E57">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w:t>
            </w:r>
            <w:r w:rsidR="00093675" w:rsidRPr="00467483">
              <w:rPr>
                <w:rFonts w:ascii="Times New Roman" w:eastAsia="Times New Roman" w:hAnsi="Times New Roman" w:cs="Times New Roman"/>
                <w:bCs/>
                <w:sz w:val="28"/>
                <w:szCs w:val="28"/>
              </w:rPr>
              <w:t>1.01.2023</w:t>
            </w:r>
          </w:p>
        </w:tc>
        <w:tc>
          <w:tcPr>
            <w:tcW w:w="2027" w:type="dxa"/>
            <w:shd w:val="clear" w:color="auto" w:fill="auto"/>
          </w:tcPr>
          <w:p w14:paraId="6B645637" w14:textId="77777777" w:rsidR="00DB6737" w:rsidRPr="00467483" w:rsidRDefault="00DB6737" w:rsidP="00A16F20">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w:t>
            </w:r>
            <w:r w:rsidR="00823122" w:rsidRPr="00467483">
              <w:rPr>
                <w:rFonts w:ascii="Times New Roman" w:eastAsia="Times New Roman" w:hAnsi="Times New Roman" w:cs="Times New Roman"/>
                <w:bCs/>
                <w:sz w:val="28"/>
                <w:szCs w:val="28"/>
              </w:rPr>
              <w:t>3</w:t>
            </w:r>
          </w:p>
        </w:tc>
        <w:tc>
          <w:tcPr>
            <w:tcW w:w="3056" w:type="dxa"/>
            <w:shd w:val="clear" w:color="auto" w:fill="auto"/>
          </w:tcPr>
          <w:p w14:paraId="034C6542" w14:textId="72AA670E" w:rsidR="00DB6737" w:rsidRPr="00467483" w:rsidRDefault="00DB6737" w:rsidP="00B54FC5">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 </w:t>
            </w:r>
            <w:r w:rsidR="00093675" w:rsidRPr="00467483">
              <w:rPr>
                <w:rFonts w:ascii="Times New Roman" w:eastAsia="Times New Roman" w:hAnsi="Times New Roman" w:cs="Times New Roman"/>
                <w:sz w:val="28"/>
                <w:szCs w:val="28"/>
              </w:rPr>
              <w:t>Шалыгина</w:t>
            </w:r>
            <w:r w:rsidRPr="00467483">
              <w:rPr>
                <w:rFonts w:ascii="Times New Roman" w:eastAsia="Times New Roman" w:hAnsi="Times New Roman" w:cs="Times New Roman"/>
                <w:sz w:val="28"/>
                <w:szCs w:val="28"/>
              </w:rPr>
              <w:t>;</w:t>
            </w:r>
          </w:p>
          <w:p w14:paraId="24D55066" w14:textId="77777777" w:rsidR="00DB6737" w:rsidRPr="00467483" w:rsidRDefault="00DB6737" w:rsidP="00B54FC5">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267A0E1C" w14:textId="77777777" w:rsidR="00DB6737" w:rsidRPr="00467483" w:rsidRDefault="00DB6737" w:rsidP="00F909A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632C09" w:rsidRPr="00467483">
              <w:rPr>
                <w:rFonts w:ascii="Times New Roman" w:eastAsia="Times New Roman" w:hAnsi="Times New Roman" w:cs="Times New Roman"/>
                <w:sz w:val="28"/>
                <w:szCs w:val="28"/>
              </w:rPr>
              <w:t xml:space="preserve"> </w:t>
            </w:r>
            <w:r w:rsidR="00632C09" w:rsidRPr="00467483">
              <w:rPr>
                <w:rFonts w:ascii="Times New Roman" w:hAnsi="Times New Roman" w:cs="Times New Roman"/>
                <w:sz w:val="28"/>
                <w:szCs w:val="28"/>
              </w:rPr>
              <w:t>ГБУЗ НСО «Маслянинская ЦРБ».</w:t>
            </w:r>
          </w:p>
        </w:tc>
        <w:tc>
          <w:tcPr>
            <w:tcW w:w="3965" w:type="dxa"/>
            <w:shd w:val="clear" w:color="auto" w:fill="auto"/>
          </w:tcPr>
          <w:p w14:paraId="337C035E" w14:textId="77777777" w:rsidR="00DB6737" w:rsidRPr="00467483" w:rsidRDefault="00DB6737" w:rsidP="00791E57">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14:paraId="72DE2D50" w14:textId="77777777" w:rsidTr="005A1415">
        <w:tc>
          <w:tcPr>
            <w:tcW w:w="1196" w:type="dxa"/>
            <w:shd w:val="clear" w:color="auto" w:fill="auto"/>
          </w:tcPr>
          <w:p w14:paraId="28254AF3" w14:textId="6EAAD933" w:rsidR="00DB6737" w:rsidRPr="00972B27" w:rsidRDefault="00791597"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E80A47">
              <w:rPr>
                <w:rFonts w:ascii="Times New Roman" w:hAnsi="Times New Roman" w:cs="Times New Roman"/>
                <w:sz w:val="28"/>
                <w:szCs w:val="28"/>
              </w:rPr>
              <w:t>14</w:t>
            </w:r>
          </w:p>
        </w:tc>
        <w:tc>
          <w:tcPr>
            <w:tcW w:w="3449" w:type="dxa"/>
          </w:tcPr>
          <w:p w14:paraId="39B91ABA" w14:textId="77777777"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«ИЦГБ»</w:t>
            </w:r>
          </w:p>
        </w:tc>
        <w:tc>
          <w:tcPr>
            <w:tcW w:w="2042" w:type="dxa"/>
            <w:shd w:val="clear" w:color="auto" w:fill="auto"/>
          </w:tcPr>
          <w:p w14:paraId="0D43323B" w14:textId="77777777" w:rsidR="00DB6737" w:rsidRPr="00972B27" w:rsidRDefault="00A12362"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4</w:t>
            </w:r>
          </w:p>
        </w:tc>
        <w:tc>
          <w:tcPr>
            <w:tcW w:w="2027" w:type="dxa"/>
            <w:shd w:val="clear" w:color="auto" w:fill="auto"/>
          </w:tcPr>
          <w:p w14:paraId="65EAC10C" w14:textId="77777777" w:rsidR="00DB6737" w:rsidRPr="00972B27" w:rsidRDefault="00A12362" w:rsidP="00A16F2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823122" w:rsidRPr="00972B27">
              <w:rPr>
                <w:rFonts w:ascii="Times New Roman" w:eastAsia="Times New Roman" w:hAnsi="Times New Roman" w:cs="Times New Roman"/>
                <w:bCs/>
                <w:sz w:val="28"/>
                <w:szCs w:val="28"/>
              </w:rPr>
              <w:t>5</w:t>
            </w:r>
          </w:p>
        </w:tc>
        <w:tc>
          <w:tcPr>
            <w:tcW w:w="3056" w:type="dxa"/>
            <w:shd w:val="clear" w:color="auto" w:fill="auto"/>
          </w:tcPr>
          <w:p w14:paraId="79FCCB5D" w14:textId="363C1B47"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 </w:t>
            </w:r>
            <w:r w:rsidR="00C20315" w:rsidRPr="00972B27">
              <w:rPr>
                <w:rFonts w:ascii="Times New Roman" w:eastAsia="Times New Roman" w:hAnsi="Times New Roman" w:cs="Times New Roman"/>
                <w:sz w:val="28"/>
                <w:szCs w:val="28"/>
              </w:rPr>
              <w:t>Шалыгин;</w:t>
            </w:r>
          </w:p>
          <w:p w14:paraId="72129F1A" w14:textId="77777777"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4F6E8D13" w14:textId="77777777"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«ИЦГБ»</w:t>
            </w:r>
          </w:p>
        </w:tc>
        <w:tc>
          <w:tcPr>
            <w:tcW w:w="3965" w:type="dxa"/>
            <w:shd w:val="clear" w:color="auto" w:fill="auto"/>
          </w:tcPr>
          <w:p w14:paraId="5F26E9A4" w14:textId="77777777"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9209B3" w:rsidRPr="00972B27" w14:paraId="7EDB1FAE" w14:textId="77777777" w:rsidTr="005A1415">
        <w:tc>
          <w:tcPr>
            <w:tcW w:w="1196" w:type="dxa"/>
            <w:shd w:val="clear" w:color="auto" w:fill="auto"/>
          </w:tcPr>
          <w:p w14:paraId="431B20BA" w14:textId="2B5B6B1F" w:rsidR="009209B3" w:rsidRPr="00972B27" w:rsidRDefault="00791597"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E80A47">
              <w:rPr>
                <w:rFonts w:ascii="Times New Roman" w:hAnsi="Times New Roman" w:cs="Times New Roman"/>
                <w:sz w:val="28"/>
                <w:szCs w:val="28"/>
              </w:rPr>
              <w:t>15</w:t>
            </w:r>
          </w:p>
        </w:tc>
        <w:tc>
          <w:tcPr>
            <w:tcW w:w="3449" w:type="dxa"/>
          </w:tcPr>
          <w:p w14:paraId="02C35332" w14:textId="77777777" w:rsidR="009209B3" w:rsidRPr="00972B27" w:rsidRDefault="009209B3"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кабинета ПМП </w:t>
            </w:r>
            <w:r w:rsidRPr="00972B27">
              <w:rPr>
                <w:rFonts w:ascii="Times New Roman" w:hAnsi="Times New Roman" w:cs="Times New Roman"/>
                <w:sz w:val="28"/>
                <w:szCs w:val="28"/>
              </w:rPr>
              <w:lastRenderedPageBreak/>
              <w:t>взрослым на базе ГБУЗ НСО «Колыванская ЦРБ»</w:t>
            </w:r>
          </w:p>
        </w:tc>
        <w:tc>
          <w:tcPr>
            <w:tcW w:w="2042" w:type="dxa"/>
            <w:shd w:val="clear" w:color="auto" w:fill="auto"/>
          </w:tcPr>
          <w:p w14:paraId="1A5B4D8E" w14:textId="77777777" w:rsidR="009209B3" w:rsidRPr="00972B27" w:rsidRDefault="00C20315"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w:t>
            </w:r>
            <w:r w:rsidR="00823122" w:rsidRPr="00972B27">
              <w:rPr>
                <w:rFonts w:ascii="Times New Roman" w:eastAsia="Times New Roman" w:hAnsi="Times New Roman" w:cs="Times New Roman"/>
                <w:bCs/>
                <w:sz w:val="28"/>
                <w:szCs w:val="28"/>
              </w:rPr>
              <w:t>4</w:t>
            </w:r>
          </w:p>
        </w:tc>
        <w:tc>
          <w:tcPr>
            <w:tcW w:w="2027" w:type="dxa"/>
            <w:shd w:val="clear" w:color="auto" w:fill="auto"/>
          </w:tcPr>
          <w:p w14:paraId="3BBAF065" w14:textId="77777777" w:rsidR="009209B3" w:rsidRPr="00972B27" w:rsidRDefault="009209B3"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056" w:type="dxa"/>
            <w:shd w:val="clear" w:color="auto" w:fill="auto"/>
          </w:tcPr>
          <w:p w14:paraId="0DA518D4" w14:textId="4CE0FCA4"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lastRenderedPageBreak/>
              <w:t>Л.С. </w:t>
            </w:r>
            <w:r w:rsidR="00C20315" w:rsidRPr="00972B27">
              <w:rPr>
                <w:rFonts w:ascii="Times New Roman" w:eastAsia="Times New Roman" w:hAnsi="Times New Roman" w:cs="Times New Roman"/>
                <w:sz w:val="28"/>
                <w:szCs w:val="28"/>
              </w:rPr>
              <w:t>Шалыгина;</w:t>
            </w:r>
          </w:p>
          <w:p w14:paraId="11B63118" w14:textId="77777777"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1586226A" w14:textId="77777777" w:rsidR="009209B3" w:rsidRPr="00972B27" w:rsidRDefault="009209B3"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«Колыванская ЦРБ»</w:t>
            </w:r>
          </w:p>
        </w:tc>
        <w:tc>
          <w:tcPr>
            <w:tcW w:w="3965" w:type="dxa"/>
            <w:shd w:val="clear" w:color="auto" w:fill="auto"/>
          </w:tcPr>
          <w:p w14:paraId="55E2F4EE" w14:textId="77777777" w:rsidR="009209B3" w:rsidRPr="00972B27" w:rsidRDefault="009209B3"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w:t>
            </w:r>
            <w:r w:rsidRPr="00972B27">
              <w:rPr>
                <w:rFonts w:ascii="Times New Roman" w:eastAsia="Times New Roman" w:hAnsi="Times New Roman" w:cs="Times New Roman"/>
                <w:sz w:val="28"/>
                <w:szCs w:val="28"/>
              </w:rPr>
              <w:lastRenderedPageBreak/>
              <w:t>Минздрава НСО об организации оказания паллиативной медицинской помощи пациентам в амбулаторных условиях</w:t>
            </w:r>
          </w:p>
        </w:tc>
      </w:tr>
      <w:tr w:rsidR="009209B3" w:rsidRPr="00972B27" w14:paraId="08708C9A" w14:textId="77777777" w:rsidTr="005A1415">
        <w:tc>
          <w:tcPr>
            <w:tcW w:w="1196" w:type="dxa"/>
            <w:shd w:val="clear" w:color="auto" w:fill="auto"/>
          </w:tcPr>
          <w:p w14:paraId="375B5285" w14:textId="6D2945D2" w:rsidR="009209B3" w:rsidRPr="00972B27" w:rsidRDefault="00791597" w:rsidP="00E80A4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w:t>
            </w:r>
            <w:r w:rsidR="00E80A47">
              <w:rPr>
                <w:rFonts w:ascii="Times New Roman" w:hAnsi="Times New Roman" w:cs="Times New Roman"/>
                <w:sz w:val="28"/>
                <w:szCs w:val="28"/>
              </w:rPr>
              <w:t>16</w:t>
            </w:r>
          </w:p>
        </w:tc>
        <w:tc>
          <w:tcPr>
            <w:tcW w:w="3449" w:type="dxa"/>
          </w:tcPr>
          <w:p w14:paraId="457978FB" w14:textId="77777777" w:rsidR="009209B3" w:rsidRPr="00972B27" w:rsidRDefault="009209B3"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«Краснозерская ЦРБ»</w:t>
            </w:r>
          </w:p>
        </w:tc>
        <w:tc>
          <w:tcPr>
            <w:tcW w:w="2042" w:type="dxa"/>
            <w:shd w:val="clear" w:color="auto" w:fill="auto"/>
          </w:tcPr>
          <w:p w14:paraId="602305A8" w14:textId="77777777" w:rsidR="009209B3" w:rsidRPr="00972B27" w:rsidRDefault="00C20315" w:rsidP="00537B04">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537B04" w:rsidRPr="00972B27">
              <w:rPr>
                <w:rFonts w:ascii="Times New Roman" w:eastAsia="Times New Roman" w:hAnsi="Times New Roman" w:cs="Times New Roman"/>
                <w:bCs/>
                <w:sz w:val="28"/>
                <w:szCs w:val="28"/>
              </w:rPr>
              <w:t>5</w:t>
            </w:r>
          </w:p>
        </w:tc>
        <w:tc>
          <w:tcPr>
            <w:tcW w:w="2027" w:type="dxa"/>
            <w:shd w:val="clear" w:color="auto" w:fill="auto"/>
          </w:tcPr>
          <w:p w14:paraId="3A9CDB05" w14:textId="77777777" w:rsidR="009209B3" w:rsidRPr="00972B27" w:rsidRDefault="009209B3" w:rsidP="00537B04">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537B04" w:rsidRPr="00972B27">
              <w:rPr>
                <w:rFonts w:ascii="Times New Roman" w:eastAsia="Times New Roman" w:hAnsi="Times New Roman" w:cs="Times New Roman"/>
                <w:bCs/>
                <w:sz w:val="28"/>
                <w:szCs w:val="28"/>
              </w:rPr>
              <w:t>5</w:t>
            </w:r>
          </w:p>
        </w:tc>
        <w:tc>
          <w:tcPr>
            <w:tcW w:w="3056" w:type="dxa"/>
            <w:shd w:val="clear" w:color="auto" w:fill="auto"/>
          </w:tcPr>
          <w:p w14:paraId="2E8B1241" w14:textId="083B7CBF"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 </w:t>
            </w:r>
            <w:r w:rsidR="00C20315" w:rsidRPr="00972B27">
              <w:rPr>
                <w:rFonts w:ascii="Times New Roman" w:eastAsia="Times New Roman" w:hAnsi="Times New Roman" w:cs="Times New Roman"/>
                <w:sz w:val="28"/>
                <w:szCs w:val="28"/>
              </w:rPr>
              <w:t>Шалыгина;</w:t>
            </w:r>
          </w:p>
          <w:p w14:paraId="28480D60" w14:textId="77777777"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6F35D378" w14:textId="77777777" w:rsidR="009209B3" w:rsidRPr="00972B27" w:rsidRDefault="009209B3"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xml:space="preserve">, главный врач </w:t>
            </w:r>
            <w:r w:rsidR="00384DF5" w:rsidRPr="00972B27">
              <w:rPr>
                <w:rFonts w:ascii="Times New Roman" w:hAnsi="Times New Roman" w:cs="Times New Roman"/>
                <w:sz w:val="28"/>
                <w:szCs w:val="28"/>
              </w:rPr>
              <w:t>ГБУЗ НСО «Краснозерская ЦРБ»</w:t>
            </w:r>
          </w:p>
        </w:tc>
        <w:tc>
          <w:tcPr>
            <w:tcW w:w="3965" w:type="dxa"/>
            <w:shd w:val="clear" w:color="auto" w:fill="auto"/>
          </w:tcPr>
          <w:p w14:paraId="7EFE9A40" w14:textId="77777777" w:rsidR="009209B3" w:rsidRPr="00972B27" w:rsidRDefault="009209B3"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9209B3" w:rsidRPr="00467483" w14:paraId="557414D0" w14:textId="77777777" w:rsidTr="005A1415">
        <w:tc>
          <w:tcPr>
            <w:tcW w:w="1196" w:type="dxa"/>
            <w:shd w:val="clear" w:color="auto" w:fill="auto"/>
          </w:tcPr>
          <w:p w14:paraId="150BB1C5" w14:textId="63688704" w:rsidR="009209B3" w:rsidRPr="00467483" w:rsidRDefault="00791597"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1.2.</w:t>
            </w:r>
            <w:r w:rsidR="00E80A47" w:rsidRPr="00467483">
              <w:rPr>
                <w:rFonts w:ascii="Times New Roman" w:hAnsi="Times New Roman" w:cs="Times New Roman"/>
                <w:sz w:val="28"/>
                <w:szCs w:val="28"/>
              </w:rPr>
              <w:t>1</w:t>
            </w:r>
            <w:r w:rsidR="00E80A47">
              <w:rPr>
                <w:rFonts w:ascii="Times New Roman" w:hAnsi="Times New Roman" w:cs="Times New Roman"/>
                <w:sz w:val="28"/>
                <w:szCs w:val="28"/>
              </w:rPr>
              <w:t>7</w:t>
            </w:r>
          </w:p>
        </w:tc>
        <w:tc>
          <w:tcPr>
            <w:tcW w:w="3449" w:type="dxa"/>
          </w:tcPr>
          <w:p w14:paraId="7CAF83DE" w14:textId="77777777" w:rsidR="009209B3" w:rsidRPr="00467483" w:rsidRDefault="009209B3" w:rsidP="00791E57">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 «Тогучинская ЦРБ»</w:t>
            </w:r>
          </w:p>
        </w:tc>
        <w:tc>
          <w:tcPr>
            <w:tcW w:w="2042" w:type="dxa"/>
            <w:shd w:val="clear" w:color="auto" w:fill="auto"/>
          </w:tcPr>
          <w:p w14:paraId="7462C96A" w14:textId="77777777" w:rsidR="009209B3" w:rsidRPr="00467483" w:rsidRDefault="0070500D" w:rsidP="008B2F64">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w:t>
            </w:r>
            <w:r w:rsidR="008B2F64" w:rsidRPr="00467483">
              <w:rPr>
                <w:rFonts w:ascii="Times New Roman" w:eastAsia="Times New Roman" w:hAnsi="Times New Roman" w:cs="Times New Roman"/>
                <w:bCs/>
                <w:sz w:val="28"/>
                <w:szCs w:val="28"/>
              </w:rPr>
              <w:t>3</w:t>
            </w:r>
          </w:p>
        </w:tc>
        <w:tc>
          <w:tcPr>
            <w:tcW w:w="2027" w:type="dxa"/>
            <w:shd w:val="clear" w:color="auto" w:fill="auto"/>
          </w:tcPr>
          <w:p w14:paraId="0CD5EBC2" w14:textId="77777777" w:rsidR="009209B3" w:rsidRPr="00467483" w:rsidRDefault="009209B3" w:rsidP="00977A28">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w:t>
            </w:r>
            <w:r w:rsidR="0070500D" w:rsidRPr="00467483">
              <w:rPr>
                <w:rFonts w:ascii="Times New Roman" w:eastAsia="Times New Roman" w:hAnsi="Times New Roman" w:cs="Times New Roman"/>
                <w:bCs/>
                <w:sz w:val="28"/>
                <w:szCs w:val="28"/>
              </w:rPr>
              <w:t>3</w:t>
            </w:r>
          </w:p>
        </w:tc>
        <w:tc>
          <w:tcPr>
            <w:tcW w:w="3056" w:type="dxa"/>
            <w:shd w:val="clear" w:color="auto" w:fill="auto"/>
          </w:tcPr>
          <w:p w14:paraId="05C23BE2" w14:textId="57254C88" w:rsidR="009209B3" w:rsidRPr="00467483" w:rsidRDefault="009209B3" w:rsidP="00B54FC5">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 </w:t>
            </w:r>
            <w:r w:rsidR="00977A28" w:rsidRPr="00467483">
              <w:rPr>
                <w:rFonts w:ascii="Times New Roman" w:eastAsia="Times New Roman" w:hAnsi="Times New Roman" w:cs="Times New Roman"/>
                <w:sz w:val="28"/>
                <w:szCs w:val="28"/>
              </w:rPr>
              <w:t>Шалыгина;</w:t>
            </w:r>
          </w:p>
          <w:p w14:paraId="07800EBE" w14:textId="77777777" w:rsidR="009209B3" w:rsidRPr="00467483" w:rsidRDefault="009209B3" w:rsidP="00B54FC5">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56C246FE" w14:textId="77777777" w:rsidR="009209B3" w:rsidRPr="00467483" w:rsidRDefault="009209B3" w:rsidP="00F909A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384DF5" w:rsidRPr="00467483">
              <w:rPr>
                <w:rFonts w:ascii="Times New Roman" w:eastAsia="Times New Roman" w:hAnsi="Times New Roman" w:cs="Times New Roman"/>
                <w:sz w:val="28"/>
                <w:szCs w:val="28"/>
              </w:rPr>
              <w:t xml:space="preserve"> </w:t>
            </w:r>
            <w:r w:rsidR="00384DF5" w:rsidRPr="00467483">
              <w:rPr>
                <w:rFonts w:ascii="Times New Roman" w:hAnsi="Times New Roman" w:cs="Times New Roman"/>
                <w:sz w:val="28"/>
                <w:szCs w:val="28"/>
              </w:rPr>
              <w:t>ГБУЗ НСО «Тогучинская ЦРБ»</w:t>
            </w:r>
          </w:p>
        </w:tc>
        <w:tc>
          <w:tcPr>
            <w:tcW w:w="3965" w:type="dxa"/>
            <w:shd w:val="clear" w:color="auto" w:fill="auto"/>
          </w:tcPr>
          <w:p w14:paraId="762A7269" w14:textId="77777777" w:rsidR="009209B3" w:rsidRPr="00467483" w:rsidRDefault="009209B3" w:rsidP="00791E57">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9209B3" w:rsidRPr="00467483" w14:paraId="76E2AA6C" w14:textId="77777777" w:rsidTr="005A1415">
        <w:tc>
          <w:tcPr>
            <w:tcW w:w="1196" w:type="dxa"/>
            <w:shd w:val="clear" w:color="auto" w:fill="auto"/>
          </w:tcPr>
          <w:p w14:paraId="614F5457" w14:textId="3C109CDD" w:rsidR="009209B3" w:rsidRPr="00467483" w:rsidRDefault="00791597"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1.2.</w:t>
            </w:r>
            <w:r w:rsidR="00E80A47" w:rsidRPr="00467483">
              <w:rPr>
                <w:rFonts w:ascii="Times New Roman" w:hAnsi="Times New Roman" w:cs="Times New Roman"/>
                <w:sz w:val="28"/>
                <w:szCs w:val="28"/>
              </w:rPr>
              <w:t>1</w:t>
            </w:r>
            <w:r w:rsidR="00E80A47">
              <w:rPr>
                <w:rFonts w:ascii="Times New Roman" w:hAnsi="Times New Roman" w:cs="Times New Roman"/>
                <w:sz w:val="28"/>
                <w:szCs w:val="28"/>
              </w:rPr>
              <w:t>8</w:t>
            </w:r>
          </w:p>
        </w:tc>
        <w:tc>
          <w:tcPr>
            <w:tcW w:w="3449" w:type="dxa"/>
          </w:tcPr>
          <w:p w14:paraId="3B637335" w14:textId="77777777" w:rsidR="009209B3" w:rsidRPr="00467483" w:rsidRDefault="009209B3" w:rsidP="00977A28">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 «</w:t>
            </w:r>
            <w:r w:rsidR="00977A28" w:rsidRPr="00467483">
              <w:rPr>
                <w:rFonts w:ascii="Times New Roman" w:hAnsi="Times New Roman" w:cs="Times New Roman"/>
                <w:sz w:val="28"/>
                <w:szCs w:val="28"/>
              </w:rPr>
              <w:t>Сузунская ЦРБ</w:t>
            </w:r>
            <w:r w:rsidRPr="00467483">
              <w:rPr>
                <w:rFonts w:ascii="Times New Roman" w:hAnsi="Times New Roman" w:cs="Times New Roman"/>
                <w:sz w:val="28"/>
                <w:szCs w:val="28"/>
              </w:rPr>
              <w:t>»</w:t>
            </w:r>
          </w:p>
        </w:tc>
        <w:tc>
          <w:tcPr>
            <w:tcW w:w="2042" w:type="dxa"/>
            <w:shd w:val="clear" w:color="auto" w:fill="auto"/>
          </w:tcPr>
          <w:p w14:paraId="71479DC7" w14:textId="77777777" w:rsidR="009209B3" w:rsidRPr="00467483" w:rsidRDefault="009209B3" w:rsidP="00262D39">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w:t>
            </w:r>
            <w:r w:rsidR="00262D39" w:rsidRPr="00467483">
              <w:rPr>
                <w:rFonts w:ascii="Times New Roman" w:eastAsia="Times New Roman" w:hAnsi="Times New Roman" w:cs="Times New Roman"/>
                <w:bCs/>
                <w:sz w:val="28"/>
                <w:szCs w:val="28"/>
              </w:rPr>
              <w:t>3</w:t>
            </w:r>
          </w:p>
        </w:tc>
        <w:tc>
          <w:tcPr>
            <w:tcW w:w="2027" w:type="dxa"/>
            <w:shd w:val="clear" w:color="auto" w:fill="auto"/>
          </w:tcPr>
          <w:p w14:paraId="637CE037" w14:textId="77777777" w:rsidR="009209B3" w:rsidRPr="00467483" w:rsidRDefault="009209B3" w:rsidP="00262D39">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w:t>
            </w:r>
            <w:r w:rsidR="00262D39" w:rsidRPr="00467483">
              <w:rPr>
                <w:rFonts w:ascii="Times New Roman" w:eastAsia="Times New Roman" w:hAnsi="Times New Roman" w:cs="Times New Roman"/>
                <w:bCs/>
                <w:sz w:val="28"/>
                <w:szCs w:val="28"/>
              </w:rPr>
              <w:t>3</w:t>
            </w:r>
          </w:p>
        </w:tc>
        <w:tc>
          <w:tcPr>
            <w:tcW w:w="3056" w:type="dxa"/>
            <w:shd w:val="clear" w:color="auto" w:fill="auto"/>
          </w:tcPr>
          <w:p w14:paraId="48B280D0" w14:textId="7D965F19" w:rsidR="009209B3" w:rsidRPr="00467483" w:rsidRDefault="009209B3" w:rsidP="00B54FC5">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 </w:t>
            </w:r>
            <w:r w:rsidR="00977A28" w:rsidRPr="00467483">
              <w:rPr>
                <w:rFonts w:ascii="Times New Roman" w:eastAsia="Times New Roman" w:hAnsi="Times New Roman" w:cs="Times New Roman"/>
                <w:sz w:val="28"/>
                <w:szCs w:val="28"/>
              </w:rPr>
              <w:t>Шалыгина;</w:t>
            </w:r>
          </w:p>
          <w:p w14:paraId="03047572" w14:textId="77777777" w:rsidR="009209B3" w:rsidRPr="00467483" w:rsidRDefault="009209B3" w:rsidP="00B54FC5">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5D1A4DA3" w14:textId="77777777" w:rsidR="009209B3" w:rsidRPr="00467483" w:rsidRDefault="009209B3" w:rsidP="00F909A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384DF5" w:rsidRPr="00467483">
              <w:rPr>
                <w:rFonts w:ascii="Times New Roman" w:eastAsia="Times New Roman" w:hAnsi="Times New Roman" w:cs="Times New Roman"/>
                <w:sz w:val="28"/>
                <w:szCs w:val="28"/>
              </w:rPr>
              <w:t xml:space="preserve"> </w:t>
            </w:r>
            <w:r w:rsidR="00384DF5" w:rsidRPr="00467483">
              <w:rPr>
                <w:rFonts w:ascii="Times New Roman" w:hAnsi="Times New Roman" w:cs="Times New Roman"/>
                <w:sz w:val="28"/>
                <w:szCs w:val="28"/>
              </w:rPr>
              <w:t>ГБУЗ НСО «Сузунская ЦРБ»</w:t>
            </w:r>
          </w:p>
        </w:tc>
        <w:tc>
          <w:tcPr>
            <w:tcW w:w="3965" w:type="dxa"/>
            <w:shd w:val="clear" w:color="auto" w:fill="auto"/>
          </w:tcPr>
          <w:p w14:paraId="55213B09" w14:textId="77777777" w:rsidR="009209B3" w:rsidRPr="00467483" w:rsidRDefault="009209B3" w:rsidP="00791E57">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1A065C" w:rsidRPr="00467483" w14:paraId="6D027C2C" w14:textId="77777777" w:rsidTr="005A1415">
        <w:tc>
          <w:tcPr>
            <w:tcW w:w="1196" w:type="dxa"/>
            <w:shd w:val="clear" w:color="auto" w:fill="auto"/>
          </w:tcPr>
          <w:p w14:paraId="37BA583F" w14:textId="645EA027" w:rsidR="001A065C" w:rsidRPr="00467483" w:rsidRDefault="00C01282"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1.2.</w:t>
            </w:r>
            <w:r w:rsidR="00E80A47" w:rsidRPr="00467483">
              <w:rPr>
                <w:rFonts w:ascii="Times New Roman" w:hAnsi="Times New Roman" w:cs="Times New Roman"/>
                <w:sz w:val="28"/>
                <w:szCs w:val="28"/>
              </w:rPr>
              <w:t>1</w:t>
            </w:r>
            <w:r w:rsidR="00E80A47">
              <w:rPr>
                <w:rFonts w:ascii="Times New Roman" w:hAnsi="Times New Roman" w:cs="Times New Roman"/>
                <w:sz w:val="28"/>
                <w:szCs w:val="28"/>
              </w:rPr>
              <w:t>9</w:t>
            </w:r>
          </w:p>
        </w:tc>
        <w:tc>
          <w:tcPr>
            <w:tcW w:w="3449" w:type="dxa"/>
          </w:tcPr>
          <w:p w14:paraId="02D838C4" w14:textId="77777777" w:rsidR="001A065C" w:rsidRPr="00467483" w:rsidRDefault="001A065C" w:rsidP="001A065C">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 «Мошковская ЦРБ»</w:t>
            </w:r>
          </w:p>
        </w:tc>
        <w:tc>
          <w:tcPr>
            <w:tcW w:w="2042" w:type="dxa"/>
            <w:shd w:val="clear" w:color="auto" w:fill="auto"/>
          </w:tcPr>
          <w:p w14:paraId="3C065C71" w14:textId="77777777" w:rsidR="001A065C" w:rsidRPr="00467483" w:rsidRDefault="001A065C" w:rsidP="001A065C">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01.01.2024</w:t>
            </w:r>
          </w:p>
        </w:tc>
        <w:tc>
          <w:tcPr>
            <w:tcW w:w="2027" w:type="dxa"/>
            <w:shd w:val="clear" w:color="auto" w:fill="auto"/>
          </w:tcPr>
          <w:p w14:paraId="5B153F75" w14:textId="77777777" w:rsidR="001A065C" w:rsidRPr="00467483" w:rsidRDefault="001A065C" w:rsidP="001A065C">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31.12.2025</w:t>
            </w:r>
          </w:p>
        </w:tc>
        <w:tc>
          <w:tcPr>
            <w:tcW w:w="3056" w:type="dxa"/>
            <w:shd w:val="clear" w:color="auto" w:fill="auto"/>
          </w:tcPr>
          <w:p w14:paraId="59304544" w14:textId="308B9739" w:rsidR="001A065C" w:rsidRPr="00467483" w:rsidRDefault="00624127" w:rsidP="001A065C">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1A065C" w:rsidRPr="00467483">
              <w:rPr>
                <w:rFonts w:ascii="Times New Roman" w:eastAsia="Times New Roman" w:hAnsi="Times New Roman" w:cs="Times New Roman"/>
                <w:sz w:val="28"/>
                <w:szCs w:val="28"/>
              </w:rPr>
              <w:t>Шалыгина;</w:t>
            </w:r>
          </w:p>
          <w:p w14:paraId="2BDE32C5"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064E8D15"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lastRenderedPageBreak/>
              <w:t>А.В. Колупаев</w:t>
            </w:r>
            <w:r w:rsidR="00206F79" w:rsidRPr="00467483">
              <w:rPr>
                <w:rFonts w:ascii="Times New Roman" w:eastAsia="Times New Roman" w:hAnsi="Times New Roman" w:cs="Times New Roman"/>
                <w:sz w:val="28"/>
                <w:szCs w:val="28"/>
              </w:rPr>
              <w:t>, главный врач</w:t>
            </w:r>
            <w:r w:rsidR="00384DF5" w:rsidRPr="00467483">
              <w:rPr>
                <w:rFonts w:ascii="Times New Roman" w:eastAsia="Times New Roman" w:hAnsi="Times New Roman" w:cs="Times New Roman"/>
                <w:sz w:val="28"/>
                <w:szCs w:val="28"/>
              </w:rPr>
              <w:t xml:space="preserve"> </w:t>
            </w:r>
            <w:r w:rsidR="00384DF5" w:rsidRPr="00467483">
              <w:rPr>
                <w:rFonts w:ascii="Times New Roman" w:hAnsi="Times New Roman" w:cs="Times New Roman"/>
                <w:sz w:val="28"/>
                <w:szCs w:val="28"/>
              </w:rPr>
              <w:t>ГБУЗ НСО «Мошковская ЦРБ»</w:t>
            </w:r>
          </w:p>
        </w:tc>
        <w:tc>
          <w:tcPr>
            <w:tcW w:w="3965" w:type="dxa"/>
            <w:shd w:val="clear" w:color="auto" w:fill="auto"/>
          </w:tcPr>
          <w:p w14:paraId="0E87061F"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оказания </w:t>
            </w:r>
            <w:r w:rsidRPr="00467483">
              <w:rPr>
                <w:rFonts w:ascii="Times New Roman" w:eastAsia="Times New Roman" w:hAnsi="Times New Roman" w:cs="Times New Roman"/>
                <w:sz w:val="28"/>
                <w:szCs w:val="28"/>
              </w:rPr>
              <w:lastRenderedPageBreak/>
              <w:t>паллиативной медицинской помощи пациентам в амбулаторных условиях</w:t>
            </w:r>
          </w:p>
        </w:tc>
      </w:tr>
      <w:tr w:rsidR="001A065C" w:rsidRPr="00467483" w14:paraId="603964D9" w14:textId="77777777" w:rsidTr="00F316E0">
        <w:tc>
          <w:tcPr>
            <w:tcW w:w="1196" w:type="dxa"/>
            <w:shd w:val="clear" w:color="auto" w:fill="auto"/>
          </w:tcPr>
          <w:p w14:paraId="13628492" w14:textId="429B1DCB" w:rsidR="001A065C" w:rsidRPr="00467483" w:rsidRDefault="00C01282"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lastRenderedPageBreak/>
              <w:t>1.2.</w:t>
            </w:r>
            <w:r w:rsidR="00E80A47">
              <w:rPr>
                <w:rFonts w:ascii="Times New Roman" w:hAnsi="Times New Roman" w:cs="Times New Roman"/>
                <w:sz w:val="28"/>
                <w:szCs w:val="28"/>
              </w:rPr>
              <w:t>20</w:t>
            </w:r>
          </w:p>
        </w:tc>
        <w:tc>
          <w:tcPr>
            <w:tcW w:w="3449" w:type="dxa"/>
          </w:tcPr>
          <w:p w14:paraId="45848DC3" w14:textId="77777777" w:rsidR="001A065C" w:rsidRPr="00467483" w:rsidRDefault="001A065C" w:rsidP="001A065C">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 «Черепановская ЦРБ»</w:t>
            </w:r>
          </w:p>
        </w:tc>
        <w:tc>
          <w:tcPr>
            <w:tcW w:w="2042" w:type="dxa"/>
            <w:shd w:val="clear" w:color="auto" w:fill="auto"/>
          </w:tcPr>
          <w:p w14:paraId="093F3893" w14:textId="77777777" w:rsidR="001A065C" w:rsidRPr="00467483" w:rsidRDefault="001A065C" w:rsidP="00A35DFA">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w:t>
            </w:r>
            <w:r w:rsidR="00A35DFA" w:rsidRPr="00467483">
              <w:rPr>
                <w:rFonts w:ascii="Times New Roman" w:eastAsia="Times New Roman" w:hAnsi="Times New Roman" w:cs="Times New Roman"/>
                <w:bCs/>
                <w:sz w:val="28"/>
                <w:szCs w:val="28"/>
              </w:rPr>
              <w:t>3</w:t>
            </w:r>
          </w:p>
        </w:tc>
        <w:tc>
          <w:tcPr>
            <w:tcW w:w="2027" w:type="dxa"/>
            <w:shd w:val="clear" w:color="auto" w:fill="auto"/>
          </w:tcPr>
          <w:p w14:paraId="596A24DC" w14:textId="27D4407F" w:rsidR="001A065C" w:rsidRPr="00467483" w:rsidRDefault="001A065C" w:rsidP="00B13CDE">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w:t>
            </w:r>
            <w:r w:rsidR="00B13CDE" w:rsidRPr="00467483">
              <w:rPr>
                <w:rFonts w:ascii="Times New Roman" w:eastAsia="Times New Roman" w:hAnsi="Times New Roman" w:cs="Times New Roman"/>
                <w:bCs/>
                <w:sz w:val="28"/>
                <w:szCs w:val="28"/>
              </w:rPr>
              <w:t>2023</w:t>
            </w:r>
          </w:p>
        </w:tc>
        <w:tc>
          <w:tcPr>
            <w:tcW w:w="3056" w:type="dxa"/>
            <w:shd w:val="clear" w:color="auto" w:fill="auto"/>
          </w:tcPr>
          <w:p w14:paraId="5814F45F" w14:textId="02291598" w:rsidR="001A065C" w:rsidRPr="00467483" w:rsidRDefault="00624127" w:rsidP="001A065C">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1A065C" w:rsidRPr="00467483">
              <w:rPr>
                <w:rFonts w:ascii="Times New Roman" w:eastAsia="Times New Roman" w:hAnsi="Times New Roman" w:cs="Times New Roman"/>
                <w:sz w:val="28"/>
                <w:szCs w:val="28"/>
              </w:rPr>
              <w:t>Шалыгина;</w:t>
            </w:r>
          </w:p>
          <w:p w14:paraId="36EFC24B"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26FD92A9"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384DF5" w:rsidRPr="00467483">
              <w:rPr>
                <w:rFonts w:ascii="Times New Roman" w:eastAsia="Times New Roman" w:hAnsi="Times New Roman" w:cs="Times New Roman"/>
                <w:sz w:val="28"/>
                <w:szCs w:val="28"/>
              </w:rPr>
              <w:t xml:space="preserve"> </w:t>
            </w:r>
            <w:r w:rsidR="00384DF5" w:rsidRPr="00467483">
              <w:rPr>
                <w:rFonts w:ascii="Times New Roman" w:hAnsi="Times New Roman" w:cs="Times New Roman"/>
                <w:sz w:val="28"/>
                <w:szCs w:val="28"/>
              </w:rPr>
              <w:t>ГБУЗ НСО «Черепановская ЦРБ»</w:t>
            </w:r>
          </w:p>
        </w:tc>
        <w:tc>
          <w:tcPr>
            <w:tcW w:w="3965" w:type="dxa"/>
            <w:shd w:val="clear" w:color="auto" w:fill="auto"/>
          </w:tcPr>
          <w:p w14:paraId="68F027F2"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1A065C" w:rsidRPr="00467483" w14:paraId="76A11F2E" w14:textId="77777777" w:rsidTr="0069611F">
        <w:tc>
          <w:tcPr>
            <w:tcW w:w="1196" w:type="dxa"/>
            <w:shd w:val="clear" w:color="auto" w:fill="auto"/>
          </w:tcPr>
          <w:p w14:paraId="14DED54A" w14:textId="53D2D57A" w:rsidR="001A065C" w:rsidRPr="00467483" w:rsidRDefault="00C01282"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1.2.</w:t>
            </w:r>
            <w:r w:rsidR="00E80A47" w:rsidRPr="00467483">
              <w:rPr>
                <w:rFonts w:ascii="Times New Roman" w:hAnsi="Times New Roman" w:cs="Times New Roman"/>
                <w:sz w:val="28"/>
                <w:szCs w:val="28"/>
              </w:rPr>
              <w:t>2</w:t>
            </w:r>
            <w:r w:rsidR="00E80A47">
              <w:rPr>
                <w:rFonts w:ascii="Times New Roman" w:hAnsi="Times New Roman" w:cs="Times New Roman"/>
                <w:sz w:val="28"/>
                <w:szCs w:val="28"/>
              </w:rPr>
              <w:t>1</w:t>
            </w:r>
          </w:p>
        </w:tc>
        <w:tc>
          <w:tcPr>
            <w:tcW w:w="3449" w:type="dxa"/>
          </w:tcPr>
          <w:p w14:paraId="43A94668" w14:textId="77777777" w:rsidR="001A065C" w:rsidRPr="00467483" w:rsidRDefault="001A065C" w:rsidP="001A065C">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 «Каргатская ЦРБ»</w:t>
            </w:r>
          </w:p>
        </w:tc>
        <w:tc>
          <w:tcPr>
            <w:tcW w:w="2042" w:type="dxa"/>
            <w:shd w:val="clear" w:color="auto" w:fill="auto"/>
          </w:tcPr>
          <w:p w14:paraId="4FFEEB68" w14:textId="77777777" w:rsidR="001A065C" w:rsidRPr="00467483" w:rsidRDefault="001A065C" w:rsidP="001A065C">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01.01.2024</w:t>
            </w:r>
          </w:p>
        </w:tc>
        <w:tc>
          <w:tcPr>
            <w:tcW w:w="2027" w:type="dxa"/>
            <w:shd w:val="clear" w:color="auto" w:fill="auto"/>
          </w:tcPr>
          <w:p w14:paraId="0199D6A4" w14:textId="77777777" w:rsidR="001A065C" w:rsidRPr="00467483" w:rsidRDefault="001A065C" w:rsidP="001A065C">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31.12.2025</w:t>
            </w:r>
          </w:p>
        </w:tc>
        <w:tc>
          <w:tcPr>
            <w:tcW w:w="3056" w:type="dxa"/>
            <w:shd w:val="clear" w:color="auto" w:fill="auto"/>
          </w:tcPr>
          <w:p w14:paraId="05CC0D99" w14:textId="57E74EF5" w:rsidR="001A065C" w:rsidRPr="00467483" w:rsidRDefault="00624127" w:rsidP="001A065C">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1A065C" w:rsidRPr="00467483">
              <w:rPr>
                <w:rFonts w:ascii="Times New Roman" w:eastAsia="Times New Roman" w:hAnsi="Times New Roman" w:cs="Times New Roman"/>
                <w:sz w:val="28"/>
                <w:szCs w:val="28"/>
              </w:rPr>
              <w:t>Шалыгина;</w:t>
            </w:r>
          </w:p>
          <w:p w14:paraId="00326D05"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298D0DE6"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9837A8" w:rsidRPr="00467483">
              <w:rPr>
                <w:rFonts w:ascii="Times New Roman" w:eastAsia="Times New Roman" w:hAnsi="Times New Roman" w:cs="Times New Roman"/>
                <w:sz w:val="28"/>
                <w:szCs w:val="28"/>
              </w:rPr>
              <w:t xml:space="preserve"> </w:t>
            </w:r>
            <w:r w:rsidR="009837A8" w:rsidRPr="00467483">
              <w:rPr>
                <w:rFonts w:ascii="Times New Roman" w:hAnsi="Times New Roman" w:cs="Times New Roman"/>
                <w:sz w:val="28"/>
                <w:szCs w:val="28"/>
              </w:rPr>
              <w:t>ГБУЗ НСО «Каргатская ЦРБ»</w:t>
            </w:r>
          </w:p>
        </w:tc>
        <w:tc>
          <w:tcPr>
            <w:tcW w:w="3965" w:type="dxa"/>
            <w:shd w:val="clear" w:color="auto" w:fill="auto"/>
          </w:tcPr>
          <w:p w14:paraId="235B0A26"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1A065C" w:rsidRPr="00467483" w14:paraId="05BDF2C9" w14:textId="77777777" w:rsidTr="0069611F">
        <w:tc>
          <w:tcPr>
            <w:tcW w:w="1196" w:type="dxa"/>
            <w:shd w:val="clear" w:color="auto" w:fill="auto"/>
          </w:tcPr>
          <w:p w14:paraId="1E361D93" w14:textId="5A549644" w:rsidR="001A065C" w:rsidRPr="00467483" w:rsidRDefault="00C01282"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1.2.</w:t>
            </w:r>
            <w:r w:rsidR="00E80A47" w:rsidRPr="00467483">
              <w:rPr>
                <w:rFonts w:ascii="Times New Roman" w:hAnsi="Times New Roman" w:cs="Times New Roman"/>
                <w:sz w:val="28"/>
                <w:szCs w:val="28"/>
              </w:rPr>
              <w:t>2</w:t>
            </w:r>
            <w:r w:rsidR="00E80A47">
              <w:rPr>
                <w:rFonts w:ascii="Times New Roman" w:hAnsi="Times New Roman" w:cs="Times New Roman"/>
                <w:sz w:val="28"/>
                <w:szCs w:val="28"/>
              </w:rPr>
              <w:t>2</w:t>
            </w:r>
          </w:p>
        </w:tc>
        <w:tc>
          <w:tcPr>
            <w:tcW w:w="3449" w:type="dxa"/>
          </w:tcPr>
          <w:p w14:paraId="1D195F9B" w14:textId="77777777" w:rsidR="001A065C" w:rsidRPr="00467483" w:rsidRDefault="001A065C" w:rsidP="001A065C">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 «Кыштовская ЦРБ»</w:t>
            </w:r>
          </w:p>
        </w:tc>
        <w:tc>
          <w:tcPr>
            <w:tcW w:w="2042" w:type="dxa"/>
            <w:shd w:val="clear" w:color="auto" w:fill="auto"/>
          </w:tcPr>
          <w:p w14:paraId="7175708F" w14:textId="77777777" w:rsidR="001A065C" w:rsidRPr="00467483" w:rsidRDefault="001A065C" w:rsidP="001A065C">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01.01.2024</w:t>
            </w:r>
          </w:p>
        </w:tc>
        <w:tc>
          <w:tcPr>
            <w:tcW w:w="2027" w:type="dxa"/>
            <w:shd w:val="clear" w:color="auto" w:fill="auto"/>
          </w:tcPr>
          <w:p w14:paraId="416C0114" w14:textId="77777777" w:rsidR="001A065C" w:rsidRPr="00467483" w:rsidRDefault="001A065C" w:rsidP="001A065C">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31.12.2025</w:t>
            </w:r>
          </w:p>
        </w:tc>
        <w:tc>
          <w:tcPr>
            <w:tcW w:w="3056" w:type="dxa"/>
            <w:shd w:val="clear" w:color="auto" w:fill="auto"/>
          </w:tcPr>
          <w:p w14:paraId="67724217" w14:textId="783102C4" w:rsidR="001A065C" w:rsidRPr="00467483" w:rsidRDefault="00624127" w:rsidP="001A065C">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1A065C" w:rsidRPr="00467483">
              <w:rPr>
                <w:rFonts w:ascii="Times New Roman" w:eastAsia="Times New Roman" w:hAnsi="Times New Roman" w:cs="Times New Roman"/>
                <w:sz w:val="28"/>
                <w:szCs w:val="28"/>
              </w:rPr>
              <w:t>Шалыгина;</w:t>
            </w:r>
          </w:p>
          <w:p w14:paraId="255E66CA"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319A2595"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384DF5" w:rsidRPr="00467483">
              <w:rPr>
                <w:rFonts w:ascii="Times New Roman" w:eastAsia="Times New Roman" w:hAnsi="Times New Roman" w:cs="Times New Roman"/>
                <w:sz w:val="28"/>
                <w:szCs w:val="28"/>
              </w:rPr>
              <w:t xml:space="preserve"> </w:t>
            </w:r>
            <w:r w:rsidR="00384DF5" w:rsidRPr="00467483">
              <w:rPr>
                <w:rFonts w:ascii="Times New Roman" w:hAnsi="Times New Roman" w:cs="Times New Roman"/>
                <w:sz w:val="28"/>
                <w:szCs w:val="28"/>
              </w:rPr>
              <w:t>ГБУЗ НСО «Кыштовская ЦРБ»</w:t>
            </w:r>
          </w:p>
        </w:tc>
        <w:tc>
          <w:tcPr>
            <w:tcW w:w="3965" w:type="dxa"/>
            <w:shd w:val="clear" w:color="auto" w:fill="auto"/>
          </w:tcPr>
          <w:p w14:paraId="01A08293" w14:textId="77777777" w:rsidR="001A065C" w:rsidRPr="00467483" w:rsidRDefault="001A065C" w:rsidP="001A065C">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79166A" w:rsidRPr="00467483" w14:paraId="6C5691E7" w14:textId="77777777" w:rsidTr="0069611F">
        <w:tc>
          <w:tcPr>
            <w:tcW w:w="1196" w:type="dxa"/>
            <w:shd w:val="clear" w:color="auto" w:fill="auto"/>
          </w:tcPr>
          <w:p w14:paraId="6317B108" w14:textId="7A158C96" w:rsidR="0079166A" w:rsidRPr="00467483" w:rsidRDefault="00C01282"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1.2.</w:t>
            </w:r>
            <w:r w:rsidR="00E80A47" w:rsidRPr="00467483">
              <w:rPr>
                <w:rFonts w:ascii="Times New Roman" w:hAnsi="Times New Roman" w:cs="Times New Roman"/>
                <w:sz w:val="28"/>
                <w:szCs w:val="28"/>
              </w:rPr>
              <w:t>2</w:t>
            </w:r>
            <w:r w:rsidR="00E80A47">
              <w:rPr>
                <w:rFonts w:ascii="Times New Roman" w:hAnsi="Times New Roman" w:cs="Times New Roman"/>
                <w:sz w:val="28"/>
                <w:szCs w:val="28"/>
              </w:rPr>
              <w:t>3</w:t>
            </w:r>
          </w:p>
        </w:tc>
        <w:tc>
          <w:tcPr>
            <w:tcW w:w="3449" w:type="dxa"/>
          </w:tcPr>
          <w:p w14:paraId="1EEF6518" w14:textId="77777777" w:rsidR="0079166A" w:rsidRPr="00467483" w:rsidRDefault="0079166A" w:rsidP="0079166A">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 «Чановская ЦРБ»</w:t>
            </w:r>
          </w:p>
        </w:tc>
        <w:tc>
          <w:tcPr>
            <w:tcW w:w="2042" w:type="dxa"/>
            <w:shd w:val="clear" w:color="auto" w:fill="auto"/>
          </w:tcPr>
          <w:p w14:paraId="6106147F" w14:textId="77777777" w:rsidR="0079166A" w:rsidRPr="00467483" w:rsidRDefault="0079166A" w:rsidP="0079166A">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01.01.2024</w:t>
            </w:r>
          </w:p>
        </w:tc>
        <w:tc>
          <w:tcPr>
            <w:tcW w:w="2027" w:type="dxa"/>
            <w:shd w:val="clear" w:color="auto" w:fill="auto"/>
          </w:tcPr>
          <w:p w14:paraId="414D309E" w14:textId="77777777" w:rsidR="0079166A" w:rsidRPr="00467483" w:rsidRDefault="0079166A" w:rsidP="0079166A">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31.12.2025</w:t>
            </w:r>
          </w:p>
        </w:tc>
        <w:tc>
          <w:tcPr>
            <w:tcW w:w="3056" w:type="dxa"/>
            <w:shd w:val="clear" w:color="auto" w:fill="auto"/>
          </w:tcPr>
          <w:p w14:paraId="494EE721" w14:textId="6D9747B9" w:rsidR="0079166A" w:rsidRPr="00467483" w:rsidRDefault="00624127" w:rsidP="0079166A">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79166A" w:rsidRPr="00467483">
              <w:rPr>
                <w:rFonts w:ascii="Times New Roman" w:eastAsia="Times New Roman" w:hAnsi="Times New Roman" w:cs="Times New Roman"/>
                <w:sz w:val="28"/>
                <w:szCs w:val="28"/>
              </w:rPr>
              <w:t>Шалыгина;</w:t>
            </w:r>
          </w:p>
          <w:p w14:paraId="7305ACA2" w14:textId="77777777" w:rsidR="0079166A" w:rsidRPr="00467483" w:rsidRDefault="0079166A" w:rsidP="0079166A">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3BBCC647" w14:textId="77777777" w:rsidR="0079166A" w:rsidRPr="00467483" w:rsidRDefault="0079166A" w:rsidP="0079166A">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xml:space="preserve">, </w:t>
            </w:r>
            <w:r w:rsidR="00206F79" w:rsidRPr="00467483">
              <w:rPr>
                <w:rFonts w:ascii="Times New Roman" w:eastAsia="Times New Roman" w:hAnsi="Times New Roman" w:cs="Times New Roman"/>
                <w:sz w:val="28"/>
                <w:szCs w:val="28"/>
              </w:rPr>
              <w:lastRenderedPageBreak/>
              <w:t>главный врач</w:t>
            </w:r>
            <w:r w:rsidR="00384DF5" w:rsidRPr="00467483">
              <w:rPr>
                <w:rFonts w:ascii="Times New Roman" w:eastAsia="Times New Roman" w:hAnsi="Times New Roman" w:cs="Times New Roman"/>
                <w:sz w:val="28"/>
                <w:szCs w:val="28"/>
              </w:rPr>
              <w:t xml:space="preserve"> </w:t>
            </w:r>
            <w:r w:rsidR="00384DF5" w:rsidRPr="00467483">
              <w:rPr>
                <w:rFonts w:ascii="Times New Roman" w:hAnsi="Times New Roman" w:cs="Times New Roman"/>
                <w:sz w:val="28"/>
                <w:szCs w:val="28"/>
              </w:rPr>
              <w:t>ГБУЗ НСО «Чановская ЦРБ»</w:t>
            </w:r>
          </w:p>
        </w:tc>
        <w:tc>
          <w:tcPr>
            <w:tcW w:w="3965" w:type="dxa"/>
            <w:shd w:val="clear" w:color="auto" w:fill="auto"/>
          </w:tcPr>
          <w:p w14:paraId="540F5C59" w14:textId="77777777" w:rsidR="0079166A" w:rsidRPr="00467483" w:rsidRDefault="0079166A" w:rsidP="0079166A">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оказания паллиативной медицинской </w:t>
            </w:r>
            <w:r w:rsidRPr="00467483">
              <w:rPr>
                <w:rFonts w:ascii="Times New Roman" w:eastAsia="Times New Roman" w:hAnsi="Times New Roman" w:cs="Times New Roman"/>
                <w:sz w:val="28"/>
                <w:szCs w:val="28"/>
              </w:rPr>
              <w:lastRenderedPageBreak/>
              <w:t>помощи пациентам в амбулаторных условиях</w:t>
            </w:r>
          </w:p>
        </w:tc>
      </w:tr>
      <w:tr w:rsidR="0079166A" w:rsidRPr="00467483" w14:paraId="3E75F5F4" w14:textId="77777777" w:rsidTr="0069611F">
        <w:tc>
          <w:tcPr>
            <w:tcW w:w="1196" w:type="dxa"/>
            <w:shd w:val="clear" w:color="auto" w:fill="auto"/>
          </w:tcPr>
          <w:p w14:paraId="50284760" w14:textId="27BF4730" w:rsidR="0079166A" w:rsidRPr="00467483" w:rsidRDefault="00C01282"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lastRenderedPageBreak/>
              <w:t>1.2.</w:t>
            </w:r>
            <w:r w:rsidR="00E80A47" w:rsidRPr="00467483">
              <w:rPr>
                <w:rFonts w:ascii="Times New Roman" w:hAnsi="Times New Roman" w:cs="Times New Roman"/>
                <w:sz w:val="28"/>
                <w:szCs w:val="28"/>
              </w:rPr>
              <w:t>2</w:t>
            </w:r>
            <w:r w:rsidR="00E80A47">
              <w:rPr>
                <w:rFonts w:ascii="Times New Roman" w:hAnsi="Times New Roman" w:cs="Times New Roman"/>
                <w:sz w:val="28"/>
                <w:szCs w:val="28"/>
              </w:rPr>
              <w:t>4</w:t>
            </w:r>
          </w:p>
        </w:tc>
        <w:tc>
          <w:tcPr>
            <w:tcW w:w="3449" w:type="dxa"/>
          </w:tcPr>
          <w:p w14:paraId="3446FC7A" w14:textId="4B378AE0" w:rsidR="0079166A" w:rsidRPr="00467483" w:rsidRDefault="0079166A" w:rsidP="0079166A">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w:t>
            </w:r>
            <w:r w:rsidR="00E00947">
              <w:rPr>
                <w:rFonts w:ascii="Times New Roman" w:hAnsi="Times New Roman" w:cs="Times New Roman"/>
                <w:sz w:val="28"/>
                <w:szCs w:val="28"/>
              </w:rPr>
              <w:t>зрослым на базе ГБУЗ НСО «ГКБ № </w:t>
            </w:r>
            <w:r w:rsidRPr="00467483">
              <w:rPr>
                <w:rFonts w:ascii="Times New Roman" w:hAnsi="Times New Roman" w:cs="Times New Roman"/>
                <w:sz w:val="28"/>
                <w:szCs w:val="28"/>
              </w:rPr>
              <w:t>1»</w:t>
            </w:r>
          </w:p>
        </w:tc>
        <w:tc>
          <w:tcPr>
            <w:tcW w:w="2042" w:type="dxa"/>
            <w:shd w:val="clear" w:color="auto" w:fill="auto"/>
          </w:tcPr>
          <w:p w14:paraId="22509C8E" w14:textId="77777777" w:rsidR="0079166A" w:rsidRPr="00467483" w:rsidRDefault="0079166A" w:rsidP="0079166A">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01.01.2024</w:t>
            </w:r>
          </w:p>
        </w:tc>
        <w:tc>
          <w:tcPr>
            <w:tcW w:w="2027" w:type="dxa"/>
            <w:shd w:val="clear" w:color="auto" w:fill="auto"/>
          </w:tcPr>
          <w:p w14:paraId="0992AAF6" w14:textId="77777777" w:rsidR="0079166A" w:rsidRPr="00467483" w:rsidRDefault="0079166A" w:rsidP="0079166A">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31.12.2025</w:t>
            </w:r>
          </w:p>
        </w:tc>
        <w:tc>
          <w:tcPr>
            <w:tcW w:w="3056" w:type="dxa"/>
            <w:shd w:val="clear" w:color="auto" w:fill="auto"/>
          </w:tcPr>
          <w:p w14:paraId="5AB55BC2" w14:textId="6541C4A2" w:rsidR="0079166A" w:rsidRPr="00467483" w:rsidRDefault="00624127" w:rsidP="0079166A">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79166A" w:rsidRPr="00467483">
              <w:rPr>
                <w:rFonts w:ascii="Times New Roman" w:eastAsia="Times New Roman" w:hAnsi="Times New Roman" w:cs="Times New Roman"/>
                <w:sz w:val="28"/>
                <w:szCs w:val="28"/>
              </w:rPr>
              <w:t>Шалыгина;</w:t>
            </w:r>
          </w:p>
          <w:p w14:paraId="7A8E0ABF" w14:textId="77777777" w:rsidR="0079166A" w:rsidRPr="00467483" w:rsidRDefault="0079166A" w:rsidP="0079166A">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363F4975" w14:textId="0BA1B664" w:rsidR="0079166A" w:rsidRPr="00467483" w:rsidRDefault="0079166A" w:rsidP="0079166A">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384DF5" w:rsidRPr="00467483">
              <w:rPr>
                <w:rFonts w:ascii="Times New Roman" w:eastAsia="Times New Roman" w:hAnsi="Times New Roman" w:cs="Times New Roman"/>
                <w:sz w:val="28"/>
                <w:szCs w:val="28"/>
              </w:rPr>
              <w:t xml:space="preserve"> </w:t>
            </w:r>
            <w:r w:rsidR="00384DF5" w:rsidRPr="00467483">
              <w:rPr>
                <w:rFonts w:ascii="Times New Roman" w:hAnsi="Times New Roman" w:cs="Times New Roman"/>
                <w:sz w:val="28"/>
                <w:szCs w:val="28"/>
              </w:rPr>
              <w:t>ГБУЗ Н</w:t>
            </w:r>
            <w:r w:rsidR="00624127">
              <w:rPr>
                <w:rFonts w:ascii="Times New Roman" w:hAnsi="Times New Roman" w:cs="Times New Roman"/>
                <w:sz w:val="28"/>
                <w:szCs w:val="28"/>
              </w:rPr>
              <w:t>СО «ГКБ № </w:t>
            </w:r>
            <w:r w:rsidR="00384DF5" w:rsidRPr="00467483">
              <w:rPr>
                <w:rFonts w:ascii="Times New Roman" w:hAnsi="Times New Roman" w:cs="Times New Roman"/>
                <w:sz w:val="28"/>
                <w:szCs w:val="28"/>
              </w:rPr>
              <w:t>1»</w:t>
            </w:r>
          </w:p>
        </w:tc>
        <w:tc>
          <w:tcPr>
            <w:tcW w:w="3965" w:type="dxa"/>
            <w:shd w:val="clear" w:color="auto" w:fill="auto"/>
          </w:tcPr>
          <w:p w14:paraId="34F1E1F3" w14:textId="77777777" w:rsidR="0079166A" w:rsidRPr="00467483" w:rsidRDefault="0079166A" w:rsidP="0079166A">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A63B70" w:rsidRPr="00467483" w14:paraId="70458D5B" w14:textId="77777777" w:rsidTr="0069611F">
        <w:tc>
          <w:tcPr>
            <w:tcW w:w="1196" w:type="dxa"/>
            <w:shd w:val="clear" w:color="auto" w:fill="auto"/>
          </w:tcPr>
          <w:p w14:paraId="4E6960D7" w14:textId="701AB71B" w:rsidR="00A63B70" w:rsidRPr="00467483" w:rsidRDefault="00C01282"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1.2.</w:t>
            </w:r>
            <w:r w:rsidR="00E80A47" w:rsidRPr="00467483">
              <w:rPr>
                <w:rFonts w:ascii="Times New Roman" w:hAnsi="Times New Roman" w:cs="Times New Roman"/>
                <w:sz w:val="28"/>
                <w:szCs w:val="28"/>
              </w:rPr>
              <w:t>2</w:t>
            </w:r>
            <w:r w:rsidR="00E80A47">
              <w:rPr>
                <w:rFonts w:ascii="Times New Roman" w:hAnsi="Times New Roman" w:cs="Times New Roman"/>
                <w:sz w:val="28"/>
                <w:szCs w:val="28"/>
              </w:rPr>
              <w:t>5</w:t>
            </w:r>
          </w:p>
        </w:tc>
        <w:tc>
          <w:tcPr>
            <w:tcW w:w="3449" w:type="dxa"/>
          </w:tcPr>
          <w:p w14:paraId="3BB4F1B8" w14:textId="10800FDF" w:rsidR="00A63B70" w:rsidRPr="00467483" w:rsidRDefault="00A63B70" w:rsidP="00A63B70">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w:t>
            </w:r>
            <w:r w:rsidR="00E00947">
              <w:rPr>
                <w:rFonts w:ascii="Times New Roman" w:hAnsi="Times New Roman" w:cs="Times New Roman"/>
                <w:sz w:val="28"/>
                <w:szCs w:val="28"/>
              </w:rPr>
              <w:t xml:space="preserve"> «ГКБ № </w:t>
            </w:r>
            <w:r w:rsidRPr="00467483">
              <w:rPr>
                <w:rFonts w:ascii="Times New Roman" w:hAnsi="Times New Roman" w:cs="Times New Roman"/>
                <w:sz w:val="28"/>
                <w:szCs w:val="28"/>
              </w:rPr>
              <w:t>11»</w:t>
            </w:r>
          </w:p>
        </w:tc>
        <w:tc>
          <w:tcPr>
            <w:tcW w:w="2042" w:type="dxa"/>
            <w:shd w:val="clear" w:color="auto" w:fill="auto"/>
          </w:tcPr>
          <w:p w14:paraId="27AA02FA" w14:textId="77777777" w:rsidR="00A63B70" w:rsidRPr="00467483" w:rsidRDefault="00A63B70" w:rsidP="00A63B70">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01.01.2024</w:t>
            </w:r>
          </w:p>
        </w:tc>
        <w:tc>
          <w:tcPr>
            <w:tcW w:w="2027" w:type="dxa"/>
            <w:shd w:val="clear" w:color="auto" w:fill="auto"/>
          </w:tcPr>
          <w:p w14:paraId="4040F036" w14:textId="77777777" w:rsidR="00A63B70" w:rsidRPr="00467483" w:rsidRDefault="00A63B70" w:rsidP="00A63B70">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31.12.2025</w:t>
            </w:r>
          </w:p>
        </w:tc>
        <w:tc>
          <w:tcPr>
            <w:tcW w:w="3056" w:type="dxa"/>
            <w:shd w:val="clear" w:color="auto" w:fill="auto"/>
          </w:tcPr>
          <w:p w14:paraId="164C14B9" w14:textId="73014F6B" w:rsidR="00A63B70" w:rsidRPr="00467483" w:rsidRDefault="00A63B70"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 Л</w:t>
            </w:r>
            <w:r w:rsidR="00624127">
              <w:rPr>
                <w:rFonts w:ascii="Times New Roman" w:eastAsia="Times New Roman" w:hAnsi="Times New Roman" w:cs="Times New Roman"/>
                <w:sz w:val="28"/>
                <w:szCs w:val="28"/>
              </w:rPr>
              <w:t>.С. </w:t>
            </w:r>
            <w:r w:rsidRPr="00467483">
              <w:rPr>
                <w:rFonts w:ascii="Times New Roman" w:eastAsia="Times New Roman" w:hAnsi="Times New Roman" w:cs="Times New Roman"/>
                <w:sz w:val="28"/>
                <w:szCs w:val="28"/>
              </w:rPr>
              <w:t>Шалыгина;</w:t>
            </w:r>
          </w:p>
          <w:p w14:paraId="7FC3AD28" w14:textId="77777777" w:rsidR="00A63B70" w:rsidRPr="00467483" w:rsidRDefault="00A63B70"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10D6E154" w14:textId="0C2A79FE" w:rsidR="00A63B70" w:rsidRPr="00467483" w:rsidRDefault="00A63B70"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384DF5" w:rsidRPr="00467483">
              <w:rPr>
                <w:rFonts w:ascii="Times New Roman" w:eastAsia="Times New Roman" w:hAnsi="Times New Roman" w:cs="Times New Roman"/>
                <w:sz w:val="28"/>
                <w:szCs w:val="28"/>
              </w:rPr>
              <w:t xml:space="preserve"> </w:t>
            </w:r>
            <w:r w:rsidR="00624127">
              <w:rPr>
                <w:rFonts w:ascii="Times New Roman" w:hAnsi="Times New Roman" w:cs="Times New Roman"/>
                <w:sz w:val="28"/>
                <w:szCs w:val="28"/>
              </w:rPr>
              <w:t>ГБУЗ НСО «ГКБ № </w:t>
            </w:r>
            <w:r w:rsidR="00384DF5" w:rsidRPr="00467483">
              <w:rPr>
                <w:rFonts w:ascii="Times New Roman" w:hAnsi="Times New Roman" w:cs="Times New Roman"/>
                <w:sz w:val="28"/>
                <w:szCs w:val="28"/>
              </w:rPr>
              <w:t>11»</w:t>
            </w:r>
          </w:p>
        </w:tc>
        <w:tc>
          <w:tcPr>
            <w:tcW w:w="3965" w:type="dxa"/>
            <w:shd w:val="clear" w:color="auto" w:fill="auto"/>
          </w:tcPr>
          <w:p w14:paraId="1E8F087E" w14:textId="77777777" w:rsidR="00A63B70" w:rsidRPr="00467483" w:rsidRDefault="00A63B70"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A63B70" w:rsidRPr="00467483" w14:paraId="3CD2E410" w14:textId="77777777" w:rsidTr="0069611F">
        <w:tc>
          <w:tcPr>
            <w:tcW w:w="1196" w:type="dxa"/>
            <w:shd w:val="clear" w:color="auto" w:fill="auto"/>
          </w:tcPr>
          <w:p w14:paraId="374CD61E" w14:textId="4BEF6944" w:rsidR="00A63B70" w:rsidRPr="00467483" w:rsidRDefault="00C01282"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1.2.</w:t>
            </w:r>
            <w:r w:rsidR="00E80A47" w:rsidRPr="00467483">
              <w:rPr>
                <w:rFonts w:ascii="Times New Roman" w:hAnsi="Times New Roman" w:cs="Times New Roman"/>
                <w:sz w:val="28"/>
                <w:szCs w:val="28"/>
              </w:rPr>
              <w:t>2</w:t>
            </w:r>
            <w:r w:rsidR="00E80A47">
              <w:rPr>
                <w:rFonts w:ascii="Times New Roman" w:hAnsi="Times New Roman" w:cs="Times New Roman"/>
                <w:sz w:val="28"/>
                <w:szCs w:val="28"/>
              </w:rPr>
              <w:t>6</w:t>
            </w:r>
          </w:p>
        </w:tc>
        <w:tc>
          <w:tcPr>
            <w:tcW w:w="3449" w:type="dxa"/>
          </w:tcPr>
          <w:p w14:paraId="19BF12B2" w14:textId="0C1EB7FC" w:rsidR="00A63B70" w:rsidRPr="00467483" w:rsidRDefault="00A63B70" w:rsidP="00474C21">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 «ОЦГБ»</w:t>
            </w:r>
          </w:p>
        </w:tc>
        <w:tc>
          <w:tcPr>
            <w:tcW w:w="2042" w:type="dxa"/>
            <w:shd w:val="clear" w:color="auto" w:fill="auto"/>
          </w:tcPr>
          <w:p w14:paraId="523CE951" w14:textId="77777777" w:rsidR="00A63B70" w:rsidRPr="00467483" w:rsidRDefault="00A63B70" w:rsidP="00A63B70">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01.01.2024</w:t>
            </w:r>
          </w:p>
        </w:tc>
        <w:tc>
          <w:tcPr>
            <w:tcW w:w="2027" w:type="dxa"/>
            <w:shd w:val="clear" w:color="auto" w:fill="auto"/>
          </w:tcPr>
          <w:p w14:paraId="05CF9A2D" w14:textId="77777777" w:rsidR="00A63B70" w:rsidRPr="00467483" w:rsidRDefault="00A63B70" w:rsidP="00A63B70">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31.12.2025</w:t>
            </w:r>
          </w:p>
        </w:tc>
        <w:tc>
          <w:tcPr>
            <w:tcW w:w="3056" w:type="dxa"/>
            <w:shd w:val="clear" w:color="auto" w:fill="auto"/>
          </w:tcPr>
          <w:p w14:paraId="085A6A59" w14:textId="0CF3A7F9" w:rsidR="00A63B70" w:rsidRPr="00467483" w:rsidRDefault="00624127" w:rsidP="00A63B7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A63B70" w:rsidRPr="00467483">
              <w:rPr>
                <w:rFonts w:ascii="Times New Roman" w:eastAsia="Times New Roman" w:hAnsi="Times New Roman" w:cs="Times New Roman"/>
                <w:sz w:val="28"/>
                <w:szCs w:val="28"/>
              </w:rPr>
              <w:t>Шалыгина;</w:t>
            </w:r>
          </w:p>
          <w:p w14:paraId="0FAE7C13" w14:textId="77777777" w:rsidR="00A63B70" w:rsidRPr="00467483" w:rsidRDefault="00A63B70"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33DAB108" w14:textId="77777777" w:rsidR="00A63B70" w:rsidRPr="00467483" w:rsidRDefault="00A63B70"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384DF5" w:rsidRPr="00467483">
              <w:rPr>
                <w:rFonts w:ascii="Times New Roman" w:eastAsia="Times New Roman" w:hAnsi="Times New Roman" w:cs="Times New Roman"/>
                <w:sz w:val="28"/>
                <w:szCs w:val="28"/>
              </w:rPr>
              <w:t xml:space="preserve"> </w:t>
            </w:r>
            <w:r w:rsidR="00384DF5" w:rsidRPr="00467483">
              <w:rPr>
                <w:rFonts w:ascii="Times New Roman" w:hAnsi="Times New Roman" w:cs="Times New Roman"/>
                <w:sz w:val="28"/>
                <w:szCs w:val="28"/>
              </w:rPr>
              <w:t>ГБУЗ НСО «ОЦГБ»</w:t>
            </w:r>
          </w:p>
        </w:tc>
        <w:tc>
          <w:tcPr>
            <w:tcW w:w="3965" w:type="dxa"/>
            <w:shd w:val="clear" w:color="auto" w:fill="auto"/>
          </w:tcPr>
          <w:p w14:paraId="67C6485C" w14:textId="77777777" w:rsidR="00A63B70" w:rsidRPr="00467483" w:rsidRDefault="00A63B70"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A63B70" w:rsidRPr="00467483" w14:paraId="4BCA1A95" w14:textId="77777777" w:rsidTr="0069611F">
        <w:tc>
          <w:tcPr>
            <w:tcW w:w="1196" w:type="dxa"/>
            <w:shd w:val="clear" w:color="auto" w:fill="auto"/>
          </w:tcPr>
          <w:p w14:paraId="01841035" w14:textId="3AA62341" w:rsidR="00A63B70" w:rsidRPr="00467483" w:rsidRDefault="00C01282"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1.2.</w:t>
            </w:r>
            <w:r w:rsidR="00E80A47" w:rsidRPr="00467483">
              <w:rPr>
                <w:rFonts w:ascii="Times New Roman" w:hAnsi="Times New Roman" w:cs="Times New Roman"/>
                <w:sz w:val="28"/>
                <w:szCs w:val="28"/>
              </w:rPr>
              <w:t>2</w:t>
            </w:r>
            <w:r w:rsidR="00E80A47">
              <w:rPr>
                <w:rFonts w:ascii="Times New Roman" w:hAnsi="Times New Roman" w:cs="Times New Roman"/>
                <w:sz w:val="28"/>
                <w:szCs w:val="28"/>
              </w:rPr>
              <w:t>7</w:t>
            </w:r>
          </w:p>
        </w:tc>
        <w:tc>
          <w:tcPr>
            <w:tcW w:w="3449" w:type="dxa"/>
          </w:tcPr>
          <w:p w14:paraId="426E854A" w14:textId="77777777" w:rsidR="00A63B70" w:rsidRPr="00467483" w:rsidRDefault="00A63B70" w:rsidP="00A63B70">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Открытие кабинета ПМП взрослым на базе ГБУЗ НСО «ГНОКБ»</w:t>
            </w:r>
          </w:p>
        </w:tc>
        <w:tc>
          <w:tcPr>
            <w:tcW w:w="2042" w:type="dxa"/>
            <w:shd w:val="clear" w:color="auto" w:fill="auto"/>
          </w:tcPr>
          <w:p w14:paraId="24FC3F07" w14:textId="77777777" w:rsidR="00A63B70" w:rsidRPr="00467483" w:rsidRDefault="00A63B70" w:rsidP="00A63B70">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01.01.2024</w:t>
            </w:r>
          </w:p>
        </w:tc>
        <w:tc>
          <w:tcPr>
            <w:tcW w:w="2027" w:type="dxa"/>
            <w:shd w:val="clear" w:color="auto" w:fill="auto"/>
          </w:tcPr>
          <w:p w14:paraId="7C0AB7FF" w14:textId="77777777" w:rsidR="00A63B70" w:rsidRPr="00467483" w:rsidRDefault="00A63B70" w:rsidP="00A63B70">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31.12.2025</w:t>
            </w:r>
          </w:p>
        </w:tc>
        <w:tc>
          <w:tcPr>
            <w:tcW w:w="3056" w:type="dxa"/>
            <w:shd w:val="clear" w:color="auto" w:fill="auto"/>
          </w:tcPr>
          <w:p w14:paraId="4241A447" w14:textId="4F4F91A6" w:rsidR="00A63B70" w:rsidRPr="00467483" w:rsidRDefault="00624127" w:rsidP="00A63B70">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A63B70" w:rsidRPr="00467483">
              <w:rPr>
                <w:rFonts w:ascii="Times New Roman" w:eastAsia="Times New Roman" w:hAnsi="Times New Roman" w:cs="Times New Roman"/>
                <w:sz w:val="28"/>
                <w:szCs w:val="28"/>
              </w:rPr>
              <w:t>Шалыгина;</w:t>
            </w:r>
          </w:p>
          <w:p w14:paraId="6B480E55" w14:textId="77777777" w:rsidR="00A63B70" w:rsidRPr="00467483" w:rsidRDefault="00A63B70"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465ACB37" w14:textId="77777777" w:rsidR="00A63B70" w:rsidRPr="00467483" w:rsidRDefault="00A63B70"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А.В. Колупаев</w:t>
            </w:r>
            <w:r w:rsidR="00206F79" w:rsidRPr="00467483">
              <w:rPr>
                <w:rFonts w:ascii="Times New Roman" w:eastAsia="Times New Roman" w:hAnsi="Times New Roman" w:cs="Times New Roman"/>
                <w:sz w:val="28"/>
                <w:szCs w:val="28"/>
              </w:rPr>
              <w:t>, главный врач</w:t>
            </w:r>
            <w:r w:rsidR="00384DF5" w:rsidRPr="00467483">
              <w:rPr>
                <w:rFonts w:ascii="Times New Roman" w:eastAsia="Times New Roman" w:hAnsi="Times New Roman" w:cs="Times New Roman"/>
                <w:sz w:val="28"/>
                <w:szCs w:val="28"/>
              </w:rPr>
              <w:t xml:space="preserve"> </w:t>
            </w:r>
            <w:r w:rsidR="00384DF5" w:rsidRPr="00467483">
              <w:rPr>
                <w:rFonts w:ascii="Times New Roman" w:hAnsi="Times New Roman" w:cs="Times New Roman"/>
                <w:sz w:val="28"/>
                <w:szCs w:val="28"/>
              </w:rPr>
              <w:t>ГБУЗ НСО «ГНОКБ»</w:t>
            </w:r>
          </w:p>
        </w:tc>
        <w:tc>
          <w:tcPr>
            <w:tcW w:w="3965" w:type="dxa"/>
            <w:shd w:val="clear" w:color="auto" w:fill="auto"/>
          </w:tcPr>
          <w:p w14:paraId="2432CC08" w14:textId="77777777" w:rsidR="00A63B70" w:rsidRPr="00467483" w:rsidRDefault="00A63B70"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B13CDE" w:rsidRPr="00467483" w14:paraId="1ED9B9E5" w14:textId="77777777" w:rsidTr="0069611F">
        <w:tc>
          <w:tcPr>
            <w:tcW w:w="1196" w:type="dxa"/>
            <w:shd w:val="clear" w:color="auto" w:fill="auto"/>
          </w:tcPr>
          <w:p w14:paraId="4345DA2E" w14:textId="12A34E61" w:rsidR="00B13CDE" w:rsidRPr="00467483" w:rsidRDefault="00B13CDE" w:rsidP="00E80A47">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1.2.</w:t>
            </w:r>
            <w:r w:rsidR="00E80A47" w:rsidRPr="00467483">
              <w:rPr>
                <w:rFonts w:ascii="Times New Roman" w:hAnsi="Times New Roman" w:cs="Times New Roman"/>
                <w:sz w:val="28"/>
                <w:szCs w:val="28"/>
              </w:rPr>
              <w:t>2</w:t>
            </w:r>
            <w:r w:rsidR="00E80A47">
              <w:rPr>
                <w:rFonts w:ascii="Times New Roman" w:hAnsi="Times New Roman" w:cs="Times New Roman"/>
                <w:sz w:val="28"/>
                <w:szCs w:val="28"/>
              </w:rPr>
              <w:t>8</w:t>
            </w:r>
          </w:p>
        </w:tc>
        <w:tc>
          <w:tcPr>
            <w:tcW w:w="3449" w:type="dxa"/>
          </w:tcPr>
          <w:p w14:paraId="69CFE383" w14:textId="7FB311AC" w:rsidR="00B13CDE" w:rsidRPr="00467483" w:rsidRDefault="00B13CDE" w:rsidP="00B13CDE">
            <w:pPr>
              <w:widowControl w:val="0"/>
              <w:spacing w:line="240" w:lineRule="auto"/>
              <w:rPr>
                <w:rFonts w:ascii="Times New Roman" w:hAnsi="Times New Roman" w:cs="Times New Roman"/>
                <w:sz w:val="28"/>
                <w:szCs w:val="28"/>
              </w:rPr>
            </w:pPr>
            <w:r w:rsidRPr="00467483">
              <w:rPr>
                <w:rFonts w:ascii="Times New Roman" w:hAnsi="Times New Roman" w:cs="Times New Roman"/>
                <w:sz w:val="28"/>
                <w:szCs w:val="28"/>
              </w:rPr>
              <w:t xml:space="preserve">Открытие кабинета ПМП </w:t>
            </w:r>
            <w:r w:rsidR="00E00947">
              <w:rPr>
                <w:rFonts w:ascii="Times New Roman" w:hAnsi="Times New Roman" w:cs="Times New Roman"/>
                <w:sz w:val="28"/>
                <w:szCs w:val="28"/>
              </w:rPr>
              <w:t>взрослым на базе ГБУЗ НСО «ГБ № </w:t>
            </w:r>
            <w:r w:rsidRPr="00467483">
              <w:rPr>
                <w:rFonts w:ascii="Times New Roman" w:hAnsi="Times New Roman" w:cs="Times New Roman"/>
                <w:sz w:val="28"/>
                <w:szCs w:val="28"/>
              </w:rPr>
              <w:t>4»</w:t>
            </w:r>
          </w:p>
        </w:tc>
        <w:tc>
          <w:tcPr>
            <w:tcW w:w="2042" w:type="dxa"/>
            <w:shd w:val="clear" w:color="auto" w:fill="auto"/>
          </w:tcPr>
          <w:p w14:paraId="6757F965" w14:textId="5B1936CC" w:rsidR="00B13CDE" w:rsidRPr="00467483" w:rsidRDefault="00B13CDE" w:rsidP="00A63B70">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01.01.2023</w:t>
            </w:r>
          </w:p>
        </w:tc>
        <w:tc>
          <w:tcPr>
            <w:tcW w:w="2027" w:type="dxa"/>
            <w:shd w:val="clear" w:color="auto" w:fill="auto"/>
          </w:tcPr>
          <w:p w14:paraId="35078B9B" w14:textId="0039F2FC" w:rsidR="00B13CDE" w:rsidRPr="00467483" w:rsidRDefault="00690AF6" w:rsidP="00A63B70">
            <w:pPr>
              <w:widowControl w:val="0"/>
              <w:spacing w:line="240" w:lineRule="auto"/>
              <w:jc w:val="center"/>
              <w:rPr>
                <w:rFonts w:ascii="Times New Roman" w:eastAsia="Times New Roman" w:hAnsi="Times New Roman" w:cs="Times New Roman"/>
                <w:bCs/>
                <w:sz w:val="28"/>
                <w:szCs w:val="28"/>
              </w:rPr>
            </w:pPr>
            <w:r w:rsidRPr="00467483">
              <w:rPr>
                <w:rFonts w:ascii="Times New Roman" w:eastAsia="Times New Roman" w:hAnsi="Times New Roman" w:cs="Times New Roman"/>
                <w:bCs/>
                <w:sz w:val="28"/>
                <w:szCs w:val="28"/>
              </w:rPr>
              <w:t>31.12.2023</w:t>
            </w:r>
          </w:p>
        </w:tc>
        <w:tc>
          <w:tcPr>
            <w:tcW w:w="3056" w:type="dxa"/>
            <w:shd w:val="clear" w:color="auto" w:fill="auto"/>
          </w:tcPr>
          <w:p w14:paraId="29E61B75" w14:textId="78DAE1A9" w:rsidR="00B13CDE" w:rsidRPr="00467483" w:rsidRDefault="00624127" w:rsidP="00B13CD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B13CDE" w:rsidRPr="00467483">
              <w:rPr>
                <w:rFonts w:ascii="Times New Roman" w:eastAsia="Times New Roman" w:hAnsi="Times New Roman" w:cs="Times New Roman"/>
                <w:sz w:val="28"/>
                <w:szCs w:val="28"/>
              </w:rPr>
              <w:t>Шалыгина;</w:t>
            </w:r>
          </w:p>
          <w:p w14:paraId="7BB82C3F" w14:textId="77777777" w:rsidR="00B13CDE" w:rsidRPr="00467483" w:rsidRDefault="00B13CDE" w:rsidP="00B13CDE">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заместитель министра</w:t>
            </w:r>
          </w:p>
          <w:p w14:paraId="7D839312" w14:textId="073BC363" w:rsidR="00B13CDE" w:rsidRPr="00467483" w:rsidRDefault="00B13CDE" w:rsidP="00690AF6">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lastRenderedPageBreak/>
              <w:t xml:space="preserve">А.В. Колупаев, главный врач </w:t>
            </w:r>
            <w:r w:rsidRPr="00467483">
              <w:rPr>
                <w:rFonts w:ascii="Times New Roman" w:hAnsi="Times New Roman" w:cs="Times New Roman"/>
                <w:sz w:val="28"/>
                <w:szCs w:val="28"/>
              </w:rPr>
              <w:t>ГБУЗ НСО «</w:t>
            </w:r>
            <w:r w:rsidR="00624127">
              <w:rPr>
                <w:rFonts w:ascii="Times New Roman" w:hAnsi="Times New Roman" w:cs="Times New Roman"/>
                <w:sz w:val="28"/>
                <w:szCs w:val="28"/>
              </w:rPr>
              <w:t>ГБ № </w:t>
            </w:r>
            <w:r w:rsidR="00690AF6" w:rsidRPr="00467483">
              <w:rPr>
                <w:rFonts w:ascii="Times New Roman" w:hAnsi="Times New Roman" w:cs="Times New Roman"/>
                <w:sz w:val="28"/>
                <w:szCs w:val="28"/>
              </w:rPr>
              <w:t>4</w:t>
            </w:r>
            <w:r w:rsidRPr="00467483">
              <w:rPr>
                <w:rFonts w:ascii="Times New Roman" w:hAnsi="Times New Roman" w:cs="Times New Roman"/>
                <w:sz w:val="28"/>
                <w:szCs w:val="28"/>
              </w:rPr>
              <w:t>»</w:t>
            </w:r>
          </w:p>
        </w:tc>
        <w:tc>
          <w:tcPr>
            <w:tcW w:w="3965" w:type="dxa"/>
            <w:shd w:val="clear" w:color="auto" w:fill="auto"/>
          </w:tcPr>
          <w:p w14:paraId="3BAE0A9B" w14:textId="10A973A7" w:rsidR="00B13CDE" w:rsidRPr="00467483" w:rsidRDefault="00B13CDE" w:rsidP="00A63B70">
            <w:pPr>
              <w:widowControl w:val="0"/>
              <w:spacing w:line="240" w:lineRule="auto"/>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оказания </w:t>
            </w:r>
            <w:r w:rsidRPr="00467483">
              <w:rPr>
                <w:rFonts w:ascii="Times New Roman" w:eastAsia="Times New Roman" w:hAnsi="Times New Roman" w:cs="Times New Roman"/>
                <w:sz w:val="28"/>
                <w:szCs w:val="28"/>
              </w:rPr>
              <w:lastRenderedPageBreak/>
              <w:t>паллиативной медицинской помощи пациентам в амбулаторных условиях</w:t>
            </w:r>
          </w:p>
        </w:tc>
      </w:tr>
      <w:tr w:rsidR="00F909AC" w:rsidRPr="00467483" w14:paraId="4F286081" w14:textId="77777777" w:rsidTr="00F909AC">
        <w:tc>
          <w:tcPr>
            <w:tcW w:w="15735" w:type="dxa"/>
            <w:gridSpan w:val="6"/>
            <w:shd w:val="clear" w:color="auto" w:fill="auto"/>
          </w:tcPr>
          <w:p w14:paraId="236AB181" w14:textId="77777777" w:rsidR="004E3706" w:rsidRPr="00467483" w:rsidRDefault="004E3706" w:rsidP="008B65AE">
            <w:pPr>
              <w:widowControl w:val="0"/>
              <w:spacing w:line="240" w:lineRule="auto"/>
              <w:jc w:val="center"/>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lastRenderedPageBreak/>
              <w:t>1.3. Обеспечение оказания ПМП детям</w:t>
            </w:r>
          </w:p>
        </w:tc>
      </w:tr>
      <w:tr w:rsidR="008076F0" w:rsidRPr="00467483" w14:paraId="58E8B7B5" w14:textId="77777777" w:rsidTr="00F316E0">
        <w:tc>
          <w:tcPr>
            <w:tcW w:w="1196" w:type="dxa"/>
            <w:tcBorders>
              <w:top w:val="single" w:sz="4" w:space="0" w:color="auto"/>
              <w:left w:val="single" w:sz="4" w:space="0" w:color="auto"/>
              <w:bottom w:val="single" w:sz="4" w:space="0" w:color="auto"/>
              <w:right w:val="single" w:sz="4" w:space="0" w:color="auto"/>
            </w:tcBorders>
          </w:tcPr>
          <w:p w14:paraId="5B0B0902" w14:textId="77777777" w:rsidR="008076F0" w:rsidRPr="00467483" w:rsidRDefault="008076F0" w:rsidP="008076F0">
            <w:pPr>
              <w:widowControl w:val="0"/>
              <w:spacing w:line="240" w:lineRule="auto"/>
              <w:jc w:val="center"/>
              <w:rPr>
                <w:rFonts w:ascii="Times New Roman" w:hAnsi="Times New Roman" w:cs="Times New Roman"/>
                <w:sz w:val="28"/>
                <w:szCs w:val="28"/>
                <w:lang w:eastAsia="en-US"/>
              </w:rPr>
            </w:pPr>
            <w:r w:rsidRPr="00467483">
              <w:rPr>
                <w:rFonts w:ascii="Times New Roman" w:hAnsi="Times New Roman" w:cs="Times New Roman"/>
                <w:sz w:val="28"/>
                <w:szCs w:val="28"/>
                <w:lang w:eastAsia="en-US"/>
              </w:rPr>
              <w:t>1.3.1</w:t>
            </w:r>
          </w:p>
        </w:tc>
        <w:tc>
          <w:tcPr>
            <w:tcW w:w="3449" w:type="dxa"/>
            <w:tcBorders>
              <w:top w:val="single" w:sz="4" w:space="0" w:color="auto"/>
              <w:left w:val="single" w:sz="4" w:space="0" w:color="auto"/>
              <w:bottom w:val="single" w:sz="4" w:space="0" w:color="auto"/>
              <w:right w:val="single" w:sz="4" w:space="0" w:color="auto"/>
            </w:tcBorders>
          </w:tcPr>
          <w:p w14:paraId="51656AE4" w14:textId="77777777" w:rsidR="008076F0" w:rsidRPr="00467483" w:rsidRDefault="008076F0" w:rsidP="008076F0">
            <w:pPr>
              <w:widowControl w:val="0"/>
              <w:spacing w:line="240" w:lineRule="auto"/>
              <w:rPr>
                <w:rFonts w:ascii="Times New Roman" w:hAnsi="Times New Roman" w:cs="Times New Roman"/>
                <w:sz w:val="28"/>
                <w:szCs w:val="28"/>
                <w:lang w:eastAsia="en-US"/>
              </w:rPr>
            </w:pPr>
            <w:r w:rsidRPr="00467483">
              <w:rPr>
                <w:rFonts w:ascii="Times New Roman" w:hAnsi="Times New Roman" w:cs="Times New Roman"/>
                <w:sz w:val="28"/>
                <w:szCs w:val="28"/>
                <w:lang w:eastAsia="en-US"/>
              </w:rPr>
              <w:t>Оптимизация количества паллиативных коек из расчета 4,5 койки на 100000 детей</w:t>
            </w:r>
          </w:p>
        </w:tc>
        <w:tc>
          <w:tcPr>
            <w:tcW w:w="2042" w:type="dxa"/>
            <w:tcBorders>
              <w:top w:val="single" w:sz="4" w:space="0" w:color="auto"/>
              <w:left w:val="single" w:sz="4" w:space="0" w:color="auto"/>
              <w:bottom w:val="single" w:sz="4" w:space="0" w:color="auto"/>
              <w:right w:val="single" w:sz="4" w:space="0" w:color="auto"/>
            </w:tcBorders>
          </w:tcPr>
          <w:p w14:paraId="3AC28C83" w14:textId="77777777" w:rsidR="008076F0" w:rsidRPr="00467483" w:rsidRDefault="00DC7941" w:rsidP="00DC7941">
            <w:pPr>
              <w:widowControl w:val="0"/>
              <w:spacing w:line="240" w:lineRule="auto"/>
              <w:jc w:val="center"/>
              <w:rPr>
                <w:rFonts w:ascii="Times New Roman" w:eastAsia="Times New Roman" w:hAnsi="Times New Roman" w:cs="Times New Roman"/>
                <w:bCs/>
                <w:sz w:val="28"/>
                <w:szCs w:val="28"/>
                <w:lang w:eastAsia="en-US"/>
              </w:rPr>
            </w:pPr>
            <w:r w:rsidRPr="00467483">
              <w:rPr>
                <w:rFonts w:ascii="Times New Roman" w:eastAsia="Times New Roman" w:hAnsi="Times New Roman" w:cs="Times New Roman"/>
                <w:bCs/>
                <w:sz w:val="28"/>
                <w:szCs w:val="28"/>
                <w:lang w:eastAsia="en-US"/>
              </w:rPr>
              <w:t>01.01.2021</w:t>
            </w:r>
          </w:p>
        </w:tc>
        <w:tc>
          <w:tcPr>
            <w:tcW w:w="2027" w:type="dxa"/>
            <w:tcBorders>
              <w:top w:val="single" w:sz="4" w:space="0" w:color="auto"/>
              <w:left w:val="single" w:sz="4" w:space="0" w:color="auto"/>
              <w:bottom w:val="single" w:sz="4" w:space="0" w:color="auto"/>
              <w:right w:val="single" w:sz="4" w:space="0" w:color="auto"/>
            </w:tcBorders>
          </w:tcPr>
          <w:p w14:paraId="549555B4" w14:textId="4A4658E8" w:rsidR="008076F0" w:rsidRPr="00467483" w:rsidRDefault="008076F0" w:rsidP="000104EA">
            <w:pPr>
              <w:widowControl w:val="0"/>
              <w:spacing w:line="240" w:lineRule="auto"/>
              <w:jc w:val="center"/>
              <w:rPr>
                <w:rFonts w:ascii="Times New Roman" w:eastAsia="Times New Roman" w:hAnsi="Times New Roman" w:cs="Times New Roman"/>
                <w:bCs/>
                <w:sz w:val="28"/>
                <w:szCs w:val="28"/>
                <w:lang w:eastAsia="en-US"/>
              </w:rPr>
            </w:pPr>
            <w:r w:rsidRPr="00467483">
              <w:rPr>
                <w:rFonts w:ascii="Times New Roman" w:eastAsia="Times New Roman" w:hAnsi="Times New Roman" w:cs="Times New Roman"/>
                <w:bCs/>
                <w:sz w:val="28"/>
                <w:szCs w:val="28"/>
                <w:lang w:eastAsia="en-US"/>
              </w:rPr>
              <w:t>31.12.</w:t>
            </w:r>
            <w:r w:rsidR="000104EA" w:rsidRPr="00467483">
              <w:rPr>
                <w:rFonts w:ascii="Times New Roman" w:eastAsia="Times New Roman" w:hAnsi="Times New Roman" w:cs="Times New Roman"/>
                <w:bCs/>
                <w:sz w:val="28"/>
                <w:szCs w:val="28"/>
                <w:lang w:eastAsia="en-US"/>
              </w:rPr>
              <w:t>202</w:t>
            </w:r>
            <w:r w:rsidR="000104EA">
              <w:rPr>
                <w:rFonts w:ascii="Times New Roman" w:eastAsia="Times New Roman" w:hAnsi="Times New Roman" w:cs="Times New Roman"/>
                <w:bCs/>
                <w:sz w:val="28"/>
                <w:szCs w:val="28"/>
                <w:lang w:eastAsia="en-US"/>
              </w:rPr>
              <w:t>5</w:t>
            </w:r>
          </w:p>
        </w:tc>
        <w:tc>
          <w:tcPr>
            <w:tcW w:w="3056" w:type="dxa"/>
            <w:tcBorders>
              <w:top w:val="single" w:sz="4" w:space="0" w:color="auto"/>
              <w:left w:val="single" w:sz="4" w:space="0" w:color="auto"/>
              <w:bottom w:val="single" w:sz="4" w:space="0" w:color="auto"/>
              <w:right w:val="single" w:sz="4" w:space="0" w:color="auto"/>
            </w:tcBorders>
          </w:tcPr>
          <w:p w14:paraId="0005CB9D" w14:textId="77777777" w:rsidR="008076F0" w:rsidRPr="00467483" w:rsidRDefault="008076F0" w:rsidP="008076F0">
            <w:pPr>
              <w:widowControl w:val="0"/>
              <w:spacing w:line="240" w:lineRule="auto"/>
              <w:rPr>
                <w:rFonts w:ascii="Times New Roman" w:eastAsia="Times New Roman" w:hAnsi="Times New Roman" w:cs="Times New Roman"/>
                <w:sz w:val="28"/>
                <w:szCs w:val="28"/>
                <w:lang w:eastAsia="en-US"/>
              </w:rPr>
            </w:pPr>
            <w:r w:rsidRPr="00467483">
              <w:rPr>
                <w:rFonts w:ascii="Times New Roman" w:eastAsia="Times New Roman" w:hAnsi="Times New Roman" w:cs="Times New Roman"/>
                <w:sz w:val="28"/>
                <w:szCs w:val="28"/>
                <w:lang w:eastAsia="en-US"/>
              </w:rPr>
              <w:t xml:space="preserve">заместитель министра </w:t>
            </w:r>
            <w:r w:rsidR="00AD3A03" w:rsidRPr="00467483">
              <w:rPr>
                <w:rFonts w:ascii="Times New Roman" w:eastAsia="Times New Roman" w:hAnsi="Times New Roman" w:cs="Times New Roman"/>
                <w:sz w:val="28"/>
                <w:szCs w:val="28"/>
                <w:lang w:eastAsia="en-US"/>
              </w:rPr>
              <w:t>Т.Ю. Анохина</w:t>
            </w:r>
            <w:r w:rsidRPr="00467483">
              <w:rPr>
                <w:rFonts w:ascii="Times New Roman" w:eastAsia="Times New Roman" w:hAnsi="Times New Roman" w:cs="Times New Roman"/>
                <w:sz w:val="28"/>
                <w:szCs w:val="28"/>
                <w:lang w:eastAsia="en-US"/>
              </w:rPr>
              <w:t>;</w:t>
            </w:r>
          </w:p>
          <w:p w14:paraId="7960E4C1" w14:textId="77777777" w:rsidR="008076F0" w:rsidRPr="00467483" w:rsidRDefault="008076F0" w:rsidP="008076F0">
            <w:pPr>
              <w:widowControl w:val="0"/>
              <w:spacing w:line="240" w:lineRule="auto"/>
              <w:rPr>
                <w:rFonts w:ascii="Times New Roman" w:eastAsia="Times New Roman" w:hAnsi="Times New Roman" w:cs="Times New Roman"/>
                <w:sz w:val="28"/>
                <w:szCs w:val="28"/>
                <w:lang w:eastAsia="en-US"/>
              </w:rPr>
            </w:pPr>
            <w:r w:rsidRPr="00467483">
              <w:rPr>
                <w:rFonts w:ascii="Times New Roman" w:eastAsia="Times New Roman" w:hAnsi="Times New Roman" w:cs="Times New Roman"/>
                <w:sz w:val="28"/>
                <w:szCs w:val="28"/>
                <w:lang w:eastAsia="en-US"/>
              </w:rPr>
              <w:t>заместитель министра</w:t>
            </w:r>
          </w:p>
          <w:p w14:paraId="1534AC17" w14:textId="77777777" w:rsidR="008076F0" w:rsidRPr="00467483" w:rsidRDefault="008076F0" w:rsidP="008076F0">
            <w:pPr>
              <w:widowControl w:val="0"/>
              <w:spacing w:line="240" w:lineRule="auto"/>
              <w:rPr>
                <w:rFonts w:ascii="Times New Roman" w:eastAsia="Times New Roman" w:hAnsi="Times New Roman" w:cs="Times New Roman"/>
                <w:sz w:val="28"/>
                <w:szCs w:val="28"/>
                <w:lang w:eastAsia="en-US"/>
              </w:rPr>
            </w:pPr>
            <w:r w:rsidRPr="00467483">
              <w:rPr>
                <w:rFonts w:ascii="Times New Roman" w:eastAsia="Times New Roman" w:hAnsi="Times New Roman" w:cs="Times New Roman"/>
                <w:sz w:val="28"/>
                <w:szCs w:val="28"/>
                <w:lang w:eastAsia="en-US"/>
              </w:rPr>
              <w:t>А.В. Колупаев;</w:t>
            </w:r>
          </w:p>
          <w:p w14:paraId="20BAA5E1" w14:textId="77777777" w:rsidR="008076F0" w:rsidRPr="00467483" w:rsidRDefault="008076F0" w:rsidP="00AD3A03">
            <w:pPr>
              <w:widowControl w:val="0"/>
              <w:spacing w:line="240" w:lineRule="auto"/>
              <w:rPr>
                <w:rFonts w:ascii="Times New Roman" w:eastAsia="Times New Roman" w:hAnsi="Times New Roman" w:cs="Times New Roman"/>
                <w:sz w:val="28"/>
                <w:szCs w:val="28"/>
                <w:lang w:eastAsia="en-US"/>
              </w:rPr>
            </w:pPr>
            <w:r w:rsidRPr="00467483">
              <w:rPr>
                <w:rFonts w:ascii="Times New Roman" w:eastAsia="Times New Roman" w:hAnsi="Times New Roman" w:cs="Times New Roman"/>
                <w:sz w:val="28"/>
                <w:szCs w:val="28"/>
                <w:lang w:eastAsia="en-US"/>
              </w:rPr>
              <w:t xml:space="preserve">заместитель министра </w:t>
            </w:r>
          </w:p>
          <w:p w14:paraId="337A7311" w14:textId="77777777" w:rsidR="008076F0" w:rsidRPr="00467483" w:rsidRDefault="008076F0" w:rsidP="008076F0">
            <w:pPr>
              <w:widowControl w:val="0"/>
              <w:spacing w:line="240" w:lineRule="auto"/>
              <w:rPr>
                <w:rFonts w:ascii="Times New Roman" w:eastAsia="Times New Roman" w:hAnsi="Times New Roman" w:cs="Times New Roman"/>
                <w:sz w:val="28"/>
                <w:szCs w:val="28"/>
                <w:lang w:eastAsia="en-US"/>
              </w:rPr>
            </w:pPr>
            <w:r w:rsidRPr="00467483">
              <w:rPr>
                <w:rFonts w:ascii="Times New Roman" w:eastAsia="Times New Roman" w:hAnsi="Times New Roman" w:cs="Times New Roman"/>
                <w:sz w:val="28"/>
                <w:szCs w:val="28"/>
                <w:lang w:eastAsia="en-US"/>
              </w:rPr>
              <w:t xml:space="preserve">главный внештатный детский специалист по паллиативной помощи Минздрава НСО </w:t>
            </w:r>
          </w:p>
        </w:tc>
        <w:tc>
          <w:tcPr>
            <w:tcW w:w="3965" w:type="dxa"/>
            <w:tcBorders>
              <w:top w:val="single" w:sz="4" w:space="0" w:color="auto"/>
              <w:left w:val="single" w:sz="4" w:space="0" w:color="auto"/>
              <w:bottom w:val="single" w:sz="4" w:space="0" w:color="auto"/>
              <w:right w:val="single" w:sz="4" w:space="0" w:color="auto"/>
            </w:tcBorders>
          </w:tcPr>
          <w:p w14:paraId="7B9D3434" w14:textId="77777777" w:rsidR="008076F0" w:rsidRPr="00467483" w:rsidRDefault="008076F0" w:rsidP="008076F0">
            <w:pPr>
              <w:widowControl w:val="0"/>
              <w:spacing w:line="240" w:lineRule="auto"/>
              <w:rPr>
                <w:rFonts w:ascii="Times New Roman" w:eastAsia="Times New Roman" w:hAnsi="Times New Roman" w:cs="Times New Roman"/>
                <w:sz w:val="28"/>
                <w:szCs w:val="28"/>
                <w:lang w:eastAsia="en-US"/>
              </w:rPr>
            </w:pPr>
            <w:r w:rsidRPr="00467483">
              <w:rPr>
                <w:rFonts w:ascii="Times New Roman" w:eastAsia="Times New Roman" w:hAnsi="Times New Roman" w:cs="Times New Roman"/>
                <w:sz w:val="28"/>
                <w:szCs w:val="28"/>
                <w:lang w:eastAsia="en-US"/>
              </w:rPr>
              <w:t>к 2024 году функционирует 4,5 паллиативных койки на 100000 детей</w:t>
            </w:r>
          </w:p>
        </w:tc>
      </w:tr>
      <w:tr w:rsidR="00164891" w:rsidRPr="00467483" w14:paraId="648644ED" w14:textId="77777777" w:rsidTr="00F45BD4">
        <w:tc>
          <w:tcPr>
            <w:tcW w:w="1196" w:type="dxa"/>
            <w:shd w:val="clear" w:color="auto" w:fill="auto"/>
          </w:tcPr>
          <w:p w14:paraId="20CCF705" w14:textId="1DF0F60A" w:rsidR="00164891" w:rsidRPr="00467483" w:rsidRDefault="00164891" w:rsidP="00F45BD4">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1.3.</w:t>
            </w:r>
            <w:r w:rsidR="00F45BD4" w:rsidRPr="00467483">
              <w:rPr>
                <w:rFonts w:ascii="Times New Roman" w:hAnsi="Times New Roman" w:cs="Times New Roman"/>
                <w:sz w:val="28"/>
                <w:szCs w:val="28"/>
              </w:rPr>
              <w:t>2</w:t>
            </w:r>
          </w:p>
        </w:tc>
        <w:tc>
          <w:tcPr>
            <w:tcW w:w="3449" w:type="dxa"/>
            <w:tcBorders>
              <w:top w:val="single" w:sz="4" w:space="0" w:color="auto"/>
              <w:left w:val="single" w:sz="4" w:space="0" w:color="auto"/>
              <w:bottom w:val="single" w:sz="4" w:space="0" w:color="auto"/>
              <w:right w:val="single" w:sz="4" w:space="0" w:color="auto"/>
            </w:tcBorders>
          </w:tcPr>
          <w:p w14:paraId="722D308A" w14:textId="77777777" w:rsidR="00164891" w:rsidRPr="00467483" w:rsidRDefault="00164891" w:rsidP="00164891">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Открытие 3 коек по оказанию паллиативной медицинской помощи детям на базе Кировского филиала ГБУЗ НСО «РСДР»</w:t>
            </w:r>
          </w:p>
        </w:tc>
        <w:tc>
          <w:tcPr>
            <w:tcW w:w="2042" w:type="dxa"/>
            <w:tcBorders>
              <w:top w:val="single" w:sz="4" w:space="0" w:color="auto"/>
              <w:left w:val="single" w:sz="4" w:space="0" w:color="auto"/>
              <w:bottom w:val="single" w:sz="4" w:space="0" w:color="auto"/>
              <w:right w:val="single" w:sz="4" w:space="0" w:color="auto"/>
            </w:tcBorders>
          </w:tcPr>
          <w:p w14:paraId="4AAC010A" w14:textId="77777777" w:rsidR="00164891" w:rsidRPr="00467483" w:rsidRDefault="00164891" w:rsidP="00164891">
            <w:pPr>
              <w:widowControl w:val="0"/>
              <w:spacing w:line="240" w:lineRule="auto"/>
              <w:jc w:val="center"/>
              <w:rPr>
                <w:rFonts w:ascii="Times New Roman" w:eastAsia="Times New Roman" w:hAnsi="Times New Roman" w:cs="Times New Roman"/>
                <w:bCs/>
                <w:sz w:val="28"/>
                <w:szCs w:val="28"/>
                <w:lang w:eastAsia="en-US"/>
              </w:rPr>
            </w:pPr>
            <w:r w:rsidRPr="00467483">
              <w:rPr>
                <w:rFonts w:ascii="Times New Roman" w:eastAsia="Times New Roman" w:hAnsi="Times New Roman" w:cs="Times New Roman"/>
                <w:bCs/>
                <w:sz w:val="28"/>
                <w:szCs w:val="28"/>
                <w:lang w:eastAsia="en-US"/>
              </w:rPr>
              <w:t>01.01.2024</w:t>
            </w:r>
          </w:p>
        </w:tc>
        <w:tc>
          <w:tcPr>
            <w:tcW w:w="2027" w:type="dxa"/>
            <w:tcBorders>
              <w:top w:val="single" w:sz="4" w:space="0" w:color="auto"/>
              <w:left w:val="single" w:sz="4" w:space="0" w:color="auto"/>
              <w:bottom w:val="single" w:sz="4" w:space="0" w:color="auto"/>
              <w:right w:val="single" w:sz="4" w:space="0" w:color="auto"/>
            </w:tcBorders>
          </w:tcPr>
          <w:p w14:paraId="43B0AD7B" w14:textId="77777777" w:rsidR="00164891" w:rsidRPr="00467483" w:rsidRDefault="00164891" w:rsidP="00164891">
            <w:pPr>
              <w:widowControl w:val="0"/>
              <w:spacing w:line="240" w:lineRule="auto"/>
              <w:jc w:val="center"/>
              <w:rPr>
                <w:rFonts w:ascii="Times New Roman" w:eastAsia="Times New Roman" w:hAnsi="Times New Roman" w:cs="Times New Roman"/>
                <w:bCs/>
                <w:sz w:val="28"/>
                <w:szCs w:val="28"/>
                <w:lang w:eastAsia="en-US"/>
              </w:rPr>
            </w:pPr>
            <w:r w:rsidRPr="00467483">
              <w:rPr>
                <w:rFonts w:ascii="Times New Roman" w:eastAsia="Times New Roman" w:hAnsi="Times New Roman" w:cs="Times New Roman"/>
                <w:bCs/>
                <w:sz w:val="28"/>
                <w:szCs w:val="28"/>
                <w:lang w:eastAsia="en-US"/>
              </w:rPr>
              <w:t>01.12.2024</w:t>
            </w:r>
          </w:p>
        </w:tc>
        <w:tc>
          <w:tcPr>
            <w:tcW w:w="3056" w:type="dxa"/>
            <w:tcBorders>
              <w:top w:val="single" w:sz="4" w:space="0" w:color="auto"/>
              <w:left w:val="single" w:sz="4" w:space="0" w:color="auto"/>
              <w:bottom w:val="single" w:sz="4" w:space="0" w:color="auto"/>
              <w:right w:val="single" w:sz="4" w:space="0" w:color="auto"/>
            </w:tcBorders>
          </w:tcPr>
          <w:p w14:paraId="6BFC2125" w14:textId="77777777" w:rsidR="00164891" w:rsidRPr="00467483" w:rsidRDefault="00164891" w:rsidP="00164891">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 xml:space="preserve">заместитель министра </w:t>
            </w:r>
          </w:p>
          <w:p w14:paraId="42908400" w14:textId="77777777" w:rsidR="00164891" w:rsidRPr="00467483" w:rsidRDefault="00164891" w:rsidP="00164891">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Т.Ю</w:t>
            </w:r>
            <w:r w:rsidR="00854D05" w:rsidRPr="00467483">
              <w:rPr>
                <w:rFonts w:ascii="Times New Roman" w:eastAsia="Calibri" w:hAnsi="Times New Roman" w:cs="Times New Roman"/>
                <w:sz w:val="28"/>
                <w:szCs w:val="28"/>
                <w:lang w:eastAsia="en-US"/>
              </w:rPr>
              <w:t>. </w:t>
            </w:r>
            <w:r w:rsidRPr="00467483">
              <w:rPr>
                <w:rFonts w:ascii="Times New Roman" w:eastAsia="Calibri" w:hAnsi="Times New Roman" w:cs="Times New Roman"/>
                <w:sz w:val="28"/>
                <w:szCs w:val="28"/>
                <w:lang w:eastAsia="en-US"/>
              </w:rPr>
              <w:t>Анохина;</w:t>
            </w:r>
          </w:p>
          <w:p w14:paraId="3D24BBB5" w14:textId="77777777" w:rsidR="00164891" w:rsidRPr="00467483" w:rsidRDefault="00164891" w:rsidP="00164891">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заместитель министра А.В. Колупаев;</w:t>
            </w:r>
          </w:p>
          <w:p w14:paraId="4541E213" w14:textId="77777777" w:rsidR="00164891" w:rsidRPr="00467483" w:rsidRDefault="00164891" w:rsidP="00164891">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главный внештатный детский специалист по паллиативной помощи Минздрава НСО;</w:t>
            </w:r>
          </w:p>
          <w:p w14:paraId="0B8ACC25" w14:textId="77777777" w:rsidR="00164891" w:rsidRPr="00467483" w:rsidRDefault="00671E6C" w:rsidP="00164891">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главный врач ГБУЗ НСО «РСДР»</w:t>
            </w:r>
          </w:p>
        </w:tc>
        <w:tc>
          <w:tcPr>
            <w:tcW w:w="3965" w:type="dxa"/>
            <w:tcBorders>
              <w:top w:val="single" w:sz="4" w:space="0" w:color="auto"/>
              <w:left w:val="single" w:sz="4" w:space="0" w:color="auto"/>
              <w:bottom w:val="single" w:sz="4" w:space="0" w:color="auto"/>
              <w:right w:val="single" w:sz="4" w:space="0" w:color="auto"/>
            </w:tcBorders>
          </w:tcPr>
          <w:p w14:paraId="66C667BA" w14:textId="77777777" w:rsidR="00164891" w:rsidRPr="00467483" w:rsidRDefault="00164891" w:rsidP="00164891">
            <w:pPr>
              <w:widowControl w:val="0"/>
              <w:spacing w:line="240" w:lineRule="auto"/>
              <w:rPr>
                <w:rFonts w:ascii="Times New Roman" w:eastAsia="Times New Roman" w:hAnsi="Times New Roman" w:cs="Times New Roman"/>
                <w:sz w:val="28"/>
                <w:szCs w:val="28"/>
                <w:lang w:eastAsia="en-US"/>
              </w:rPr>
            </w:pPr>
            <w:r w:rsidRPr="00467483">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F909AC" w:rsidRPr="00467483" w14:paraId="76BF2CDC" w14:textId="77777777" w:rsidTr="00F909AC">
        <w:tc>
          <w:tcPr>
            <w:tcW w:w="15735" w:type="dxa"/>
            <w:gridSpan w:val="6"/>
            <w:shd w:val="clear" w:color="auto" w:fill="auto"/>
          </w:tcPr>
          <w:p w14:paraId="0E0F29B1" w14:textId="77777777" w:rsidR="00397FAA" w:rsidRPr="00467483" w:rsidRDefault="00397FAA" w:rsidP="008B65AE">
            <w:pPr>
              <w:widowControl w:val="0"/>
              <w:spacing w:line="240" w:lineRule="auto"/>
              <w:jc w:val="center"/>
              <w:rPr>
                <w:rFonts w:ascii="Times New Roman" w:eastAsia="Times New Roman" w:hAnsi="Times New Roman" w:cs="Times New Roman"/>
                <w:sz w:val="28"/>
                <w:szCs w:val="28"/>
              </w:rPr>
            </w:pPr>
            <w:r w:rsidRPr="00467483">
              <w:rPr>
                <w:rFonts w:ascii="Times New Roman" w:eastAsia="Times New Roman" w:hAnsi="Times New Roman" w:cs="Times New Roman"/>
                <w:sz w:val="28"/>
                <w:szCs w:val="28"/>
              </w:rPr>
              <w:t>1.4. Обеспечение оказания ПМП детям в амбулаторных условиях</w:t>
            </w:r>
          </w:p>
        </w:tc>
      </w:tr>
      <w:tr w:rsidR="00BB5800" w:rsidRPr="00467483" w14:paraId="78E5D1A8" w14:textId="77777777" w:rsidTr="00321C09">
        <w:tc>
          <w:tcPr>
            <w:tcW w:w="1196" w:type="dxa"/>
            <w:shd w:val="clear" w:color="auto" w:fill="auto"/>
          </w:tcPr>
          <w:p w14:paraId="5195EC2B" w14:textId="5039AF54" w:rsidR="00BB5800" w:rsidRPr="00467483" w:rsidRDefault="00BB5800" w:rsidP="00321C09">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t>1.4.</w:t>
            </w:r>
            <w:r w:rsidR="00321C09" w:rsidRPr="00467483">
              <w:rPr>
                <w:rFonts w:ascii="Times New Roman" w:hAnsi="Times New Roman" w:cs="Times New Roman"/>
                <w:sz w:val="28"/>
                <w:szCs w:val="28"/>
              </w:rPr>
              <w:t>1</w:t>
            </w:r>
          </w:p>
        </w:tc>
        <w:tc>
          <w:tcPr>
            <w:tcW w:w="3449" w:type="dxa"/>
            <w:tcBorders>
              <w:top w:val="single" w:sz="4" w:space="0" w:color="auto"/>
              <w:left w:val="single" w:sz="4" w:space="0" w:color="auto"/>
              <w:bottom w:val="single" w:sz="4" w:space="0" w:color="auto"/>
              <w:right w:val="single" w:sz="4" w:space="0" w:color="auto"/>
            </w:tcBorders>
          </w:tcPr>
          <w:p w14:paraId="7F921B50" w14:textId="77777777" w:rsidR="00BB5800" w:rsidRPr="00467483" w:rsidRDefault="00BB5800" w:rsidP="00791021">
            <w:pPr>
              <w:widowControl w:val="0"/>
              <w:spacing w:line="240" w:lineRule="auto"/>
              <w:rPr>
                <w:rFonts w:ascii="Times New Roman" w:hAnsi="Times New Roman" w:cs="Times New Roman"/>
                <w:sz w:val="28"/>
                <w:szCs w:val="28"/>
                <w:lang w:eastAsia="en-US"/>
              </w:rPr>
            </w:pPr>
            <w:r w:rsidRPr="00467483">
              <w:rPr>
                <w:rFonts w:ascii="Times New Roman" w:hAnsi="Times New Roman" w:cs="Times New Roman"/>
                <w:sz w:val="28"/>
                <w:szCs w:val="28"/>
                <w:lang w:eastAsia="en-US"/>
              </w:rPr>
              <w:t>Открытие выездной патронажной бригады ПМП детям на базе ГБУЗ НСО «РСДР» в Кировском филиале</w:t>
            </w:r>
          </w:p>
        </w:tc>
        <w:tc>
          <w:tcPr>
            <w:tcW w:w="2042" w:type="dxa"/>
            <w:tcBorders>
              <w:top w:val="single" w:sz="4" w:space="0" w:color="auto"/>
              <w:left w:val="single" w:sz="4" w:space="0" w:color="auto"/>
              <w:bottom w:val="single" w:sz="4" w:space="0" w:color="auto"/>
              <w:right w:val="single" w:sz="4" w:space="0" w:color="auto"/>
            </w:tcBorders>
          </w:tcPr>
          <w:p w14:paraId="232EC945" w14:textId="77777777" w:rsidR="00BB5800" w:rsidRPr="00467483" w:rsidRDefault="00BB5800" w:rsidP="00BB5800">
            <w:pPr>
              <w:rPr>
                <w:rFonts w:ascii="Times New Roman" w:hAnsi="Times New Roman" w:cs="Times New Roman"/>
                <w:sz w:val="28"/>
                <w:szCs w:val="28"/>
              </w:rPr>
            </w:pPr>
            <w:r w:rsidRPr="00467483">
              <w:rPr>
                <w:rFonts w:ascii="Times New Roman" w:hAnsi="Times New Roman" w:cs="Times New Roman"/>
                <w:sz w:val="28"/>
                <w:szCs w:val="28"/>
              </w:rPr>
              <w:t>01.01.2023</w:t>
            </w:r>
          </w:p>
        </w:tc>
        <w:tc>
          <w:tcPr>
            <w:tcW w:w="2027" w:type="dxa"/>
            <w:tcBorders>
              <w:top w:val="single" w:sz="4" w:space="0" w:color="auto"/>
              <w:left w:val="single" w:sz="4" w:space="0" w:color="auto"/>
              <w:bottom w:val="single" w:sz="4" w:space="0" w:color="auto"/>
              <w:right w:val="single" w:sz="4" w:space="0" w:color="auto"/>
            </w:tcBorders>
          </w:tcPr>
          <w:p w14:paraId="54EC239F" w14:textId="77777777" w:rsidR="00BB5800" w:rsidRPr="00467483" w:rsidRDefault="00BB5800" w:rsidP="00BB5800">
            <w:pPr>
              <w:rPr>
                <w:rFonts w:ascii="Times New Roman" w:hAnsi="Times New Roman" w:cs="Times New Roman"/>
                <w:sz w:val="28"/>
                <w:szCs w:val="28"/>
              </w:rPr>
            </w:pPr>
            <w:r w:rsidRPr="00467483">
              <w:rPr>
                <w:rFonts w:ascii="Times New Roman" w:hAnsi="Times New Roman" w:cs="Times New Roman"/>
                <w:sz w:val="28"/>
                <w:szCs w:val="28"/>
              </w:rPr>
              <w:t>31.12.2023</w:t>
            </w:r>
          </w:p>
        </w:tc>
        <w:tc>
          <w:tcPr>
            <w:tcW w:w="3056" w:type="dxa"/>
            <w:tcBorders>
              <w:top w:val="single" w:sz="4" w:space="0" w:color="auto"/>
              <w:left w:val="single" w:sz="4" w:space="0" w:color="auto"/>
              <w:bottom w:val="single" w:sz="4" w:space="0" w:color="auto"/>
              <w:right w:val="single" w:sz="4" w:space="0" w:color="auto"/>
            </w:tcBorders>
          </w:tcPr>
          <w:p w14:paraId="021F7683" w14:textId="77777777" w:rsidR="00BB5800" w:rsidRPr="00467483" w:rsidRDefault="00BB5800" w:rsidP="00BB5800">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 xml:space="preserve">заместитель министра </w:t>
            </w:r>
          </w:p>
          <w:p w14:paraId="0C123AB6" w14:textId="77777777" w:rsidR="00BB5800" w:rsidRPr="00467483" w:rsidRDefault="00BB5800" w:rsidP="00BB5800">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Т.Ю</w:t>
            </w:r>
            <w:r w:rsidR="00854D05" w:rsidRPr="00467483">
              <w:rPr>
                <w:rFonts w:ascii="Times New Roman" w:eastAsia="Calibri" w:hAnsi="Times New Roman" w:cs="Times New Roman"/>
                <w:sz w:val="28"/>
                <w:szCs w:val="28"/>
                <w:lang w:eastAsia="en-US"/>
              </w:rPr>
              <w:t>. </w:t>
            </w:r>
            <w:r w:rsidRPr="00467483">
              <w:rPr>
                <w:rFonts w:ascii="Times New Roman" w:eastAsia="Calibri" w:hAnsi="Times New Roman" w:cs="Times New Roman"/>
                <w:sz w:val="28"/>
                <w:szCs w:val="28"/>
                <w:lang w:eastAsia="en-US"/>
              </w:rPr>
              <w:t>Анохина;</w:t>
            </w:r>
          </w:p>
          <w:p w14:paraId="326317A9" w14:textId="77777777" w:rsidR="00BB5800" w:rsidRPr="00467483" w:rsidRDefault="00BB5800" w:rsidP="00BB5800">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заместитель министра А.В. Колупаев;</w:t>
            </w:r>
          </w:p>
          <w:p w14:paraId="1E8F7A11" w14:textId="77777777" w:rsidR="00BB5800" w:rsidRPr="00467483" w:rsidRDefault="00BB5800" w:rsidP="00BB5800">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 xml:space="preserve">главный внештатный </w:t>
            </w:r>
            <w:r w:rsidRPr="00467483">
              <w:rPr>
                <w:rFonts w:ascii="Times New Roman" w:eastAsia="Calibri" w:hAnsi="Times New Roman" w:cs="Times New Roman"/>
                <w:sz w:val="28"/>
                <w:szCs w:val="28"/>
                <w:lang w:eastAsia="en-US"/>
              </w:rPr>
              <w:lastRenderedPageBreak/>
              <w:t>детский специалист по паллиативной помощи Минздрава НСО;</w:t>
            </w:r>
          </w:p>
          <w:p w14:paraId="014A93F1" w14:textId="77777777" w:rsidR="00BB5800" w:rsidRPr="00467483" w:rsidRDefault="00DE7EA6" w:rsidP="00DE7EA6">
            <w:pPr>
              <w:widowControl w:val="0"/>
              <w:spacing w:line="240" w:lineRule="auto"/>
              <w:rPr>
                <w:rFonts w:ascii="Times New Roman" w:eastAsia="Times New Roman" w:hAnsi="Times New Roman" w:cs="Times New Roman"/>
                <w:bCs/>
                <w:sz w:val="28"/>
                <w:szCs w:val="28"/>
                <w:lang w:eastAsia="en-US"/>
              </w:rPr>
            </w:pPr>
            <w:r w:rsidRPr="00467483">
              <w:rPr>
                <w:rFonts w:ascii="Times New Roman" w:hAnsi="Times New Roman" w:cs="Times New Roman"/>
                <w:sz w:val="28"/>
                <w:szCs w:val="28"/>
                <w:lang w:eastAsia="en-US"/>
              </w:rPr>
              <w:t>главный врач ГБУЗ НСО «РСДР»</w:t>
            </w:r>
          </w:p>
        </w:tc>
        <w:tc>
          <w:tcPr>
            <w:tcW w:w="3965" w:type="dxa"/>
            <w:tcBorders>
              <w:top w:val="single" w:sz="4" w:space="0" w:color="auto"/>
              <w:left w:val="single" w:sz="4" w:space="0" w:color="auto"/>
              <w:bottom w:val="single" w:sz="4" w:space="0" w:color="auto"/>
              <w:right w:val="single" w:sz="4" w:space="0" w:color="auto"/>
            </w:tcBorders>
          </w:tcPr>
          <w:p w14:paraId="251A3166" w14:textId="77777777" w:rsidR="00BB5800" w:rsidRPr="00467483" w:rsidRDefault="00BB5800" w:rsidP="00BB5800">
            <w:pPr>
              <w:widowControl w:val="0"/>
              <w:spacing w:line="240" w:lineRule="auto"/>
              <w:rPr>
                <w:rFonts w:ascii="Times New Roman" w:eastAsia="Times New Roman" w:hAnsi="Times New Roman" w:cs="Times New Roman"/>
                <w:sz w:val="28"/>
                <w:szCs w:val="28"/>
                <w:lang w:eastAsia="en-US"/>
              </w:rPr>
            </w:pPr>
            <w:r w:rsidRPr="00467483">
              <w:rPr>
                <w:rFonts w:ascii="Times New Roman" w:eastAsia="Times New Roman" w:hAnsi="Times New Roman" w:cs="Times New Roman"/>
                <w:sz w:val="28"/>
                <w:szCs w:val="28"/>
                <w:lang w:eastAsia="en-US"/>
              </w:rPr>
              <w:lastRenderedPageBreak/>
              <w:t xml:space="preserve">внесение изменений в приказ Минздрава НСО об организации паллиативной медицинской помощи детям на территории Новосибирской </w:t>
            </w:r>
            <w:r w:rsidRPr="00467483">
              <w:rPr>
                <w:rFonts w:ascii="Times New Roman" w:eastAsia="Times New Roman" w:hAnsi="Times New Roman" w:cs="Times New Roman"/>
                <w:sz w:val="28"/>
                <w:szCs w:val="28"/>
                <w:lang w:eastAsia="en-US"/>
              </w:rPr>
              <w:lastRenderedPageBreak/>
              <w:t>области</w:t>
            </w:r>
          </w:p>
        </w:tc>
      </w:tr>
      <w:tr w:rsidR="00BB5800" w:rsidRPr="00467483" w14:paraId="5A9EBA59" w14:textId="77777777" w:rsidTr="00321C09">
        <w:tc>
          <w:tcPr>
            <w:tcW w:w="1196" w:type="dxa"/>
            <w:shd w:val="clear" w:color="auto" w:fill="auto"/>
          </w:tcPr>
          <w:p w14:paraId="23A9258D" w14:textId="5D500792" w:rsidR="00BB5800" w:rsidRPr="00467483" w:rsidRDefault="00BB5800" w:rsidP="00321C09">
            <w:pPr>
              <w:widowControl w:val="0"/>
              <w:spacing w:line="240" w:lineRule="auto"/>
              <w:jc w:val="center"/>
              <w:rPr>
                <w:rFonts w:ascii="Times New Roman" w:hAnsi="Times New Roman" w:cs="Times New Roman"/>
                <w:sz w:val="28"/>
                <w:szCs w:val="28"/>
              </w:rPr>
            </w:pPr>
            <w:r w:rsidRPr="00467483">
              <w:rPr>
                <w:rFonts w:ascii="Times New Roman" w:hAnsi="Times New Roman" w:cs="Times New Roman"/>
                <w:sz w:val="28"/>
                <w:szCs w:val="28"/>
              </w:rPr>
              <w:lastRenderedPageBreak/>
              <w:t>1.4.</w:t>
            </w:r>
            <w:r w:rsidR="00321C09" w:rsidRPr="00467483">
              <w:rPr>
                <w:rFonts w:ascii="Times New Roman" w:hAnsi="Times New Roman" w:cs="Times New Roman"/>
                <w:sz w:val="28"/>
                <w:szCs w:val="28"/>
              </w:rPr>
              <w:t>2</w:t>
            </w:r>
          </w:p>
        </w:tc>
        <w:tc>
          <w:tcPr>
            <w:tcW w:w="3449" w:type="dxa"/>
            <w:tcBorders>
              <w:top w:val="single" w:sz="4" w:space="0" w:color="auto"/>
              <w:left w:val="single" w:sz="4" w:space="0" w:color="auto"/>
              <w:bottom w:val="single" w:sz="4" w:space="0" w:color="auto"/>
              <w:right w:val="single" w:sz="4" w:space="0" w:color="auto"/>
            </w:tcBorders>
          </w:tcPr>
          <w:p w14:paraId="2B124E18" w14:textId="77777777" w:rsidR="00BB5800" w:rsidRPr="00467483" w:rsidRDefault="00BB5800" w:rsidP="00791021">
            <w:pPr>
              <w:widowControl w:val="0"/>
              <w:spacing w:line="240" w:lineRule="auto"/>
              <w:rPr>
                <w:rFonts w:cs="Times New Roman"/>
                <w:sz w:val="28"/>
                <w:szCs w:val="28"/>
                <w:lang w:eastAsia="en-US"/>
              </w:rPr>
            </w:pPr>
            <w:r w:rsidRPr="00467483">
              <w:rPr>
                <w:rFonts w:ascii="Times New Roman" w:hAnsi="Times New Roman" w:cs="Times New Roman"/>
                <w:sz w:val="28"/>
                <w:szCs w:val="28"/>
                <w:lang w:eastAsia="en-US"/>
              </w:rPr>
              <w:t>Открытие выездной патронажной бригады ПМП детям на базе ГБУЗ НСО «РСДР» в Куйбышевском филиале</w:t>
            </w:r>
          </w:p>
        </w:tc>
        <w:tc>
          <w:tcPr>
            <w:tcW w:w="2042" w:type="dxa"/>
            <w:tcBorders>
              <w:top w:val="single" w:sz="4" w:space="0" w:color="auto"/>
              <w:left w:val="single" w:sz="4" w:space="0" w:color="auto"/>
              <w:bottom w:val="single" w:sz="4" w:space="0" w:color="auto"/>
              <w:right w:val="single" w:sz="4" w:space="0" w:color="auto"/>
            </w:tcBorders>
          </w:tcPr>
          <w:p w14:paraId="784AA736" w14:textId="77777777" w:rsidR="00BB5800" w:rsidRPr="00467483" w:rsidRDefault="00BB5800" w:rsidP="00BB5800">
            <w:pPr>
              <w:rPr>
                <w:rFonts w:ascii="Times New Roman" w:hAnsi="Times New Roman" w:cs="Times New Roman"/>
                <w:sz w:val="28"/>
                <w:szCs w:val="28"/>
              </w:rPr>
            </w:pPr>
            <w:r w:rsidRPr="00467483">
              <w:rPr>
                <w:rFonts w:ascii="Times New Roman" w:hAnsi="Times New Roman" w:cs="Times New Roman"/>
                <w:sz w:val="28"/>
                <w:szCs w:val="28"/>
              </w:rPr>
              <w:t>01.01.2023</w:t>
            </w:r>
          </w:p>
        </w:tc>
        <w:tc>
          <w:tcPr>
            <w:tcW w:w="2027" w:type="dxa"/>
            <w:tcBorders>
              <w:top w:val="single" w:sz="4" w:space="0" w:color="auto"/>
              <w:left w:val="single" w:sz="4" w:space="0" w:color="auto"/>
              <w:bottom w:val="single" w:sz="4" w:space="0" w:color="auto"/>
              <w:right w:val="single" w:sz="4" w:space="0" w:color="auto"/>
            </w:tcBorders>
          </w:tcPr>
          <w:p w14:paraId="62FDC12B" w14:textId="77777777" w:rsidR="00BB5800" w:rsidRPr="00467483" w:rsidRDefault="00BB5800" w:rsidP="00BB5800">
            <w:pPr>
              <w:rPr>
                <w:rFonts w:ascii="Times New Roman" w:hAnsi="Times New Roman" w:cs="Times New Roman"/>
                <w:sz w:val="28"/>
                <w:szCs w:val="28"/>
              </w:rPr>
            </w:pPr>
            <w:r w:rsidRPr="00467483">
              <w:rPr>
                <w:rFonts w:ascii="Times New Roman" w:hAnsi="Times New Roman" w:cs="Times New Roman"/>
                <w:sz w:val="28"/>
                <w:szCs w:val="28"/>
              </w:rPr>
              <w:t>31.12.2023</w:t>
            </w:r>
          </w:p>
        </w:tc>
        <w:tc>
          <w:tcPr>
            <w:tcW w:w="3056" w:type="dxa"/>
            <w:tcBorders>
              <w:top w:val="single" w:sz="4" w:space="0" w:color="auto"/>
              <w:left w:val="single" w:sz="4" w:space="0" w:color="auto"/>
              <w:bottom w:val="single" w:sz="4" w:space="0" w:color="auto"/>
              <w:right w:val="single" w:sz="4" w:space="0" w:color="auto"/>
            </w:tcBorders>
          </w:tcPr>
          <w:p w14:paraId="3BE886E2" w14:textId="77777777" w:rsidR="00BB5800" w:rsidRPr="00467483" w:rsidRDefault="00BB5800" w:rsidP="00BB5800">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 xml:space="preserve">заместитель министра </w:t>
            </w:r>
          </w:p>
          <w:p w14:paraId="628B5408" w14:textId="77777777" w:rsidR="00BB5800" w:rsidRPr="00467483" w:rsidRDefault="00BB5800" w:rsidP="00BB5800">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Т.Ю</w:t>
            </w:r>
            <w:r w:rsidR="00854D05" w:rsidRPr="00467483">
              <w:rPr>
                <w:rFonts w:ascii="Times New Roman" w:eastAsia="Calibri" w:hAnsi="Times New Roman" w:cs="Times New Roman"/>
                <w:sz w:val="28"/>
                <w:szCs w:val="28"/>
                <w:lang w:eastAsia="en-US"/>
              </w:rPr>
              <w:t>. </w:t>
            </w:r>
            <w:r w:rsidRPr="00467483">
              <w:rPr>
                <w:rFonts w:ascii="Times New Roman" w:eastAsia="Calibri" w:hAnsi="Times New Roman" w:cs="Times New Roman"/>
                <w:sz w:val="28"/>
                <w:szCs w:val="28"/>
                <w:lang w:eastAsia="en-US"/>
              </w:rPr>
              <w:t>Анохина;</w:t>
            </w:r>
          </w:p>
          <w:p w14:paraId="16239F22" w14:textId="77777777" w:rsidR="00BB5800" w:rsidRPr="00467483" w:rsidRDefault="00BB5800" w:rsidP="00BB5800">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заместитель министра А.В</w:t>
            </w:r>
            <w:r w:rsidR="00854D05" w:rsidRPr="00467483">
              <w:rPr>
                <w:rFonts w:ascii="Times New Roman" w:eastAsia="Calibri" w:hAnsi="Times New Roman" w:cs="Times New Roman"/>
                <w:sz w:val="28"/>
                <w:szCs w:val="28"/>
                <w:lang w:eastAsia="en-US"/>
              </w:rPr>
              <w:t>. </w:t>
            </w:r>
            <w:r w:rsidRPr="00467483">
              <w:rPr>
                <w:rFonts w:ascii="Times New Roman" w:eastAsia="Calibri" w:hAnsi="Times New Roman" w:cs="Times New Roman"/>
                <w:sz w:val="28"/>
                <w:szCs w:val="28"/>
                <w:lang w:eastAsia="en-US"/>
              </w:rPr>
              <w:t>Колупаев;</w:t>
            </w:r>
          </w:p>
          <w:p w14:paraId="6F9CA83A" w14:textId="77777777" w:rsidR="00BB5800" w:rsidRPr="00467483" w:rsidRDefault="00BB5800" w:rsidP="00BB5800">
            <w:pPr>
              <w:widowControl w:val="0"/>
              <w:spacing w:line="240" w:lineRule="auto"/>
              <w:rPr>
                <w:rFonts w:ascii="Times New Roman" w:eastAsia="Calibri" w:hAnsi="Times New Roman" w:cs="Times New Roman"/>
                <w:sz w:val="28"/>
                <w:szCs w:val="28"/>
                <w:lang w:eastAsia="en-US"/>
              </w:rPr>
            </w:pPr>
            <w:r w:rsidRPr="00467483">
              <w:rPr>
                <w:rFonts w:ascii="Times New Roman" w:eastAsia="Calibri" w:hAnsi="Times New Roman" w:cs="Times New Roman"/>
                <w:sz w:val="28"/>
                <w:szCs w:val="28"/>
                <w:lang w:eastAsia="en-US"/>
              </w:rPr>
              <w:t>главный внештатный детский специалист по па</w:t>
            </w:r>
            <w:r w:rsidR="00DE7EA6" w:rsidRPr="00467483">
              <w:rPr>
                <w:rFonts w:ascii="Times New Roman" w:eastAsia="Calibri" w:hAnsi="Times New Roman" w:cs="Times New Roman"/>
                <w:sz w:val="28"/>
                <w:szCs w:val="28"/>
                <w:lang w:eastAsia="en-US"/>
              </w:rPr>
              <w:t>ллиативной помощи Минздрава НСО</w:t>
            </w:r>
            <w:r w:rsidRPr="00467483">
              <w:rPr>
                <w:rFonts w:ascii="Times New Roman" w:eastAsia="Calibri" w:hAnsi="Times New Roman" w:cs="Times New Roman"/>
                <w:sz w:val="28"/>
                <w:szCs w:val="28"/>
                <w:lang w:eastAsia="en-US"/>
              </w:rPr>
              <w:t>;</w:t>
            </w:r>
          </w:p>
          <w:p w14:paraId="67EEA0D8" w14:textId="77777777" w:rsidR="00BB5800" w:rsidRPr="00467483" w:rsidRDefault="00DE7EA6" w:rsidP="00BB5800">
            <w:pPr>
              <w:widowControl w:val="0"/>
              <w:spacing w:line="240" w:lineRule="auto"/>
              <w:rPr>
                <w:rFonts w:ascii="Times New Roman" w:eastAsia="Calibri" w:hAnsi="Times New Roman" w:cs="Times New Roman"/>
                <w:sz w:val="28"/>
                <w:szCs w:val="28"/>
                <w:lang w:eastAsia="en-US"/>
              </w:rPr>
            </w:pPr>
            <w:r w:rsidRPr="00467483">
              <w:rPr>
                <w:rFonts w:ascii="Times New Roman" w:hAnsi="Times New Roman" w:cs="Times New Roman"/>
                <w:sz w:val="28"/>
                <w:szCs w:val="28"/>
                <w:lang w:eastAsia="en-US"/>
              </w:rPr>
              <w:t>главный врач ГБУЗ НСО «РСДР»</w:t>
            </w:r>
          </w:p>
        </w:tc>
        <w:tc>
          <w:tcPr>
            <w:tcW w:w="3965" w:type="dxa"/>
            <w:tcBorders>
              <w:top w:val="single" w:sz="4" w:space="0" w:color="auto"/>
              <w:left w:val="single" w:sz="4" w:space="0" w:color="auto"/>
              <w:bottom w:val="single" w:sz="4" w:space="0" w:color="auto"/>
              <w:right w:val="single" w:sz="4" w:space="0" w:color="auto"/>
            </w:tcBorders>
          </w:tcPr>
          <w:p w14:paraId="489D6E56" w14:textId="77777777" w:rsidR="00BB5800" w:rsidRPr="00467483" w:rsidRDefault="00BB5800" w:rsidP="00BB5800">
            <w:pPr>
              <w:widowControl w:val="0"/>
              <w:spacing w:line="240" w:lineRule="auto"/>
              <w:rPr>
                <w:rFonts w:ascii="Times New Roman" w:eastAsia="Times New Roman" w:hAnsi="Times New Roman" w:cs="Times New Roman"/>
                <w:sz w:val="28"/>
                <w:szCs w:val="28"/>
                <w:lang w:eastAsia="en-US"/>
              </w:rPr>
            </w:pPr>
            <w:r w:rsidRPr="00467483">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200E54" w:rsidRPr="008C6453" w14:paraId="4C0ED224" w14:textId="77777777" w:rsidTr="00321C09">
        <w:tc>
          <w:tcPr>
            <w:tcW w:w="1196" w:type="dxa"/>
            <w:tcBorders>
              <w:top w:val="single" w:sz="4" w:space="0" w:color="auto"/>
              <w:left w:val="single" w:sz="4" w:space="0" w:color="auto"/>
              <w:bottom w:val="single" w:sz="4" w:space="0" w:color="auto"/>
              <w:right w:val="single" w:sz="4" w:space="0" w:color="auto"/>
            </w:tcBorders>
          </w:tcPr>
          <w:p w14:paraId="11E87FCD" w14:textId="4A183821" w:rsidR="00200E54" w:rsidRPr="008C6453" w:rsidRDefault="00FC39B3" w:rsidP="00321C09">
            <w:pPr>
              <w:widowControl w:val="0"/>
              <w:spacing w:line="240" w:lineRule="auto"/>
              <w:jc w:val="center"/>
              <w:rPr>
                <w:rFonts w:ascii="Times New Roman" w:hAnsi="Times New Roman" w:cs="Times New Roman"/>
                <w:sz w:val="28"/>
                <w:szCs w:val="28"/>
                <w:lang w:eastAsia="en-US"/>
              </w:rPr>
            </w:pPr>
            <w:r w:rsidRPr="008C6453">
              <w:rPr>
                <w:rFonts w:ascii="Times New Roman" w:hAnsi="Times New Roman" w:cs="Times New Roman"/>
                <w:sz w:val="28"/>
                <w:szCs w:val="28"/>
                <w:lang w:eastAsia="en-US"/>
              </w:rPr>
              <w:t>1.4.</w:t>
            </w:r>
            <w:r w:rsidR="00321C09">
              <w:rPr>
                <w:rFonts w:ascii="Times New Roman" w:hAnsi="Times New Roman" w:cs="Times New Roman"/>
                <w:sz w:val="28"/>
                <w:szCs w:val="28"/>
                <w:lang w:eastAsia="en-US"/>
              </w:rPr>
              <w:t>3</w:t>
            </w:r>
          </w:p>
        </w:tc>
        <w:tc>
          <w:tcPr>
            <w:tcW w:w="3449" w:type="dxa"/>
            <w:tcBorders>
              <w:top w:val="single" w:sz="4" w:space="0" w:color="auto"/>
              <w:left w:val="single" w:sz="4" w:space="0" w:color="auto"/>
              <w:bottom w:val="single" w:sz="4" w:space="0" w:color="auto"/>
              <w:right w:val="single" w:sz="4" w:space="0" w:color="auto"/>
            </w:tcBorders>
          </w:tcPr>
          <w:p w14:paraId="1F7B910C" w14:textId="77777777" w:rsidR="00200E54" w:rsidRPr="008C6453" w:rsidRDefault="00200E54" w:rsidP="00200E54">
            <w:pPr>
              <w:pStyle w:val="aff0"/>
              <w:widowControl w:val="0"/>
              <w:spacing w:line="276" w:lineRule="auto"/>
              <w:jc w:val="both"/>
              <w:rPr>
                <w:rFonts w:cs="Times New Roman"/>
                <w:sz w:val="28"/>
                <w:szCs w:val="28"/>
                <w:lang w:eastAsia="en-US"/>
              </w:rPr>
            </w:pPr>
            <w:r w:rsidRPr="008C6453">
              <w:rPr>
                <w:rFonts w:cs="Times New Roman"/>
                <w:sz w:val="28"/>
                <w:szCs w:val="28"/>
                <w:lang w:eastAsia="en-US"/>
              </w:rPr>
              <w:t>Открытие отделения выездной патронажной ПМП детям на базе ГБУЗ НСО «Тогучинская ЦРБ»</w:t>
            </w:r>
          </w:p>
        </w:tc>
        <w:tc>
          <w:tcPr>
            <w:tcW w:w="2042" w:type="dxa"/>
            <w:tcBorders>
              <w:top w:val="single" w:sz="4" w:space="0" w:color="auto"/>
              <w:left w:val="single" w:sz="4" w:space="0" w:color="auto"/>
              <w:bottom w:val="single" w:sz="4" w:space="0" w:color="auto"/>
              <w:right w:val="single" w:sz="4" w:space="0" w:color="auto"/>
            </w:tcBorders>
          </w:tcPr>
          <w:p w14:paraId="62784E54" w14:textId="77777777" w:rsidR="00200E54" w:rsidRPr="008C6453" w:rsidRDefault="00200E54" w:rsidP="00200E54">
            <w:pPr>
              <w:widowControl w:val="0"/>
              <w:spacing w:line="240" w:lineRule="auto"/>
              <w:jc w:val="center"/>
              <w:rPr>
                <w:rFonts w:ascii="Times New Roman" w:eastAsia="Times New Roman" w:hAnsi="Times New Roman" w:cs="Times New Roman"/>
                <w:bCs/>
                <w:sz w:val="28"/>
                <w:szCs w:val="28"/>
                <w:lang w:eastAsia="en-US"/>
              </w:rPr>
            </w:pPr>
            <w:r w:rsidRPr="008C6453">
              <w:rPr>
                <w:rFonts w:ascii="Times New Roman" w:eastAsia="Times New Roman" w:hAnsi="Times New Roman" w:cs="Times New Roman"/>
                <w:bCs/>
                <w:sz w:val="28"/>
                <w:szCs w:val="28"/>
                <w:lang w:eastAsia="en-US"/>
              </w:rPr>
              <w:t>01.01.2023</w:t>
            </w:r>
          </w:p>
        </w:tc>
        <w:tc>
          <w:tcPr>
            <w:tcW w:w="2027" w:type="dxa"/>
            <w:tcBorders>
              <w:top w:val="single" w:sz="4" w:space="0" w:color="auto"/>
              <w:left w:val="single" w:sz="4" w:space="0" w:color="auto"/>
              <w:bottom w:val="single" w:sz="4" w:space="0" w:color="auto"/>
              <w:right w:val="single" w:sz="4" w:space="0" w:color="auto"/>
            </w:tcBorders>
          </w:tcPr>
          <w:p w14:paraId="3C61C59B" w14:textId="77777777" w:rsidR="00200E54" w:rsidRPr="008C6453" w:rsidRDefault="00200E54" w:rsidP="00200E54">
            <w:pPr>
              <w:widowControl w:val="0"/>
              <w:spacing w:line="240" w:lineRule="auto"/>
              <w:jc w:val="center"/>
              <w:rPr>
                <w:rFonts w:ascii="Times New Roman" w:eastAsia="Times New Roman" w:hAnsi="Times New Roman" w:cs="Times New Roman"/>
                <w:bCs/>
                <w:sz w:val="28"/>
                <w:szCs w:val="28"/>
                <w:lang w:eastAsia="en-US"/>
              </w:rPr>
            </w:pPr>
            <w:r w:rsidRPr="008C6453">
              <w:rPr>
                <w:rFonts w:ascii="Times New Roman" w:eastAsia="Times New Roman" w:hAnsi="Times New Roman" w:cs="Times New Roman"/>
                <w:bCs/>
                <w:sz w:val="28"/>
                <w:szCs w:val="28"/>
                <w:lang w:eastAsia="en-US"/>
              </w:rPr>
              <w:t>31.12.2023</w:t>
            </w:r>
          </w:p>
        </w:tc>
        <w:tc>
          <w:tcPr>
            <w:tcW w:w="3056" w:type="dxa"/>
            <w:tcBorders>
              <w:top w:val="single" w:sz="4" w:space="0" w:color="auto"/>
              <w:left w:val="single" w:sz="4" w:space="0" w:color="auto"/>
              <w:bottom w:val="single" w:sz="4" w:space="0" w:color="auto"/>
              <w:right w:val="single" w:sz="4" w:space="0" w:color="auto"/>
            </w:tcBorders>
          </w:tcPr>
          <w:p w14:paraId="0DE6A407" w14:textId="77777777" w:rsidR="00200E54" w:rsidRPr="008C6453" w:rsidRDefault="00200E54" w:rsidP="00200E54">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заместитель министра</w:t>
            </w:r>
          </w:p>
          <w:p w14:paraId="642F566A" w14:textId="77777777" w:rsidR="00200E54" w:rsidRPr="008C6453" w:rsidRDefault="00200E54" w:rsidP="00200E54">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Т.Ю</w:t>
            </w:r>
            <w:r w:rsidR="00854D05" w:rsidRPr="008C6453">
              <w:rPr>
                <w:rFonts w:ascii="Times New Roman" w:eastAsia="Calibri" w:hAnsi="Times New Roman" w:cs="Times New Roman"/>
                <w:sz w:val="28"/>
                <w:szCs w:val="28"/>
                <w:lang w:eastAsia="en-US"/>
              </w:rPr>
              <w:t>.</w:t>
            </w:r>
            <w:r w:rsidR="00854D05">
              <w:rPr>
                <w:rFonts w:ascii="Times New Roman" w:eastAsia="Calibri" w:hAnsi="Times New Roman" w:cs="Times New Roman"/>
                <w:sz w:val="28"/>
                <w:szCs w:val="28"/>
                <w:lang w:eastAsia="en-US"/>
              </w:rPr>
              <w:t> </w:t>
            </w:r>
            <w:r w:rsidRPr="008C6453">
              <w:rPr>
                <w:rFonts w:ascii="Times New Roman" w:eastAsia="Calibri" w:hAnsi="Times New Roman" w:cs="Times New Roman"/>
                <w:sz w:val="28"/>
                <w:szCs w:val="28"/>
                <w:lang w:eastAsia="en-US"/>
              </w:rPr>
              <w:t>Анохина;</w:t>
            </w:r>
          </w:p>
          <w:p w14:paraId="0713115B" w14:textId="77777777" w:rsidR="00200E54" w:rsidRPr="008C6453" w:rsidRDefault="00200E54" w:rsidP="00200E54">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заместитель министра А.В. Колупаев;</w:t>
            </w:r>
          </w:p>
          <w:p w14:paraId="018D724E" w14:textId="77777777" w:rsidR="00200E54" w:rsidRPr="008C6453" w:rsidRDefault="00200E54" w:rsidP="00200E54">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главный внештатный детский специалист по па</w:t>
            </w:r>
            <w:r w:rsidR="00FC39B3" w:rsidRPr="008C6453">
              <w:rPr>
                <w:rFonts w:ascii="Times New Roman" w:eastAsia="Calibri" w:hAnsi="Times New Roman" w:cs="Times New Roman"/>
                <w:sz w:val="28"/>
                <w:szCs w:val="28"/>
                <w:lang w:eastAsia="en-US"/>
              </w:rPr>
              <w:t>ллиативной помощи Минздрава НСО</w:t>
            </w:r>
            <w:r w:rsidRPr="008C6453">
              <w:rPr>
                <w:rFonts w:ascii="Times New Roman" w:eastAsia="Calibri" w:hAnsi="Times New Roman" w:cs="Times New Roman"/>
                <w:sz w:val="28"/>
                <w:szCs w:val="28"/>
                <w:lang w:eastAsia="en-US"/>
              </w:rPr>
              <w:t>;</w:t>
            </w:r>
          </w:p>
          <w:p w14:paraId="2A66CE30" w14:textId="77777777" w:rsidR="00200E54" w:rsidRPr="008C6453" w:rsidRDefault="00FC39B3" w:rsidP="00200E54">
            <w:pPr>
              <w:widowControl w:val="0"/>
              <w:spacing w:line="240" w:lineRule="auto"/>
              <w:rPr>
                <w:rFonts w:ascii="Times New Roman" w:eastAsia="Times New Roman" w:hAnsi="Times New Roman" w:cs="Times New Roman"/>
                <w:sz w:val="28"/>
                <w:szCs w:val="28"/>
                <w:lang w:eastAsia="en-US"/>
              </w:rPr>
            </w:pPr>
            <w:r w:rsidRPr="008C6453">
              <w:rPr>
                <w:rFonts w:ascii="Times New Roman" w:eastAsia="Calibri" w:hAnsi="Times New Roman" w:cs="Times New Roman"/>
                <w:sz w:val="28"/>
                <w:szCs w:val="28"/>
                <w:lang w:eastAsia="en-US"/>
              </w:rPr>
              <w:t xml:space="preserve">главный врач </w:t>
            </w:r>
            <w:r w:rsidRPr="008C6453">
              <w:rPr>
                <w:rFonts w:ascii="Times New Roman" w:hAnsi="Times New Roman" w:cs="Times New Roman"/>
                <w:sz w:val="28"/>
                <w:szCs w:val="28"/>
                <w:lang w:eastAsia="en-US"/>
              </w:rPr>
              <w:t>ГБУЗ НСО «Тогучинская ЦРБ»</w:t>
            </w:r>
          </w:p>
        </w:tc>
        <w:tc>
          <w:tcPr>
            <w:tcW w:w="3965" w:type="dxa"/>
            <w:tcBorders>
              <w:top w:val="single" w:sz="4" w:space="0" w:color="auto"/>
              <w:left w:val="single" w:sz="4" w:space="0" w:color="auto"/>
              <w:bottom w:val="single" w:sz="4" w:space="0" w:color="auto"/>
              <w:right w:val="single" w:sz="4" w:space="0" w:color="auto"/>
            </w:tcBorders>
          </w:tcPr>
          <w:p w14:paraId="4500D597" w14:textId="77777777" w:rsidR="00200E54" w:rsidRPr="008C6453" w:rsidRDefault="00200E54" w:rsidP="00200E54">
            <w:pPr>
              <w:widowControl w:val="0"/>
              <w:spacing w:line="240" w:lineRule="auto"/>
              <w:rPr>
                <w:rFonts w:ascii="Times New Roman" w:eastAsia="Times New Roman" w:hAnsi="Times New Roman" w:cs="Times New Roman"/>
                <w:sz w:val="28"/>
                <w:szCs w:val="28"/>
                <w:lang w:eastAsia="en-US"/>
              </w:rPr>
            </w:pPr>
            <w:r w:rsidRPr="008C6453">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614D48" w:rsidRPr="008C6453" w14:paraId="2770C759" w14:textId="77777777" w:rsidTr="00321C09">
        <w:tc>
          <w:tcPr>
            <w:tcW w:w="1196" w:type="dxa"/>
            <w:tcBorders>
              <w:top w:val="single" w:sz="4" w:space="0" w:color="auto"/>
              <w:left w:val="single" w:sz="4" w:space="0" w:color="auto"/>
              <w:bottom w:val="single" w:sz="4" w:space="0" w:color="auto"/>
              <w:right w:val="single" w:sz="4" w:space="0" w:color="auto"/>
            </w:tcBorders>
          </w:tcPr>
          <w:p w14:paraId="6FA08DC9" w14:textId="6B3B2C85" w:rsidR="00614D48" w:rsidRPr="008C6453" w:rsidRDefault="00D84337" w:rsidP="00321C09">
            <w:pPr>
              <w:widowControl w:val="0"/>
              <w:spacing w:line="240" w:lineRule="auto"/>
              <w:jc w:val="center"/>
              <w:rPr>
                <w:rFonts w:ascii="Times New Roman" w:hAnsi="Times New Roman" w:cs="Times New Roman"/>
                <w:sz w:val="28"/>
                <w:szCs w:val="28"/>
                <w:lang w:eastAsia="en-US"/>
              </w:rPr>
            </w:pPr>
            <w:r w:rsidRPr="008C6453">
              <w:rPr>
                <w:rFonts w:ascii="Times New Roman" w:hAnsi="Times New Roman" w:cs="Times New Roman"/>
                <w:sz w:val="28"/>
                <w:szCs w:val="28"/>
                <w:lang w:eastAsia="en-US"/>
              </w:rPr>
              <w:t>1.4.</w:t>
            </w:r>
            <w:r w:rsidR="00321C09">
              <w:rPr>
                <w:rFonts w:ascii="Times New Roman" w:hAnsi="Times New Roman" w:cs="Times New Roman"/>
                <w:sz w:val="28"/>
                <w:szCs w:val="28"/>
                <w:lang w:eastAsia="en-US"/>
              </w:rPr>
              <w:t>4</w:t>
            </w:r>
          </w:p>
        </w:tc>
        <w:tc>
          <w:tcPr>
            <w:tcW w:w="3449" w:type="dxa"/>
            <w:tcBorders>
              <w:top w:val="single" w:sz="4" w:space="0" w:color="auto"/>
              <w:left w:val="single" w:sz="4" w:space="0" w:color="auto"/>
              <w:bottom w:val="single" w:sz="4" w:space="0" w:color="auto"/>
              <w:right w:val="single" w:sz="4" w:space="0" w:color="auto"/>
            </w:tcBorders>
          </w:tcPr>
          <w:p w14:paraId="7D6C48A2" w14:textId="77777777" w:rsidR="00614D48" w:rsidRPr="008C6453" w:rsidRDefault="00614D48" w:rsidP="00614D48">
            <w:pPr>
              <w:pStyle w:val="aff0"/>
              <w:widowControl w:val="0"/>
              <w:spacing w:line="276" w:lineRule="auto"/>
              <w:jc w:val="both"/>
              <w:rPr>
                <w:rFonts w:cs="Times New Roman"/>
                <w:sz w:val="28"/>
                <w:szCs w:val="28"/>
                <w:lang w:eastAsia="en-US"/>
              </w:rPr>
            </w:pPr>
            <w:r w:rsidRPr="008C6453">
              <w:rPr>
                <w:rFonts w:cs="Times New Roman"/>
                <w:sz w:val="28"/>
                <w:szCs w:val="28"/>
                <w:lang w:eastAsia="en-US"/>
              </w:rPr>
              <w:t xml:space="preserve">Открытие выездной патронажной бригады ПМП детям на базе ГБУЗ </w:t>
            </w:r>
            <w:r w:rsidRPr="008C6453">
              <w:rPr>
                <w:rFonts w:cs="Times New Roman"/>
                <w:sz w:val="28"/>
                <w:szCs w:val="28"/>
                <w:lang w:eastAsia="en-US"/>
              </w:rPr>
              <w:lastRenderedPageBreak/>
              <w:t>НСО «Тогучинская ЦРБ»</w:t>
            </w:r>
          </w:p>
        </w:tc>
        <w:tc>
          <w:tcPr>
            <w:tcW w:w="2042" w:type="dxa"/>
            <w:tcBorders>
              <w:top w:val="single" w:sz="4" w:space="0" w:color="auto"/>
              <w:left w:val="single" w:sz="4" w:space="0" w:color="auto"/>
              <w:bottom w:val="single" w:sz="4" w:space="0" w:color="auto"/>
              <w:right w:val="single" w:sz="4" w:space="0" w:color="auto"/>
            </w:tcBorders>
          </w:tcPr>
          <w:p w14:paraId="3E2B6F5B" w14:textId="77777777" w:rsidR="00614D48" w:rsidRPr="008C6453" w:rsidRDefault="00614D48" w:rsidP="00614D48">
            <w:pPr>
              <w:widowControl w:val="0"/>
              <w:spacing w:line="240" w:lineRule="auto"/>
              <w:jc w:val="center"/>
              <w:rPr>
                <w:rFonts w:ascii="Times New Roman" w:eastAsia="Times New Roman" w:hAnsi="Times New Roman" w:cs="Times New Roman"/>
                <w:bCs/>
                <w:sz w:val="28"/>
                <w:szCs w:val="28"/>
                <w:lang w:eastAsia="en-US"/>
              </w:rPr>
            </w:pPr>
            <w:r w:rsidRPr="008C6453">
              <w:rPr>
                <w:rFonts w:ascii="Times New Roman" w:eastAsia="Times New Roman" w:hAnsi="Times New Roman" w:cs="Times New Roman"/>
                <w:bCs/>
                <w:sz w:val="28"/>
                <w:szCs w:val="28"/>
                <w:lang w:eastAsia="en-US"/>
              </w:rPr>
              <w:lastRenderedPageBreak/>
              <w:t>01.01.2023</w:t>
            </w:r>
          </w:p>
        </w:tc>
        <w:tc>
          <w:tcPr>
            <w:tcW w:w="2027" w:type="dxa"/>
            <w:tcBorders>
              <w:top w:val="single" w:sz="4" w:space="0" w:color="auto"/>
              <w:left w:val="single" w:sz="4" w:space="0" w:color="auto"/>
              <w:bottom w:val="single" w:sz="4" w:space="0" w:color="auto"/>
              <w:right w:val="single" w:sz="4" w:space="0" w:color="auto"/>
            </w:tcBorders>
          </w:tcPr>
          <w:p w14:paraId="235BBD51" w14:textId="77777777" w:rsidR="00614D48" w:rsidRPr="008C6453" w:rsidRDefault="00614D48" w:rsidP="00614D48">
            <w:pPr>
              <w:widowControl w:val="0"/>
              <w:spacing w:line="240" w:lineRule="auto"/>
              <w:jc w:val="center"/>
              <w:rPr>
                <w:rFonts w:ascii="Times New Roman" w:eastAsia="Times New Roman" w:hAnsi="Times New Roman" w:cs="Times New Roman"/>
                <w:bCs/>
                <w:sz w:val="28"/>
                <w:szCs w:val="28"/>
                <w:lang w:eastAsia="en-US"/>
              </w:rPr>
            </w:pPr>
            <w:r w:rsidRPr="008C6453">
              <w:rPr>
                <w:rFonts w:ascii="Times New Roman" w:eastAsia="Times New Roman" w:hAnsi="Times New Roman" w:cs="Times New Roman"/>
                <w:bCs/>
                <w:sz w:val="28"/>
                <w:szCs w:val="28"/>
                <w:lang w:eastAsia="en-US"/>
              </w:rPr>
              <w:t>31.12.2023</w:t>
            </w:r>
          </w:p>
        </w:tc>
        <w:tc>
          <w:tcPr>
            <w:tcW w:w="3056" w:type="dxa"/>
            <w:tcBorders>
              <w:top w:val="single" w:sz="4" w:space="0" w:color="auto"/>
              <w:left w:val="single" w:sz="4" w:space="0" w:color="auto"/>
              <w:bottom w:val="single" w:sz="4" w:space="0" w:color="auto"/>
              <w:right w:val="single" w:sz="4" w:space="0" w:color="auto"/>
            </w:tcBorders>
          </w:tcPr>
          <w:p w14:paraId="117A9C4D" w14:textId="77777777" w:rsidR="00614D48" w:rsidRPr="008C6453" w:rsidRDefault="00614D48" w:rsidP="00614D48">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 xml:space="preserve">заместитель министра </w:t>
            </w:r>
          </w:p>
          <w:p w14:paraId="27CB0194" w14:textId="60B15B4C" w:rsidR="00614D48" w:rsidRPr="008C6453" w:rsidRDefault="00624127" w:rsidP="00614D48">
            <w:pPr>
              <w:widowControl w:val="0"/>
              <w:spacing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Т.Ю. </w:t>
            </w:r>
            <w:r w:rsidR="00614D48" w:rsidRPr="008C6453">
              <w:rPr>
                <w:rFonts w:ascii="Times New Roman" w:eastAsia="Calibri" w:hAnsi="Times New Roman" w:cs="Times New Roman"/>
                <w:sz w:val="28"/>
                <w:szCs w:val="28"/>
                <w:lang w:eastAsia="en-US"/>
              </w:rPr>
              <w:t>Анохина;</w:t>
            </w:r>
          </w:p>
          <w:p w14:paraId="320848CF" w14:textId="77777777" w:rsidR="00614D48" w:rsidRPr="008C6453" w:rsidRDefault="00614D48" w:rsidP="00614D48">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 xml:space="preserve">заместитель министра </w:t>
            </w:r>
            <w:r w:rsidRPr="008C6453">
              <w:rPr>
                <w:rFonts w:ascii="Times New Roman" w:eastAsia="Calibri" w:hAnsi="Times New Roman" w:cs="Times New Roman"/>
                <w:sz w:val="28"/>
                <w:szCs w:val="28"/>
                <w:lang w:eastAsia="en-US"/>
              </w:rPr>
              <w:lastRenderedPageBreak/>
              <w:t>А.В. Колупаев;</w:t>
            </w:r>
          </w:p>
          <w:p w14:paraId="02DDEFF7" w14:textId="77777777" w:rsidR="00614D48" w:rsidRPr="008C6453" w:rsidRDefault="00614D48" w:rsidP="00614D48">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главный внештатный детский специалист по па</w:t>
            </w:r>
            <w:r w:rsidR="00DE7EA6" w:rsidRPr="008C6453">
              <w:rPr>
                <w:rFonts w:ascii="Times New Roman" w:eastAsia="Calibri" w:hAnsi="Times New Roman" w:cs="Times New Roman"/>
                <w:sz w:val="28"/>
                <w:szCs w:val="28"/>
                <w:lang w:eastAsia="en-US"/>
              </w:rPr>
              <w:t>ллиативной помощи Минздрава НСО</w:t>
            </w:r>
            <w:r w:rsidRPr="008C6453">
              <w:rPr>
                <w:rFonts w:ascii="Times New Roman" w:eastAsia="Calibri" w:hAnsi="Times New Roman" w:cs="Times New Roman"/>
                <w:sz w:val="28"/>
                <w:szCs w:val="28"/>
                <w:lang w:eastAsia="en-US"/>
              </w:rPr>
              <w:t>;</w:t>
            </w:r>
          </w:p>
          <w:p w14:paraId="174B8424" w14:textId="77777777" w:rsidR="00614D48" w:rsidRPr="008C6453" w:rsidRDefault="005B22B2" w:rsidP="00614D48">
            <w:pPr>
              <w:widowControl w:val="0"/>
              <w:spacing w:line="240" w:lineRule="auto"/>
              <w:rPr>
                <w:rFonts w:ascii="Times New Roman" w:eastAsia="Times New Roman" w:hAnsi="Times New Roman" w:cs="Times New Roman"/>
                <w:sz w:val="28"/>
                <w:szCs w:val="28"/>
                <w:lang w:eastAsia="en-US"/>
              </w:rPr>
            </w:pPr>
            <w:r w:rsidRPr="008C6453">
              <w:rPr>
                <w:rFonts w:ascii="Times New Roman" w:eastAsia="Times New Roman" w:hAnsi="Times New Roman" w:cs="Times New Roman"/>
                <w:sz w:val="28"/>
                <w:szCs w:val="28"/>
                <w:lang w:eastAsia="en-US"/>
              </w:rPr>
              <w:t xml:space="preserve">главный врач </w:t>
            </w:r>
            <w:r w:rsidRPr="008C6453">
              <w:rPr>
                <w:rFonts w:ascii="Times New Roman" w:hAnsi="Times New Roman" w:cs="Times New Roman"/>
                <w:sz w:val="28"/>
                <w:szCs w:val="28"/>
                <w:lang w:eastAsia="en-US"/>
              </w:rPr>
              <w:t>ГБУЗ НСО «Тогучинская ЦРБ»</w:t>
            </w:r>
          </w:p>
        </w:tc>
        <w:tc>
          <w:tcPr>
            <w:tcW w:w="3965" w:type="dxa"/>
            <w:tcBorders>
              <w:top w:val="single" w:sz="4" w:space="0" w:color="auto"/>
              <w:left w:val="single" w:sz="4" w:space="0" w:color="auto"/>
              <w:bottom w:val="single" w:sz="4" w:space="0" w:color="auto"/>
              <w:right w:val="single" w:sz="4" w:space="0" w:color="auto"/>
            </w:tcBorders>
          </w:tcPr>
          <w:p w14:paraId="47190F67" w14:textId="77777777" w:rsidR="00614D48" w:rsidRPr="008C6453" w:rsidRDefault="00614D48" w:rsidP="00614D48">
            <w:pPr>
              <w:widowControl w:val="0"/>
              <w:spacing w:line="240" w:lineRule="auto"/>
              <w:rPr>
                <w:rFonts w:ascii="Times New Roman" w:eastAsia="Times New Roman" w:hAnsi="Times New Roman" w:cs="Times New Roman"/>
                <w:sz w:val="28"/>
                <w:szCs w:val="28"/>
                <w:lang w:eastAsia="en-US"/>
              </w:rPr>
            </w:pPr>
            <w:r w:rsidRPr="008C6453">
              <w:rPr>
                <w:rFonts w:ascii="Times New Roman" w:eastAsia="Times New Roman" w:hAnsi="Times New Roman" w:cs="Times New Roman"/>
                <w:sz w:val="28"/>
                <w:szCs w:val="28"/>
                <w:lang w:eastAsia="en-US"/>
              </w:rPr>
              <w:lastRenderedPageBreak/>
              <w:t xml:space="preserve">внесение изменений в приказ Минздрава НСО об организации паллиативной </w:t>
            </w:r>
            <w:r w:rsidRPr="008C6453">
              <w:rPr>
                <w:rFonts w:ascii="Times New Roman" w:eastAsia="Times New Roman" w:hAnsi="Times New Roman" w:cs="Times New Roman"/>
                <w:sz w:val="28"/>
                <w:szCs w:val="28"/>
                <w:lang w:eastAsia="en-US"/>
              </w:rPr>
              <w:lastRenderedPageBreak/>
              <w:t>медицинской помощи детям на территории Новосибирской области</w:t>
            </w:r>
          </w:p>
        </w:tc>
      </w:tr>
      <w:tr w:rsidR="002A4903" w:rsidRPr="008C6453" w14:paraId="553D3BBC" w14:textId="77777777" w:rsidTr="00321C09">
        <w:tc>
          <w:tcPr>
            <w:tcW w:w="1196" w:type="dxa"/>
            <w:tcBorders>
              <w:top w:val="single" w:sz="4" w:space="0" w:color="auto"/>
              <w:left w:val="single" w:sz="4" w:space="0" w:color="auto"/>
              <w:bottom w:val="single" w:sz="4" w:space="0" w:color="auto"/>
              <w:right w:val="single" w:sz="4" w:space="0" w:color="auto"/>
            </w:tcBorders>
          </w:tcPr>
          <w:p w14:paraId="2C9C6E82" w14:textId="5827EB57" w:rsidR="002A4903" w:rsidRPr="008C6453" w:rsidRDefault="00671E6C" w:rsidP="00321C09">
            <w:pPr>
              <w:widowControl w:val="0"/>
              <w:spacing w:line="240" w:lineRule="auto"/>
              <w:jc w:val="center"/>
              <w:rPr>
                <w:rFonts w:ascii="Times New Roman" w:hAnsi="Times New Roman" w:cs="Times New Roman"/>
                <w:sz w:val="28"/>
                <w:szCs w:val="28"/>
                <w:lang w:eastAsia="en-US"/>
              </w:rPr>
            </w:pPr>
            <w:r w:rsidRPr="008C6453">
              <w:rPr>
                <w:rFonts w:ascii="Times New Roman" w:hAnsi="Times New Roman" w:cs="Times New Roman"/>
                <w:sz w:val="28"/>
                <w:szCs w:val="28"/>
                <w:lang w:eastAsia="en-US"/>
              </w:rPr>
              <w:lastRenderedPageBreak/>
              <w:t>1.4.</w:t>
            </w:r>
            <w:r w:rsidR="00321C09">
              <w:rPr>
                <w:rFonts w:ascii="Times New Roman" w:hAnsi="Times New Roman" w:cs="Times New Roman"/>
                <w:sz w:val="28"/>
                <w:szCs w:val="28"/>
                <w:lang w:eastAsia="en-US"/>
              </w:rPr>
              <w:t>5</w:t>
            </w:r>
          </w:p>
        </w:tc>
        <w:tc>
          <w:tcPr>
            <w:tcW w:w="3449" w:type="dxa"/>
            <w:tcBorders>
              <w:top w:val="single" w:sz="4" w:space="0" w:color="auto"/>
              <w:left w:val="single" w:sz="4" w:space="0" w:color="auto"/>
              <w:bottom w:val="single" w:sz="4" w:space="0" w:color="auto"/>
              <w:right w:val="single" w:sz="4" w:space="0" w:color="auto"/>
            </w:tcBorders>
          </w:tcPr>
          <w:p w14:paraId="08484E84" w14:textId="77777777" w:rsidR="002A4903" w:rsidRPr="008C6453" w:rsidRDefault="002A4903" w:rsidP="002A4903">
            <w:pPr>
              <w:pStyle w:val="aff0"/>
              <w:widowControl w:val="0"/>
              <w:spacing w:line="276" w:lineRule="auto"/>
              <w:jc w:val="both"/>
              <w:rPr>
                <w:rFonts w:cs="Times New Roman"/>
                <w:sz w:val="28"/>
                <w:szCs w:val="28"/>
                <w:lang w:eastAsia="en-US"/>
              </w:rPr>
            </w:pPr>
            <w:r w:rsidRPr="008C6453">
              <w:rPr>
                <w:rFonts w:cs="Times New Roman"/>
                <w:sz w:val="28"/>
                <w:szCs w:val="28"/>
                <w:lang w:eastAsia="en-US"/>
              </w:rPr>
              <w:t>Открытие отделения выездной патронажной ПМП детям на базе ГБУЗ НСО «Карасукская ЦРБ»</w:t>
            </w:r>
          </w:p>
        </w:tc>
        <w:tc>
          <w:tcPr>
            <w:tcW w:w="2042" w:type="dxa"/>
            <w:tcBorders>
              <w:top w:val="single" w:sz="4" w:space="0" w:color="auto"/>
              <w:left w:val="single" w:sz="4" w:space="0" w:color="auto"/>
              <w:bottom w:val="single" w:sz="4" w:space="0" w:color="auto"/>
              <w:right w:val="single" w:sz="4" w:space="0" w:color="auto"/>
            </w:tcBorders>
          </w:tcPr>
          <w:p w14:paraId="58F8D6E6" w14:textId="77777777" w:rsidR="002A4903" w:rsidRPr="008C6453" w:rsidRDefault="002A4903" w:rsidP="002A4903">
            <w:pPr>
              <w:widowControl w:val="0"/>
              <w:spacing w:line="240" w:lineRule="auto"/>
              <w:jc w:val="center"/>
              <w:rPr>
                <w:rFonts w:ascii="Times New Roman" w:eastAsia="Times New Roman" w:hAnsi="Times New Roman" w:cs="Times New Roman"/>
                <w:bCs/>
                <w:sz w:val="28"/>
                <w:szCs w:val="28"/>
                <w:lang w:eastAsia="en-US"/>
              </w:rPr>
            </w:pPr>
            <w:r w:rsidRPr="008C6453">
              <w:rPr>
                <w:rFonts w:ascii="Times New Roman" w:eastAsia="Times New Roman" w:hAnsi="Times New Roman" w:cs="Times New Roman"/>
                <w:bCs/>
                <w:sz w:val="28"/>
                <w:szCs w:val="28"/>
                <w:lang w:eastAsia="en-US"/>
              </w:rPr>
              <w:t>01.01.2024</w:t>
            </w:r>
          </w:p>
        </w:tc>
        <w:tc>
          <w:tcPr>
            <w:tcW w:w="2027" w:type="dxa"/>
            <w:tcBorders>
              <w:top w:val="single" w:sz="4" w:space="0" w:color="auto"/>
              <w:left w:val="single" w:sz="4" w:space="0" w:color="auto"/>
              <w:bottom w:val="single" w:sz="4" w:space="0" w:color="auto"/>
              <w:right w:val="single" w:sz="4" w:space="0" w:color="auto"/>
            </w:tcBorders>
          </w:tcPr>
          <w:p w14:paraId="5D591131" w14:textId="77777777" w:rsidR="002A4903" w:rsidRPr="008C6453" w:rsidRDefault="002A4903" w:rsidP="002A4903">
            <w:pPr>
              <w:widowControl w:val="0"/>
              <w:spacing w:line="240" w:lineRule="auto"/>
              <w:jc w:val="center"/>
              <w:rPr>
                <w:rFonts w:ascii="Times New Roman" w:eastAsia="Times New Roman" w:hAnsi="Times New Roman" w:cs="Times New Roman"/>
                <w:bCs/>
                <w:sz w:val="28"/>
                <w:szCs w:val="28"/>
                <w:lang w:eastAsia="en-US"/>
              </w:rPr>
            </w:pPr>
            <w:r w:rsidRPr="008C6453">
              <w:rPr>
                <w:rFonts w:ascii="Times New Roman" w:eastAsia="Times New Roman" w:hAnsi="Times New Roman" w:cs="Times New Roman"/>
                <w:bCs/>
                <w:sz w:val="28"/>
                <w:szCs w:val="28"/>
                <w:lang w:eastAsia="en-US"/>
              </w:rPr>
              <w:t>31.12.2024</w:t>
            </w:r>
          </w:p>
        </w:tc>
        <w:tc>
          <w:tcPr>
            <w:tcW w:w="3056" w:type="dxa"/>
            <w:tcBorders>
              <w:top w:val="single" w:sz="4" w:space="0" w:color="auto"/>
              <w:left w:val="single" w:sz="4" w:space="0" w:color="auto"/>
              <w:bottom w:val="single" w:sz="4" w:space="0" w:color="auto"/>
              <w:right w:val="single" w:sz="4" w:space="0" w:color="auto"/>
            </w:tcBorders>
          </w:tcPr>
          <w:p w14:paraId="3CF56443" w14:textId="77777777" w:rsidR="002A4903" w:rsidRPr="008C6453" w:rsidRDefault="002A4903" w:rsidP="002A4903">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заместитель министра</w:t>
            </w:r>
          </w:p>
          <w:p w14:paraId="2D14218D" w14:textId="0647CA89" w:rsidR="002A4903" w:rsidRPr="008C6453" w:rsidRDefault="00624127" w:rsidP="002A4903">
            <w:pPr>
              <w:widowControl w:val="0"/>
              <w:spacing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Т.Ю. </w:t>
            </w:r>
            <w:r w:rsidR="002A4903" w:rsidRPr="008C6453">
              <w:rPr>
                <w:rFonts w:ascii="Times New Roman" w:eastAsia="Calibri" w:hAnsi="Times New Roman" w:cs="Times New Roman"/>
                <w:sz w:val="28"/>
                <w:szCs w:val="28"/>
                <w:lang w:eastAsia="en-US"/>
              </w:rPr>
              <w:t>Анохина;</w:t>
            </w:r>
          </w:p>
          <w:p w14:paraId="7857F570" w14:textId="77777777" w:rsidR="002A4903" w:rsidRPr="008C6453" w:rsidRDefault="002A4903" w:rsidP="002A4903">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заместитель министра А.В. Колупаев;</w:t>
            </w:r>
          </w:p>
          <w:p w14:paraId="616FB402" w14:textId="77777777" w:rsidR="002A4903" w:rsidRPr="008C6453" w:rsidRDefault="002A4903" w:rsidP="002A4903">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главный внештатный детский специалист по па</w:t>
            </w:r>
            <w:r w:rsidR="005B22B2" w:rsidRPr="008C6453">
              <w:rPr>
                <w:rFonts w:ascii="Times New Roman" w:eastAsia="Calibri" w:hAnsi="Times New Roman" w:cs="Times New Roman"/>
                <w:sz w:val="28"/>
                <w:szCs w:val="28"/>
                <w:lang w:eastAsia="en-US"/>
              </w:rPr>
              <w:t>ллиативной помощи Минздрава НСО</w:t>
            </w:r>
            <w:r w:rsidRPr="008C6453">
              <w:rPr>
                <w:rFonts w:ascii="Times New Roman" w:eastAsia="Calibri" w:hAnsi="Times New Roman" w:cs="Times New Roman"/>
                <w:sz w:val="28"/>
                <w:szCs w:val="28"/>
                <w:lang w:eastAsia="en-US"/>
              </w:rPr>
              <w:t>;</w:t>
            </w:r>
          </w:p>
          <w:p w14:paraId="1559A757" w14:textId="77777777" w:rsidR="002A4903" w:rsidRPr="008C6453" w:rsidRDefault="005B22B2" w:rsidP="002A4903">
            <w:pPr>
              <w:widowControl w:val="0"/>
              <w:spacing w:line="240" w:lineRule="auto"/>
              <w:rPr>
                <w:rFonts w:ascii="Times New Roman" w:eastAsia="Times New Roman" w:hAnsi="Times New Roman" w:cs="Times New Roman"/>
                <w:sz w:val="28"/>
                <w:szCs w:val="28"/>
                <w:lang w:eastAsia="en-US"/>
              </w:rPr>
            </w:pPr>
            <w:r w:rsidRPr="008C6453">
              <w:rPr>
                <w:rFonts w:ascii="Times New Roman" w:eastAsia="Times New Roman" w:hAnsi="Times New Roman" w:cs="Times New Roman"/>
                <w:sz w:val="28"/>
                <w:szCs w:val="28"/>
                <w:lang w:eastAsia="en-US"/>
              </w:rPr>
              <w:t xml:space="preserve">главный врач </w:t>
            </w:r>
            <w:r w:rsidRPr="008C6453">
              <w:rPr>
                <w:rFonts w:ascii="Times New Roman" w:hAnsi="Times New Roman" w:cs="Times New Roman"/>
                <w:sz w:val="28"/>
                <w:szCs w:val="28"/>
                <w:lang w:eastAsia="en-US"/>
              </w:rPr>
              <w:t>ГБУЗ НСО «Карасукская ЦРБ»</w:t>
            </w:r>
          </w:p>
        </w:tc>
        <w:tc>
          <w:tcPr>
            <w:tcW w:w="3965" w:type="dxa"/>
            <w:tcBorders>
              <w:top w:val="single" w:sz="4" w:space="0" w:color="auto"/>
              <w:left w:val="single" w:sz="4" w:space="0" w:color="auto"/>
              <w:bottom w:val="single" w:sz="4" w:space="0" w:color="auto"/>
              <w:right w:val="single" w:sz="4" w:space="0" w:color="auto"/>
            </w:tcBorders>
          </w:tcPr>
          <w:p w14:paraId="2B757CB0" w14:textId="77777777" w:rsidR="002A4903" w:rsidRPr="008C6453" w:rsidRDefault="002A4903" w:rsidP="002A4903">
            <w:pPr>
              <w:widowControl w:val="0"/>
              <w:spacing w:line="240" w:lineRule="auto"/>
              <w:rPr>
                <w:rFonts w:ascii="Times New Roman" w:eastAsia="Times New Roman" w:hAnsi="Times New Roman" w:cs="Times New Roman"/>
                <w:sz w:val="28"/>
                <w:szCs w:val="28"/>
                <w:lang w:eastAsia="en-US"/>
              </w:rPr>
            </w:pPr>
            <w:r w:rsidRPr="008C6453">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D52FFE" w:rsidRPr="008C6453" w14:paraId="369FEDC1" w14:textId="77777777" w:rsidTr="00321C09">
        <w:tc>
          <w:tcPr>
            <w:tcW w:w="1196" w:type="dxa"/>
            <w:tcBorders>
              <w:top w:val="single" w:sz="4" w:space="0" w:color="auto"/>
              <w:left w:val="single" w:sz="4" w:space="0" w:color="auto"/>
              <w:bottom w:val="single" w:sz="4" w:space="0" w:color="auto"/>
              <w:right w:val="single" w:sz="4" w:space="0" w:color="auto"/>
            </w:tcBorders>
          </w:tcPr>
          <w:p w14:paraId="2929864C" w14:textId="54972CD6" w:rsidR="00D52FFE" w:rsidRPr="008C6453" w:rsidRDefault="00D52FFE" w:rsidP="00321C09">
            <w:pPr>
              <w:widowControl w:val="0"/>
              <w:spacing w:line="240" w:lineRule="auto"/>
              <w:jc w:val="center"/>
              <w:rPr>
                <w:rFonts w:ascii="Times New Roman" w:hAnsi="Times New Roman" w:cs="Times New Roman"/>
                <w:sz w:val="28"/>
                <w:szCs w:val="28"/>
                <w:lang w:eastAsia="en-US"/>
              </w:rPr>
            </w:pPr>
            <w:r w:rsidRPr="008C6453">
              <w:rPr>
                <w:rFonts w:ascii="Times New Roman" w:hAnsi="Times New Roman" w:cs="Times New Roman"/>
                <w:sz w:val="28"/>
                <w:szCs w:val="28"/>
                <w:lang w:val="en-US" w:eastAsia="en-US"/>
              </w:rPr>
              <w:t>1</w:t>
            </w:r>
            <w:r w:rsidRPr="008C6453">
              <w:rPr>
                <w:rFonts w:ascii="Times New Roman" w:hAnsi="Times New Roman" w:cs="Times New Roman"/>
                <w:sz w:val="28"/>
                <w:szCs w:val="28"/>
                <w:lang w:eastAsia="en-US"/>
              </w:rPr>
              <w:t>.</w:t>
            </w:r>
            <w:r w:rsidRPr="008C6453">
              <w:rPr>
                <w:rFonts w:ascii="Times New Roman" w:hAnsi="Times New Roman" w:cs="Times New Roman"/>
                <w:sz w:val="28"/>
                <w:szCs w:val="28"/>
                <w:lang w:val="en-US" w:eastAsia="en-US"/>
              </w:rPr>
              <w:t>4</w:t>
            </w:r>
            <w:r w:rsidR="00D84337" w:rsidRPr="008C6453">
              <w:rPr>
                <w:rFonts w:ascii="Times New Roman" w:hAnsi="Times New Roman" w:cs="Times New Roman"/>
                <w:sz w:val="28"/>
                <w:szCs w:val="28"/>
                <w:lang w:eastAsia="en-US"/>
              </w:rPr>
              <w:t>.</w:t>
            </w:r>
            <w:r w:rsidR="00321C09">
              <w:rPr>
                <w:rFonts w:ascii="Times New Roman" w:hAnsi="Times New Roman" w:cs="Times New Roman"/>
                <w:sz w:val="28"/>
                <w:szCs w:val="28"/>
                <w:lang w:eastAsia="en-US"/>
              </w:rPr>
              <w:t>6</w:t>
            </w:r>
          </w:p>
        </w:tc>
        <w:tc>
          <w:tcPr>
            <w:tcW w:w="3449" w:type="dxa"/>
            <w:tcBorders>
              <w:top w:val="single" w:sz="4" w:space="0" w:color="auto"/>
              <w:left w:val="single" w:sz="4" w:space="0" w:color="auto"/>
              <w:bottom w:val="single" w:sz="4" w:space="0" w:color="auto"/>
              <w:right w:val="single" w:sz="4" w:space="0" w:color="auto"/>
            </w:tcBorders>
          </w:tcPr>
          <w:p w14:paraId="3911D3C6" w14:textId="77777777" w:rsidR="00D52FFE" w:rsidRPr="008C6453" w:rsidRDefault="00D52FFE" w:rsidP="00D52FFE">
            <w:pPr>
              <w:pStyle w:val="aff0"/>
              <w:widowControl w:val="0"/>
              <w:spacing w:line="276" w:lineRule="auto"/>
              <w:jc w:val="both"/>
              <w:rPr>
                <w:rFonts w:cs="Times New Roman"/>
                <w:sz w:val="28"/>
                <w:szCs w:val="28"/>
                <w:lang w:eastAsia="en-US"/>
              </w:rPr>
            </w:pPr>
            <w:r w:rsidRPr="008C6453">
              <w:rPr>
                <w:rFonts w:cs="Times New Roman"/>
                <w:sz w:val="28"/>
                <w:szCs w:val="28"/>
                <w:lang w:eastAsia="en-US"/>
              </w:rPr>
              <w:t>Открытие выездной патронажной бригады ПМП детям на базе ГБУЗ НСО «Карасукская ЦРБ»</w:t>
            </w:r>
          </w:p>
        </w:tc>
        <w:tc>
          <w:tcPr>
            <w:tcW w:w="2042" w:type="dxa"/>
            <w:tcBorders>
              <w:top w:val="single" w:sz="4" w:space="0" w:color="auto"/>
              <w:left w:val="single" w:sz="4" w:space="0" w:color="auto"/>
              <w:bottom w:val="single" w:sz="4" w:space="0" w:color="auto"/>
              <w:right w:val="single" w:sz="4" w:space="0" w:color="auto"/>
            </w:tcBorders>
          </w:tcPr>
          <w:p w14:paraId="7BF61550" w14:textId="77777777" w:rsidR="00D52FFE" w:rsidRPr="008C6453" w:rsidRDefault="00D52FFE" w:rsidP="00D52FFE">
            <w:pPr>
              <w:widowControl w:val="0"/>
              <w:spacing w:line="240" w:lineRule="auto"/>
              <w:jc w:val="center"/>
              <w:rPr>
                <w:rFonts w:ascii="Times New Roman" w:eastAsia="Times New Roman" w:hAnsi="Times New Roman" w:cs="Times New Roman"/>
                <w:bCs/>
                <w:sz w:val="28"/>
                <w:szCs w:val="28"/>
                <w:lang w:eastAsia="en-US"/>
              </w:rPr>
            </w:pPr>
            <w:r w:rsidRPr="008C6453">
              <w:rPr>
                <w:rFonts w:ascii="Times New Roman" w:eastAsia="Times New Roman" w:hAnsi="Times New Roman" w:cs="Times New Roman"/>
                <w:bCs/>
                <w:sz w:val="28"/>
                <w:szCs w:val="28"/>
                <w:lang w:eastAsia="en-US"/>
              </w:rPr>
              <w:t>01.01.2024</w:t>
            </w:r>
          </w:p>
        </w:tc>
        <w:tc>
          <w:tcPr>
            <w:tcW w:w="2027" w:type="dxa"/>
            <w:tcBorders>
              <w:top w:val="single" w:sz="4" w:space="0" w:color="auto"/>
              <w:left w:val="single" w:sz="4" w:space="0" w:color="auto"/>
              <w:bottom w:val="single" w:sz="4" w:space="0" w:color="auto"/>
              <w:right w:val="single" w:sz="4" w:space="0" w:color="auto"/>
            </w:tcBorders>
          </w:tcPr>
          <w:p w14:paraId="2A9C9BB8" w14:textId="77777777" w:rsidR="00D52FFE" w:rsidRPr="008C6453" w:rsidRDefault="00D52FFE" w:rsidP="00D52FFE">
            <w:pPr>
              <w:widowControl w:val="0"/>
              <w:spacing w:line="240" w:lineRule="auto"/>
              <w:jc w:val="center"/>
              <w:rPr>
                <w:rFonts w:ascii="Times New Roman" w:eastAsia="Times New Roman" w:hAnsi="Times New Roman" w:cs="Times New Roman"/>
                <w:bCs/>
                <w:sz w:val="28"/>
                <w:szCs w:val="28"/>
                <w:lang w:eastAsia="en-US"/>
              </w:rPr>
            </w:pPr>
            <w:r w:rsidRPr="008C6453">
              <w:rPr>
                <w:rFonts w:ascii="Times New Roman" w:eastAsia="Times New Roman" w:hAnsi="Times New Roman" w:cs="Times New Roman"/>
                <w:bCs/>
                <w:sz w:val="28"/>
                <w:szCs w:val="28"/>
                <w:lang w:eastAsia="en-US"/>
              </w:rPr>
              <w:t>31.12.2024</w:t>
            </w:r>
          </w:p>
        </w:tc>
        <w:tc>
          <w:tcPr>
            <w:tcW w:w="3056" w:type="dxa"/>
            <w:tcBorders>
              <w:top w:val="single" w:sz="4" w:space="0" w:color="auto"/>
              <w:left w:val="single" w:sz="4" w:space="0" w:color="auto"/>
              <w:bottom w:val="single" w:sz="4" w:space="0" w:color="auto"/>
              <w:right w:val="single" w:sz="4" w:space="0" w:color="auto"/>
            </w:tcBorders>
          </w:tcPr>
          <w:p w14:paraId="550EACD9" w14:textId="77777777" w:rsidR="00D52FFE" w:rsidRPr="008C6453" w:rsidRDefault="00D52FFE" w:rsidP="00D52FFE">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 xml:space="preserve">заместитель министра </w:t>
            </w:r>
          </w:p>
          <w:p w14:paraId="2F09D3DB" w14:textId="5E1690CC" w:rsidR="00D52FFE" w:rsidRPr="008C6453" w:rsidRDefault="00D52FFE" w:rsidP="00D52FFE">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Т.</w:t>
            </w:r>
            <w:r w:rsidR="00624127">
              <w:rPr>
                <w:rFonts w:ascii="Times New Roman" w:eastAsia="Calibri" w:hAnsi="Times New Roman" w:cs="Times New Roman"/>
                <w:sz w:val="28"/>
                <w:szCs w:val="28"/>
                <w:lang w:eastAsia="en-US"/>
              </w:rPr>
              <w:t>Ю. </w:t>
            </w:r>
            <w:r w:rsidRPr="008C6453">
              <w:rPr>
                <w:rFonts w:ascii="Times New Roman" w:eastAsia="Calibri" w:hAnsi="Times New Roman" w:cs="Times New Roman"/>
                <w:sz w:val="28"/>
                <w:szCs w:val="28"/>
                <w:lang w:eastAsia="en-US"/>
              </w:rPr>
              <w:t>Анохина;</w:t>
            </w:r>
          </w:p>
          <w:p w14:paraId="271135ED" w14:textId="77777777" w:rsidR="00D52FFE" w:rsidRPr="008C6453" w:rsidRDefault="00D52FFE" w:rsidP="00D52FFE">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заместитель министра А.В. Колупаев;</w:t>
            </w:r>
          </w:p>
          <w:p w14:paraId="5A4E95DE" w14:textId="77777777" w:rsidR="00D52FFE" w:rsidRPr="008C6453" w:rsidRDefault="00D52FFE" w:rsidP="00D52FFE">
            <w:pPr>
              <w:widowControl w:val="0"/>
              <w:spacing w:line="240" w:lineRule="auto"/>
              <w:rPr>
                <w:rFonts w:ascii="Times New Roman" w:eastAsia="Calibri" w:hAnsi="Times New Roman" w:cs="Times New Roman"/>
                <w:sz w:val="28"/>
                <w:szCs w:val="28"/>
                <w:lang w:eastAsia="en-US"/>
              </w:rPr>
            </w:pPr>
            <w:r w:rsidRPr="008C6453">
              <w:rPr>
                <w:rFonts w:ascii="Times New Roman" w:eastAsia="Calibri" w:hAnsi="Times New Roman" w:cs="Times New Roman"/>
                <w:sz w:val="28"/>
                <w:szCs w:val="28"/>
                <w:lang w:eastAsia="en-US"/>
              </w:rPr>
              <w:t>главный внештатный детский специалист по па</w:t>
            </w:r>
            <w:r w:rsidR="00505105" w:rsidRPr="008C6453">
              <w:rPr>
                <w:rFonts w:ascii="Times New Roman" w:eastAsia="Calibri" w:hAnsi="Times New Roman" w:cs="Times New Roman"/>
                <w:sz w:val="28"/>
                <w:szCs w:val="28"/>
                <w:lang w:eastAsia="en-US"/>
              </w:rPr>
              <w:t>ллиативной помощи Минздрава НСО</w:t>
            </w:r>
            <w:r w:rsidRPr="008C6453">
              <w:rPr>
                <w:rFonts w:ascii="Times New Roman" w:eastAsia="Calibri" w:hAnsi="Times New Roman" w:cs="Times New Roman"/>
                <w:sz w:val="28"/>
                <w:szCs w:val="28"/>
                <w:lang w:eastAsia="en-US"/>
              </w:rPr>
              <w:t>;</w:t>
            </w:r>
          </w:p>
          <w:p w14:paraId="13D85E83" w14:textId="77777777" w:rsidR="00D52FFE" w:rsidRPr="008C6453" w:rsidRDefault="00505105" w:rsidP="00D52FFE">
            <w:pPr>
              <w:widowControl w:val="0"/>
              <w:spacing w:line="240" w:lineRule="auto"/>
              <w:rPr>
                <w:rFonts w:ascii="Times New Roman" w:eastAsia="Times New Roman" w:hAnsi="Times New Roman" w:cs="Times New Roman"/>
                <w:sz w:val="28"/>
                <w:szCs w:val="28"/>
                <w:lang w:eastAsia="en-US"/>
              </w:rPr>
            </w:pPr>
            <w:r w:rsidRPr="008C6453">
              <w:rPr>
                <w:rFonts w:ascii="Times New Roman" w:eastAsia="Times New Roman" w:hAnsi="Times New Roman" w:cs="Times New Roman"/>
                <w:sz w:val="28"/>
                <w:szCs w:val="28"/>
                <w:lang w:eastAsia="en-US"/>
              </w:rPr>
              <w:t xml:space="preserve">главный врач </w:t>
            </w:r>
            <w:r w:rsidRPr="008C6453">
              <w:rPr>
                <w:rFonts w:ascii="Times New Roman" w:hAnsi="Times New Roman" w:cs="Times New Roman"/>
                <w:sz w:val="28"/>
                <w:szCs w:val="28"/>
                <w:lang w:eastAsia="en-US"/>
              </w:rPr>
              <w:t xml:space="preserve">ГБУЗ НСО «Карасукская </w:t>
            </w:r>
            <w:r w:rsidRPr="008C6453">
              <w:rPr>
                <w:rFonts w:ascii="Times New Roman" w:hAnsi="Times New Roman" w:cs="Times New Roman"/>
                <w:sz w:val="28"/>
                <w:szCs w:val="28"/>
                <w:lang w:eastAsia="en-US"/>
              </w:rPr>
              <w:lastRenderedPageBreak/>
              <w:t>ЦРБ»</w:t>
            </w:r>
          </w:p>
        </w:tc>
        <w:tc>
          <w:tcPr>
            <w:tcW w:w="3965" w:type="dxa"/>
            <w:tcBorders>
              <w:top w:val="single" w:sz="4" w:space="0" w:color="auto"/>
              <w:left w:val="single" w:sz="4" w:space="0" w:color="auto"/>
              <w:bottom w:val="single" w:sz="4" w:space="0" w:color="auto"/>
              <w:right w:val="single" w:sz="4" w:space="0" w:color="auto"/>
            </w:tcBorders>
          </w:tcPr>
          <w:p w14:paraId="6EAE7A8A" w14:textId="77777777" w:rsidR="00D52FFE" w:rsidRPr="008C6453" w:rsidRDefault="00D52FFE" w:rsidP="00D52FFE">
            <w:pPr>
              <w:widowControl w:val="0"/>
              <w:spacing w:line="240" w:lineRule="auto"/>
              <w:rPr>
                <w:rFonts w:ascii="Times New Roman" w:eastAsia="Times New Roman" w:hAnsi="Times New Roman" w:cs="Times New Roman"/>
                <w:sz w:val="28"/>
                <w:szCs w:val="28"/>
                <w:lang w:eastAsia="en-US"/>
              </w:rPr>
            </w:pPr>
            <w:r w:rsidRPr="008C6453">
              <w:rPr>
                <w:rFonts w:ascii="Times New Roman" w:eastAsia="Times New Roman" w:hAnsi="Times New Roman" w:cs="Times New Roman"/>
                <w:sz w:val="28"/>
                <w:szCs w:val="28"/>
                <w:lang w:eastAsia="en-US"/>
              </w:rPr>
              <w:lastRenderedPageBreak/>
              <w:t>внесение изменений в приказ Минздрав НСО об организации паллиативной медицинской помощи детям на территории Новосибирской области</w:t>
            </w:r>
          </w:p>
        </w:tc>
      </w:tr>
      <w:tr w:rsidR="00F909AC" w:rsidRPr="00972B27" w14:paraId="73AA9961" w14:textId="77777777" w:rsidTr="00F909AC">
        <w:tc>
          <w:tcPr>
            <w:tcW w:w="15735" w:type="dxa"/>
            <w:gridSpan w:val="6"/>
            <w:shd w:val="clear" w:color="auto" w:fill="auto"/>
          </w:tcPr>
          <w:p w14:paraId="3070D510" w14:textId="77777777" w:rsidR="00BB1E3C" w:rsidRPr="00972B27" w:rsidRDefault="00BB1E3C"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 Мероприятия по кадровому обеспечению организаций, оказывающих паллиативную медицинскую помощь</w:t>
            </w:r>
          </w:p>
        </w:tc>
      </w:tr>
      <w:tr w:rsidR="00F909AC" w:rsidRPr="00972B27" w14:paraId="4F2C6830" w14:textId="77777777" w:rsidTr="0069611F">
        <w:tc>
          <w:tcPr>
            <w:tcW w:w="1196" w:type="dxa"/>
            <w:shd w:val="clear" w:color="auto" w:fill="auto"/>
          </w:tcPr>
          <w:p w14:paraId="72CB24E2" w14:textId="77777777"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2.1</w:t>
            </w:r>
          </w:p>
        </w:tc>
        <w:tc>
          <w:tcPr>
            <w:tcW w:w="3449" w:type="dxa"/>
            <w:shd w:val="clear" w:color="auto" w:fill="auto"/>
          </w:tcPr>
          <w:p w14:paraId="7652DBAC" w14:textId="77777777"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Мониторинг потребности Новосибирской области в медицинских кадрах в разрезе государственных медицинских организаций, оказывающих паллиативную медицинскую помощь взрослым и детям</w:t>
            </w:r>
          </w:p>
        </w:tc>
        <w:tc>
          <w:tcPr>
            <w:tcW w:w="2042" w:type="dxa"/>
            <w:shd w:val="clear" w:color="auto" w:fill="auto"/>
          </w:tcPr>
          <w:p w14:paraId="63C25323" w14:textId="77777777" w:rsidR="00BB1E3C" w:rsidRPr="00972B27" w:rsidRDefault="00BB1E3C" w:rsidP="00CF690D">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01.09.</w:t>
            </w:r>
            <w:r w:rsidR="00CF690D" w:rsidRPr="00972B27">
              <w:rPr>
                <w:rFonts w:ascii="Times New Roman" w:eastAsia="Times New Roman" w:hAnsi="Times New Roman" w:cs="Times New Roman"/>
                <w:bCs/>
                <w:sz w:val="28"/>
                <w:szCs w:val="28"/>
              </w:rPr>
              <w:t>20</w:t>
            </w:r>
            <w:r w:rsidR="00CF690D">
              <w:rPr>
                <w:rFonts w:ascii="Times New Roman" w:eastAsia="Times New Roman" w:hAnsi="Times New Roman" w:cs="Times New Roman"/>
                <w:bCs/>
                <w:sz w:val="28"/>
                <w:szCs w:val="28"/>
              </w:rPr>
              <w:t>20</w:t>
            </w:r>
          </w:p>
        </w:tc>
        <w:tc>
          <w:tcPr>
            <w:tcW w:w="2027" w:type="dxa"/>
            <w:shd w:val="clear" w:color="auto" w:fill="auto"/>
          </w:tcPr>
          <w:p w14:paraId="30FC5715" w14:textId="77777777" w:rsidR="00BB1E3C" w:rsidRPr="00972B27" w:rsidRDefault="00BB1E3C"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056" w:type="dxa"/>
            <w:shd w:val="clear" w:color="auto" w:fill="auto"/>
          </w:tcPr>
          <w:p w14:paraId="5BA593A6" w14:textId="76947F05" w:rsidR="006B1131" w:rsidRPr="00972B27" w:rsidRDefault="0008280C" w:rsidP="00843DC7">
            <w:pPr>
              <w:widowControl w:val="0"/>
              <w:spacing w:line="240" w:lineRule="auto"/>
              <w:rPr>
                <w:rFonts w:ascii="Times New Roman" w:eastAsia="Calibri" w:hAnsi="Times New Roman" w:cs="Times New Roman"/>
                <w:sz w:val="28"/>
                <w:szCs w:val="28"/>
                <w:lang w:eastAsia="en-US"/>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 xml:space="preserve">аместитель министра </w:t>
            </w:r>
            <w:r w:rsidR="00624127">
              <w:rPr>
                <w:rFonts w:ascii="Times New Roman" w:eastAsia="Times New Roman" w:hAnsi="Times New Roman" w:cs="Times New Roman"/>
                <w:sz w:val="28"/>
                <w:szCs w:val="28"/>
              </w:rPr>
              <w:t>Л.С. </w:t>
            </w:r>
            <w:r w:rsidR="00F2288C"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r w:rsidR="00843DC7" w:rsidRPr="00972B27">
              <w:rPr>
                <w:rFonts w:ascii="Times New Roman" w:eastAsia="Calibri" w:hAnsi="Times New Roman" w:cs="Times New Roman"/>
                <w:sz w:val="28"/>
                <w:szCs w:val="28"/>
                <w:lang w:eastAsia="en-US"/>
              </w:rPr>
              <w:t xml:space="preserve"> </w:t>
            </w:r>
          </w:p>
          <w:p w14:paraId="7A1E2B08" w14:textId="7D1FA402" w:rsidR="006B1131" w:rsidRPr="00972B27" w:rsidRDefault="00624127" w:rsidP="006B1131">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Е.А. </w:t>
            </w:r>
            <w:r w:rsidR="006B1131" w:rsidRPr="00972B27">
              <w:rPr>
                <w:rFonts w:ascii="Times New Roman" w:eastAsia="Times New Roman" w:hAnsi="Times New Roman" w:cs="Times New Roman"/>
                <w:sz w:val="28"/>
                <w:szCs w:val="28"/>
              </w:rPr>
              <w:t>Аксенова;</w:t>
            </w:r>
          </w:p>
          <w:p w14:paraId="7265C90A" w14:textId="77777777" w:rsidR="00843DC7" w:rsidRPr="00972B27" w:rsidRDefault="00843DC7" w:rsidP="00843DC7">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заместитель министра </w:t>
            </w:r>
          </w:p>
          <w:p w14:paraId="45DE7DA4" w14:textId="2C59A3D6" w:rsidR="00BB1E3C" w:rsidRPr="00972B27" w:rsidRDefault="00624127" w:rsidP="00F909AC">
            <w:pPr>
              <w:widowControl w:val="0"/>
              <w:spacing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Т.Ю. </w:t>
            </w:r>
            <w:r w:rsidR="00843DC7" w:rsidRPr="00972B27">
              <w:rPr>
                <w:rFonts w:ascii="Times New Roman" w:eastAsia="Calibri" w:hAnsi="Times New Roman" w:cs="Times New Roman"/>
                <w:sz w:val="28"/>
                <w:szCs w:val="28"/>
                <w:lang w:eastAsia="en-US"/>
              </w:rPr>
              <w:t>Анохина;</w:t>
            </w:r>
          </w:p>
          <w:p w14:paraId="0386E3E9" w14:textId="77777777" w:rsidR="00BB1E3C" w:rsidRPr="00972B27" w:rsidRDefault="0008280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паллиативной медицинской помощи </w:t>
            </w:r>
            <w:r w:rsidR="00505105" w:rsidRPr="00972B27">
              <w:rPr>
                <w:rFonts w:ascii="Times New Roman" w:eastAsia="Times New Roman" w:hAnsi="Times New Roman" w:cs="Times New Roman"/>
                <w:sz w:val="28"/>
                <w:szCs w:val="28"/>
              </w:rPr>
              <w:t>Минздрава НСО</w:t>
            </w:r>
            <w:r w:rsidRPr="00972B27">
              <w:rPr>
                <w:rFonts w:ascii="Times New Roman" w:eastAsia="Times New Roman" w:hAnsi="Times New Roman" w:cs="Times New Roman"/>
                <w:sz w:val="28"/>
                <w:szCs w:val="28"/>
              </w:rPr>
              <w:t>;</w:t>
            </w:r>
          </w:p>
          <w:p w14:paraId="68E20143" w14:textId="77777777" w:rsidR="00BB1E3C" w:rsidRPr="00972B27" w:rsidRDefault="0008280C" w:rsidP="0052733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детский специалист по паллиативной помощи </w:t>
            </w:r>
            <w:r w:rsidR="00727E47" w:rsidRPr="00972B27">
              <w:rPr>
                <w:rFonts w:ascii="Times New Roman" w:eastAsia="Times New Roman" w:hAnsi="Times New Roman" w:cs="Times New Roman"/>
                <w:sz w:val="28"/>
                <w:szCs w:val="28"/>
              </w:rPr>
              <w:t>Минздрав</w:t>
            </w:r>
            <w:r w:rsidR="00163D35" w:rsidRPr="00972B27">
              <w:rPr>
                <w:rFonts w:ascii="Times New Roman" w:eastAsia="Times New Roman" w:hAnsi="Times New Roman" w:cs="Times New Roman"/>
                <w:sz w:val="28"/>
                <w:szCs w:val="28"/>
              </w:rPr>
              <w:t>а</w:t>
            </w:r>
            <w:r w:rsidR="00727E47" w:rsidRPr="00972B27">
              <w:rPr>
                <w:rFonts w:ascii="Times New Roman" w:eastAsia="Times New Roman" w:hAnsi="Times New Roman" w:cs="Times New Roman"/>
                <w:sz w:val="28"/>
                <w:szCs w:val="28"/>
              </w:rPr>
              <w:t xml:space="preserve"> </w:t>
            </w:r>
            <w:r w:rsidR="00163D35" w:rsidRPr="00972B27">
              <w:rPr>
                <w:rFonts w:ascii="Times New Roman" w:eastAsia="Times New Roman" w:hAnsi="Times New Roman" w:cs="Times New Roman"/>
                <w:sz w:val="28"/>
                <w:szCs w:val="28"/>
              </w:rPr>
              <w:t>НСО</w:t>
            </w:r>
          </w:p>
        </w:tc>
        <w:tc>
          <w:tcPr>
            <w:tcW w:w="3965" w:type="dxa"/>
            <w:shd w:val="clear" w:color="auto" w:fill="auto"/>
          </w:tcPr>
          <w:p w14:paraId="41575A35" w14:textId="77777777" w:rsidR="00BB1E3C" w:rsidRPr="00972B27" w:rsidRDefault="0008280C"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о</w:t>
            </w:r>
            <w:r w:rsidR="00BB1E3C" w:rsidRPr="00972B27">
              <w:rPr>
                <w:rFonts w:ascii="Times New Roman" w:eastAsia="Times New Roman" w:hAnsi="Times New Roman" w:cs="Times New Roman"/>
                <w:sz w:val="28"/>
                <w:szCs w:val="28"/>
              </w:rPr>
              <w:t>беспечение высококвалифицированными кадрами медицинских учреждений Новосибирской области. Устранение кадрового дефицита медицинских работников соответствующей специальности и квалификации. Развитие целевого обучения</w:t>
            </w:r>
          </w:p>
        </w:tc>
      </w:tr>
      <w:tr w:rsidR="0008280C" w:rsidRPr="00972B27" w14:paraId="48501DFD" w14:textId="77777777" w:rsidTr="0069611F">
        <w:tc>
          <w:tcPr>
            <w:tcW w:w="1196" w:type="dxa"/>
            <w:shd w:val="clear" w:color="auto" w:fill="auto"/>
          </w:tcPr>
          <w:p w14:paraId="75A5D778" w14:textId="77777777" w:rsidR="0008280C" w:rsidRPr="00972B27" w:rsidRDefault="0008280C"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2.2</w:t>
            </w:r>
          </w:p>
        </w:tc>
        <w:tc>
          <w:tcPr>
            <w:tcW w:w="3449" w:type="dxa"/>
            <w:shd w:val="clear" w:color="auto" w:fill="auto"/>
          </w:tcPr>
          <w:p w14:paraId="76481538" w14:textId="77777777" w:rsidR="0008280C" w:rsidRPr="00972B27" w:rsidRDefault="0008280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Принятие мер, направленных на повышение укомплектованности штатной численности государственных медицинских организаций, повышение качества подготовки медицинских кадров, уровня профессионального </w:t>
            </w:r>
            <w:r w:rsidRPr="00972B27">
              <w:rPr>
                <w:rFonts w:ascii="Times New Roman" w:hAnsi="Times New Roman" w:cs="Times New Roman"/>
                <w:sz w:val="28"/>
                <w:szCs w:val="28"/>
              </w:rPr>
              <w:lastRenderedPageBreak/>
              <w:t>мастерства, а также престижа медицинских специальностей</w:t>
            </w:r>
          </w:p>
        </w:tc>
        <w:tc>
          <w:tcPr>
            <w:tcW w:w="2042" w:type="dxa"/>
            <w:shd w:val="clear" w:color="auto" w:fill="auto"/>
          </w:tcPr>
          <w:p w14:paraId="466304A6" w14:textId="77777777" w:rsidR="0008280C" w:rsidRPr="00972B27" w:rsidRDefault="0008280C" w:rsidP="00CF690D">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01.09.</w:t>
            </w:r>
            <w:r w:rsidR="00CF690D">
              <w:rPr>
                <w:rFonts w:ascii="Times New Roman" w:eastAsia="Times New Roman" w:hAnsi="Times New Roman" w:cs="Times New Roman"/>
                <w:bCs/>
                <w:sz w:val="28"/>
                <w:szCs w:val="28"/>
              </w:rPr>
              <w:t>2020</w:t>
            </w:r>
          </w:p>
        </w:tc>
        <w:tc>
          <w:tcPr>
            <w:tcW w:w="2027" w:type="dxa"/>
            <w:shd w:val="clear" w:color="auto" w:fill="auto"/>
          </w:tcPr>
          <w:p w14:paraId="5FB61F28" w14:textId="77777777" w:rsidR="0008280C" w:rsidRPr="00972B27" w:rsidRDefault="0008280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056" w:type="dxa"/>
            <w:shd w:val="clear" w:color="auto" w:fill="auto"/>
          </w:tcPr>
          <w:p w14:paraId="68D62CFA" w14:textId="2CD66537" w:rsidR="0016606E" w:rsidRPr="00972B27" w:rsidRDefault="0008280C" w:rsidP="004450B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624127">
              <w:rPr>
                <w:rFonts w:ascii="Times New Roman" w:eastAsia="Times New Roman" w:hAnsi="Times New Roman" w:cs="Times New Roman"/>
                <w:sz w:val="28"/>
                <w:szCs w:val="28"/>
              </w:rPr>
              <w:t>Л.С.</w:t>
            </w:r>
            <w:r w:rsidR="00E35B27">
              <w:t> </w:t>
            </w:r>
            <w:r w:rsidR="004450B9"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p>
          <w:p w14:paraId="7B885ECA" w14:textId="5D29AD8B" w:rsidR="0016606E" w:rsidRPr="00972B27" w:rsidRDefault="004450B9" w:rsidP="004450B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 </w:t>
            </w:r>
            <w:r w:rsidR="00624127">
              <w:rPr>
                <w:rFonts w:ascii="Times New Roman" w:eastAsia="Times New Roman" w:hAnsi="Times New Roman" w:cs="Times New Roman"/>
                <w:sz w:val="28"/>
                <w:szCs w:val="28"/>
              </w:rPr>
              <w:t>заместитель министра Е.А. </w:t>
            </w:r>
            <w:r w:rsidR="0016606E" w:rsidRPr="00972B27">
              <w:rPr>
                <w:rFonts w:ascii="Times New Roman" w:eastAsia="Times New Roman" w:hAnsi="Times New Roman" w:cs="Times New Roman"/>
                <w:sz w:val="28"/>
                <w:szCs w:val="28"/>
              </w:rPr>
              <w:t>Аксенова;</w:t>
            </w:r>
          </w:p>
          <w:p w14:paraId="39A961C5" w14:textId="77777777" w:rsidR="004450B9" w:rsidRPr="00972B27" w:rsidRDefault="004450B9" w:rsidP="004450B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p>
          <w:p w14:paraId="32189C1B" w14:textId="4D2B5518" w:rsidR="0008280C" w:rsidRPr="00972B27" w:rsidRDefault="00624127" w:rsidP="003A3CCA">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Т.Ю. </w:t>
            </w:r>
            <w:r w:rsidR="004450B9" w:rsidRPr="00972B27">
              <w:rPr>
                <w:rFonts w:ascii="Times New Roman" w:eastAsia="Times New Roman" w:hAnsi="Times New Roman" w:cs="Times New Roman"/>
                <w:sz w:val="28"/>
                <w:szCs w:val="28"/>
              </w:rPr>
              <w:t>Анохина</w:t>
            </w:r>
          </w:p>
          <w:p w14:paraId="752993F8" w14:textId="77777777" w:rsidR="0008280C" w:rsidRPr="00972B27" w:rsidRDefault="0008280C" w:rsidP="003A3CC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специалист по паллиативной медицинской помощи Минздрава НСО;</w:t>
            </w:r>
          </w:p>
          <w:p w14:paraId="571E7AF7" w14:textId="77777777" w:rsidR="0008280C" w:rsidRPr="00972B27" w:rsidRDefault="0008280C" w:rsidP="003A3CC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w:t>
            </w:r>
            <w:r w:rsidRPr="00972B27">
              <w:rPr>
                <w:rFonts w:ascii="Times New Roman" w:eastAsia="Times New Roman" w:hAnsi="Times New Roman" w:cs="Times New Roman"/>
                <w:sz w:val="28"/>
                <w:szCs w:val="28"/>
              </w:rPr>
              <w:lastRenderedPageBreak/>
              <w:t>детский специалист по паллиативной помощи Минздрава НСО</w:t>
            </w:r>
            <w:r w:rsidR="00632157" w:rsidRPr="00972B27">
              <w:rPr>
                <w:rFonts w:ascii="Times New Roman" w:eastAsia="Times New Roman" w:hAnsi="Times New Roman" w:cs="Times New Roman"/>
                <w:sz w:val="28"/>
                <w:szCs w:val="28"/>
              </w:rPr>
              <w:t>;</w:t>
            </w:r>
          </w:p>
          <w:p w14:paraId="476048E5" w14:textId="77777777" w:rsidR="00632157" w:rsidRPr="00972B27" w:rsidRDefault="00632157" w:rsidP="006321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детский специалист по паллиативной помощи Минздрава НСО</w:t>
            </w:r>
          </w:p>
          <w:p w14:paraId="53D959FF" w14:textId="77777777" w:rsidR="0008280C" w:rsidRPr="00972B27" w:rsidRDefault="0008280C" w:rsidP="00632157">
            <w:pPr>
              <w:widowControl w:val="0"/>
              <w:pBdr>
                <w:top w:val="nil"/>
                <w:left w:val="nil"/>
                <w:bottom w:val="nil"/>
                <w:right w:val="nil"/>
                <w:between w:val="nil"/>
              </w:pBdr>
              <w:spacing w:line="240" w:lineRule="auto"/>
              <w:rPr>
                <w:rFonts w:ascii="Times New Roman" w:eastAsia="Times New Roman" w:hAnsi="Times New Roman" w:cs="Times New Roman"/>
                <w:bCs/>
                <w:sz w:val="28"/>
                <w:szCs w:val="28"/>
              </w:rPr>
            </w:pPr>
          </w:p>
        </w:tc>
        <w:tc>
          <w:tcPr>
            <w:tcW w:w="3965" w:type="dxa"/>
            <w:shd w:val="clear" w:color="auto" w:fill="auto"/>
          </w:tcPr>
          <w:p w14:paraId="545E7F8D" w14:textId="77777777" w:rsidR="0008280C" w:rsidRPr="00972B27" w:rsidRDefault="0008280C" w:rsidP="0008280C">
            <w:pPr>
              <w:widowControl w:val="0"/>
              <w:spacing w:line="240" w:lineRule="auto"/>
              <w:ind w:right="144"/>
              <w:outlineLvl w:val="0"/>
              <w:rPr>
                <w:rFonts w:ascii="Times New Roman" w:eastAsia="Times New Roman" w:hAnsi="Times New Roman" w:cs="Times New Roman"/>
                <w:sz w:val="28"/>
                <w:szCs w:val="28"/>
              </w:rPr>
            </w:pPr>
            <w:r w:rsidRPr="00972B27">
              <w:rPr>
                <w:rFonts w:ascii="Times New Roman" w:eastAsia="Arial Unicode MS" w:hAnsi="Times New Roman" w:cs="Times New Roman"/>
                <w:bCs/>
                <w:sz w:val="28"/>
                <w:szCs w:val="28"/>
                <w:u w:color="000000"/>
              </w:rPr>
              <w:lastRenderedPageBreak/>
              <w:t xml:space="preserve">учитывая широкий спектр решаемых задач при совершенствовании кадрового обеспечения государственных медицинских организаций, принятие мер, направленных на повышение укомплектованности штатной численности государственных медицинских организаций, </w:t>
            </w:r>
            <w:r w:rsidRPr="00972B27">
              <w:rPr>
                <w:rFonts w:ascii="Times New Roman" w:eastAsia="Arial Unicode MS" w:hAnsi="Times New Roman" w:cs="Times New Roman"/>
                <w:bCs/>
                <w:sz w:val="28"/>
                <w:szCs w:val="28"/>
                <w:u w:color="000000"/>
              </w:rPr>
              <w:lastRenderedPageBreak/>
              <w:t>повышение качества подготовки медицинских кадров, уровня профессионального мастерства, а также престижа медицинских специальностей, окажет влияние на снижение смертности населения трудоспособного возраста, снижение смертности от болезней системы кровообращения, приведет к снижению коэффициента совместительства до 1,2</w:t>
            </w:r>
          </w:p>
        </w:tc>
      </w:tr>
      <w:tr w:rsidR="00F909AC" w:rsidRPr="00972B27" w14:paraId="34557665" w14:textId="77777777" w:rsidTr="0069611F">
        <w:tc>
          <w:tcPr>
            <w:tcW w:w="1196" w:type="dxa"/>
            <w:shd w:val="clear" w:color="auto" w:fill="auto"/>
          </w:tcPr>
          <w:p w14:paraId="449B3D9D" w14:textId="77777777" w:rsidR="00BB1E3C" w:rsidRPr="00972B27" w:rsidRDefault="00D84337"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lang w:val="en-US"/>
              </w:rPr>
              <w:lastRenderedPageBreak/>
              <w:t>2.3</w:t>
            </w:r>
          </w:p>
        </w:tc>
        <w:tc>
          <w:tcPr>
            <w:tcW w:w="3449" w:type="dxa"/>
            <w:shd w:val="clear" w:color="auto" w:fill="auto"/>
          </w:tcPr>
          <w:p w14:paraId="12978D8C" w14:textId="77777777" w:rsidR="00BB1E3C" w:rsidRPr="00972B27" w:rsidRDefault="00BB1E3C" w:rsidP="00791E57">
            <w:pPr>
              <w:widowControl w:val="0"/>
              <w:spacing w:line="240" w:lineRule="auto"/>
              <w:rPr>
                <w:rFonts w:ascii="Times New Roman" w:eastAsia="Calibri" w:hAnsi="Times New Roman" w:cs="Times New Roman"/>
                <w:sz w:val="28"/>
                <w:szCs w:val="28"/>
              </w:rPr>
            </w:pPr>
            <w:r w:rsidRPr="00972B27">
              <w:rPr>
                <w:rFonts w:ascii="Times New Roman" w:eastAsia="Calibri" w:hAnsi="Times New Roman" w:cs="Times New Roman"/>
                <w:sz w:val="28"/>
                <w:szCs w:val="28"/>
              </w:rPr>
              <w:t xml:space="preserve">Обучение среднего медицинского персонала, привлеченных к оказанию медицинской помощи в сельской местности, </w:t>
            </w:r>
            <w:r w:rsidR="0008280C" w:rsidRPr="00972B27">
              <w:rPr>
                <w:rFonts w:ascii="Times New Roman" w:eastAsia="Calibri" w:hAnsi="Times New Roman" w:cs="Times New Roman"/>
                <w:sz w:val="28"/>
                <w:szCs w:val="28"/>
              </w:rPr>
              <w:t xml:space="preserve">к </w:t>
            </w:r>
            <w:r w:rsidRPr="00972B27">
              <w:rPr>
                <w:rFonts w:ascii="Times New Roman" w:eastAsia="Calibri" w:hAnsi="Times New Roman" w:cs="Times New Roman"/>
                <w:sz w:val="28"/>
                <w:szCs w:val="28"/>
              </w:rPr>
              <w:t>оказанию ПМП</w:t>
            </w:r>
          </w:p>
        </w:tc>
        <w:tc>
          <w:tcPr>
            <w:tcW w:w="2042" w:type="dxa"/>
            <w:shd w:val="clear" w:color="auto" w:fill="auto"/>
          </w:tcPr>
          <w:p w14:paraId="5B1E01B5"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01.01.2021</w:t>
            </w:r>
          </w:p>
        </w:tc>
        <w:tc>
          <w:tcPr>
            <w:tcW w:w="2027" w:type="dxa"/>
            <w:shd w:val="clear" w:color="auto" w:fill="auto"/>
          </w:tcPr>
          <w:p w14:paraId="29347265" w14:textId="77777777"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056" w:type="dxa"/>
            <w:shd w:val="clear" w:color="auto" w:fill="auto"/>
          </w:tcPr>
          <w:p w14:paraId="5C1546E9" w14:textId="189D779E" w:rsidR="00BB1E3C" w:rsidRPr="00972B27" w:rsidRDefault="0008280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 xml:space="preserve">аместитель министра </w:t>
            </w:r>
            <w:r w:rsidR="00624127">
              <w:rPr>
                <w:rFonts w:ascii="Times New Roman" w:eastAsia="Times New Roman" w:hAnsi="Times New Roman" w:cs="Times New Roman"/>
                <w:sz w:val="28"/>
                <w:szCs w:val="28"/>
              </w:rPr>
              <w:t>Л.С. </w:t>
            </w:r>
            <w:r w:rsidR="002E7FAB"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 xml:space="preserve"> </w:t>
            </w:r>
          </w:p>
          <w:p w14:paraId="374E37A8" w14:textId="77777777" w:rsidR="00BB1E3C" w:rsidRPr="00972B27" w:rsidRDefault="0008280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медицинскому и фармацевтическому образованию </w:t>
            </w:r>
            <w:r w:rsidR="00163D35" w:rsidRPr="00972B27">
              <w:rPr>
                <w:rFonts w:ascii="Times New Roman" w:eastAsia="Times New Roman" w:hAnsi="Times New Roman" w:cs="Times New Roman"/>
                <w:sz w:val="28"/>
                <w:szCs w:val="28"/>
              </w:rPr>
              <w:t xml:space="preserve">Минздрава НСО </w:t>
            </w:r>
            <w:r w:rsidR="007B03A5" w:rsidRPr="00972B27">
              <w:rPr>
                <w:rFonts w:ascii="Times New Roman" w:eastAsia="Times New Roman" w:hAnsi="Times New Roman" w:cs="Times New Roman"/>
                <w:sz w:val="28"/>
                <w:szCs w:val="28"/>
              </w:rPr>
              <w:t>А.Н. Пилипенко</w:t>
            </w:r>
            <w:r w:rsidR="00303B7F"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 xml:space="preserve"> </w:t>
            </w:r>
          </w:p>
          <w:p w14:paraId="4EB9E7CB" w14:textId="77777777"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паллиативной медицинской помощи </w:t>
            </w:r>
            <w:r w:rsidR="00163D35" w:rsidRPr="00972B27">
              <w:rPr>
                <w:rFonts w:ascii="Times New Roman" w:eastAsia="Times New Roman" w:hAnsi="Times New Roman" w:cs="Times New Roman"/>
                <w:sz w:val="28"/>
                <w:szCs w:val="28"/>
              </w:rPr>
              <w:t>Минздрава НСО</w:t>
            </w:r>
            <w:r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 xml:space="preserve"> </w:t>
            </w:r>
          </w:p>
          <w:p w14:paraId="4CFE46B0" w14:textId="77777777" w:rsidR="00BB1E3C" w:rsidRPr="00972B27" w:rsidRDefault="00303B7F" w:rsidP="00303B7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г</w:t>
            </w:r>
            <w:r w:rsidR="00BB1E3C" w:rsidRPr="00972B27">
              <w:rPr>
                <w:rFonts w:ascii="Times New Roman" w:eastAsia="Times New Roman" w:hAnsi="Times New Roman" w:cs="Times New Roman"/>
                <w:sz w:val="28"/>
                <w:szCs w:val="28"/>
              </w:rPr>
              <w:t>лавны</w:t>
            </w:r>
            <w:r w:rsidRPr="00972B27">
              <w:rPr>
                <w:rFonts w:ascii="Times New Roman" w:eastAsia="Times New Roman" w:hAnsi="Times New Roman" w:cs="Times New Roman"/>
                <w:sz w:val="28"/>
                <w:szCs w:val="28"/>
              </w:rPr>
              <w:t>е</w:t>
            </w:r>
            <w:r w:rsidR="00BB1E3C" w:rsidRPr="00972B27">
              <w:rPr>
                <w:rFonts w:ascii="Times New Roman" w:eastAsia="Times New Roman" w:hAnsi="Times New Roman" w:cs="Times New Roman"/>
                <w:sz w:val="28"/>
                <w:szCs w:val="28"/>
              </w:rPr>
              <w:t xml:space="preserve"> врачи ГБУЗ НСО</w:t>
            </w:r>
          </w:p>
        </w:tc>
        <w:tc>
          <w:tcPr>
            <w:tcW w:w="3965" w:type="dxa"/>
            <w:shd w:val="clear" w:color="auto" w:fill="auto"/>
          </w:tcPr>
          <w:p w14:paraId="51EAB603" w14:textId="77777777" w:rsidR="00BB1E3C" w:rsidRPr="00972B27" w:rsidRDefault="00BB1E3C" w:rsidP="00791E57">
            <w:pPr>
              <w:widowControl w:val="0"/>
              <w:spacing w:line="240" w:lineRule="auto"/>
              <w:rPr>
                <w:rFonts w:ascii="Times New Roman" w:eastAsia="Arial Unicode MS" w:hAnsi="Times New Roman" w:cs="Times New Roman"/>
                <w:bCs/>
                <w:sz w:val="28"/>
                <w:szCs w:val="28"/>
                <w:u w:color="000000"/>
              </w:rPr>
            </w:pPr>
          </w:p>
        </w:tc>
      </w:tr>
      <w:tr w:rsidR="00F909AC" w:rsidRPr="00972B27" w14:paraId="527E8103" w14:textId="77777777" w:rsidTr="00F909AC">
        <w:tc>
          <w:tcPr>
            <w:tcW w:w="15735" w:type="dxa"/>
            <w:gridSpan w:val="6"/>
            <w:shd w:val="clear" w:color="auto" w:fill="auto"/>
          </w:tcPr>
          <w:p w14:paraId="4DABCA58" w14:textId="77777777" w:rsidR="00BB1E3C" w:rsidRPr="00972B27" w:rsidRDefault="00BB1E3C"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3. Мероприятия по повышению качества и доступности обезболивания, в том числе повышение доступности лекарственных препаратов для лечения болевого синдрома</w:t>
            </w:r>
          </w:p>
        </w:tc>
      </w:tr>
      <w:tr w:rsidR="00F909AC" w:rsidRPr="00972B27" w14:paraId="6A0E2CA2" w14:textId="77777777" w:rsidTr="00F316E0">
        <w:tc>
          <w:tcPr>
            <w:tcW w:w="1196" w:type="dxa"/>
            <w:shd w:val="clear" w:color="auto" w:fill="auto"/>
          </w:tcPr>
          <w:p w14:paraId="5A283145" w14:textId="77777777"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3.1</w:t>
            </w:r>
          </w:p>
        </w:tc>
        <w:tc>
          <w:tcPr>
            <w:tcW w:w="3449" w:type="dxa"/>
            <w:shd w:val="clear" w:color="auto" w:fill="auto"/>
          </w:tcPr>
          <w:p w14:paraId="52F71475" w14:textId="77777777"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Ежегодное формирование сводной заявки на получение наркотических лекарственных препаратов, обеспечивающей возможность достижения расчетного уровня обезболивания</w:t>
            </w:r>
          </w:p>
        </w:tc>
        <w:tc>
          <w:tcPr>
            <w:tcW w:w="2042" w:type="dxa"/>
            <w:shd w:val="clear" w:color="auto" w:fill="auto"/>
          </w:tcPr>
          <w:p w14:paraId="6BD8B806" w14:textId="77777777" w:rsidR="00BB1E3C" w:rsidRPr="00972B27" w:rsidRDefault="00BB1E3C" w:rsidP="00CF690D">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01.09.</w:t>
            </w:r>
            <w:r w:rsidR="00CF690D" w:rsidRPr="00972B27">
              <w:rPr>
                <w:rFonts w:ascii="Times New Roman" w:eastAsia="Times New Roman" w:hAnsi="Times New Roman" w:cs="Times New Roman"/>
                <w:bCs/>
                <w:sz w:val="28"/>
                <w:szCs w:val="28"/>
              </w:rPr>
              <w:t>20</w:t>
            </w:r>
            <w:r w:rsidR="00CF690D">
              <w:rPr>
                <w:rFonts w:ascii="Times New Roman" w:eastAsia="Times New Roman" w:hAnsi="Times New Roman" w:cs="Times New Roman"/>
                <w:bCs/>
                <w:sz w:val="28"/>
                <w:szCs w:val="28"/>
              </w:rPr>
              <w:t>20</w:t>
            </w:r>
          </w:p>
        </w:tc>
        <w:tc>
          <w:tcPr>
            <w:tcW w:w="2027" w:type="dxa"/>
            <w:shd w:val="clear" w:color="auto" w:fill="auto"/>
          </w:tcPr>
          <w:p w14:paraId="7418B11E" w14:textId="77777777"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056" w:type="dxa"/>
            <w:shd w:val="clear" w:color="auto" w:fill="auto"/>
          </w:tcPr>
          <w:p w14:paraId="724FBE50" w14:textId="77777777" w:rsidR="00BB1E3C" w:rsidRPr="00972B27" w:rsidRDefault="00BB1E3C" w:rsidP="00F909AC">
            <w:pPr>
              <w:widowControl w:val="0"/>
              <w:pBdr>
                <w:top w:val="nil"/>
                <w:left w:val="nil"/>
                <w:bottom w:val="nil"/>
                <w:right w:val="nil"/>
                <w:between w:val="nil"/>
              </w:pBdr>
              <w:spacing w:line="240" w:lineRule="auto"/>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Заместитель министра</w:t>
            </w:r>
          </w:p>
          <w:p w14:paraId="7844EAFC" w14:textId="72DBC80B" w:rsidR="00BB1E3C" w:rsidRPr="00972B27" w:rsidRDefault="00624127" w:rsidP="00303B7F">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Е.А. </w:t>
            </w:r>
            <w:r w:rsidR="00BB1E3C" w:rsidRPr="00972B27">
              <w:rPr>
                <w:rFonts w:ascii="Times New Roman" w:eastAsia="Times New Roman" w:hAnsi="Times New Roman" w:cs="Times New Roman"/>
                <w:bCs/>
                <w:sz w:val="28"/>
                <w:szCs w:val="28"/>
              </w:rPr>
              <w:t>Аксенова</w:t>
            </w:r>
          </w:p>
        </w:tc>
        <w:tc>
          <w:tcPr>
            <w:tcW w:w="3965" w:type="dxa"/>
            <w:shd w:val="clear" w:color="auto" w:fill="auto"/>
          </w:tcPr>
          <w:p w14:paraId="06F7C35B" w14:textId="77777777" w:rsidR="00BB1E3C" w:rsidRPr="00972B27" w:rsidRDefault="00BB1E3C"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Ежегодно утвержденная сводная заявка на получение наркотических лекарственных препаратов и психотропных лекарственных препаратов</w:t>
            </w:r>
          </w:p>
        </w:tc>
      </w:tr>
      <w:tr w:rsidR="00F909AC" w:rsidRPr="00972B27" w14:paraId="0D91959B" w14:textId="77777777" w:rsidTr="00F316E0">
        <w:tc>
          <w:tcPr>
            <w:tcW w:w="1196" w:type="dxa"/>
            <w:shd w:val="clear" w:color="auto" w:fill="auto"/>
          </w:tcPr>
          <w:p w14:paraId="3CD333FE" w14:textId="77777777"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3.2</w:t>
            </w:r>
          </w:p>
        </w:tc>
        <w:tc>
          <w:tcPr>
            <w:tcW w:w="3449" w:type="dxa"/>
            <w:shd w:val="clear" w:color="auto" w:fill="auto"/>
          </w:tcPr>
          <w:p w14:paraId="0D7E7BC1" w14:textId="77777777"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Обеспечение информирования граждан о возможностях оказании паллиативной медицинской помощи</w:t>
            </w:r>
          </w:p>
        </w:tc>
        <w:tc>
          <w:tcPr>
            <w:tcW w:w="2042" w:type="dxa"/>
            <w:shd w:val="clear" w:color="auto" w:fill="auto"/>
          </w:tcPr>
          <w:p w14:paraId="485E64D8"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2027" w:type="dxa"/>
            <w:shd w:val="clear" w:color="auto" w:fill="auto"/>
          </w:tcPr>
          <w:p w14:paraId="684F821E" w14:textId="77777777"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056" w:type="dxa"/>
            <w:shd w:val="clear" w:color="auto" w:fill="auto"/>
          </w:tcPr>
          <w:p w14:paraId="4D3F95F5" w14:textId="6914F59A"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 xml:space="preserve">аместитель министра </w:t>
            </w:r>
            <w:r w:rsidR="00ED7311">
              <w:rPr>
                <w:rFonts w:ascii="Times New Roman" w:eastAsia="Times New Roman" w:hAnsi="Times New Roman" w:cs="Times New Roman"/>
                <w:sz w:val="28"/>
                <w:szCs w:val="28"/>
              </w:rPr>
              <w:t>Л.С. </w:t>
            </w:r>
            <w:r w:rsidR="005677CB" w:rsidRPr="00972B27">
              <w:rPr>
                <w:rFonts w:ascii="Times New Roman" w:eastAsia="Times New Roman" w:hAnsi="Times New Roman" w:cs="Times New Roman"/>
                <w:sz w:val="28"/>
                <w:szCs w:val="28"/>
              </w:rPr>
              <w:t>Шалыгина</w:t>
            </w:r>
            <w:r w:rsidRPr="00972B27">
              <w:rPr>
                <w:rFonts w:ascii="Times New Roman" w:eastAsia="Times New Roman" w:hAnsi="Times New Roman" w:cs="Times New Roman"/>
                <w:sz w:val="28"/>
                <w:szCs w:val="28"/>
              </w:rPr>
              <w:t>;</w:t>
            </w:r>
          </w:p>
          <w:p w14:paraId="1B68C8C6" w14:textId="7622976A"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 xml:space="preserve">аместитель министра </w:t>
            </w:r>
            <w:r w:rsidR="00ED7311">
              <w:rPr>
                <w:rFonts w:ascii="Times New Roman" w:eastAsia="Times New Roman" w:hAnsi="Times New Roman" w:cs="Times New Roman"/>
                <w:sz w:val="28"/>
                <w:szCs w:val="28"/>
              </w:rPr>
              <w:t>Т.Ю. </w:t>
            </w:r>
            <w:r w:rsidR="007B03A5" w:rsidRPr="00972B27">
              <w:rPr>
                <w:rFonts w:ascii="Times New Roman" w:eastAsia="Times New Roman" w:hAnsi="Times New Roman" w:cs="Times New Roman"/>
                <w:sz w:val="28"/>
                <w:szCs w:val="28"/>
              </w:rPr>
              <w:t>Анохина</w:t>
            </w:r>
            <w:r w:rsidRPr="00972B27">
              <w:rPr>
                <w:rFonts w:ascii="Times New Roman" w:eastAsia="Times New Roman" w:hAnsi="Times New Roman" w:cs="Times New Roman"/>
                <w:sz w:val="28"/>
                <w:szCs w:val="28"/>
              </w:rPr>
              <w:t>;</w:t>
            </w:r>
          </w:p>
          <w:p w14:paraId="1DEB1592" w14:textId="77777777"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скорой медицинской помощи </w:t>
            </w:r>
            <w:r w:rsidR="00A72BBD" w:rsidRPr="00972B27">
              <w:rPr>
                <w:rFonts w:ascii="Times New Roman" w:eastAsia="Times New Roman" w:hAnsi="Times New Roman" w:cs="Times New Roman"/>
                <w:sz w:val="28"/>
                <w:szCs w:val="28"/>
              </w:rPr>
              <w:t>Минздрава НСО</w:t>
            </w:r>
            <w:r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 xml:space="preserve"> </w:t>
            </w:r>
          </w:p>
          <w:p w14:paraId="5EA73A02" w14:textId="77777777"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паллиативной медицинской помощи </w:t>
            </w:r>
            <w:r w:rsidR="00A72BBD" w:rsidRPr="00972B27">
              <w:rPr>
                <w:rFonts w:ascii="Times New Roman" w:eastAsia="Times New Roman" w:hAnsi="Times New Roman" w:cs="Times New Roman"/>
                <w:sz w:val="28"/>
                <w:szCs w:val="28"/>
              </w:rPr>
              <w:t>Минздрава НСО</w:t>
            </w:r>
            <w:r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 xml:space="preserve"> </w:t>
            </w:r>
          </w:p>
          <w:p w14:paraId="506952DD" w14:textId="77777777" w:rsidR="005677CB" w:rsidRPr="00972B27" w:rsidRDefault="005677CB" w:rsidP="005677C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детский специалист по паллиативной помощи </w:t>
            </w:r>
            <w:r w:rsidRPr="00972B27">
              <w:rPr>
                <w:rFonts w:ascii="Times New Roman" w:eastAsia="Times New Roman" w:hAnsi="Times New Roman" w:cs="Times New Roman"/>
                <w:sz w:val="28"/>
                <w:szCs w:val="28"/>
              </w:rPr>
              <w:lastRenderedPageBreak/>
              <w:t>Минздрава НСО</w:t>
            </w:r>
          </w:p>
          <w:p w14:paraId="739CD6F4" w14:textId="77777777" w:rsidR="00BB1E3C" w:rsidRPr="00972B27" w:rsidRDefault="00BB1E3C" w:rsidP="005677CB">
            <w:pPr>
              <w:widowControl w:val="0"/>
              <w:spacing w:line="240" w:lineRule="auto"/>
              <w:rPr>
                <w:rFonts w:ascii="Times New Roman" w:eastAsia="Times New Roman" w:hAnsi="Times New Roman" w:cs="Times New Roman"/>
                <w:sz w:val="28"/>
                <w:szCs w:val="28"/>
              </w:rPr>
            </w:pPr>
          </w:p>
        </w:tc>
        <w:tc>
          <w:tcPr>
            <w:tcW w:w="3965" w:type="dxa"/>
            <w:shd w:val="clear" w:color="auto" w:fill="auto"/>
          </w:tcPr>
          <w:p w14:paraId="62EF3358" w14:textId="77777777" w:rsidR="00BB1E3C" w:rsidRPr="00972B27" w:rsidRDefault="00303B7F" w:rsidP="00303B7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и</w:t>
            </w:r>
            <w:r w:rsidR="00BB1E3C" w:rsidRPr="00972B27">
              <w:rPr>
                <w:rFonts w:ascii="Times New Roman" w:eastAsia="Times New Roman" w:hAnsi="Times New Roman" w:cs="Times New Roman"/>
                <w:sz w:val="28"/>
                <w:szCs w:val="28"/>
              </w:rPr>
              <w:t>нформирование пациентов, обратившихся к скорой медицинской помощи, с</w:t>
            </w:r>
            <w:r w:rsidRPr="00972B27">
              <w:rPr>
                <w:rFonts w:ascii="Times New Roman" w:eastAsia="Times New Roman" w:hAnsi="Times New Roman" w:cs="Times New Roman"/>
                <w:sz w:val="28"/>
                <w:szCs w:val="28"/>
              </w:rPr>
              <w:t> </w:t>
            </w:r>
            <w:r w:rsidR="00BB1E3C" w:rsidRPr="00972B27">
              <w:rPr>
                <w:rFonts w:ascii="Times New Roman" w:eastAsia="Times New Roman" w:hAnsi="Times New Roman" w:cs="Times New Roman"/>
                <w:sz w:val="28"/>
                <w:szCs w:val="28"/>
              </w:rPr>
              <w:t xml:space="preserve">поводом </w:t>
            </w:r>
            <w:r w:rsidR="006D7957"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болевой синдром</w:t>
            </w:r>
            <w:r w:rsidR="006D7957" w:rsidRPr="00972B27">
              <w:rPr>
                <w:rFonts w:ascii="Times New Roman" w:eastAsia="Times New Roman" w:hAnsi="Times New Roman" w:cs="Times New Roman"/>
                <w:sz w:val="28"/>
                <w:szCs w:val="28"/>
              </w:rPr>
              <w:t>»</w:t>
            </w:r>
          </w:p>
        </w:tc>
      </w:tr>
      <w:tr w:rsidR="00F909AC" w:rsidRPr="00972B27" w14:paraId="0EB6343E" w14:textId="77777777" w:rsidTr="00F316E0">
        <w:tc>
          <w:tcPr>
            <w:tcW w:w="1196" w:type="dxa"/>
            <w:shd w:val="clear" w:color="auto" w:fill="auto"/>
          </w:tcPr>
          <w:p w14:paraId="25251E99" w14:textId="77777777" w:rsidR="00BB1E3C" w:rsidRPr="00972B27" w:rsidRDefault="00BB1E3C"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3.3</w:t>
            </w:r>
          </w:p>
        </w:tc>
        <w:tc>
          <w:tcPr>
            <w:tcW w:w="3449" w:type="dxa"/>
            <w:shd w:val="clear" w:color="auto" w:fill="auto"/>
          </w:tcPr>
          <w:p w14:paraId="1C138B68" w14:textId="77777777"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Информирование граждан о</w:t>
            </w:r>
            <w:r w:rsidR="00303B7F" w:rsidRPr="00972B27">
              <w:rPr>
                <w:rFonts w:ascii="Times New Roman" w:hAnsi="Times New Roman" w:cs="Times New Roman"/>
                <w:sz w:val="28"/>
                <w:szCs w:val="28"/>
              </w:rPr>
              <w:t> </w:t>
            </w:r>
            <w:r w:rsidRPr="00972B27">
              <w:rPr>
                <w:rFonts w:ascii="Times New Roman" w:hAnsi="Times New Roman" w:cs="Times New Roman"/>
                <w:sz w:val="28"/>
                <w:szCs w:val="28"/>
              </w:rPr>
              <w:t>ПМП:</w:t>
            </w:r>
          </w:p>
          <w:p w14:paraId="34D7D49F" w14:textId="77777777" w:rsidR="00BB1E3C" w:rsidRPr="00972B27" w:rsidRDefault="00BB1E3C" w:rsidP="00303B7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размещение доступной справочной информации, </w:t>
            </w:r>
            <w:r w:rsidRPr="00972B27">
              <w:rPr>
                <w:rFonts w:ascii="Times New Roman" w:eastAsia="Times New Roman" w:hAnsi="Times New Roman" w:cs="Times New Roman"/>
                <w:sz w:val="28"/>
                <w:szCs w:val="28"/>
              </w:rPr>
              <w:t>информационных стендов с</w:t>
            </w:r>
            <w:r w:rsidR="00303B7F"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информацией в медицинских учреждениях о возможности обслуживания на дому граждан, страдающих неизлечимыми прогрессирующими заболеваниями, нуждающихся в обезболивании, в том числе наркотическими лекарственными препаратами, постороннем уходе, о порядке получения медицинских изделий пациентам, нуждающимся в оказании ПМП на дому</w:t>
            </w:r>
          </w:p>
        </w:tc>
        <w:tc>
          <w:tcPr>
            <w:tcW w:w="2042" w:type="dxa"/>
            <w:shd w:val="clear" w:color="auto" w:fill="auto"/>
          </w:tcPr>
          <w:p w14:paraId="5704A84F"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01.01.2021</w:t>
            </w:r>
          </w:p>
        </w:tc>
        <w:tc>
          <w:tcPr>
            <w:tcW w:w="2027" w:type="dxa"/>
            <w:shd w:val="clear" w:color="auto" w:fill="auto"/>
          </w:tcPr>
          <w:p w14:paraId="68B9C2A7" w14:textId="77777777"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056" w:type="dxa"/>
            <w:shd w:val="clear" w:color="auto" w:fill="auto"/>
          </w:tcPr>
          <w:p w14:paraId="396D6659" w14:textId="2B5DCE82" w:rsidR="00B106A9" w:rsidRPr="00972B27" w:rsidRDefault="00ED7311" w:rsidP="00B106A9">
            <w:pPr>
              <w:widowControl w:val="0"/>
              <w:spacing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заместитель министра Л.С. </w:t>
            </w:r>
            <w:r w:rsidR="00B106A9" w:rsidRPr="00972B27">
              <w:rPr>
                <w:rFonts w:ascii="Times New Roman" w:eastAsia="Times New Roman" w:hAnsi="Times New Roman" w:cs="Times New Roman"/>
                <w:sz w:val="28"/>
                <w:szCs w:val="28"/>
              </w:rPr>
              <w:t>Шалыгина</w:t>
            </w:r>
          </w:p>
          <w:p w14:paraId="34FC2A77" w14:textId="77777777" w:rsidR="00B106A9" w:rsidRPr="00972B27" w:rsidRDefault="00B106A9" w:rsidP="00B106A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48F5F1AB" w14:textId="52B52542" w:rsidR="00B106A9" w:rsidRPr="00972B27" w:rsidRDefault="00ED7311" w:rsidP="00B106A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Т.Ю. </w:t>
            </w:r>
            <w:r w:rsidR="00B106A9" w:rsidRPr="00972B27">
              <w:rPr>
                <w:rFonts w:ascii="Times New Roman" w:eastAsia="Times New Roman" w:hAnsi="Times New Roman" w:cs="Times New Roman"/>
                <w:sz w:val="28"/>
                <w:szCs w:val="28"/>
              </w:rPr>
              <w:t>Анохина;</w:t>
            </w:r>
          </w:p>
          <w:p w14:paraId="1E45102E" w14:textId="77777777" w:rsidR="00B106A9" w:rsidRPr="00972B27" w:rsidRDefault="00B106A9" w:rsidP="00B106A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детский специалист по паллиативной помощи Минздрава НСО;</w:t>
            </w:r>
          </w:p>
          <w:p w14:paraId="651A33EA" w14:textId="77777777" w:rsidR="00837E7E" w:rsidRDefault="00B106A9" w:rsidP="00A72BBD">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специалист по паллиативной медицинской помощи Минздрава НСО</w:t>
            </w:r>
            <w:r w:rsidR="00837E7E">
              <w:rPr>
                <w:rFonts w:ascii="Times New Roman" w:eastAsia="Times New Roman" w:hAnsi="Times New Roman" w:cs="Times New Roman"/>
                <w:sz w:val="28"/>
                <w:szCs w:val="28"/>
              </w:rPr>
              <w:t>;</w:t>
            </w:r>
          </w:p>
          <w:p w14:paraId="35631759" w14:textId="0FEBD36A" w:rsidR="00BB1E3C" w:rsidRPr="00972B27" w:rsidRDefault="00B106A9" w:rsidP="00A72BBD">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главные врачи </w:t>
            </w:r>
            <w:r w:rsidR="00505105" w:rsidRPr="00972B27">
              <w:rPr>
                <w:rFonts w:ascii="Times New Roman" w:eastAsia="Times New Roman" w:hAnsi="Times New Roman" w:cs="Times New Roman"/>
                <w:sz w:val="28"/>
                <w:szCs w:val="28"/>
              </w:rPr>
              <w:t>ГБУЗ НСО</w:t>
            </w:r>
          </w:p>
        </w:tc>
        <w:tc>
          <w:tcPr>
            <w:tcW w:w="3965" w:type="dxa"/>
            <w:shd w:val="clear" w:color="auto" w:fill="auto"/>
          </w:tcPr>
          <w:p w14:paraId="358371EC" w14:textId="77777777" w:rsidR="00BB1E3C" w:rsidRPr="00972B27" w:rsidRDefault="00BB1E3C" w:rsidP="00303B7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100% поликлиник от общего числа поликлиник имеют информационные стенды о</w:t>
            </w:r>
            <w:r w:rsidR="00303B7F"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возможности обслуживания на дому граждан, страдающих неизлечимыми прогрессирующими заболеваниями, нуждающихся в</w:t>
            </w:r>
            <w:r w:rsidR="00303B7F"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 xml:space="preserve">постороннем уходе, наблюдении среднего медицинского персонала, </w:t>
            </w:r>
            <w:r w:rsidR="00303B7F" w:rsidRPr="00972B27">
              <w:rPr>
                <w:rFonts w:ascii="Times New Roman" w:eastAsia="Times New Roman" w:hAnsi="Times New Roman" w:cs="Times New Roman"/>
                <w:sz w:val="28"/>
                <w:szCs w:val="28"/>
              </w:rPr>
              <w:t>о </w:t>
            </w:r>
            <w:r w:rsidRPr="00972B27">
              <w:rPr>
                <w:rFonts w:ascii="Times New Roman" w:eastAsia="Times New Roman" w:hAnsi="Times New Roman" w:cs="Times New Roman"/>
                <w:sz w:val="28"/>
                <w:szCs w:val="28"/>
              </w:rPr>
              <w:t>механизм</w:t>
            </w:r>
            <w:r w:rsidR="00303B7F" w:rsidRPr="00972B27">
              <w:rPr>
                <w:rFonts w:ascii="Times New Roman" w:eastAsia="Times New Roman" w:hAnsi="Times New Roman" w:cs="Times New Roman"/>
                <w:sz w:val="28"/>
                <w:szCs w:val="28"/>
              </w:rPr>
              <w:t>е получения медицинских изделий</w:t>
            </w:r>
            <w:r w:rsidRPr="00972B27">
              <w:rPr>
                <w:rFonts w:ascii="Times New Roman" w:eastAsia="Times New Roman" w:hAnsi="Times New Roman" w:cs="Times New Roman"/>
                <w:sz w:val="28"/>
                <w:szCs w:val="28"/>
              </w:rPr>
              <w:t xml:space="preserve"> нуждающимся в оказании ПМП в домашних условиях</w:t>
            </w:r>
          </w:p>
        </w:tc>
      </w:tr>
      <w:tr w:rsidR="00F909AC" w:rsidRPr="00972B27" w14:paraId="1BD4EB5D" w14:textId="77777777" w:rsidTr="00F316E0">
        <w:tc>
          <w:tcPr>
            <w:tcW w:w="1196" w:type="dxa"/>
            <w:shd w:val="clear" w:color="auto" w:fill="auto"/>
          </w:tcPr>
          <w:p w14:paraId="7EFEE944" w14:textId="77777777"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3.4</w:t>
            </w:r>
          </w:p>
        </w:tc>
        <w:tc>
          <w:tcPr>
            <w:tcW w:w="3449" w:type="dxa"/>
            <w:shd w:val="clear" w:color="auto" w:fill="auto"/>
          </w:tcPr>
          <w:p w14:paraId="1447BF21" w14:textId="77777777"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Внедрение схем контроля эффективности лечения болевого синдрома во всех </w:t>
            </w:r>
            <w:r w:rsidRPr="00972B27">
              <w:rPr>
                <w:rFonts w:ascii="Times New Roman" w:hAnsi="Times New Roman" w:cs="Times New Roman"/>
                <w:sz w:val="28"/>
                <w:szCs w:val="28"/>
              </w:rPr>
              <w:lastRenderedPageBreak/>
              <w:t>медицинских организациях (схема Первичной оценки болевого синдрома, Дневник оценки боли)</w:t>
            </w:r>
          </w:p>
        </w:tc>
        <w:tc>
          <w:tcPr>
            <w:tcW w:w="2042" w:type="dxa"/>
            <w:shd w:val="clear" w:color="auto" w:fill="auto"/>
          </w:tcPr>
          <w:p w14:paraId="1F7C1E58"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01.01.2020</w:t>
            </w:r>
          </w:p>
        </w:tc>
        <w:tc>
          <w:tcPr>
            <w:tcW w:w="2027" w:type="dxa"/>
            <w:shd w:val="clear" w:color="auto" w:fill="auto"/>
          </w:tcPr>
          <w:p w14:paraId="77A4E923" w14:textId="77777777"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056" w:type="dxa"/>
            <w:shd w:val="clear" w:color="auto" w:fill="auto"/>
          </w:tcPr>
          <w:p w14:paraId="0C90D562" w14:textId="6DCA7A25" w:rsidR="00912B61" w:rsidRPr="00972B27" w:rsidRDefault="00ED7311" w:rsidP="00912B61">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министра Л.С. </w:t>
            </w:r>
            <w:r w:rsidR="00912B61" w:rsidRPr="00972B27">
              <w:rPr>
                <w:rFonts w:ascii="Times New Roman" w:eastAsia="Times New Roman" w:hAnsi="Times New Roman" w:cs="Times New Roman"/>
                <w:sz w:val="28"/>
                <w:szCs w:val="28"/>
              </w:rPr>
              <w:t>Шалыгина;</w:t>
            </w:r>
          </w:p>
          <w:p w14:paraId="2B56D935" w14:textId="77777777" w:rsidR="00912B61" w:rsidRPr="00972B27" w:rsidRDefault="00912B61" w:rsidP="00912B6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p>
          <w:p w14:paraId="3DD7A078" w14:textId="7C12CEA9" w:rsidR="00912B61" w:rsidRPr="00972B27" w:rsidRDefault="00ED7311" w:rsidP="00912B61">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Т.Ю. </w:t>
            </w:r>
            <w:r w:rsidR="00912B61" w:rsidRPr="00972B27">
              <w:rPr>
                <w:rFonts w:ascii="Times New Roman" w:eastAsia="Times New Roman" w:hAnsi="Times New Roman" w:cs="Times New Roman"/>
                <w:sz w:val="28"/>
                <w:szCs w:val="28"/>
              </w:rPr>
              <w:t>Анохина;</w:t>
            </w:r>
          </w:p>
          <w:p w14:paraId="1433E9BF" w14:textId="77777777" w:rsidR="00912B61" w:rsidRPr="00972B27" w:rsidRDefault="00912B61" w:rsidP="00912B6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специалист по паллиативной медици</w:t>
            </w:r>
            <w:r w:rsidR="00A72BBD" w:rsidRPr="00972B27">
              <w:rPr>
                <w:rFonts w:ascii="Times New Roman" w:eastAsia="Times New Roman" w:hAnsi="Times New Roman" w:cs="Times New Roman"/>
                <w:sz w:val="28"/>
                <w:szCs w:val="28"/>
              </w:rPr>
              <w:t>нской помощи Минздрава НСО</w:t>
            </w:r>
            <w:r w:rsidRPr="00972B27">
              <w:rPr>
                <w:rFonts w:ascii="Times New Roman" w:eastAsia="Times New Roman" w:hAnsi="Times New Roman" w:cs="Times New Roman"/>
                <w:sz w:val="28"/>
                <w:szCs w:val="28"/>
              </w:rPr>
              <w:t>;</w:t>
            </w:r>
          </w:p>
          <w:p w14:paraId="269B092C" w14:textId="77777777" w:rsidR="00912B61" w:rsidRPr="00972B27" w:rsidRDefault="00912B61" w:rsidP="00912B6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w:t>
            </w:r>
          </w:p>
          <w:p w14:paraId="24BBAD16" w14:textId="77777777" w:rsidR="00912B61" w:rsidRPr="00972B27" w:rsidRDefault="00912B61" w:rsidP="00912B6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детский специалист по паллиативной помощи Минздрава НСО</w:t>
            </w:r>
          </w:p>
          <w:p w14:paraId="4EEBDF23" w14:textId="77777777" w:rsidR="00BB1E3C" w:rsidRPr="00972B27" w:rsidRDefault="00BB1E3C" w:rsidP="00912B61">
            <w:pPr>
              <w:widowControl w:val="0"/>
              <w:spacing w:line="240" w:lineRule="auto"/>
              <w:rPr>
                <w:rFonts w:ascii="Times New Roman" w:eastAsia="Times New Roman" w:hAnsi="Times New Roman" w:cs="Times New Roman"/>
                <w:sz w:val="28"/>
                <w:szCs w:val="28"/>
              </w:rPr>
            </w:pPr>
          </w:p>
        </w:tc>
        <w:tc>
          <w:tcPr>
            <w:tcW w:w="3965" w:type="dxa"/>
            <w:shd w:val="clear" w:color="auto" w:fill="auto"/>
          </w:tcPr>
          <w:p w14:paraId="49DC19C1" w14:textId="77777777" w:rsidR="00BB1E3C" w:rsidRPr="00972B27" w:rsidRDefault="00303B7F"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п</w:t>
            </w:r>
            <w:r w:rsidR="00BB1E3C" w:rsidRPr="00972B27">
              <w:rPr>
                <w:rFonts w:ascii="Times New Roman" w:eastAsia="Times New Roman" w:hAnsi="Times New Roman" w:cs="Times New Roman"/>
                <w:sz w:val="28"/>
                <w:szCs w:val="28"/>
              </w:rPr>
              <w:t xml:space="preserve">риказ </w:t>
            </w:r>
            <w:r w:rsidR="00163D35" w:rsidRPr="00972B27">
              <w:rPr>
                <w:rFonts w:ascii="Times New Roman" w:eastAsia="Times New Roman" w:hAnsi="Times New Roman" w:cs="Times New Roman"/>
                <w:sz w:val="28"/>
                <w:szCs w:val="28"/>
              </w:rPr>
              <w:t xml:space="preserve">Минздрава НСО </w:t>
            </w:r>
            <w:r w:rsidR="00BB1E3C" w:rsidRPr="00972B27">
              <w:rPr>
                <w:rFonts w:ascii="Times New Roman" w:eastAsia="Times New Roman" w:hAnsi="Times New Roman" w:cs="Times New Roman"/>
                <w:sz w:val="28"/>
                <w:szCs w:val="28"/>
              </w:rPr>
              <w:t xml:space="preserve">о применении схем Первичной оценки болевого синдрома, </w:t>
            </w:r>
            <w:r w:rsidR="00BB1E3C" w:rsidRPr="00972B27">
              <w:rPr>
                <w:rFonts w:ascii="Times New Roman" w:eastAsia="Times New Roman" w:hAnsi="Times New Roman" w:cs="Times New Roman"/>
                <w:sz w:val="28"/>
                <w:szCs w:val="28"/>
              </w:rPr>
              <w:lastRenderedPageBreak/>
              <w:t>Дневника оценки боли во всех случаях лечения болевого синдрома более 7 дней</w:t>
            </w:r>
          </w:p>
        </w:tc>
      </w:tr>
      <w:tr w:rsidR="00F909AC" w:rsidRPr="00972B27" w14:paraId="7B4A0D71" w14:textId="77777777" w:rsidTr="00F316E0">
        <w:tc>
          <w:tcPr>
            <w:tcW w:w="1196" w:type="dxa"/>
            <w:shd w:val="clear" w:color="auto" w:fill="auto"/>
          </w:tcPr>
          <w:p w14:paraId="525617FD" w14:textId="77777777"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3.5</w:t>
            </w:r>
          </w:p>
        </w:tc>
        <w:tc>
          <w:tcPr>
            <w:tcW w:w="3449" w:type="dxa"/>
            <w:shd w:val="clear" w:color="auto" w:fill="auto"/>
          </w:tcPr>
          <w:p w14:paraId="4BE33082" w14:textId="77777777"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Обеспечение своевременной передачи протоколов оценки побочных эффектов применения наркотических лекарственных препаратов и психотропных лекарственных препаратов государственными медицинскими организациями Новосибирской области в Территориальный орган Росздравнадзора по Новосибирской области</w:t>
            </w:r>
          </w:p>
        </w:tc>
        <w:tc>
          <w:tcPr>
            <w:tcW w:w="2042" w:type="dxa"/>
            <w:shd w:val="clear" w:color="auto" w:fill="auto"/>
          </w:tcPr>
          <w:p w14:paraId="65C8BEC5"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2027" w:type="dxa"/>
            <w:shd w:val="clear" w:color="auto" w:fill="auto"/>
          </w:tcPr>
          <w:p w14:paraId="614B79B6" w14:textId="77777777"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056" w:type="dxa"/>
            <w:shd w:val="clear" w:color="auto" w:fill="auto"/>
          </w:tcPr>
          <w:p w14:paraId="27891568" w14:textId="77777777"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фармаколог </w:t>
            </w:r>
            <w:r w:rsidR="00A72BBD" w:rsidRPr="00972B27">
              <w:rPr>
                <w:rFonts w:ascii="Times New Roman" w:eastAsia="Times New Roman" w:hAnsi="Times New Roman" w:cs="Times New Roman"/>
                <w:sz w:val="28"/>
                <w:szCs w:val="28"/>
              </w:rPr>
              <w:t>Минздрава НСО;</w:t>
            </w:r>
          </w:p>
          <w:p w14:paraId="51070BE6" w14:textId="77777777" w:rsidR="00373211" w:rsidRPr="00972B27" w:rsidRDefault="00373211" w:rsidP="0037321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16605D95" w14:textId="556DFF38" w:rsidR="00373211" w:rsidRPr="00972B27" w:rsidRDefault="00ED7311" w:rsidP="00373211">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Т.Ю. </w:t>
            </w:r>
            <w:r w:rsidR="00373211" w:rsidRPr="00972B27">
              <w:rPr>
                <w:rFonts w:ascii="Times New Roman" w:eastAsia="Times New Roman" w:hAnsi="Times New Roman" w:cs="Times New Roman"/>
                <w:sz w:val="28"/>
                <w:szCs w:val="28"/>
              </w:rPr>
              <w:t>Анохина;</w:t>
            </w:r>
          </w:p>
          <w:p w14:paraId="09F2ED9B" w14:textId="77777777" w:rsidR="00373211" w:rsidRPr="00972B27" w:rsidRDefault="00373211" w:rsidP="0037321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14:paraId="479209EE" w14:textId="7BD6BC5E" w:rsidR="00373211" w:rsidRPr="00972B27" w:rsidRDefault="00ED7311" w:rsidP="00373211">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Л.С. </w:t>
            </w:r>
            <w:r w:rsidR="00373211" w:rsidRPr="00972B27">
              <w:rPr>
                <w:rFonts w:ascii="Times New Roman" w:eastAsia="Times New Roman" w:hAnsi="Times New Roman" w:cs="Times New Roman"/>
                <w:sz w:val="28"/>
                <w:szCs w:val="28"/>
              </w:rPr>
              <w:t>Шалыгина;</w:t>
            </w:r>
          </w:p>
          <w:p w14:paraId="4893D942" w14:textId="77777777" w:rsidR="00373211" w:rsidRPr="00972B27" w:rsidRDefault="00373211" w:rsidP="0037321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специалист по паллиативной медицинской </w:t>
            </w:r>
            <w:r w:rsidR="00A72BBD" w:rsidRPr="00972B27">
              <w:rPr>
                <w:rFonts w:ascii="Times New Roman" w:eastAsia="Times New Roman" w:hAnsi="Times New Roman" w:cs="Times New Roman"/>
                <w:sz w:val="28"/>
                <w:szCs w:val="28"/>
              </w:rPr>
              <w:t>помощи Минздрава НСО</w:t>
            </w:r>
            <w:r w:rsidRPr="00972B27">
              <w:rPr>
                <w:rFonts w:ascii="Times New Roman" w:eastAsia="Times New Roman" w:hAnsi="Times New Roman" w:cs="Times New Roman"/>
                <w:sz w:val="28"/>
                <w:szCs w:val="28"/>
              </w:rPr>
              <w:t>;</w:t>
            </w:r>
          </w:p>
          <w:p w14:paraId="6B02A519" w14:textId="77777777" w:rsidR="00373211" w:rsidRPr="00972B27" w:rsidRDefault="00373211"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детский специалист по паллиативной помощи Минздрава НСО </w:t>
            </w:r>
          </w:p>
        </w:tc>
        <w:tc>
          <w:tcPr>
            <w:tcW w:w="3965" w:type="dxa"/>
            <w:shd w:val="clear" w:color="auto" w:fill="auto"/>
          </w:tcPr>
          <w:p w14:paraId="5F848E0A" w14:textId="77777777" w:rsidR="00BB1E3C" w:rsidRPr="00972B27" w:rsidRDefault="00303B7F"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и</w:t>
            </w:r>
            <w:r w:rsidR="00BB1E3C" w:rsidRPr="00972B27">
              <w:rPr>
                <w:rFonts w:ascii="Times New Roman" w:eastAsia="Times New Roman" w:hAnsi="Times New Roman" w:cs="Times New Roman"/>
                <w:sz w:val="28"/>
                <w:szCs w:val="28"/>
              </w:rPr>
              <w:t xml:space="preserve">нформирование Территориального органа Росздравнадзора по Новосибирской области о всех случаях </w:t>
            </w:r>
            <w:r w:rsidR="00BB1E3C" w:rsidRPr="00972B27">
              <w:rPr>
                <w:rFonts w:ascii="Times New Roman" w:hAnsi="Times New Roman" w:cs="Times New Roman"/>
                <w:sz w:val="28"/>
                <w:szCs w:val="28"/>
              </w:rPr>
              <w:t>побочных эффектов применения наркотических лекарственных препаратов и психотропных лекарственных препаратов</w:t>
            </w:r>
          </w:p>
        </w:tc>
      </w:tr>
      <w:tr w:rsidR="00F909AC" w:rsidRPr="00972B27" w14:paraId="29333C88" w14:textId="77777777" w:rsidTr="00F316E0">
        <w:tc>
          <w:tcPr>
            <w:tcW w:w="1196" w:type="dxa"/>
            <w:shd w:val="clear" w:color="auto" w:fill="auto"/>
          </w:tcPr>
          <w:p w14:paraId="62F292E6" w14:textId="77777777"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3.6</w:t>
            </w:r>
          </w:p>
        </w:tc>
        <w:tc>
          <w:tcPr>
            <w:tcW w:w="3449" w:type="dxa"/>
            <w:shd w:val="clear" w:color="auto" w:fill="auto"/>
          </w:tcPr>
          <w:p w14:paraId="0EFA5C4C" w14:textId="77777777"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Проведение обучающих </w:t>
            </w:r>
            <w:r w:rsidRPr="00972B27">
              <w:rPr>
                <w:rFonts w:ascii="Times New Roman" w:hAnsi="Times New Roman" w:cs="Times New Roman"/>
                <w:sz w:val="28"/>
                <w:szCs w:val="28"/>
              </w:rPr>
              <w:lastRenderedPageBreak/>
              <w:t>семинаров для медицинских работников по вопросам современного подхода к обезболивающей терапии</w:t>
            </w:r>
          </w:p>
        </w:tc>
        <w:tc>
          <w:tcPr>
            <w:tcW w:w="2042" w:type="dxa"/>
            <w:shd w:val="clear" w:color="auto" w:fill="auto"/>
          </w:tcPr>
          <w:p w14:paraId="35B381D0"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01.01.2020</w:t>
            </w:r>
          </w:p>
        </w:tc>
        <w:tc>
          <w:tcPr>
            <w:tcW w:w="2027" w:type="dxa"/>
            <w:shd w:val="clear" w:color="auto" w:fill="auto"/>
          </w:tcPr>
          <w:p w14:paraId="4287D6DD" w14:textId="77777777"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056" w:type="dxa"/>
            <w:shd w:val="clear" w:color="auto" w:fill="auto"/>
          </w:tcPr>
          <w:p w14:paraId="704AAF01" w14:textId="77777777"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w:t>
            </w:r>
            <w:r w:rsidR="00BB1E3C" w:rsidRPr="00972B27">
              <w:rPr>
                <w:rFonts w:ascii="Times New Roman" w:eastAsia="Times New Roman" w:hAnsi="Times New Roman" w:cs="Times New Roman"/>
                <w:sz w:val="28"/>
                <w:szCs w:val="28"/>
              </w:rPr>
              <w:lastRenderedPageBreak/>
              <w:t xml:space="preserve">специалист по паллиативной медицинской помощи </w:t>
            </w:r>
            <w:r w:rsidR="00A72BBD" w:rsidRPr="00972B27">
              <w:rPr>
                <w:rFonts w:ascii="Times New Roman" w:eastAsia="Times New Roman" w:hAnsi="Times New Roman" w:cs="Times New Roman"/>
                <w:sz w:val="28"/>
                <w:szCs w:val="28"/>
              </w:rPr>
              <w:t>Минздрава НСО</w:t>
            </w:r>
            <w:r w:rsidRPr="00972B27">
              <w:rPr>
                <w:rFonts w:ascii="Times New Roman" w:eastAsia="Times New Roman" w:hAnsi="Times New Roman" w:cs="Times New Roman"/>
                <w:sz w:val="28"/>
                <w:szCs w:val="28"/>
              </w:rPr>
              <w:t>;</w:t>
            </w:r>
          </w:p>
          <w:p w14:paraId="7C28A794" w14:textId="77777777" w:rsidR="000F2005" w:rsidRPr="00972B27" w:rsidRDefault="000F2005" w:rsidP="000F200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детский специалист по паллиативной помощи Минздрава НСО </w:t>
            </w:r>
          </w:p>
          <w:p w14:paraId="3EB1E076" w14:textId="77777777" w:rsidR="00BB1E3C" w:rsidRPr="00972B27" w:rsidRDefault="00BB1E3C" w:rsidP="00303B7F">
            <w:pPr>
              <w:widowControl w:val="0"/>
              <w:spacing w:line="240" w:lineRule="auto"/>
              <w:rPr>
                <w:rFonts w:ascii="Times New Roman" w:eastAsia="Times New Roman" w:hAnsi="Times New Roman" w:cs="Times New Roman"/>
                <w:sz w:val="28"/>
                <w:szCs w:val="28"/>
              </w:rPr>
            </w:pPr>
          </w:p>
        </w:tc>
        <w:tc>
          <w:tcPr>
            <w:tcW w:w="3965" w:type="dxa"/>
            <w:shd w:val="clear" w:color="auto" w:fill="auto"/>
          </w:tcPr>
          <w:p w14:paraId="48FCE6E8" w14:textId="77777777" w:rsidR="00BB1E3C" w:rsidRPr="00972B27" w:rsidRDefault="00303B7F" w:rsidP="00303B7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п</w:t>
            </w:r>
            <w:r w:rsidR="00BB1E3C" w:rsidRPr="00972B27">
              <w:rPr>
                <w:rFonts w:ascii="Times New Roman" w:eastAsia="Times New Roman" w:hAnsi="Times New Roman" w:cs="Times New Roman"/>
                <w:sz w:val="28"/>
                <w:szCs w:val="28"/>
              </w:rPr>
              <w:t xml:space="preserve">риказ </w:t>
            </w:r>
            <w:r w:rsidR="00163D35" w:rsidRPr="00972B27">
              <w:rPr>
                <w:rFonts w:ascii="Times New Roman" w:eastAsia="Times New Roman" w:hAnsi="Times New Roman" w:cs="Times New Roman"/>
                <w:sz w:val="28"/>
                <w:szCs w:val="28"/>
              </w:rPr>
              <w:t xml:space="preserve">Минздрава НСО </w:t>
            </w:r>
            <w:r w:rsidR="00BB1E3C" w:rsidRPr="00972B27">
              <w:rPr>
                <w:rFonts w:ascii="Times New Roman" w:eastAsia="Times New Roman" w:hAnsi="Times New Roman" w:cs="Times New Roman"/>
                <w:sz w:val="28"/>
                <w:szCs w:val="28"/>
              </w:rPr>
              <w:t xml:space="preserve">о </w:t>
            </w:r>
            <w:r w:rsidR="00BB1E3C" w:rsidRPr="00972B27">
              <w:rPr>
                <w:rFonts w:ascii="Times New Roman" w:eastAsia="Times New Roman" w:hAnsi="Times New Roman" w:cs="Times New Roman"/>
                <w:sz w:val="28"/>
                <w:szCs w:val="28"/>
              </w:rPr>
              <w:lastRenderedPageBreak/>
              <w:t>графике проведения обучающих семинаров ежегодно до 1 апреля текущего года. Обеспечение проведения обучающих семинаров не менее чем в</w:t>
            </w:r>
            <w:r w:rsidRPr="00972B27">
              <w:rPr>
                <w:rFonts w:ascii="Times New Roman" w:eastAsia="Times New Roman" w:hAnsi="Times New Roman" w:cs="Times New Roman"/>
                <w:sz w:val="28"/>
                <w:szCs w:val="28"/>
              </w:rPr>
              <w:t> </w:t>
            </w:r>
            <w:r w:rsidR="00BB1E3C" w:rsidRPr="00972B27">
              <w:rPr>
                <w:rFonts w:ascii="Times New Roman" w:eastAsia="Times New Roman" w:hAnsi="Times New Roman" w:cs="Times New Roman"/>
                <w:sz w:val="28"/>
                <w:szCs w:val="28"/>
              </w:rPr>
              <w:t>10</w:t>
            </w:r>
            <w:r w:rsidRPr="00972B27">
              <w:rPr>
                <w:rFonts w:ascii="Times New Roman" w:eastAsia="Times New Roman" w:hAnsi="Times New Roman" w:cs="Times New Roman"/>
                <w:sz w:val="28"/>
                <w:szCs w:val="28"/>
              </w:rPr>
              <w:t> </w:t>
            </w:r>
            <w:r w:rsidR="00BB1E3C" w:rsidRPr="00972B27">
              <w:rPr>
                <w:rFonts w:ascii="Times New Roman" w:eastAsia="Times New Roman" w:hAnsi="Times New Roman" w:cs="Times New Roman"/>
                <w:sz w:val="28"/>
                <w:szCs w:val="28"/>
              </w:rPr>
              <w:t>ме</w:t>
            </w:r>
            <w:r w:rsidRPr="00972B27">
              <w:rPr>
                <w:rFonts w:ascii="Times New Roman" w:eastAsia="Times New Roman" w:hAnsi="Times New Roman" w:cs="Times New Roman"/>
                <w:sz w:val="28"/>
                <w:szCs w:val="28"/>
              </w:rPr>
              <w:t>дицинских организациях ежегодно</w:t>
            </w:r>
          </w:p>
        </w:tc>
      </w:tr>
      <w:tr w:rsidR="00F909AC" w:rsidRPr="00972B27" w14:paraId="756B0DDB" w14:textId="77777777" w:rsidTr="00F316E0">
        <w:tc>
          <w:tcPr>
            <w:tcW w:w="1196" w:type="dxa"/>
            <w:shd w:val="clear" w:color="auto" w:fill="auto"/>
          </w:tcPr>
          <w:p w14:paraId="2DA5F69D" w14:textId="77777777"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3.7</w:t>
            </w:r>
          </w:p>
        </w:tc>
        <w:tc>
          <w:tcPr>
            <w:tcW w:w="3449" w:type="dxa"/>
            <w:shd w:val="clear" w:color="auto" w:fill="auto"/>
          </w:tcPr>
          <w:p w14:paraId="52F2AA45" w14:textId="77777777"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Обеспечение проведения мониторинга вызовов бригады скорой медицинской помощи с поводом </w:t>
            </w:r>
            <w:r w:rsidR="006D7957" w:rsidRPr="00972B27">
              <w:rPr>
                <w:rFonts w:ascii="Times New Roman" w:hAnsi="Times New Roman" w:cs="Times New Roman"/>
                <w:sz w:val="28"/>
                <w:szCs w:val="28"/>
              </w:rPr>
              <w:t>«</w:t>
            </w:r>
            <w:r w:rsidRPr="00972B27">
              <w:rPr>
                <w:rFonts w:ascii="Times New Roman" w:hAnsi="Times New Roman" w:cs="Times New Roman"/>
                <w:sz w:val="28"/>
                <w:szCs w:val="28"/>
              </w:rPr>
              <w:t>болевой синдром</w:t>
            </w:r>
            <w:r w:rsidR="006D7957" w:rsidRPr="00972B27">
              <w:rPr>
                <w:rFonts w:ascii="Times New Roman" w:hAnsi="Times New Roman" w:cs="Times New Roman"/>
                <w:sz w:val="28"/>
                <w:szCs w:val="28"/>
              </w:rPr>
              <w:t>»</w:t>
            </w:r>
          </w:p>
        </w:tc>
        <w:tc>
          <w:tcPr>
            <w:tcW w:w="2042" w:type="dxa"/>
            <w:shd w:val="clear" w:color="auto" w:fill="auto"/>
          </w:tcPr>
          <w:p w14:paraId="427AEC9D"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2027" w:type="dxa"/>
            <w:shd w:val="clear" w:color="auto" w:fill="auto"/>
          </w:tcPr>
          <w:p w14:paraId="00D40AD2" w14:textId="77777777"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056" w:type="dxa"/>
            <w:shd w:val="clear" w:color="auto" w:fill="auto"/>
          </w:tcPr>
          <w:p w14:paraId="61AFCE36" w14:textId="77777777"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паллиативной медицинской помощи </w:t>
            </w:r>
            <w:r w:rsidR="00163D35" w:rsidRPr="00972B27">
              <w:rPr>
                <w:rFonts w:ascii="Times New Roman" w:eastAsia="Times New Roman" w:hAnsi="Times New Roman" w:cs="Times New Roman"/>
                <w:sz w:val="28"/>
                <w:szCs w:val="28"/>
              </w:rPr>
              <w:t>Минздрав</w:t>
            </w:r>
            <w:r w:rsidR="00727E47" w:rsidRPr="00972B27">
              <w:rPr>
                <w:rFonts w:ascii="Times New Roman" w:eastAsia="Times New Roman" w:hAnsi="Times New Roman" w:cs="Times New Roman"/>
                <w:sz w:val="28"/>
                <w:szCs w:val="28"/>
              </w:rPr>
              <w:t>а</w:t>
            </w:r>
            <w:r w:rsidR="00692F15" w:rsidRPr="00972B27">
              <w:rPr>
                <w:rFonts w:ascii="Times New Roman" w:eastAsia="Times New Roman" w:hAnsi="Times New Roman" w:cs="Times New Roman"/>
                <w:sz w:val="28"/>
                <w:szCs w:val="28"/>
              </w:rPr>
              <w:t xml:space="preserve"> НСО</w:t>
            </w:r>
            <w:r w:rsidRPr="00972B27">
              <w:rPr>
                <w:rFonts w:ascii="Times New Roman" w:eastAsia="Times New Roman" w:hAnsi="Times New Roman" w:cs="Times New Roman"/>
                <w:sz w:val="28"/>
                <w:szCs w:val="28"/>
              </w:rPr>
              <w:t>;</w:t>
            </w:r>
          </w:p>
          <w:p w14:paraId="3086E91A" w14:textId="77777777" w:rsidR="00BB1E3C" w:rsidRPr="00972B27" w:rsidRDefault="00303B7F" w:rsidP="00692F1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скорой медицинской помощи </w:t>
            </w:r>
            <w:r w:rsidR="00163D35" w:rsidRPr="00972B27">
              <w:rPr>
                <w:rFonts w:ascii="Times New Roman" w:eastAsia="Times New Roman" w:hAnsi="Times New Roman" w:cs="Times New Roman"/>
                <w:sz w:val="28"/>
                <w:szCs w:val="28"/>
              </w:rPr>
              <w:t>Минздрав</w:t>
            </w:r>
            <w:r w:rsidR="00727E47" w:rsidRPr="00972B27">
              <w:rPr>
                <w:rFonts w:ascii="Times New Roman" w:eastAsia="Times New Roman" w:hAnsi="Times New Roman" w:cs="Times New Roman"/>
                <w:sz w:val="28"/>
                <w:szCs w:val="28"/>
              </w:rPr>
              <w:t>а</w:t>
            </w:r>
            <w:r w:rsidR="00692F15" w:rsidRPr="00972B27">
              <w:rPr>
                <w:rFonts w:ascii="Times New Roman" w:eastAsia="Times New Roman" w:hAnsi="Times New Roman" w:cs="Times New Roman"/>
                <w:sz w:val="28"/>
                <w:szCs w:val="28"/>
              </w:rPr>
              <w:t xml:space="preserve"> НСО</w:t>
            </w:r>
          </w:p>
        </w:tc>
        <w:tc>
          <w:tcPr>
            <w:tcW w:w="3965" w:type="dxa"/>
            <w:shd w:val="clear" w:color="auto" w:fill="auto"/>
          </w:tcPr>
          <w:p w14:paraId="42A95693" w14:textId="77777777" w:rsidR="00BB1E3C" w:rsidRPr="00972B27" w:rsidRDefault="00303B7F" w:rsidP="00692F1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w:t>
            </w:r>
            <w:r w:rsidR="00BB1E3C" w:rsidRPr="00972B27">
              <w:rPr>
                <w:rFonts w:ascii="Times New Roman" w:eastAsia="Times New Roman" w:hAnsi="Times New Roman" w:cs="Times New Roman"/>
                <w:sz w:val="28"/>
                <w:szCs w:val="28"/>
              </w:rPr>
              <w:t xml:space="preserve">роведение анализа главным внештатным специалистом по паллиативной медицинской помощи </w:t>
            </w:r>
            <w:r w:rsidR="00163D35" w:rsidRPr="00972B27">
              <w:rPr>
                <w:rFonts w:ascii="Times New Roman" w:eastAsia="Times New Roman" w:hAnsi="Times New Roman" w:cs="Times New Roman"/>
                <w:sz w:val="28"/>
                <w:szCs w:val="28"/>
              </w:rPr>
              <w:t xml:space="preserve">Минздрава НСО </w:t>
            </w:r>
            <w:r w:rsidR="00BB1E3C" w:rsidRPr="00972B27">
              <w:rPr>
                <w:rFonts w:ascii="Times New Roman" w:eastAsia="Times New Roman" w:hAnsi="Times New Roman" w:cs="Times New Roman"/>
                <w:sz w:val="28"/>
                <w:szCs w:val="28"/>
              </w:rPr>
              <w:t xml:space="preserve">ежемесячно, представление сводных результатов на </w:t>
            </w:r>
            <w:proofErr w:type="spellStart"/>
            <w:r w:rsidR="00BB1E3C" w:rsidRPr="00972B27">
              <w:rPr>
                <w:rFonts w:ascii="Times New Roman" w:eastAsia="Times New Roman" w:hAnsi="Times New Roman" w:cs="Times New Roman"/>
                <w:sz w:val="28"/>
                <w:szCs w:val="28"/>
              </w:rPr>
              <w:t>видеоселекторных</w:t>
            </w:r>
            <w:proofErr w:type="spellEnd"/>
            <w:r w:rsidR="00BB1E3C" w:rsidRPr="00972B27">
              <w:rPr>
                <w:rFonts w:ascii="Times New Roman" w:eastAsia="Times New Roman" w:hAnsi="Times New Roman" w:cs="Times New Roman"/>
                <w:sz w:val="28"/>
                <w:szCs w:val="28"/>
              </w:rPr>
              <w:t xml:space="preserve"> совещаниях с главными врачами государственных медицинских организаций Ново</w:t>
            </w:r>
            <w:r w:rsidRPr="00972B27">
              <w:rPr>
                <w:rFonts w:ascii="Times New Roman" w:eastAsia="Times New Roman" w:hAnsi="Times New Roman" w:cs="Times New Roman"/>
                <w:sz w:val="28"/>
                <w:szCs w:val="28"/>
              </w:rPr>
              <w:t>сибирской области ежеквартально</w:t>
            </w:r>
            <w:r w:rsidR="00BB1E3C" w:rsidRPr="00972B27">
              <w:rPr>
                <w:rFonts w:ascii="Times New Roman" w:eastAsia="Times New Roman" w:hAnsi="Times New Roman" w:cs="Times New Roman"/>
                <w:sz w:val="28"/>
                <w:szCs w:val="28"/>
              </w:rPr>
              <w:t xml:space="preserve"> </w:t>
            </w:r>
          </w:p>
        </w:tc>
      </w:tr>
      <w:tr w:rsidR="00F909AC" w:rsidRPr="00972B27" w14:paraId="3272E412" w14:textId="77777777" w:rsidTr="00F909AC">
        <w:tc>
          <w:tcPr>
            <w:tcW w:w="15735" w:type="dxa"/>
            <w:gridSpan w:val="6"/>
            <w:shd w:val="clear" w:color="auto" w:fill="auto"/>
          </w:tcPr>
          <w:p w14:paraId="26FF7D33" w14:textId="77777777" w:rsidR="00BB1E3C" w:rsidRPr="00972B27" w:rsidRDefault="00BB1E3C"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4. Мероприятия по совершенствованию внутреннего контроля качества и оказания паллиативной медицинской помощи</w:t>
            </w:r>
          </w:p>
        </w:tc>
      </w:tr>
      <w:tr w:rsidR="00F909AC" w:rsidRPr="00972B27" w14:paraId="4F588978" w14:textId="77777777" w:rsidTr="00E65C57">
        <w:tc>
          <w:tcPr>
            <w:tcW w:w="1196" w:type="dxa"/>
            <w:shd w:val="clear" w:color="auto" w:fill="auto"/>
          </w:tcPr>
          <w:p w14:paraId="2DB534F0" w14:textId="5D07378C" w:rsidR="00BB1E3C" w:rsidRPr="00972B27" w:rsidRDefault="007B2789" w:rsidP="00E65C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4.</w:t>
            </w:r>
            <w:r w:rsidR="00E65C57">
              <w:rPr>
                <w:rFonts w:ascii="Times New Roman" w:hAnsi="Times New Roman" w:cs="Times New Roman"/>
                <w:sz w:val="28"/>
                <w:szCs w:val="28"/>
              </w:rPr>
              <w:t>1</w:t>
            </w:r>
          </w:p>
        </w:tc>
        <w:tc>
          <w:tcPr>
            <w:tcW w:w="3449" w:type="dxa"/>
            <w:shd w:val="clear" w:color="auto" w:fill="auto"/>
          </w:tcPr>
          <w:p w14:paraId="1BBC99FB" w14:textId="77777777" w:rsidR="00985604" w:rsidRPr="00972B27" w:rsidRDefault="00985604" w:rsidP="00985604">
            <w:pPr>
              <w:autoSpaceDE w:val="0"/>
              <w:autoSpaceDN w:val="0"/>
              <w:adjustRightInd w:val="0"/>
              <w:spacing w:line="240" w:lineRule="auto"/>
              <w:jc w:val="both"/>
              <w:rPr>
                <w:rFonts w:ascii="Times New Roman" w:eastAsiaTheme="minorHAnsi" w:hAnsi="Times New Roman" w:cs="Times New Roman"/>
                <w:sz w:val="28"/>
                <w:szCs w:val="28"/>
              </w:rPr>
            </w:pPr>
            <w:r w:rsidRPr="00972B27">
              <w:rPr>
                <w:rFonts w:ascii="Times New Roman" w:hAnsi="Times New Roman" w:cs="Times New Roman"/>
                <w:sz w:val="28"/>
                <w:szCs w:val="28"/>
              </w:rPr>
              <w:t xml:space="preserve">Организация внедрения внутреннего контроля качества и безопасности медицинской деятельности в подведомственных медицинских организациях на основе </w:t>
            </w:r>
            <w:r w:rsidRPr="00972B27">
              <w:rPr>
                <w:rFonts w:ascii="Times New Roman" w:hAnsi="Times New Roman" w:cs="Times New Roman"/>
                <w:sz w:val="28"/>
                <w:szCs w:val="28"/>
              </w:rPr>
              <w:lastRenderedPageBreak/>
              <w:t>критериев качества медицинской помощи и клинических рекомендаций</w:t>
            </w:r>
          </w:p>
          <w:p w14:paraId="2D6BEDE7" w14:textId="77777777" w:rsidR="00BB1E3C" w:rsidRPr="00972B27" w:rsidRDefault="00BB1E3C" w:rsidP="00791E57">
            <w:pPr>
              <w:widowControl w:val="0"/>
              <w:spacing w:line="240" w:lineRule="auto"/>
              <w:rPr>
                <w:rFonts w:ascii="Times New Roman" w:hAnsi="Times New Roman" w:cs="Times New Roman"/>
                <w:sz w:val="28"/>
                <w:szCs w:val="28"/>
              </w:rPr>
            </w:pPr>
          </w:p>
        </w:tc>
        <w:tc>
          <w:tcPr>
            <w:tcW w:w="2042" w:type="dxa"/>
            <w:shd w:val="clear" w:color="auto" w:fill="auto"/>
          </w:tcPr>
          <w:p w14:paraId="209287D8" w14:textId="77777777" w:rsidR="00BB1E3C" w:rsidRPr="00972B27" w:rsidRDefault="00985604" w:rsidP="00791E57">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hAnsi="Times New Roman" w:cs="Times New Roman"/>
                <w:color w:val="000000" w:themeColor="text1"/>
                <w:sz w:val="28"/>
                <w:szCs w:val="28"/>
              </w:rPr>
              <w:lastRenderedPageBreak/>
              <w:t>01.01.2020</w:t>
            </w:r>
          </w:p>
        </w:tc>
        <w:tc>
          <w:tcPr>
            <w:tcW w:w="2027" w:type="dxa"/>
            <w:shd w:val="clear" w:color="auto" w:fill="auto"/>
          </w:tcPr>
          <w:p w14:paraId="3072238A" w14:textId="77777777" w:rsidR="00BB1E3C" w:rsidRPr="00972B27" w:rsidRDefault="006A5AC8" w:rsidP="008B65AE">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hAnsi="Times New Roman" w:cs="Times New Roman"/>
                <w:color w:val="000000" w:themeColor="text1"/>
                <w:sz w:val="28"/>
                <w:szCs w:val="28"/>
              </w:rPr>
              <w:t>31.12.2025</w:t>
            </w:r>
          </w:p>
        </w:tc>
        <w:tc>
          <w:tcPr>
            <w:tcW w:w="3056" w:type="dxa"/>
            <w:shd w:val="clear" w:color="auto" w:fill="auto"/>
          </w:tcPr>
          <w:p w14:paraId="25CA3635" w14:textId="77777777" w:rsidR="00985604" w:rsidRPr="00972B27" w:rsidRDefault="00985604" w:rsidP="00985604">
            <w:pPr>
              <w:autoSpaceDE w:val="0"/>
              <w:autoSpaceDN w:val="0"/>
              <w:adjustRightInd w:val="0"/>
              <w:spacing w:line="240" w:lineRule="auto"/>
              <w:rPr>
                <w:rFonts w:ascii="Times New Roman" w:eastAsiaTheme="minorHAnsi" w:hAnsi="Times New Roman" w:cs="Times New Roman"/>
                <w:color w:val="000000" w:themeColor="text1"/>
                <w:sz w:val="28"/>
                <w:szCs w:val="28"/>
              </w:rPr>
            </w:pPr>
            <w:r w:rsidRPr="00972B27">
              <w:rPr>
                <w:rFonts w:ascii="Times New Roman" w:hAnsi="Times New Roman" w:cs="Times New Roman"/>
                <w:color w:val="000000" w:themeColor="text1"/>
                <w:sz w:val="28"/>
                <w:szCs w:val="28"/>
              </w:rPr>
              <w:t>заместитель министра Л.С. Шалыгина;</w:t>
            </w:r>
          </w:p>
          <w:p w14:paraId="598E5742" w14:textId="77777777" w:rsidR="00985604" w:rsidRPr="00972B27" w:rsidRDefault="00985604" w:rsidP="00985604">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заместитель министра Т.Ю. Анохина;</w:t>
            </w:r>
          </w:p>
          <w:p w14:paraId="44B66E2C" w14:textId="77777777" w:rsidR="00985604" w:rsidRPr="00972B27" w:rsidRDefault="00985604" w:rsidP="00985604">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 xml:space="preserve">главный внештатный специалист по паллиативной </w:t>
            </w:r>
            <w:r w:rsidRPr="00972B27">
              <w:rPr>
                <w:rFonts w:ascii="Times New Roman" w:hAnsi="Times New Roman" w:cs="Times New Roman"/>
                <w:color w:val="000000" w:themeColor="text1"/>
                <w:sz w:val="28"/>
                <w:szCs w:val="28"/>
              </w:rPr>
              <w:lastRenderedPageBreak/>
              <w:t>ме</w:t>
            </w:r>
            <w:r w:rsidR="006A5AC8" w:rsidRPr="00972B27">
              <w:rPr>
                <w:rFonts w:ascii="Times New Roman" w:hAnsi="Times New Roman" w:cs="Times New Roman"/>
                <w:color w:val="000000" w:themeColor="text1"/>
                <w:sz w:val="28"/>
                <w:szCs w:val="28"/>
              </w:rPr>
              <w:t>дицинской помощи Минздрава НСО</w:t>
            </w:r>
            <w:r w:rsidRPr="00972B27">
              <w:rPr>
                <w:rFonts w:ascii="Times New Roman" w:hAnsi="Times New Roman" w:cs="Times New Roman"/>
                <w:color w:val="000000" w:themeColor="text1"/>
                <w:sz w:val="28"/>
                <w:szCs w:val="28"/>
              </w:rPr>
              <w:t>;</w:t>
            </w:r>
          </w:p>
          <w:p w14:paraId="25AD56BE" w14:textId="77777777" w:rsidR="00BB1E3C" w:rsidRPr="00972B27" w:rsidRDefault="00985604" w:rsidP="006A5AC8">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 xml:space="preserve">главный внештатный детский специалист по паллиативной помощи Минздрава НСО </w:t>
            </w:r>
          </w:p>
        </w:tc>
        <w:tc>
          <w:tcPr>
            <w:tcW w:w="3965" w:type="dxa"/>
            <w:shd w:val="clear" w:color="auto" w:fill="auto"/>
          </w:tcPr>
          <w:p w14:paraId="05E578D0" w14:textId="77777777" w:rsidR="00BB1E3C" w:rsidRPr="00972B27" w:rsidRDefault="00985604" w:rsidP="00303B7F">
            <w:pPr>
              <w:widowControl w:val="0"/>
              <w:spacing w:line="240" w:lineRule="auto"/>
              <w:rPr>
                <w:rFonts w:ascii="Times New Roman" w:eastAsia="Times New Roman" w:hAnsi="Times New Roman" w:cs="Times New Roman"/>
                <w:sz w:val="28"/>
                <w:szCs w:val="28"/>
              </w:rPr>
            </w:pPr>
            <w:r w:rsidRPr="00972B27">
              <w:rPr>
                <w:rFonts w:ascii="Times New Roman" w:hAnsi="Times New Roman" w:cs="Times New Roman"/>
                <w:sz w:val="28"/>
                <w:szCs w:val="28"/>
              </w:rPr>
              <w:lastRenderedPageBreak/>
              <w:t>совершенствование процессов медицинской деятельности для выявления и предотвращения рисков, создающих угрозу жизни и здоровью граждан, и минимизации последствий их наступления</w:t>
            </w:r>
          </w:p>
        </w:tc>
      </w:tr>
      <w:tr w:rsidR="00F909AC" w:rsidRPr="00972B27" w14:paraId="02EC8D96" w14:textId="77777777" w:rsidTr="00E65C57">
        <w:tc>
          <w:tcPr>
            <w:tcW w:w="1196" w:type="dxa"/>
            <w:shd w:val="clear" w:color="auto" w:fill="auto"/>
          </w:tcPr>
          <w:p w14:paraId="129EAC7E" w14:textId="0C16643C" w:rsidR="00BB1E3C" w:rsidRPr="00972B27" w:rsidRDefault="007B2789" w:rsidP="00E65C57">
            <w:pPr>
              <w:widowControl w:val="0"/>
              <w:spacing w:line="240" w:lineRule="auto"/>
              <w:jc w:val="center"/>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4.</w:t>
            </w:r>
            <w:r w:rsidR="00E65C57">
              <w:rPr>
                <w:rFonts w:ascii="Times New Roman" w:hAnsi="Times New Roman" w:cs="Times New Roman"/>
                <w:color w:val="000000" w:themeColor="text1"/>
                <w:sz w:val="28"/>
                <w:szCs w:val="28"/>
              </w:rPr>
              <w:t>2</w:t>
            </w:r>
          </w:p>
        </w:tc>
        <w:tc>
          <w:tcPr>
            <w:tcW w:w="3449" w:type="dxa"/>
            <w:shd w:val="clear" w:color="auto" w:fill="auto"/>
          </w:tcPr>
          <w:p w14:paraId="6C4C26D3" w14:textId="77777777" w:rsidR="00BB1E3C" w:rsidRPr="00A0532F" w:rsidRDefault="00932EEE" w:rsidP="00791E57">
            <w:pPr>
              <w:widowControl w:val="0"/>
              <w:spacing w:line="240" w:lineRule="auto"/>
              <w:rPr>
                <w:rFonts w:ascii="Times New Roman" w:hAnsi="Times New Roman" w:cs="Times New Roman"/>
                <w:color w:val="000000" w:themeColor="text1"/>
                <w:sz w:val="28"/>
                <w:szCs w:val="28"/>
              </w:rPr>
            </w:pPr>
            <w:r w:rsidRPr="008330CA">
              <w:rPr>
                <w:rFonts w:ascii="Times New Roman" w:hAnsi="Times New Roman" w:cs="Times New Roman"/>
                <w:color w:val="000000" w:themeColor="text1"/>
                <w:sz w:val="28"/>
                <w:szCs w:val="28"/>
              </w:rPr>
              <w:t xml:space="preserve">Проведение тематического ведомственного контроля качества оказания медицинской помощи и безопасности </w:t>
            </w:r>
            <w:r w:rsidRPr="00A0532F">
              <w:rPr>
                <w:rFonts w:ascii="Times New Roman" w:hAnsi="Times New Roman" w:cs="Times New Roman"/>
                <w:color w:val="000000" w:themeColor="text1"/>
                <w:sz w:val="28"/>
                <w:szCs w:val="28"/>
              </w:rPr>
              <w:t>медицинской деятельности при оказании паллиативной медицинской помощи на основе клинических рекомендаций и критериев качества паллиативной медицинской помощи</w:t>
            </w:r>
          </w:p>
        </w:tc>
        <w:tc>
          <w:tcPr>
            <w:tcW w:w="2042" w:type="dxa"/>
            <w:shd w:val="clear" w:color="auto" w:fill="auto"/>
          </w:tcPr>
          <w:p w14:paraId="407A70AD" w14:textId="77777777" w:rsidR="00BB1E3C" w:rsidRPr="00972B27" w:rsidRDefault="00BB1E3C" w:rsidP="00791E57">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eastAsia="Times New Roman" w:hAnsi="Times New Roman" w:cs="Times New Roman"/>
                <w:bCs/>
                <w:color w:val="000000" w:themeColor="text1"/>
                <w:sz w:val="28"/>
                <w:szCs w:val="28"/>
              </w:rPr>
              <w:t>01.01.2020</w:t>
            </w:r>
          </w:p>
        </w:tc>
        <w:tc>
          <w:tcPr>
            <w:tcW w:w="2027" w:type="dxa"/>
            <w:shd w:val="clear" w:color="auto" w:fill="auto"/>
          </w:tcPr>
          <w:p w14:paraId="344178C9" w14:textId="77777777" w:rsidR="00BB1E3C" w:rsidRPr="00972B27" w:rsidRDefault="00E42996" w:rsidP="008B65AE">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eastAsia="Times New Roman" w:hAnsi="Times New Roman" w:cs="Times New Roman"/>
                <w:bCs/>
                <w:color w:val="000000" w:themeColor="text1"/>
                <w:sz w:val="28"/>
                <w:szCs w:val="28"/>
              </w:rPr>
              <w:t>31.12.2025</w:t>
            </w:r>
          </w:p>
        </w:tc>
        <w:tc>
          <w:tcPr>
            <w:tcW w:w="3056" w:type="dxa"/>
            <w:shd w:val="clear" w:color="auto" w:fill="auto"/>
          </w:tcPr>
          <w:p w14:paraId="4EC38BFD" w14:textId="77777777" w:rsidR="00033D30" w:rsidRPr="00972B27" w:rsidRDefault="00033D30" w:rsidP="00932EEE">
            <w:pPr>
              <w:autoSpaceDE w:val="0"/>
              <w:autoSpaceDN w:val="0"/>
              <w:adjustRightInd w:val="0"/>
              <w:spacing w:line="240" w:lineRule="auto"/>
              <w:rPr>
                <w:rFonts w:ascii="Times New Roman" w:eastAsiaTheme="minorHAnsi" w:hAnsi="Times New Roman" w:cs="Times New Roman"/>
                <w:color w:val="000000" w:themeColor="text1"/>
                <w:sz w:val="28"/>
                <w:szCs w:val="28"/>
              </w:rPr>
            </w:pPr>
            <w:r w:rsidRPr="00972B27">
              <w:rPr>
                <w:rFonts w:ascii="Times New Roman" w:hAnsi="Times New Roman" w:cs="Times New Roman"/>
                <w:color w:val="000000" w:themeColor="text1"/>
                <w:sz w:val="28"/>
                <w:szCs w:val="28"/>
              </w:rPr>
              <w:t>заместитель министра Л.С. Шалыгина;</w:t>
            </w:r>
          </w:p>
          <w:p w14:paraId="3EDE4200" w14:textId="77777777" w:rsidR="00932EEE" w:rsidRPr="00972B27" w:rsidRDefault="00932EEE" w:rsidP="00932EEE">
            <w:pPr>
              <w:autoSpaceDE w:val="0"/>
              <w:autoSpaceDN w:val="0"/>
              <w:adjustRightInd w:val="0"/>
              <w:spacing w:line="240" w:lineRule="auto"/>
              <w:rPr>
                <w:rFonts w:ascii="Times New Roman" w:eastAsiaTheme="minorHAnsi" w:hAnsi="Times New Roman" w:cs="Times New Roman"/>
                <w:color w:val="000000" w:themeColor="text1"/>
                <w:sz w:val="28"/>
                <w:szCs w:val="28"/>
              </w:rPr>
            </w:pPr>
            <w:r w:rsidRPr="00972B27">
              <w:rPr>
                <w:rFonts w:ascii="Times New Roman" w:hAnsi="Times New Roman" w:cs="Times New Roman"/>
                <w:color w:val="000000" w:themeColor="text1"/>
                <w:sz w:val="28"/>
                <w:szCs w:val="28"/>
              </w:rPr>
              <w:t xml:space="preserve">заместитель министра </w:t>
            </w:r>
          </w:p>
          <w:p w14:paraId="6F96D2B6" w14:textId="77777777" w:rsidR="00932EEE" w:rsidRPr="00972B27" w:rsidRDefault="00932EEE" w:rsidP="00932EEE">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Т.Ю. Анохина;</w:t>
            </w:r>
          </w:p>
          <w:p w14:paraId="081E92B9" w14:textId="77777777" w:rsidR="00932EEE" w:rsidRPr="00972B27" w:rsidRDefault="00932EEE" w:rsidP="00932EEE">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главный внештатный специалист по паллиативной м</w:t>
            </w:r>
            <w:r w:rsidR="006A5AC8" w:rsidRPr="00972B27">
              <w:rPr>
                <w:rFonts w:ascii="Times New Roman" w:hAnsi="Times New Roman" w:cs="Times New Roman"/>
                <w:color w:val="000000" w:themeColor="text1"/>
                <w:sz w:val="28"/>
                <w:szCs w:val="28"/>
              </w:rPr>
              <w:t>едицинской помощи Минздрава НСО</w:t>
            </w:r>
            <w:r w:rsidRPr="00972B27">
              <w:rPr>
                <w:rFonts w:ascii="Times New Roman" w:hAnsi="Times New Roman" w:cs="Times New Roman"/>
                <w:color w:val="000000" w:themeColor="text1"/>
                <w:sz w:val="28"/>
                <w:szCs w:val="28"/>
              </w:rPr>
              <w:t>;</w:t>
            </w:r>
          </w:p>
          <w:p w14:paraId="17EF6766" w14:textId="77777777" w:rsidR="00BB1E3C" w:rsidRPr="00972B27" w:rsidRDefault="00932EEE" w:rsidP="000B47FA">
            <w:pPr>
              <w:pStyle w:val="afff4"/>
              <w:shd w:val="clear" w:color="auto" w:fill="auto"/>
              <w:ind w:firstLine="0"/>
              <w:jc w:val="left"/>
              <w:rPr>
                <w:color w:val="000000" w:themeColor="text1"/>
              </w:rPr>
            </w:pPr>
            <w:r w:rsidRPr="00972B27">
              <w:rPr>
                <w:color w:val="000000" w:themeColor="text1"/>
              </w:rPr>
              <w:t>главный внештатный детский специалист по па</w:t>
            </w:r>
            <w:r w:rsidR="006A5AC8" w:rsidRPr="00972B27">
              <w:rPr>
                <w:color w:val="000000" w:themeColor="text1"/>
              </w:rPr>
              <w:t>ллиативной помощи Минздрава НСО</w:t>
            </w:r>
          </w:p>
        </w:tc>
        <w:tc>
          <w:tcPr>
            <w:tcW w:w="3965" w:type="dxa"/>
            <w:shd w:val="clear" w:color="auto" w:fill="auto"/>
          </w:tcPr>
          <w:p w14:paraId="565E83A1" w14:textId="77777777" w:rsidR="00BB1E3C" w:rsidRPr="00972B27" w:rsidRDefault="00932EEE" w:rsidP="00791E57">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ежегодный план проверок качества и безопасности медицинской деятельности медицинских  организаций, подведомственных министерству здравоохранения Новосибирской области, утвержденный приказом Минздрава НСО (не менее одной подведомственной организации в год, оказывающей паллиативную медицинскую помощь)</w:t>
            </w:r>
          </w:p>
        </w:tc>
      </w:tr>
      <w:tr w:rsidR="00932EEE" w:rsidRPr="00972B27" w14:paraId="7FEADC67" w14:textId="77777777" w:rsidTr="00E65C57">
        <w:tc>
          <w:tcPr>
            <w:tcW w:w="1196" w:type="dxa"/>
            <w:shd w:val="clear" w:color="auto" w:fill="auto"/>
          </w:tcPr>
          <w:p w14:paraId="48005BA7" w14:textId="47C8DFEE" w:rsidR="00932EEE" w:rsidRPr="00972B27" w:rsidRDefault="00746534" w:rsidP="00E65C57">
            <w:pPr>
              <w:widowControl w:val="0"/>
              <w:spacing w:line="240" w:lineRule="auto"/>
              <w:jc w:val="center"/>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4.</w:t>
            </w:r>
            <w:r w:rsidR="00E65C57">
              <w:rPr>
                <w:rFonts w:ascii="Times New Roman" w:hAnsi="Times New Roman" w:cs="Times New Roman"/>
                <w:color w:val="000000" w:themeColor="text1"/>
                <w:sz w:val="28"/>
                <w:szCs w:val="28"/>
              </w:rPr>
              <w:t>3</w:t>
            </w:r>
          </w:p>
        </w:tc>
        <w:tc>
          <w:tcPr>
            <w:tcW w:w="3449" w:type="dxa"/>
            <w:shd w:val="clear" w:color="auto" w:fill="auto"/>
          </w:tcPr>
          <w:p w14:paraId="50C8FD4C" w14:textId="77777777" w:rsidR="00932EEE" w:rsidRPr="00A0532F" w:rsidRDefault="00746534" w:rsidP="00791E57">
            <w:pPr>
              <w:widowControl w:val="0"/>
              <w:spacing w:line="240" w:lineRule="auto"/>
              <w:rPr>
                <w:rFonts w:ascii="Times New Roman" w:hAnsi="Times New Roman" w:cs="Times New Roman"/>
                <w:color w:val="000000" w:themeColor="text1"/>
                <w:sz w:val="28"/>
                <w:szCs w:val="28"/>
              </w:rPr>
            </w:pPr>
            <w:r w:rsidRPr="008330CA">
              <w:rPr>
                <w:rFonts w:ascii="Times New Roman" w:hAnsi="Times New Roman" w:cs="Times New Roman"/>
                <w:color w:val="000000" w:themeColor="text1"/>
                <w:sz w:val="28"/>
                <w:szCs w:val="28"/>
              </w:rPr>
              <w:t>Разбор клинических случаев некачественного оказания паллиативной медицинской помощи больным</w:t>
            </w:r>
          </w:p>
        </w:tc>
        <w:tc>
          <w:tcPr>
            <w:tcW w:w="2042" w:type="dxa"/>
            <w:shd w:val="clear" w:color="auto" w:fill="auto"/>
          </w:tcPr>
          <w:p w14:paraId="49AA1F1B" w14:textId="77777777" w:rsidR="00932EEE" w:rsidRPr="00972B27" w:rsidRDefault="00746534" w:rsidP="00791E57">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eastAsia="Times New Roman" w:hAnsi="Times New Roman" w:cs="Times New Roman"/>
                <w:bCs/>
                <w:color w:val="000000" w:themeColor="text1"/>
                <w:sz w:val="28"/>
                <w:szCs w:val="28"/>
              </w:rPr>
              <w:t>01.01.2020</w:t>
            </w:r>
          </w:p>
        </w:tc>
        <w:tc>
          <w:tcPr>
            <w:tcW w:w="2027" w:type="dxa"/>
            <w:shd w:val="clear" w:color="auto" w:fill="auto"/>
          </w:tcPr>
          <w:p w14:paraId="1E782820" w14:textId="77777777" w:rsidR="00932EEE" w:rsidRPr="00972B27" w:rsidRDefault="00E42996" w:rsidP="008B65AE">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hAnsi="Times New Roman" w:cs="Times New Roman"/>
                <w:color w:val="000000" w:themeColor="text1"/>
                <w:sz w:val="28"/>
                <w:szCs w:val="28"/>
              </w:rPr>
              <w:t>31.12.2025</w:t>
            </w:r>
          </w:p>
        </w:tc>
        <w:tc>
          <w:tcPr>
            <w:tcW w:w="3056" w:type="dxa"/>
            <w:shd w:val="clear" w:color="auto" w:fill="auto"/>
          </w:tcPr>
          <w:p w14:paraId="02A81AE3" w14:textId="77777777" w:rsidR="00746534" w:rsidRPr="00972B27" w:rsidRDefault="00746534" w:rsidP="00746534">
            <w:pPr>
              <w:autoSpaceDE w:val="0"/>
              <w:autoSpaceDN w:val="0"/>
              <w:adjustRightInd w:val="0"/>
              <w:spacing w:line="240" w:lineRule="auto"/>
              <w:rPr>
                <w:rFonts w:ascii="Times New Roman" w:eastAsiaTheme="minorHAnsi" w:hAnsi="Times New Roman" w:cs="Times New Roman"/>
                <w:color w:val="000000" w:themeColor="text1"/>
                <w:sz w:val="28"/>
                <w:szCs w:val="28"/>
              </w:rPr>
            </w:pPr>
            <w:r w:rsidRPr="00972B27">
              <w:rPr>
                <w:rFonts w:ascii="Times New Roman" w:hAnsi="Times New Roman" w:cs="Times New Roman"/>
                <w:color w:val="000000" w:themeColor="text1"/>
                <w:sz w:val="28"/>
                <w:szCs w:val="28"/>
              </w:rPr>
              <w:t>заместитель министра Л.С. Шалыгина;</w:t>
            </w:r>
          </w:p>
          <w:p w14:paraId="061C1FFB" w14:textId="77777777" w:rsidR="00746534" w:rsidRPr="00972B27" w:rsidRDefault="00746534" w:rsidP="00746534">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заместитель министра Т.Ю. Анохина;</w:t>
            </w:r>
          </w:p>
          <w:p w14:paraId="0003856E" w14:textId="77777777" w:rsidR="00746534" w:rsidRPr="00972B27" w:rsidRDefault="00746534" w:rsidP="00746534">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главный внештатный специалист по паллиативной медицинской помощи Минздрава НСО;</w:t>
            </w:r>
          </w:p>
          <w:p w14:paraId="22227BA2" w14:textId="77777777" w:rsidR="00932EEE" w:rsidRPr="00972B27" w:rsidRDefault="00746534" w:rsidP="006A5AC8">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lastRenderedPageBreak/>
              <w:t xml:space="preserve">главный внештатный детский специалист по паллиативной помощи Минздрава НСО </w:t>
            </w:r>
          </w:p>
        </w:tc>
        <w:tc>
          <w:tcPr>
            <w:tcW w:w="3965" w:type="dxa"/>
            <w:shd w:val="clear" w:color="auto" w:fill="auto"/>
          </w:tcPr>
          <w:p w14:paraId="1FEDC6A8" w14:textId="77777777" w:rsidR="00932EEE" w:rsidRPr="00972B27" w:rsidRDefault="00746534" w:rsidP="00791E57">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lastRenderedPageBreak/>
              <w:t>повышение качества оказания паллиативной медицинской помощи. Разбор не менее 4 случаев ежегодно</w:t>
            </w:r>
          </w:p>
        </w:tc>
      </w:tr>
      <w:tr w:rsidR="00F909AC" w:rsidRPr="00972B27" w14:paraId="24AA65B4" w14:textId="77777777" w:rsidTr="00F909AC">
        <w:tc>
          <w:tcPr>
            <w:tcW w:w="15735" w:type="dxa"/>
            <w:gridSpan w:val="6"/>
            <w:shd w:val="clear" w:color="auto" w:fill="auto"/>
          </w:tcPr>
          <w:p w14:paraId="70165AE8" w14:textId="77777777" w:rsidR="00BB1E3C" w:rsidRPr="00972B27" w:rsidRDefault="00BB1E3C" w:rsidP="008B65AE">
            <w:pPr>
              <w:widowControl w:val="0"/>
              <w:spacing w:line="240" w:lineRule="auto"/>
              <w:jc w:val="center"/>
              <w:rPr>
                <w:rFonts w:ascii="Times New Roman" w:eastAsia="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5. Мероприятия по развитию системы учета и мониторинга пациентов, нуждающихся в паллиативной медицинской помощи</w:t>
            </w:r>
          </w:p>
        </w:tc>
      </w:tr>
      <w:tr w:rsidR="00F909AC" w:rsidRPr="00972B27" w14:paraId="001A829F" w14:textId="77777777" w:rsidTr="00A0532F">
        <w:tc>
          <w:tcPr>
            <w:tcW w:w="1196" w:type="dxa"/>
            <w:shd w:val="clear" w:color="auto" w:fill="auto"/>
          </w:tcPr>
          <w:p w14:paraId="380C61C3" w14:textId="77777777" w:rsidR="00BB1E3C" w:rsidRPr="00972B27" w:rsidRDefault="007B2789" w:rsidP="00791E57">
            <w:pPr>
              <w:widowControl w:val="0"/>
              <w:spacing w:line="240" w:lineRule="auto"/>
              <w:jc w:val="center"/>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5.1</w:t>
            </w:r>
          </w:p>
        </w:tc>
        <w:tc>
          <w:tcPr>
            <w:tcW w:w="3449" w:type="dxa"/>
            <w:shd w:val="clear" w:color="auto" w:fill="auto"/>
          </w:tcPr>
          <w:p w14:paraId="4E0F5898" w14:textId="77777777" w:rsidR="00BB1E3C" w:rsidRPr="00972B27" w:rsidRDefault="00BB1E3C" w:rsidP="00791E57">
            <w:pPr>
              <w:widowControl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Определение технического задания для формирования медицинской документации при оказании паллиативной медицинской помощи в Медицинской информационной системе Новосибирской области</w:t>
            </w:r>
          </w:p>
        </w:tc>
        <w:tc>
          <w:tcPr>
            <w:tcW w:w="2042" w:type="dxa"/>
            <w:shd w:val="clear" w:color="auto" w:fill="auto"/>
          </w:tcPr>
          <w:p w14:paraId="3DC6A87E" w14:textId="77777777" w:rsidR="00BB1E3C" w:rsidRPr="00972B27" w:rsidRDefault="00BB1E3C" w:rsidP="00791E57">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eastAsia="Times New Roman" w:hAnsi="Times New Roman" w:cs="Times New Roman"/>
                <w:bCs/>
                <w:color w:val="000000" w:themeColor="text1"/>
                <w:sz w:val="28"/>
                <w:szCs w:val="28"/>
              </w:rPr>
              <w:t>01.01.2020</w:t>
            </w:r>
          </w:p>
        </w:tc>
        <w:tc>
          <w:tcPr>
            <w:tcW w:w="2027" w:type="dxa"/>
            <w:shd w:val="clear" w:color="auto" w:fill="auto"/>
          </w:tcPr>
          <w:p w14:paraId="093ACB7C" w14:textId="57922E45" w:rsidR="00BB1E3C" w:rsidRPr="00972B27" w:rsidRDefault="00BB1E3C" w:rsidP="00A0532F">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eastAsia="Times New Roman" w:hAnsi="Times New Roman" w:cs="Times New Roman"/>
                <w:bCs/>
                <w:color w:val="000000" w:themeColor="text1"/>
                <w:sz w:val="28"/>
                <w:szCs w:val="28"/>
              </w:rPr>
              <w:t>31.12.</w:t>
            </w:r>
            <w:r w:rsidR="00A0532F" w:rsidRPr="00972B27">
              <w:rPr>
                <w:rFonts w:ascii="Times New Roman" w:eastAsia="Times New Roman" w:hAnsi="Times New Roman" w:cs="Times New Roman"/>
                <w:bCs/>
                <w:color w:val="000000" w:themeColor="text1"/>
                <w:sz w:val="28"/>
                <w:szCs w:val="28"/>
              </w:rPr>
              <w:t>202</w:t>
            </w:r>
            <w:r w:rsidR="00A0532F">
              <w:rPr>
                <w:rFonts w:ascii="Times New Roman" w:eastAsia="Times New Roman" w:hAnsi="Times New Roman" w:cs="Times New Roman"/>
                <w:bCs/>
                <w:color w:val="000000" w:themeColor="text1"/>
                <w:sz w:val="28"/>
                <w:szCs w:val="28"/>
              </w:rPr>
              <w:t>5</w:t>
            </w:r>
          </w:p>
        </w:tc>
        <w:tc>
          <w:tcPr>
            <w:tcW w:w="3056" w:type="dxa"/>
            <w:shd w:val="clear" w:color="auto" w:fill="auto"/>
          </w:tcPr>
          <w:p w14:paraId="2F9D0221" w14:textId="77777777" w:rsidR="0024228B" w:rsidRPr="00972B27" w:rsidRDefault="0024228B" w:rsidP="00F909AC">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eastAsia="Times New Roman" w:hAnsi="Times New Roman" w:cs="Times New Roman"/>
                <w:color w:val="000000" w:themeColor="text1"/>
                <w:sz w:val="28"/>
                <w:szCs w:val="28"/>
              </w:rPr>
              <w:t>г</w:t>
            </w:r>
            <w:r w:rsidR="00BB1E3C" w:rsidRPr="00972B27">
              <w:rPr>
                <w:rFonts w:ascii="Times New Roman" w:eastAsia="Times New Roman" w:hAnsi="Times New Roman" w:cs="Times New Roman"/>
                <w:color w:val="000000" w:themeColor="text1"/>
                <w:sz w:val="28"/>
                <w:szCs w:val="28"/>
              </w:rPr>
              <w:t xml:space="preserve">лавный внештатный специалист по паллиативной медицинской помощи </w:t>
            </w:r>
            <w:r w:rsidR="00727E47" w:rsidRPr="00972B27">
              <w:rPr>
                <w:rFonts w:ascii="Times New Roman" w:eastAsia="Times New Roman" w:hAnsi="Times New Roman" w:cs="Times New Roman"/>
                <w:color w:val="000000" w:themeColor="text1"/>
                <w:sz w:val="28"/>
                <w:szCs w:val="28"/>
              </w:rPr>
              <w:t>Минздрав</w:t>
            </w:r>
            <w:r w:rsidRPr="00972B27">
              <w:rPr>
                <w:rFonts w:ascii="Times New Roman" w:eastAsia="Times New Roman" w:hAnsi="Times New Roman" w:cs="Times New Roman"/>
                <w:color w:val="000000" w:themeColor="text1"/>
                <w:sz w:val="28"/>
                <w:szCs w:val="28"/>
              </w:rPr>
              <w:t>а</w:t>
            </w:r>
            <w:r w:rsidR="00727E47" w:rsidRPr="00972B27">
              <w:rPr>
                <w:rFonts w:ascii="Times New Roman" w:eastAsia="Times New Roman" w:hAnsi="Times New Roman" w:cs="Times New Roman"/>
                <w:color w:val="000000" w:themeColor="text1"/>
                <w:sz w:val="28"/>
                <w:szCs w:val="28"/>
              </w:rPr>
              <w:t xml:space="preserve"> НСО</w:t>
            </w:r>
            <w:r w:rsidRPr="00972B27">
              <w:rPr>
                <w:rFonts w:ascii="Times New Roman" w:eastAsia="Times New Roman" w:hAnsi="Times New Roman" w:cs="Times New Roman"/>
                <w:color w:val="000000" w:themeColor="text1"/>
                <w:sz w:val="28"/>
                <w:szCs w:val="28"/>
              </w:rPr>
              <w:t>;</w:t>
            </w:r>
          </w:p>
          <w:p w14:paraId="35677AAA" w14:textId="07F0DBB5" w:rsidR="00BB1E3C" w:rsidRPr="00972B27" w:rsidRDefault="00415E0D" w:rsidP="006A5AC8">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eastAsia="Times New Roman" w:hAnsi="Times New Roman" w:cs="Times New Roman"/>
                <w:color w:val="000000" w:themeColor="text1"/>
                <w:sz w:val="28"/>
                <w:szCs w:val="28"/>
              </w:rPr>
              <w:t>главный внештатный детский специалист по паллиативной помощи</w:t>
            </w:r>
            <w:r w:rsidR="002F0A5F">
              <w:rPr>
                <w:rFonts w:ascii="Times New Roman" w:eastAsia="Times New Roman" w:hAnsi="Times New Roman" w:cs="Times New Roman"/>
                <w:color w:val="000000" w:themeColor="text1"/>
                <w:sz w:val="28"/>
                <w:szCs w:val="28"/>
              </w:rPr>
              <w:t xml:space="preserve"> </w:t>
            </w:r>
            <w:r w:rsidR="002F0A5F" w:rsidRPr="00972B27">
              <w:rPr>
                <w:rFonts w:ascii="Times New Roman" w:eastAsia="Times New Roman" w:hAnsi="Times New Roman" w:cs="Times New Roman"/>
                <w:color w:val="000000" w:themeColor="text1"/>
                <w:sz w:val="28"/>
                <w:szCs w:val="28"/>
              </w:rPr>
              <w:t>Минздрава НСО</w:t>
            </w:r>
            <w:r w:rsidRPr="00972B27">
              <w:rPr>
                <w:rFonts w:ascii="Times New Roman" w:eastAsia="Times New Roman" w:hAnsi="Times New Roman" w:cs="Times New Roman"/>
                <w:color w:val="000000" w:themeColor="text1"/>
                <w:sz w:val="28"/>
                <w:szCs w:val="28"/>
              </w:rPr>
              <w:t xml:space="preserve"> </w:t>
            </w:r>
          </w:p>
        </w:tc>
        <w:tc>
          <w:tcPr>
            <w:tcW w:w="3965" w:type="dxa"/>
            <w:shd w:val="clear" w:color="auto" w:fill="auto"/>
          </w:tcPr>
          <w:p w14:paraId="5DD99AF5" w14:textId="77777777" w:rsidR="00BB1E3C" w:rsidRPr="00972B27" w:rsidRDefault="00BB1E3C" w:rsidP="00791E57">
            <w:pPr>
              <w:widowControl w:val="0"/>
              <w:spacing w:line="240" w:lineRule="auto"/>
              <w:rPr>
                <w:rFonts w:ascii="Times New Roman" w:eastAsia="Times New Roman" w:hAnsi="Times New Roman" w:cs="Times New Roman"/>
                <w:color w:val="000000" w:themeColor="text1"/>
                <w:sz w:val="28"/>
                <w:szCs w:val="28"/>
              </w:rPr>
            </w:pPr>
          </w:p>
        </w:tc>
      </w:tr>
      <w:tr w:rsidR="00F909AC" w:rsidRPr="00972B27" w14:paraId="7FD975D4" w14:textId="77777777" w:rsidTr="00184BDF">
        <w:tc>
          <w:tcPr>
            <w:tcW w:w="1196" w:type="dxa"/>
            <w:shd w:val="clear" w:color="auto" w:fill="auto"/>
          </w:tcPr>
          <w:p w14:paraId="1411CA88" w14:textId="77777777"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5.2</w:t>
            </w:r>
          </w:p>
        </w:tc>
        <w:tc>
          <w:tcPr>
            <w:tcW w:w="3449" w:type="dxa"/>
            <w:shd w:val="clear" w:color="auto" w:fill="auto"/>
          </w:tcPr>
          <w:p w14:paraId="099382CD" w14:textId="77777777"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Развитие Медицинской информационной системы Новосибирской области</w:t>
            </w:r>
          </w:p>
        </w:tc>
        <w:tc>
          <w:tcPr>
            <w:tcW w:w="2042" w:type="dxa"/>
            <w:shd w:val="clear" w:color="auto" w:fill="auto"/>
          </w:tcPr>
          <w:p w14:paraId="7B0DA793"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01.01.2022</w:t>
            </w:r>
          </w:p>
        </w:tc>
        <w:tc>
          <w:tcPr>
            <w:tcW w:w="2027" w:type="dxa"/>
            <w:shd w:val="clear" w:color="auto" w:fill="auto"/>
          </w:tcPr>
          <w:p w14:paraId="55E2B223" w14:textId="4E4C8549" w:rsidR="00BB1E3C" w:rsidRPr="00972B27" w:rsidRDefault="00BB1E3C" w:rsidP="00184BDF">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w:t>
            </w:r>
            <w:r w:rsidR="00184BDF" w:rsidRPr="00972B27">
              <w:rPr>
                <w:rFonts w:ascii="Times New Roman" w:eastAsia="Times New Roman" w:hAnsi="Times New Roman" w:cs="Times New Roman"/>
                <w:bCs/>
                <w:sz w:val="28"/>
                <w:szCs w:val="28"/>
              </w:rPr>
              <w:t>202</w:t>
            </w:r>
            <w:r w:rsidR="00184BDF">
              <w:rPr>
                <w:rFonts w:ascii="Times New Roman" w:eastAsia="Times New Roman" w:hAnsi="Times New Roman" w:cs="Times New Roman"/>
                <w:bCs/>
                <w:sz w:val="28"/>
                <w:szCs w:val="28"/>
              </w:rPr>
              <w:t>5</w:t>
            </w:r>
          </w:p>
        </w:tc>
        <w:tc>
          <w:tcPr>
            <w:tcW w:w="3056" w:type="dxa"/>
            <w:shd w:val="clear" w:color="auto" w:fill="auto"/>
          </w:tcPr>
          <w:p w14:paraId="74D8BECE" w14:textId="77777777"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м</w:t>
            </w:r>
            <w:r w:rsidR="00BB1E3C" w:rsidRPr="00972B27">
              <w:rPr>
                <w:rFonts w:ascii="Times New Roman" w:eastAsia="Times New Roman" w:hAnsi="Times New Roman" w:cs="Times New Roman"/>
                <w:sz w:val="28"/>
                <w:szCs w:val="28"/>
              </w:rPr>
              <w:t>инистр здравоохранения К.В. Хальзов</w:t>
            </w:r>
          </w:p>
        </w:tc>
        <w:tc>
          <w:tcPr>
            <w:tcW w:w="3965" w:type="dxa"/>
            <w:shd w:val="clear" w:color="auto" w:fill="auto"/>
          </w:tcPr>
          <w:p w14:paraId="3A1CD9BA" w14:textId="77777777" w:rsidR="00BB1E3C" w:rsidRPr="00972B27" w:rsidRDefault="00BB1E3C" w:rsidP="00791E57">
            <w:pPr>
              <w:widowControl w:val="0"/>
              <w:spacing w:line="240" w:lineRule="auto"/>
              <w:rPr>
                <w:rFonts w:ascii="Times New Roman" w:eastAsia="Times New Roman" w:hAnsi="Times New Roman" w:cs="Times New Roman"/>
                <w:sz w:val="28"/>
                <w:szCs w:val="28"/>
              </w:rPr>
            </w:pPr>
          </w:p>
        </w:tc>
      </w:tr>
      <w:tr w:rsidR="00F909AC" w:rsidRPr="00972B27" w14:paraId="63F23A0D" w14:textId="77777777" w:rsidTr="00E65C57">
        <w:tc>
          <w:tcPr>
            <w:tcW w:w="1196" w:type="dxa"/>
            <w:shd w:val="clear" w:color="auto" w:fill="auto"/>
          </w:tcPr>
          <w:p w14:paraId="548A4E3C" w14:textId="77777777" w:rsidR="00BB1E3C" w:rsidRPr="00972B27" w:rsidRDefault="00BB1E3C"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5.3</w:t>
            </w:r>
          </w:p>
        </w:tc>
        <w:tc>
          <w:tcPr>
            <w:tcW w:w="3449" w:type="dxa"/>
            <w:shd w:val="clear" w:color="auto" w:fill="auto"/>
          </w:tcPr>
          <w:p w14:paraId="58E83654" w14:textId="047658C1" w:rsidR="00BB1E3C" w:rsidRPr="00972B27" w:rsidRDefault="00BB1E3C" w:rsidP="0024228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Формирование реестра пациентов, нуждающихся в</w:t>
            </w:r>
            <w:r w:rsidR="0024228B" w:rsidRPr="00972B27">
              <w:rPr>
                <w:rFonts w:ascii="Times New Roman" w:hAnsi="Times New Roman" w:cs="Times New Roman"/>
                <w:sz w:val="28"/>
                <w:szCs w:val="28"/>
              </w:rPr>
              <w:t> </w:t>
            </w:r>
            <w:r w:rsidR="00E65C57">
              <w:rPr>
                <w:rFonts w:ascii="Times New Roman" w:hAnsi="Times New Roman" w:cs="Times New Roman"/>
                <w:sz w:val="28"/>
                <w:szCs w:val="28"/>
              </w:rPr>
              <w:t>П</w:t>
            </w:r>
            <w:r w:rsidRPr="00972B27">
              <w:rPr>
                <w:rFonts w:ascii="Times New Roman" w:hAnsi="Times New Roman" w:cs="Times New Roman"/>
                <w:sz w:val="28"/>
                <w:szCs w:val="28"/>
              </w:rPr>
              <w:t>МП</w:t>
            </w:r>
          </w:p>
        </w:tc>
        <w:tc>
          <w:tcPr>
            <w:tcW w:w="2042" w:type="dxa"/>
            <w:shd w:val="clear" w:color="auto" w:fill="auto"/>
          </w:tcPr>
          <w:p w14:paraId="5F7908E2"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01.01.2022</w:t>
            </w:r>
          </w:p>
        </w:tc>
        <w:tc>
          <w:tcPr>
            <w:tcW w:w="2027" w:type="dxa"/>
            <w:shd w:val="clear" w:color="auto" w:fill="auto"/>
          </w:tcPr>
          <w:p w14:paraId="4156B42C" w14:textId="68A22FBD" w:rsidR="00BB1E3C" w:rsidRPr="00972B27" w:rsidRDefault="00BB1E3C" w:rsidP="00184BDF">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w:t>
            </w:r>
            <w:r w:rsidR="00184BDF" w:rsidRPr="00972B27">
              <w:rPr>
                <w:rFonts w:ascii="Times New Roman" w:eastAsia="Times New Roman" w:hAnsi="Times New Roman" w:cs="Times New Roman"/>
                <w:bCs/>
                <w:sz w:val="28"/>
                <w:szCs w:val="28"/>
              </w:rPr>
              <w:t>202</w:t>
            </w:r>
            <w:r w:rsidR="00184BDF">
              <w:rPr>
                <w:rFonts w:ascii="Times New Roman" w:eastAsia="Times New Roman" w:hAnsi="Times New Roman" w:cs="Times New Roman"/>
                <w:bCs/>
                <w:sz w:val="28"/>
                <w:szCs w:val="28"/>
              </w:rPr>
              <w:t>5</w:t>
            </w:r>
          </w:p>
        </w:tc>
        <w:tc>
          <w:tcPr>
            <w:tcW w:w="3056" w:type="dxa"/>
            <w:shd w:val="clear" w:color="auto" w:fill="auto"/>
          </w:tcPr>
          <w:p w14:paraId="364ACF4E" w14:textId="77777777"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м</w:t>
            </w:r>
            <w:r w:rsidR="00BB1E3C" w:rsidRPr="00972B27">
              <w:rPr>
                <w:rFonts w:ascii="Times New Roman" w:eastAsia="Times New Roman" w:hAnsi="Times New Roman" w:cs="Times New Roman"/>
                <w:sz w:val="28"/>
                <w:szCs w:val="28"/>
              </w:rPr>
              <w:t>инистр здравоохранения К.В. Хальзов</w:t>
            </w:r>
          </w:p>
        </w:tc>
        <w:tc>
          <w:tcPr>
            <w:tcW w:w="3965" w:type="dxa"/>
            <w:shd w:val="clear" w:color="auto" w:fill="auto"/>
          </w:tcPr>
          <w:p w14:paraId="6EFFBC93" w14:textId="77777777" w:rsidR="00BB1E3C" w:rsidRPr="00972B27" w:rsidRDefault="00BB1E3C" w:rsidP="00791E57">
            <w:pPr>
              <w:widowControl w:val="0"/>
              <w:spacing w:line="240" w:lineRule="auto"/>
              <w:rPr>
                <w:rFonts w:ascii="Times New Roman" w:eastAsia="Times New Roman" w:hAnsi="Times New Roman" w:cs="Times New Roman"/>
                <w:sz w:val="28"/>
                <w:szCs w:val="28"/>
              </w:rPr>
            </w:pPr>
          </w:p>
        </w:tc>
      </w:tr>
      <w:tr w:rsidR="00F909AC" w:rsidRPr="00972B27" w14:paraId="3AB15399" w14:textId="77777777" w:rsidTr="00F909AC">
        <w:tc>
          <w:tcPr>
            <w:tcW w:w="15735" w:type="dxa"/>
            <w:gridSpan w:val="6"/>
            <w:shd w:val="clear" w:color="auto" w:fill="auto"/>
          </w:tcPr>
          <w:p w14:paraId="5EA9FF3B" w14:textId="77777777" w:rsidR="00BB1E3C" w:rsidRPr="00972B27" w:rsidRDefault="00BB1E3C"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6. Мероприятия, направленные на совершенствование взаимод</w:t>
            </w:r>
            <w:r w:rsidR="0024228B" w:rsidRPr="00972B27">
              <w:rPr>
                <w:rFonts w:ascii="Times New Roman" w:eastAsia="Times New Roman" w:hAnsi="Times New Roman" w:cs="Times New Roman"/>
                <w:sz w:val="28"/>
                <w:szCs w:val="28"/>
              </w:rPr>
              <w:t>ействия медицинских организаций с</w:t>
            </w:r>
            <w:r w:rsidRPr="00972B27">
              <w:rPr>
                <w:rFonts w:ascii="Times New Roman" w:eastAsia="Times New Roman" w:hAnsi="Times New Roman" w:cs="Times New Roman"/>
                <w:sz w:val="28"/>
                <w:szCs w:val="28"/>
              </w:rPr>
              <w:t xml:space="preserve"> учреждениями социального обслуживания и некоммерческими организациями</w:t>
            </w:r>
          </w:p>
        </w:tc>
      </w:tr>
      <w:tr w:rsidR="00F909AC" w:rsidRPr="00972B27" w14:paraId="18F09CD8" w14:textId="77777777" w:rsidTr="00F316E0">
        <w:tc>
          <w:tcPr>
            <w:tcW w:w="1196" w:type="dxa"/>
            <w:shd w:val="clear" w:color="auto" w:fill="auto"/>
          </w:tcPr>
          <w:p w14:paraId="3FE0F444" w14:textId="77777777"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6.1</w:t>
            </w:r>
          </w:p>
        </w:tc>
        <w:tc>
          <w:tcPr>
            <w:tcW w:w="3449" w:type="dxa"/>
            <w:shd w:val="clear" w:color="auto" w:fill="auto"/>
          </w:tcPr>
          <w:p w14:paraId="3407ACD2" w14:textId="77777777"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Определение порядка взаимодействия государственных медицинских организаций Новосибирской области с учрежде</w:t>
            </w:r>
            <w:r w:rsidR="0024228B" w:rsidRPr="00972B27">
              <w:rPr>
                <w:rFonts w:ascii="Times New Roman" w:hAnsi="Times New Roman" w:cs="Times New Roman"/>
                <w:sz w:val="28"/>
                <w:szCs w:val="28"/>
              </w:rPr>
              <w:t xml:space="preserve">ниями </w:t>
            </w:r>
            <w:r w:rsidR="0024228B" w:rsidRPr="00972B27">
              <w:rPr>
                <w:rFonts w:ascii="Times New Roman" w:hAnsi="Times New Roman" w:cs="Times New Roman"/>
                <w:sz w:val="28"/>
                <w:szCs w:val="28"/>
              </w:rPr>
              <w:lastRenderedPageBreak/>
              <w:t>социального обслуживания</w:t>
            </w:r>
          </w:p>
        </w:tc>
        <w:tc>
          <w:tcPr>
            <w:tcW w:w="2042" w:type="dxa"/>
            <w:shd w:val="clear" w:color="auto" w:fill="auto"/>
          </w:tcPr>
          <w:p w14:paraId="257DBF25"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01.01.2021</w:t>
            </w:r>
          </w:p>
        </w:tc>
        <w:tc>
          <w:tcPr>
            <w:tcW w:w="2027" w:type="dxa"/>
            <w:shd w:val="clear" w:color="auto" w:fill="auto"/>
          </w:tcPr>
          <w:p w14:paraId="641AB386" w14:textId="310E46EB" w:rsidR="00BB1E3C" w:rsidRPr="00972B27" w:rsidRDefault="00BB1E3C" w:rsidP="00184BDF">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w:t>
            </w:r>
            <w:r w:rsidR="00184BDF" w:rsidRPr="00972B27">
              <w:rPr>
                <w:rFonts w:ascii="Times New Roman" w:eastAsia="Times New Roman" w:hAnsi="Times New Roman" w:cs="Times New Roman"/>
                <w:bCs/>
                <w:sz w:val="28"/>
                <w:szCs w:val="28"/>
              </w:rPr>
              <w:t>202</w:t>
            </w:r>
            <w:r w:rsidR="00184BDF">
              <w:rPr>
                <w:rFonts w:ascii="Times New Roman" w:eastAsia="Times New Roman" w:hAnsi="Times New Roman" w:cs="Times New Roman"/>
                <w:bCs/>
                <w:sz w:val="28"/>
                <w:szCs w:val="28"/>
              </w:rPr>
              <w:t>5</w:t>
            </w:r>
          </w:p>
        </w:tc>
        <w:tc>
          <w:tcPr>
            <w:tcW w:w="3056" w:type="dxa"/>
            <w:shd w:val="clear" w:color="auto" w:fill="auto"/>
          </w:tcPr>
          <w:p w14:paraId="6F6607A6" w14:textId="77777777"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м</w:t>
            </w:r>
            <w:r w:rsidR="00BB1E3C" w:rsidRPr="00972B27">
              <w:rPr>
                <w:rFonts w:ascii="Times New Roman" w:eastAsia="Times New Roman" w:hAnsi="Times New Roman" w:cs="Times New Roman"/>
                <w:sz w:val="28"/>
                <w:szCs w:val="28"/>
              </w:rPr>
              <w:t>инистр здравоохранения К.В. Хальзов</w:t>
            </w:r>
          </w:p>
        </w:tc>
        <w:tc>
          <w:tcPr>
            <w:tcW w:w="3965" w:type="dxa"/>
            <w:shd w:val="clear" w:color="auto" w:fill="auto"/>
          </w:tcPr>
          <w:p w14:paraId="384061B1" w14:textId="77777777" w:rsidR="00BB1E3C" w:rsidRPr="00972B27" w:rsidRDefault="0024228B"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w:t>
            </w:r>
            <w:r w:rsidR="00BB1E3C" w:rsidRPr="00972B27">
              <w:rPr>
                <w:rFonts w:ascii="Times New Roman" w:eastAsia="Times New Roman" w:hAnsi="Times New Roman" w:cs="Times New Roman"/>
                <w:sz w:val="28"/>
                <w:szCs w:val="28"/>
              </w:rPr>
              <w:t>роведение рабочего совещания с заинтересованными органами исполнительной власти Новосибирской области</w:t>
            </w:r>
          </w:p>
        </w:tc>
      </w:tr>
      <w:tr w:rsidR="00F909AC" w:rsidRPr="00972B27" w14:paraId="3E32E3B5" w14:textId="77777777" w:rsidTr="00F316E0">
        <w:tc>
          <w:tcPr>
            <w:tcW w:w="1196" w:type="dxa"/>
            <w:shd w:val="clear" w:color="auto" w:fill="auto"/>
          </w:tcPr>
          <w:p w14:paraId="61BDC044" w14:textId="77777777"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6.2</w:t>
            </w:r>
          </w:p>
        </w:tc>
        <w:tc>
          <w:tcPr>
            <w:tcW w:w="3449" w:type="dxa"/>
            <w:shd w:val="clear" w:color="auto" w:fill="auto"/>
          </w:tcPr>
          <w:p w14:paraId="4785DA94" w14:textId="77777777" w:rsidR="00BB1E3C" w:rsidRPr="00972B27" w:rsidRDefault="00BB1E3C" w:rsidP="0024228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Обеспечение своевременной передачи информации о</w:t>
            </w:r>
            <w:r w:rsidR="0024228B" w:rsidRPr="00972B27">
              <w:rPr>
                <w:rFonts w:ascii="Times New Roman" w:hAnsi="Times New Roman" w:cs="Times New Roman"/>
                <w:sz w:val="28"/>
                <w:szCs w:val="28"/>
              </w:rPr>
              <w:t> </w:t>
            </w:r>
            <w:r w:rsidRPr="00972B27">
              <w:rPr>
                <w:rFonts w:ascii="Times New Roman" w:hAnsi="Times New Roman" w:cs="Times New Roman"/>
                <w:sz w:val="28"/>
                <w:szCs w:val="28"/>
              </w:rPr>
              <w:t>пациентах, нуждающихся в</w:t>
            </w:r>
            <w:r w:rsidR="0024228B" w:rsidRPr="00972B27">
              <w:rPr>
                <w:rFonts w:ascii="Times New Roman" w:hAnsi="Times New Roman" w:cs="Times New Roman"/>
                <w:sz w:val="28"/>
                <w:szCs w:val="28"/>
              </w:rPr>
              <w:t> </w:t>
            </w:r>
            <w:r w:rsidRPr="00972B27">
              <w:rPr>
                <w:rFonts w:ascii="Times New Roman" w:hAnsi="Times New Roman" w:cs="Times New Roman"/>
                <w:sz w:val="28"/>
                <w:szCs w:val="28"/>
              </w:rPr>
              <w:t>проведении социального обслуживания и (или) имеющих показания к оказанию паллиативной медицинской помощи</w:t>
            </w:r>
          </w:p>
        </w:tc>
        <w:tc>
          <w:tcPr>
            <w:tcW w:w="2042" w:type="dxa"/>
            <w:shd w:val="clear" w:color="auto" w:fill="auto"/>
          </w:tcPr>
          <w:p w14:paraId="751F2C7D"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01.01.2021</w:t>
            </w:r>
          </w:p>
        </w:tc>
        <w:tc>
          <w:tcPr>
            <w:tcW w:w="2027" w:type="dxa"/>
            <w:shd w:val="clear" w:color="auto" w:fill="auto"/>
          </w:tcPr>
          <w:p w14:paraId="47FAB79D" w14:textId="0BC3765F" w:rsidR="00BB1E3C" w:rsidRPr="00972B27" w:rsidRDefault="00BB1E3C" w:rsidP="00184BDF">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w:t>
            </w:r>
            <w:r w:rsidR="00184BDF" w:rsidRPr="00972B27">
              <w:rPr>
                <w:rFonts w:ascii="Times New Roman" w:eastAsia="Times New Roman" w:hAnsi="Times New Roman" w:cs="Times New Roman"/>
                <w:bCs/>
                <w:sz w:val="28"/>
                <w:szCs w:val="28"/>
              </w:rPr>
              <w:t>202</w:t>
            </w:r>
            <w:r w:rsidR="00184BDF">
              <w:rPr>
                <w:rFonts w:ascii="Times New Roman" w:eastAsia="Times New Roman" w:hAnsi="Times New Roman" w:cs="Times New Roman"/>
                <w:bCs/>
                <w:sz w:val="28"/>
                <w:szCs w:val="28"/>
              </w:rPr>
              <w:t>5</w:t>
            </w:r>
          </w:p>
        </w:tc>
        <w:tc>
          <w:tcPr>
            <w:tcW w:w="3056" w:type="dxa"/>
            <w:shd w:val="clear" w:color="auto" w:fill="auto"/>
          </w:tcPr>
          <w:p w14:paraId="7862D3C7" w14:textId="77777777"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м</w:t>
            </w:r>
            <w:r w:rsidR="00BB1E3C" w:rsidRPr="00972B27">
              <w:rPr>
                <w:rFonts w:ascii="Times New Roman" w:eastAsia="Times New Roman" w:hAnsi="Times New Roman" w:cs="Times New Roman"/>
                <w:sz w:val="28"/>
                <w:szCs w:val="28"/>
              </w:rPr>
              <w:t>инистр здравоохранения К.В. Хальзов</w:t>
            </w:r>
          </w:p>
        </w:tc>
        <w:tc>
          <w:tcPr>
            <w:tcW w:w="3965" w:type="dxa"/>
            <w:shd w:val="clear" w:color="auto" w:fill="auto"/>
          </w:tcPr>
          <w:p w14:paraId="02638005" w14:textId="77777777" w:rsidR="00BB1E3C" w:rsidRPr="00972B27" w:rsidRDefault="0024228B"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w:t>
            </w:r>
            <w:r w:rsidR="00BB1E3C" w:rsidRPr="00972B27">
              <w:rPr>
                <w:rFonts w:ascii="Times New Roman" w:eastAsia="Times New Roman" w:hAnsi="Times New Roman" w:cs="Times New Roman"/>
                <w:sz w:val="28"/>
                <w:szCs w:val="28"/>
              </w:rPr>
              <w:t>роведение мониторинга оказания ПМП пациентам на территории Новоси</w:t>
            </w:r>
            <w:r w:rsidRPr="00972B27">
              <w:rPr>
                <w:rFonts w:ascii="Times New Roman" w:eastAsia="Times New Roman" w:hAnsi="Times New Roman" w:cs="Times New Roman"/>
                <w:sz w:val="28"/>
                <w:szCs w:val="28"/>
              </w:rPr>
              <w:t>бирской области</w:t>
            </w:r>
          </w:p>
        </w:tc>
      </w:tr>
      <w:tr w:rsidR="00F909AC" w:rsidRPr="00972B27" w14:paraId="3B80E230" w14:textId="77777777" w:rsidTr="00F909AC">
        <w:tc>
          <w:tcPr>
            <w:tcW w:w="15735" w:type="dxa"/>
            <w:gridSpan w:val="6"/>
            <w:shd w:val="clear" w:color="auto" w:fill="auto"/>
          </w:tcPr>
          <w:p w14:paraId="415670D2" w14:textId="77777777" w:rsidR="00BB1E3C" w:rsidRPr="00972B27" w:rsidRDefault="00BB1E3C" w:rsidP="008B65AE">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 xml:space="preserve">7. Мероприятия направленные на совершенствование организации </w:t>
            </w:r>
            <w:proofErr w:type="spellStart"/>
            <w:r w:rsidRPr="00972B27">
              <w:rPr>
                <w:rFonts w:ascii="Times New Roman" w:hAnsi="Times New Roman" w:cs="Times New Roman"/>
                <w:sz w:val="28"/>
                <w:szCs w:val="28"/>
              </w:rPr>
              <w:t>нутритивной</w:t>
            </w:r>
            <w:proofErr w:type="spellEnd"/>
            <w:r w:rsidRPr="00972B27">
              <w:rPr>
                <w:rFonts w:ascii="Times New Roman" w:hAnsi="Times New Roman" w:cs="Times New Roman"/>
                <w:sz w:val="28"/>
                <w:szCs w:val="28"/>
              </w:rPr>
              <w:t xml:space="preserve"> поддержки</w:t>
            </w:r>
          </w:p>
          <w:p w14:paraId="2C32FF82" w14:textId="77777777" w:rsidR="00BB1E3C" w:rsidRPr="00972B27" w:rsidRDefault="00BB1E3C" w:rsidP="008B65AE">
            <w:pPr>
              <w:widowControl w:val="0"/>
              <w:spacing w:line="240" w:lineRule="auto"/>
              <w:jc w:val="center"/>
              <w:rPr>
                <w:rFonts w:ascii="Times New Roman" w:eastAsia="Times New Roman" w:hAnsi="Times New Roman" w:cs="Times New Roman"/>
                <w:sz w:val="28"/>
                <w:szCs w:val="28"/>
              </w:rPr>
            </w:pPr>
            <w:r w:rsidRPr="00972B27">
              <w:rPr>
                <w:rFonts w:ascii="Times New Roman" w:hAnsi="Times New Roman" w:cs="Times New Roman"/>
                <w:sz w:val="28"/>
                <w:szCs w:val="28"/>
              </w:rPr>
              <w:t>при оказании паллиативной медицинской помощи детям</w:t>
            </w:r>
          </w:p>
        </w:tc>
      </w:tr>
      <w:tr w:rsidR="00F909AC" w:rsidRPr="00972B27" w14:paraId="28F8A373" w14:textId="77777777" w:rsidTr="00F316E0">
        <w:tc>
          <w:tcPr>
            <w:tcW w:w="1196" w:type="dxa"/>
            <w:shd w:val="clear" w:color="auto" w:fill="auto"/>
          </w:tcPr>
          <w:p w14:paraId="5A721B9C" w14:textId="77777777" w:rsidR="00BB1E3C" w:rsidRPr="00972B27" w:rsidRDefault="00BB1E3C"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7.1</w:t>
            </w:r>
          </w:p>
        </w:tc>
        <w:tc>
          <w:tcPr>
            <w:tcW w:w="3449" w:type="dxa"/>
            <w:shd w:val="clear" w:color="auto" w:fill="auto"/>
          </w:tcPr>
          <w:p w14:paraId="669A1725" w14:textId="77777777" w:rsidR="00BB1E3C" w:rsidRPr="00972B27" w:rsidRDefault="00540D88" w:rsidP="00540D88">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Реализация</w:t>
            </w:r>
            <w:r w:rsidR="00BB1E3C" w:rsidRPr="00972B27">
              <w:rPr>
                <w:rFonts w:ascii="Times New Roman" w:hAnsi="Times New Roman" w:cs="Times New Roman"/>
                <w:sz w:val="28"/>
                <w:szCs w:val="28"/>
              </w:rPr>
              <w:t xml:space="preserve"> </w:t>
            </w:r>
            <w:r w:rsidRPr="00972B27">
              <w:rPr>
                <w:rFonts w:ascii="Times New Roman" w:hAnsi="Times New Roman" w:cs="Times New Roman"/>
                <w:sz w:val="28"/>
                <w:szCs w:val="28"/>
              </w:rPr>
              <w:t>мероприятий</w:t>
            </w:r>
            <w:r w:rsidR="00BB1E3C" w:rsidRPr="00972B27">
              <w:rPr>
                <w:rFonts w:ascii="Times New Roman" w:hAnsi="Times New Roman" w:cs="Times New Roman"/>
                <w:sz w:val="28"/>
                <w:szCs w:val="28"/>
              </w:rPr>
              <w:t xml:space="preserve"> по организации </w:t>
            </w:r>
            <w:proofErr w:type="spellStart"/>
            <w:r w:rsidR="00BB1E3C" w:rsidRPr="00972B27">
              <w:rPr>
                <w:rFonts w:ascii="Times New Roman" w:hAnsi="Times New Roman" w:cs="Times New Roman"/>
                <w:sz w:val="28"/>
                <w:szCs w:val="28"/>
              </w:rPr>
              <w:t>нутритивной</w:t>
            </w:r>
            <w:proofErr w:type="spellEnd"/>
            <w:r w:rsidR="00BB1E3C" w:rsidRPr="00972B27">
              <w:rPr>
                <w:rFonts w:ascii="Times New Roman" w:hAnsi="Times New Roman" w:cs="Times New Roman"/>
                <w:sz w:val="28"/>
                <w:szCs w:val="28"/>
              </w:rPr>
              <w:t xml:space="preserve"> поддержки при оказании паллиативной медицинской помощи детям</w:t>
            </w:r>
          </w:p>
        </w:tc>
        <w:tc>
          <w:tcPr>
            <w:tcW w:w="2042" w:type="dxa"/>
            <w:shd w:val="clear" w:color="auto" w:fill="auto"/>
          </w:tcPr>
          <w:p w14:paraId="4076E0BA" w14:textId="77777777"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2027" w:type="dxa"/>
            <w:shd w:val="clear" w:color="auto" w:fill="auto"/>
          </w:tcPr>
          <w:p w14:paraId="2B9803D5" w14:textId="77777777" w:rsidR="00BB1E3C" w:rsidRPr="00972B27" w:rsidRDefault="00BB1E3C" w:rsidP="00CE630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CE630E" w:rsidRPr="00972B27">
              <w:rPr>
                <w:rFonts w:ascii="Times New Roman" w:eastAsia="Times New Roman" w:hAnsi="Times New Roman" w:cs="Times New Roman"/>
                <w:bCs/>
                <w:sz w:val="28"/>
                <w:szCs w:val="28"/>
              </w:rPr>
              <w:t>5</w:t>
            </w:r>
          </w:p>
        </w:tc>
        <w:tc>
          <w:tcPr>
            <w:tcW w:w="3056" w:type="dxa"/>
            <w:shd w:val="clear" w:color="auto" w:fill="auto"/>
          </w:tcPr>
          <w:p w14:paraId="01D7C811" w14:textId="77777777"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аместитель министра А.В</w:t>
            </w:r>
            <w:r w:rsidR="00854D05" w:rsidRPr="00972B27">
              <w:rPr>
                <w:rFonts w:ascii="Times New Roman" w:eastAsia="Times New Roman" w:hAnsi="Times New Roman" w:cs="Times New Roman"/>
                <w:sz w:val="28"/>
                <w:szCs w:val="28"/>
              </w:rPr>
              <w:t>.</w:t>
            </w:r>
            <w:r w:rsidR="00854D05">
              <w:rPr>
                <w:rFonts w:ascii="Times New Roman" w:eastAsia="Times New Roman" w:hAnsi="Times New Roman" w:cs="Times New Roman"/>
                <w:sz w:val="28"/>
                <w:szCs w:val="28"/>
              </w:rPr>
              <w:t> </w:t>
            </w:r>
            <w:r w:rsidR="005A636C" w:rsidRPr="00972B27">
              <w:rPr>
                <w:rFonts w:ascii="Times New Roman" w:eastAsia="Times New Roman" w:hAnsi="Times New Roman" w:cs="Times New Roman"/>
                <w:sz w:val="28"/>
                <w:szCs w:val="28"/>
              </w:rPr>
              <w:t>Анохина</w:t>
            </w:r>
            <w:r w:rsidRPr="00972B27">
              <w:rPr>
                <w:rFonts w:ascii="Times New Roman" w:eastAsia="Times New Roman" w:hAnsi="Times New Roman" w:cs="Times New Roman"/>
                <w:sz w:val="28"/>
                <w:szCs w:val="28"/>
              </w:rPr>
              <w:t>;</w:t>
            </w:r>
          </w:p>
          <w:p w14:paraId="4E22E4CE" w14:textId="77777777"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аместитель министра А.В. Колупаев</w:t>
            </w:r>
            <w:r w:rsidRPr="00972B27">
              <w:rPr>
                <w:rFonts w:ascii="Times New Roman" w:eastAsia="Times New Roman" w:hAnsi="Times New Roman" w:cs="Times New Roman"/>
                <w:sz w:val="28"/>
                <w:szCs w:val="28"/>
              </w:rPr>
              <w:t>;</w:t>
            </w:r>
          </w:p>
          <w:p w14:paraId="2BB08842" w14:textId="77777777" w:rsidR="00415E0D" w:rsidRPr="00972B27" w:rsidRDefault="00415E0D" w:rsidP="00415E0D">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детский специалист по паллиативной помощи Минздрава НСО </w:t>
            </w:r>
          </w:p>
          <w:p w14:paraId="2E681927" w14:textId="77777777" w:rsidR="00BB1E3C" w:rsidRPr="00972B27" w:rsidRDefault="00BB1E3C" w:rsidP="006A5AC8">
            <w:pPr>
              <w:widowControl w:val="0"/>
              <w:spacing w:line="240" w:lineRule="auto"/>
              <w:rPr>
                <w:rFonts w:ascii="Times New Roman" w:eastAsia="Times New Roman" w:hAnsi="Times New Roman" w:cs="Times New Roman"/>
                <w:sz w:val="28"/>
                <w:szCs w:val="28"/>
              </w:rPr>
            </w:pPr>
          </w:p>
        </w:tc>
        <w:tc>
          <w:tcPr>
            <w:tcW w:w="3965" w:type="dxa"/>
            <w:shd w:val="clear" w:color="auto" w:fill="auto"/>
          </w:tcPr>
          <w:p w14:paraId="6A99CA74" w14:textId="77777777" w:rsidR="00BB1E3C" w:rsidRPr="00972B27" w:rsidRDefault="001E07DC"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Мероприятия реализованы</w:t>
            </w:r>
          </w:p>
        </w:tc>
      </w:tr>
    </w:tbl>
    <w:p w14:paraId="65A34E6A" w14:textId="77777777" w:rsidR="00B02C52" w:rsidRPr="00972B27" w:rsidRDefault="00B02C52" w:rsidP="007B2789">
      <w:pPr>
        <w:widowControl w:val="0"/>
        <w:spacing w:line="240" w:lineRule="auto"/>
        <w:rPr>
          <w:rFonts w:ascii="Times New Roman" w:hAnsi="Times New Roman" w:cs="Times New Roman"/>
          <w:sz w:val="28"/>
          <w:szCs w:val="28"/>
        </w:rPr>
      </w:pPr>
    </w:p>
    <w:p w14:paraId="450417F7" w14:textId="77777777" w:rsidR="007B2789" w:rsidRPr="00972B27" w:rsidRDefault="007B2789" w:rsidP="007B2789">
      <w:pPr>
        <w:widowControl w:val="0"/>
        <w:spacing w:line="240" w:lineRule="auto"/>
        <w:rPr>
          <w:rFonts w:ascii="Times New Roman" w:hAnsi="Times New Roman" w:cs="Times New Roman"/>
          <w:sz w:val="28"/>
          <w:szCs w:val="28"/>
        </w:rPr>
      </w:pPr>
    </w:p>
    <w:p w14:paraId="4918484E" w14:textId="77777777" w:rsidR="007B2789" w:rsidRPr="00972B27" w:rsidRDefault="007B2789" w:rsidP="007B2789">
      <w:pPr>
        <w:widowControl w:val="0"/>
        <w:spacing w:line="240" w:lineRule="auto"/>
        <w:rPr>
          <w:rFonts w:ascii="Times New Roman" w:hAnsi="Times New Roman" w:cs="Times New Roman"/>
          <w:sz w:val="28"/>
          <w:szCs w:val="28"/>
        </w:rPr>
      </w:pPr>
    </w:p>
    <w:p w14:paraId="439AAF8D" w14:textId="77777777" w:rsidR="007B2789" w:rsidRPr="00F909AC" w:rsidRDefault="007B2789" w:rsidP="007B2789">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_________</w:t>
      </w:r>
      <w:r w:rsidR="006C2637">
        <w:rPr>
          <w:rFonts w:ascii="Times New Roman" w:hAnsi="Times New Roman" w:cs="Times New Roman"/>
          <w:sz w:val="28"/>
          <w:szCs w:val="28"/>
        </w:rPr>
        <w:t>»</w:t>
      </w:r>
    </w:p>
    <w:sectPr w:rsidR="007B2789" w:rsidRPr="00F909AC" w:rsidSect="007B2789">
      <w:pgSz w:w="16838" w:h="11906" w:orient="landscape"/>
      <w:pgMar w:top="1418"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A620F" w14:textId="77777777" w:rsidR="00536FE0" w:rsidRDefault="00536FE0" w:rsidP="00AB719E">
      <w:pPr>
        <w:spacing w:line="240" w:lineRule="auto"/>
      </w:pPr>
      <w:r>
        <w:separator/>
      </w:r>
    </w:p>
  </w:endnote>
  <w:endnote w:type="continuationSeparator" w:id="0">
    <w:p w14:paraId="4787B46A" w14:textId="77777777" w:rsidR="00536FE0" w:rsidRDefault="00536FE0" w:rsidP="00AB7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ont73">
    <w:panose1 w:val="00000000000000000000"/>
    <w:charset w:val="00"/>
    <w:family w:val="roman"/>
    <w:notTrueType/>
    <w:pitch w:val="default"/>
  </w:font>
  <w:font w:name="Liberation Serif">
    <w:altName w:val="Times New Roman"/>
    <w:charset w:val="CC"/>
    <w:family w:val="roman"/>
    <w:pitch w:val="default"/>
  </w:font>
  <w:font w:name="NSimSun">
    <w:panose1 w:val="02010609030101010101"/>
    <w:charset w:val="86"/>
    <w:family w:val="modern"/>
    <w:pitch w:val="fixed"/>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Montserrat">
    <w:altName w:val="Times New Roman"/>
    <w:charset w:val="CC"/>
    <w:family w:val="auto"/>
    <w:pitch w:val="variable"/>
    <w:sig w:usb0="2000020F" w:usb1="00000003" w:usb2="00000000" w:usb3="00000000" w:csb0="00000197" w:csb1="00000000"/>
  </w:font>
  <w:font w:name="Montserrat Medium">
    <w:altName w:val="Times New Roman"/>
    <w:charset w:val="CC"/>
    <w:family w:val="auto"/>
    <w:pitch w:val="variable"/>
    <w:sig w:usb0="2000020F" w:usb1="00000003" w:usb2="00000000" w:usb3="00000000" w:csb0="000001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9BB40" w14:textId="77777777" w:rsidR="00536FE0" w:rsidRDefault="00536FE0" w:rsidP="00AB719E">
      <w:pPr>
        <w:spacing w:line="240" w:lineRule="auto"/>
      </w:pPr>
      <w:r>
        <w:separator/>
      </w:r>
    </w:p>
  </w:footnote>
  <w:footnote w:type="continuationSeparator" w:id="0">
    <w:p w14:paraId="5FD55295" w14:textId="77777777" w:rsidR="00536FE0" w:rsidRDefault="00536FE0" w:rsidP="00AB71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805529"/>
      <w:docPartObj>
        <w:docPartGallery w:val="Page Numbers (Top of Page)"/>
        <w:docPartUnique/>
      </w:docPartObj>
    </w:sdtPr>
    <w:sdtEndPr>
      <w:rPr>
        <w:rFonts w:ascii="Times New Roman" w:hAnsi="Times New Roman" w:cs="Times New Roman"/>
        <w:sz w:val="20"/>
        <w:szCs w:val="20"/>
      </w:rPr>
    </w:sdtEndPr>
    <w:sdtContent>
      <w:p w14:paraId="44AC43B8" w14:textId="6E395193" w:rsidR="00420441" w:rsidRPr="009D6FFC" w:rsidRDefault="00420441">
        <w:pPr>
          <w:pStyle w:val="afa"/>
          <w:jc w:val="center"/>
          <w:rPr>
            <w:rFonts w:ascii="Times New Roman" w:hAnsi="Times New Roman" w:cs="Times New Roman"/>
            <w:sz w:val="20"/>
            <w:szCs w:val="20"/>
          </w:rPr>
        </w:pPr>
        <w:r w:rsidRPr="009D6FFC">
          <w:rPr>
            <w:rFonts w:ascii="Times New Roman" w:hAnsi="Times New Roman" w:cs="Times New Roman"/>
            <w:sz w:val="20"/>
            <w:szCs w:val="20"/>
          </w:rPr>
          <w:fldChar w:fldCharType="begin"/>
        </w:r>
        <w:r w:rsidRPr="009D6FFC">
          <w:rPr>
            <w:rFonts w:ascii="Times New Roman" w:hAnsi="Times New Roman" w:cs="Times New Roman"/>
            <w:sz w:val="20"/>
            <w:szCs w:val="20"/>
          </w:rPr>
          <w:instrText>PAGE   \* MERGEFORMAT</w:instrText>
        </w:r>
        <w:r w:rsidRPr="009D6FFC">
          <w:rPr>
            <w:rFonts w:ascii="Times New Roman" w:hAnsi="Times New Roman" w:cs="Times New Roman"/>
            <w:sz w:val="20"/>
            <w:szCs w:val="20"/>
          </w:rPr>
          <w:fldChar w:fldCharType="separate"/>
        </w:r>
        <w:r w:rsidR="00DB2E45">
          <w:rPr>
            <w:rFonts w:ascii="Times New Roman" w:hAnsi="Times New Roman" w:cs="Times New Roman"/>
            <w:noProof/>
            <w:sz w:val="20"/>
            <w:szCs w:val="20"/>
          </w:rPr>
          <w:t>44</w:t>
        </w:r>
        <w:r w:rsidRPr="009D6FFC">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36625A"/>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3"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4" w15:restartNumberingAfterBreak="0">
    <w:nsid w:val="024A0A12"/>
    <w:multiLevelType w:val="hybridMultilevel"/>
    <w:tmpl w:val="2EE681A0"/>
    <w:lvl w:ilvl="0" w:tplc="44A28480">
      <w:start w:val="1"/>
      <w:numFmt w:val="bullet"/>
      <w:lvlText w:val="•"/>
      <w:lvlJc w:val="left"/>
      <w:pPr>
        <w:tabs>
          <w:tab w:val="num" w:pos="720"/>
        </w:tabs>
        <w:ind w:left="720" w:hanging="360"/>
      </w:pPr>
      <w:rPr>
        <w:rFonts w:ascii="Arial" w:hAnsi="Arial" w:hint="default"/>
      </w:rPr>
    </w:lvl>
    <w:lvl w:ilvl="1" w:tplc="81D09FD8" w:tentative="1">
      <w:start w:val="1"/>
      <w:numFmt w:val="bullet"/>
      <w:lvlText w:val="•"/>
      <w:lvlJc w:val="left"/>
      <w:pPr>
        <w:tabs>
          <w:tab w:val="num" w:pos="1440"/>
        </w:tabs>
        <w:ind w:left="1440" w:hanging="360"/>
      </w:pPr>
      <w:rPr>
        <w:rFonts w:ascii="Arial" w:hAnsi="Arial" w:hint="default"/>
      </w:rPr>
    </w:lvl>
    <w:lvl w:ilvl="2" w:tplc="BB68FB06" w:tentative="1">
      <w:start w:val="1"/>
      <w:numFmt w:val="bullet"/>
      <w:lvlText w:val="•"/>
      <w:lvlJc w:val="left"/>
      <w:pPr>
        <w:tabs>
          <w:tab w:val="num" w:pos="2160"/>
        </w:tabs>
        <w:ind w:left="2160" w:hanging="360"/>
      </w:pPr>
      <w:rPr>
        <w:rFonts w:ascii="Arial" w:hAnsi="Arial" w:hint="default"/>
      </w:rPr>
    </w:lvl>
    <w:lvl w:ilvl="3" w:tplc="DF020B8C" w:tentative="1">
      <w:start w:val="1"/>
      <w:numFmt w:val="bullet"/>
      <w:lvlText w:val="•"/>
      <w:lvlJc w:val="left"/>
      <w:pPr>
        <w:tabs>
          <w:tab w:val="num" w:pos="2880"/>
        </w:tabs>
        <w:ind w:left="2880" w:hanging="360"/>
      </w:pPr>
      <w:rPr>
        <w:rFonts w:ascii="Arial" w:hAnsi="Arial" w:hint="default"/>
      </w:rPr>
    </w:lvl>
    <w:lvl w:ilvl="4" w:tplc="6A3CE904" w:tentative="1">
      <w:start w:val="1"/>
      <w:numFmt w:val="bullet"/>
      <w:lvlText w:val="•"/>
      <w:lvlJc w:val="left"/>
      <w:pPr>
        <w:tabs>
          <w:tab w:val="num" w:pos="3600"/>
        </w:tabs>
        <w:ind w:left="3600" w:hanging="360"/>
      </w:pPr>
      <w:rPr>
        <w:rFonts w:ascii="Arial" w:hAnsi="Arial" w:hint="default"/>
      </w:rPr>
    </w:lvl>
    <w:lvl w:ilvl="5" w:tplc="D5825506" w:tentative="1">
      <w:start w:val="1"/>
      <w:numFmt w:val="bullet"/>
      <w:lvlText w:val="•"/>
      <w:lvlJc w:val="left"/>
      <w:pPr>
        <w:tabs>
          <w:tab w:val="num" w:pos="4320"/>
        </w:tabs>
        <w:ind w:left="4320" w:hanging="360"/>
      </w:pPr>
      <w:rPr>
        <w:rFonts w:ascii="Arial" w:hAnsi="Arial" w:hint="default"/>
      </w:rPr>
    </w:lvl>
    <w:lvl w:ilvl="6" w:tplc="5E02EB2C" w:tentative="1">
      <w:start w:val="1"/>
      <w:numFmt w:val="bullet"/>
      <w:lvlText w:val="•"/>
      <w:lvlJc w:val="left"/>
      <w:pPr>
        <w:tabs>
          <w:tab w:val="num" w:pos="5040"/>
        </w:tabs>
        <w:ind w:left="5040" w:hanging="360"/>
      </w:pPr>
      <w:rPr>
        <w:rFonts w:ascii="Arial" w:hAnsi="Arial" w:hint="default"/>
      </w:rPr>
    </w:lvl>
    <w:lvl w:ilvl="7" w:tplc="9C1EAADE" w:tentative="1">
      <w:start w:val="1"/>
      <w:numFmt w:val="bullet"/>
      <w:lvlText w:val="•"/>
      <w:lvlJc w:val="left"/>
      <w:pPr>
        <w:tabs>
          <w:tab w:val="num" w:pos="5760"/>
        </w:tabs>
        <w:ind w:left="5760" w:hanging="360"/>
      </w:pPr>
      <w:rPr>
        <w:rFonts w:ascii="Arial" w:hAnsi="Arial" w:hint="default"/>
      </w:rPr>
    </w:lvl>
    <w:lvl w:ilvl="8" w:tplc="74DA30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3C2CA1"/>
    <w:multiLevelType w:val="multilevel"/>
    <w:tmpl w:val="96AA759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0A4F63"/>
    <w:multiLevelType w:val="multilevel"/>
    <w:tmpl w:val="6510A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A44426"/>
    <w:multiLevelType w:val="multilevel"/>
    <w:tmpl w:val="6510A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E31A16"/>
    <w:multiLevelType w:val="hybridMultilevel"/>
    <w:tmpl w:val="C8889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023C55"/>
    <w:multiLevelType w:val="hybridMultilevel"/>
    <w:tmpl w:val="3766BFBE"/>
    <w:lvl w:ilvl="0" w:tplc="8548C1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74268F"/>
    <w:multiLevelType w:val="hybridMultilevel"/>
    <w:tmpl w:val="22C41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48033B"/>
    <w:multiLevelType w:val="hybridMultilevel"/>
    <w:tmpl w:val="18A6E388"/>
    <w:lvl w:ilvl="0" w:tplc="7ED08E12">
      <w:start w:val="1"/>
      <w:numFmt w:val="bullet"/>
      <w:lvlText w:val="•"/>
      <w:lvlJc w:val="left"/>
      <w:pPr>
        <w:tabs>
          <w:tab w:val="num" w:pos="720"/>
        </w:tabs>
        <w:ind w:left="720" w:hanging="360"/>
      </w:pPr>
      <w:rPr>
        <w:rFonts w:ascii="Arial" w:hAnsi="Arial" w:hint="default"/>
      </w:rPr>
    </w:lvl>
    <w:lvl w:ilvl="1" w:tplc="DFDA5D76">
      <w:start w:val="174"/>
      <w:numFmt w:val="bullet"/>
      <w:lvlText w:val="•"/>
      <w:lvlJc w:val="left"/>
      <w:pPr>
        <w:tabs>
          <w:tab w:val="num" w:pos="1440"/>
        </w:tabs>
        <w:ind w:left="1440" w:hanging="360"/>
      </w:pPr>
      <w:rPr>
        <w:rFonts w:ascii="Arial" w:hAnsi="Arial" w:hint="default"/>
      </w:rPr>
    </w:lvl>
    <w:lvl w:ilvl="2" w:tplc="D0AC08F2" w:tentative="1">
      <w:start w:val="1"/>
      <w:numFmt w:val="bullet"/>
      <w:lvlText w:val="•"/>
      <w:lvlJc w:val="left"/>
      <w:pPr>
        <w:tabs>
          <w:tab w:val="num" w:pos="2160"/>
        </w:tabs>
        <w:ind w:left="2160" w:hanging="360"/>
      </w:pPr>
      <w:rPr>
        <w:rFonts w:ascii="Arial" w:hAnsi="Arial" w:hint="default"/>
      </w:rPr>
    </w:lvl>
    <w:lvl w:ilvl="3" w:tplc="97426038" w:tentative="1">
      <w:start w:val="1"/>
      <w:numFmt w:val="bullet"/>
      <w:lvlText w:val="•"/>
      <w:lvlJc w:val="left"/>
      <w:pPr>
        <w:tabs>
          <w:tab w:val="num" w:pos="2880"/>
        </w:tabs>
        <w:ind w:left="2880" w:hanging="360"/>
      </w:pPr>
      <w:rPr>
        <w:rFonts w:ascii="Arial" w:hAnsi="Arial" w:hint="default"/>
      </w:rPr>
    </w:lvl>
    <w:lvl w:ilvl="4" w:tplc="CA92F69C" w:tentative="1">
      <w:start w:val="1"/>
      <w:numFmt w:val="bullet"/>
      <w:lvlText w:val="•"/>
      <w:lvlJc w:val="left"/>
      <w:pPr>
        <w:tabs>
          <w:tab w:val="num" w:pos="3600"/>
        </w:tabs>
        <w:ind w:left="3600" w:hanging="360"/>
      </w:pPr>
      <w:rPr>
        <w:rFonts w:ascii="Arial" w:hAnsi="Arial" w:hint="default"/>
      </w:rPr>
    </w:lvl>
    <w:lvl w:ilvl="5" w:tplc="53509D64" w:tentative="1">
      <w:start w:val="1"/>
      <w:numFmt w:val="bullet"/>
      <w:lvlText w:val="•"/>
      <w:lvlJc w:val="left"/>
      <w:pPr>
        <w:tabs>
          <w:tab w:val="num" w:pos="4320"/>
        </w:tabs>
        <w:ind w:left="4320" w:hanging="360"/>
      </w:pPr>
      <w:rPr>
        <w:rFonts w:ascii="Arial" w:hAnsi="Arial" w:hint="default"/>
      </w:rPr>
    </w:lvl>
    <w:lvl w:ilvl="6" w:tplc="7B386EE4" w:tentative="1">
      <w:start w:val="1"/>
      <w:numFmt w:val="bullet"/>
      <w:lvlText w:val="•"/>
      <w:lvlJc w:val="left"/>
      <w:pPr>
        <w:tabs>
          <w:tab w:val="num" w:pos="5040"/>
        </w:tabs>
        <w:ind w:left="5040" w:hanging="360"/>
      </w:pPr>
      <w:rPr>
        <w:rFonts w:ascii="Arial" w:hAnsi="Arial" w:hint="default"/>
      </w:rPr>
    </w:lvl>
    <w:lvl w:ilvl="7" w:tplc="AEAA416E" w:tentative="1">
      <w:start w:val="1"/>
      <w:numFmt w:val="bullet"/>
      <w:lvlText w:val="•"/>
      <w:lvlJc w:val="left"/>
      <w:pPr>
        <w:tabs>
          <w:tab w:val="num" w:pos="5760"/>
        </w:tabs>
        <w:ind w:left="5760" w:hanging="360"/>
      </w:pPr>
      <w:rPr>
        <w:rFonts w:ascii="Arial" w:hAnsi="Arial" w:hint="default"/>
      </w:rPr>
    </w:lvl>
    <w:lvl w:ilvl="8" w:tplc="757481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747EE9"/>
    <w:multiLevelType w:val="multilevel"/>
    <w:tmpl w:val="FE3AA7CE"/>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cs="Arial" w:hint="default"/>
      </w:rPr>
    </w:lvl>
    <w:lvl w:ilvl="2">
      <w:start w:val="1"/>
      <w:numFmt w:val="decimal"/>
      <w:isLgl/>
      <w:lvlText w:val="%1.%2.%3."/>
      <w:lvlJc w:val="left"/>
      <w:pPr>
        <w:ind w:left="1429" w:hanging="720"/>
      </w:pPr>
      <w:rPr>
        <w:rFonts w:cs="Arial" w:hint="default"/>
      </w:rPr>
    </w:lvl>
    <w:lvl w:ilvl="3">
      <w:start w:val="1"/>
      <w:numFmt w:val="decimal"/>
      <w:isLgl/>
      <w:lvlText w:val="%1.%2.%3.%4."/>
      <w:lvlJc w:val="left"/>
      <w:pPr>
        <w:ind w:left="1789" w:hanging="1080"/>
      </w:pPr>
      <w:rPr>
        <w:rFonts w:cs="Arial" w:hint="default"/>
      </w:rPr>
    </w:lvl>
    <w:lvl w:ilvl="4">
      <w:start w:val="1"/>
      <w:numFmt w:val="decimal"/>
      <w:isLgl/>
      <w:lvlText w:val="%1.%2.%3.%4.%5."/>
      <w:lvlJc w:val="left"/>
      <w:pPr>
        <w:ind w:left="1789" w:hanging="1080"/>
      </w:pPr>
      <w:rPr>
        <w:rFonts w:cs="Arial" w:hint="default"/>
      </w:rPr>
    </w:lvl>
    <w:lvl w:ilvl="5">
      <w:start w:val="1"/>
      <w:numFmt w:val="decimal"/>
      <w:isLgl/>
      <w:lvlText w:val="%1.%2.%3.%4.%5.%6."/>
      <w:lvlJc w:val="left"/>
      <w:pPr>
        <w:ind w:left="2149" w:hanging="1440"/>
      </w:pPr>
      <w:rPr>
        <w:rFonts w:cs="Arial" w:hint="default"/>
      </w:rPr>
    </w:lvl>
    <w:lvl w:ilvl="6">
      <w:start w:val="1"/>
      <w:numFmt w:val="decimal"/>
      <w:isLgl/>
      <w:lvlText w:val="%1.%2.%3.%4.%5.%6.%7."/>
      <w:lvlJc w:val="left"/>
      <w:pPr>
        <w:ind w:left="2509" w:hanging="1800"/>
      </w:pPr>
      <w:rPr>
        <w:rFonts w:cs="Arial" w:hint="default"/>
      </w:rPr>
    </w:lvl>
    <w:lvl w:ilvl="7">
      <w:start w:val="1"/>
      <w:numFmt w:val="decimal"/>
      <w:isLgl/>
      <w:lvlText w:val="%1.%2.%3.%4.%5.%6.%7.%8."/>
      <w:lvlJc w:val="left"/>
      <w:pPr>
        <w:ind w:left="2509" w:hanging="1800"/>
      </w:pPr>
      <w:rPr>
        <w:rFonts w:cs="Arial" w:hint="default"/>
      </w:rPr>
    </w:lvl>
    <w:lvl w:ilvl="8">
      <w:start w:val="1"/>
      <w:numFmt w:val="decimal"/>
      <w:isLgl/>
      <w:lvlText w:val="%1.%2.%3.%4.%5.%6.%7.%8.%9."/>
      <w:lvlJc w:val="left"/>
      <w:pPr>
        <w:ind w:left="2869" w:hanging="2160"/>
      </w:pPr>
      <w:rPr>
        <w:rFonts w:cs="Arial" w:hint="default"/>
      </w:rPr>
    </w:lvl>
  </w:abstractNum>
  <w:abstractNum w:abstractNumId="13" w15:restartNumberingAfterBreak="0">
    <w:nsid w:val="1B8B4A33"/>
    <w:multiLevelType w:val="hybridMultilevel"/>
    <w:tmpl w:val="B70A904E"/>
    <w:lvl w:ilvl="0" w:tplc="F9A0F1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0627EA9"/>
    <w:multiLevelType w:val="hybridMultilevel"/>
    <w:tmpl w:val="C18E0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DB73D2"/>
    <w:multiLevelType w:val="hybridMultilevel"/>
    <w:tmpl w:val="0D3CF606"/>
    <w:lvl w:ilvl="0" w:tplc="D0A04340">
      <w:start w:val="1"/>
      <w:numFmt w:val="bullet"/>
      <w:lvlText w:val="•"/>
      <w:lvlJc w:val="left"/>
      <w:pPr>
        <w:tabs>
          <w:tab w:val="num" w:pos="720"/>
        </w:tabs>
        <w:ind w:left="720" w:hanging="360"/>
      </w:pPr>
      <w:rPr>
        <w:rFonts w:ascii="Arial" w:hAnsi="Arial" w:hint="default"/>
      </w:rPr>
    </w:lvl>
    <w:lvl w:ilvl="1" w:tplc="51AC8A40">
      <w:start w:val="1"/>
      <w:numFmt w:val="bullet"/>
      <w:lvlText w:val="•"/>
      <w:lvlJc w:val="left"/>
      <w:pPr>
        <w:tabs>
          <w:tab w:val="num" w:pos="1440"/>
        </w:tabs>
        <w:ind w:left="1440" w:hanging="360"/>
      </w:pPr>
      <w:rPr>
        <w:rFonts w:ascii="Arial" w:hAnsi="Arial" w:hint="default"/>
      </w:rPr>
    </w:lvl>
    <w:lvl w:ilvl="2" w:tplc="62BE8CAE" w:tentative="1">
      <w:start w:val="1"/>
      <w:numFmt w:val="bullet"/>
      <w:lvlText w:val="•"/>
      <w:lvlJc w:val="left"/>
      <w:pPr>
        <w:tabs>
          <w:tab w:val="num" w:pos="2160"/>
        </w:tabs>
        <w:ind w:left="2160" w:hanging="360"/>
      </w:pPr>
      <w:rPr>
        <w:rFonts w:ascii="Arial" w:hAnsi="Arial" w:hint="default"/>
      </w:rPr>
    </w:lvl>
    <w:lvl w:ilvl="3" w:tplc="735AD3FE" w:tentative="1">
      <w:start w:val="1"/>
      <w:numFmt w:val="bullet"/>
      <w:lvlText w:val="•"/>
      <w:lvlJc w:val="left"/>
      <w:pPr>
        <w:tabs>
          <w:tab w:val="num" w:pos="2880"/>
        </w:tabs>
        <w:ind w:left="2880" w:hanging="360"/>
      </w:pPr>
      <w:rPr>
        <w:rFonts w:ascii="Arial" w:hAnsi="Arial" w:hint="default"/>
      </w:rPr>
    </w:lvl>
    <w:lvl w:ilvl="4" w:tplc="4CA0FA92" w:tentative="1">
      <w:start w:val="1"/>
      <w:numFmt w:val="bullet"/>
      <w:lvlText w:val="•"/>
      <w:lvlJc w:val="left"/>
      <w:pPr>
        <w:tabs>
          <w:tab w:val="num" w:pos="3600"/>
        </w:tabs>
        <w:ind w:left="3600" w:hanging="360"/>
      </w:pPr>
      <w:rPr>
        <w:rFonts w:ascii="Arial" w:hAnsi="Arial" w:hint="default"/>
      </w:rPr>
    </w:lvl>
    <w:lvl w:ilvl="5" w:tplc="64AED546" w:tentative="1">
      <w:start w:val="1"/>
      <w:numFmt w:val="bullet"/>
      <w:lvlText w:val="•"/>
      <w:lvlJc w:val="left"/>
      <w:pPr>
        <w:tabs>
          <w:tab w:val="num" w:pos="4320"/>
        </w:tabs>
        <w:ind w:left="4320" w:hanging="360"/>
      </w:pPr>
      <w:rPr>
        <w:rFonts w:ascii="Arial" w:hAnsi="Arial" w:hint="default"/>
      </w:rPr>
    </w:lvl>
    <w:lvl w:ilvl="6" w:tplc="7974DCE0" w:tentative="1">
      <w:start w:val="1"/>
      <w:numFmt w:val="bullet"/>
      <w:lvlText w:val="•"/>
      <w:lvlJc w:val="left"/>
      <w:pPr>
        <w:tabs>
          <w:tab w:val="num" w:pos="5040"/>
        </w:tabs>
        <w:ind w:left="5040" w:hanging="360"/>
      </w:pPr>
      <w:rPr>
        <w:rFonts w:ascii="Arial" w:hAnsi="Arial" w:hint="default"/>
      </w:rPr>
    </w:lvl>
    <w:lvl w:ilvl="7" w:tplc="032E5824" w:tentative="1">
      <w:start w:val="1"/>
      <w:numFmt w:val="bullet"/>
      <w:lvlText w:val="•"/>
      <w:lvlJc w:val="left"/>
      <w:pPr>
        <w:tabs>
          <w:tab w:val="num" w:pos="5760"/>
        </w:tabs>
        <w:ind w:left="5760" w:hanging="360"/>
      </w:pPr>
      <w:rPr>
        <w:rFonts w:ascii="Arial" w:hAnsi="Arial" w:hint="default"/>
      </w:rPr>
    </w:lvl>
    <w:lvl w:ilvl="8" w:tplc="BB2C2E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7C0E4B"/>
    <w:multiLevelType w:val="hybridMultilevel"/>
    <w:tmpl w:val="6720A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F62D0E"/>
    <w:multiLevelType w:val="hybridMultilevel"/>
    <w:tmpl w:val="D0C0F4C8"/>
    <w:lvl w:ilvl="0" w:tplc="CCE4D526">
      <w:start w:val="1"/>
      <w:numFmt w:val="decimal"/>
      <w:lvlText w:val="%1."/>
      <w:lvlJc w:val="left"/>
      <w:pPr>
        <w:ind w:left="810" w:hanging="45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56BEB"/>
    <w:multiLevelType w:val="hybridMultilevel"/>
    <w:tmpl w:val="E7F079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B71FFF"/>
    <w:multiLevelType w:val="hybridMultilevel"/>
    <w:tmpl w:val="65668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C13232"/>
    <w:multiLevelType w:val="hybridMultilevel"/>
    <w:tmpl w:val="3CE6B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49717F"/>
    <w:multiLevelType w:val="hybridMultilevel"/>
    <w:tmpl w:val="99469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6279CD"/>
    <w:multiLevelType w:val="multilevel"/>
    <w:tmpl w:val="DFE4BEC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A272204"/>
    <w:multiLevelType w:val="hybridMultilevel"/>
    <w:tmpl w:val="EDEE868E"/>
    <w:lvl w:ilvl="0" w:tplc="969A0044">
      <w:start w:val="1"/>
      <w:numFmt w:val="decimal"/>
      <w:lvlText w:val="%1."/>
      <w:lvlJc w:val="left"/>
      <w:pPr>
        <w:ind w:left="136" w:hanging="360"/>
      </w:pPr>
      <w:rPr>
        <w:rFonts w:hint="default"/>
      </w:rPr>
    </w:lvl>
    <w:lvl w:ilvl="1" w:tplc="12F8F536">
      <w:start w:val="1"/>
      <w:numFmt w:val="decimal"/>
      <w:lvlText w:val="1.%2."/>
      <w:lvlJc w:val="left"/>
      <w:pPr>
        <w:ind w:left="360" w:hanging="360"/>
      </w:pPr>
      <w:rPr>
        <w:rFonts w:hint="default"/>
        <w:b/>
        <w:i w:val="0"/>
      </w:rPr>
    </w:lvl>
    <w:lvl w:ilvl="2" w:tplc="A4B8BBB8">
      <w:start w:val="1"/>
      <w:numFmt w:val="decimal"/>
      <w:lvlText w:val="1.1.%3."/>
      <w:lvlJc w:val="right"/>
      <w:pPr>
        <w:ind w:left="1756" w:hanging="360"/>
      </w:pPr>
      <w:rPr>
        <w:rFonts w:hint="default"/>
        <w:i w:val="0"/>
      </w:rPr>
    </w:lvl>
    <w:lvl w:ilvl="3" w:tplc="152228F8">
      <w:start w:val="1"/>
      <w:numFmt w:val="decimal"/>
      <w:lvlText w:val="1.4.%4."/>
      <w:lvlJc w:val="right"/>
      <w:pPr>
        <w:ind w:left="1756" w:hanging="360"/>
      </w:pPr>
      <w:rPr>
        <w:rFonts w:hint="default"/>
        <w:i w:val="0"/>
      </w:rPr>
    </w:lvl>
    <w:lvl w:ilvl="4" w:tplc="04190019">
      <w:start w:val="1"/>
      <w:numFmt w:val="lowerLetter"/>
      <w:lvlText w:val="%5."/>
      <w:lvlJc w:val="left"/>
      <w:pPr>
        <w:ind w:left="3016" w:hanging="360"/>
      </w:pPr>
    </w:lvl>
    <w:lvl w:ilvl="5" w:tplc="0419001B" w:tentative="1">
      <w:start w:val="1"/>
      <w:numFmt w:val="lowerRoman"/>
      <w:lvlText w:val="%6."/>
      <w:lvlJc w:val="right"/>
      <w:pPr>
        <w:ind w:left="3736" w:hanging="180"/>
      </w:pPr>
    </w:lvl>
    <w:lvl w:ilvl="6" w:tplc="0419000F" w:tentative="1">
      <w:start w:val="1"/>
      <w:numFmt w:val="decimal"/>
      <w:lvlText w:val="%7."/>
      <w:lvlJc w:val="left"/>
      <w:pPr>
        <w:ind w:left="4456" w:hanging="360"/>
      </w:pPr>
    </w:lvl>
    <w:lvl w:ilvl="7" w:tplc="04190019" w:tentative="1">
      <w:start w:val="1"/>
      <w:numFmt w:val="lowerLetter"/>
      <w:lvlText w:val="%8."/>
      <w:lvlJc w:val="left"/>
      <w:pPr>
        <w:ind w:left="5176" w:hanging="360"/>
      </w:pPr>
    </w:lvl>
    <w:lvl w:ilvl="8" w:tplc="0419001B" w:tentative="1">
      <w:start w:val="1"/>
      <w:numFmt w:val="lowerRoman"/>
      <w:lvlText w:val="%9."/>
      <w:lvlJc w:val="right"/>
      <w:pPr>
        <w:ind w:left="5896" w:hanging="180"/>
      </w:pPr>
    </w:lvl>
  </w:abstractNum>
  <w:abstractNum w:abstractNumId="24" w15:restartNumberingAfterBreak="0">
    <w:nsid w:val="3F9D210E"/>
    <w:multiLevelType w:val="hybridMultilevel"/>
    <w:tmpl w:val="7E842F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498372B"/>
    <w:multiLevelType w:val="hybridMultilevel"/>
    <w:tmpl w:val="6DEE9D3E"/>
    <w:lvl w:ilvl="0" w:tplc="0E985C48">
      <w:start w:val="1"/>
      <w:numFmt w:val="bullet"/>
      <w:lvlText w:val="•"/>
      <w:lvlJc w:val="left"/>
      <w:pPr>
        <w:tabs>
          <w:tab w:val="num" w:pos="720"/>
        </w:tabs>
        <w:ind w:left="720" w:hanging="360"/>
      </w:pPr>
      <w:rPr>
        <w:rFonts w:ascii="Times New Roman" w:hAnsi="Times New Roman" w:hint="default"/>
        <w:b w:val="0"/>
        <w:i w:val="0"/>
        <w:color w:val="auto"/>
      </w:rPr>
    </w:lvl>
    <w:lvl w:ilvl="1" w:tplc="21C01C60" w:tentative="1">
      <w:start w:val="1"/>
      <w:numFmt w:val="bullet"/>
      <w:lvlText w:val=""/>
      <w:lvlJc w:val="left"/>
      <w:pPr>
        <w:tabs>
          <w:tab w:val="num" w:pos="1440"/>
        </w:tabs>
        <w:ind w:left="1440" w:hanging="360"/>
      </w:pPr>
      <w:rPr>
        <w:rFonts w:ascii="Wingdings 2" w:hAnsi="Wingdings 2" w:hint="default"/>
      </w:rPr>
    </w:lvl>
    <w:lvl w:ilvl="2" w:tplc="0CA2E478" w:tentative="1">
      <w:start w:val="1"/>
      <w:numFmt w:val="bullet"/>
      <w:lvlText w:val=""/>
      <w:lvlJc w:val="left"/>
      <w:pPr>
        <w:tabs>
          <w:tab w:val="num" w:pos="2160"/>
        </w:tabs>
        <w:ind w:left="2160" w:hanging="360"/>
      </w:pPr>
      <w:rPr>
        <w:rFonts w:ascii="Wingdings 2" w:hAnsi="Wingdings 2" w:hint="default"/>
      </w:rPr>
    </w:lvl>
    <w:lvl w:ilvl="3" w:tplc="71124884" w:tentative="1">
      <w:start w:val="1"/>
      <w:numFmt w:val="bullet"/>
      <w:lvlText w:val=""/>
      <w:lvlJc w:val="left"/>
      <w:pPr>
        <w:tabs>
          <w:tab w:val="num" w:pos="2880"/>
        </w:tabs>
        <w:ind w:left="2880" w:hanging="360"/>
      </w:pPr>
      <w:rPr>
        <w:rFonts w:ascii="Wingdings 2" w:hAnsi="Wingdings 2" w:hint="default"/>
      </w:rPr>
    </w:lvl>
    <w:lvl w:ilvl="4" w:tplc="3CA6F54A" w:tentative="1">
      <w:start w:val="1"/>
      <w:numFmt w:val="bullet"/>
      <w:lvlText w:val=""/>
      <w:lvlJc w:val="left"/>
      <w:pPr>
        <w:tabs>
          <w:tab w:val="num" w:pos="3600"/>
        </w:tabs>
        <w:ind w:left="3600" w:hanging="360"/>
      </w:pPr>
      <w:rPr>
        <w:rFonts w:ascii="Wingdings 2" w:hAnsi="Wingdings 2" w:hint="default"/>
      </w:rPr>
    </w:lvl>
    <w:lvl w:ilvl="5" w:tplc="D30C00D4" w:tentative="1">
      <w:start w:val="1"/>
      <w:numFmt w:val="bullet"/>
      <w:lvlText w:val=""/>
      <w:lvlJc w:val="left"/>
      <w:pPr>
        <w:tabs>
          <w:tab w:val="num" w:pos="4320"/>
        </w:tabs>
        <w:ind w:left="4320" w:hanging="360"/>
      </w:pPr>
      <w:rPr>
        <w:rFonts w:ascii="Wingdings 2" w:hAnsi="Wingdings 2" w:hint="default"/>
      </w:rPr>
    </w:lvl>
    <w:lvl w:ilvl="6" w:tplc="1786B2AE" w:tentative="1">
      <w:start w:val="1"/>
      <w:numFmt w:val="bullet"/>
      <w:lvlText w:val=""/>
      <w:lvlJc w:val="left"/>
      <w:pPr>
        <w:tabs>
          <w:tab w:val="num" w:pos="5040"/>
        </w:tabs>
        <w:ind w:left="5040" w:hanging="360"/>
      </w:pPr>
      <w:rPr>
        <w:rFonts w:ascii="Wingdings 2" w:hAnsi="Wingdings 2" w:hint="default"/>
      </w:rPr>
    </w:lvl>
    <w:lvl w:ilvl="7" w:tplc="5192B778" w:tentative="1">
      <w:start w:val="1"/>
      <w:numFmt w:val="bullet"/>
      <w:lvlText w:val=""/>
      <w:lvlJc w:val="left"/>
      <w:pPr>
        <w:tabs>
          <w:tab w:val="num" w:pos="5760"/>
        </w:tabs>
        <w:ind w:left="5760" w:hanging="360"/>
      </w:pPr>
      <w:rPr>
        <w:rFonts w:ascii="Wingdings 2" w:hAnsi="Wingdings 2" w:hint="default"/>
      </w:rPr>
    </w:lvl>
    <w:lvl w:ilvl="8" w:tplc="FA54FAD6"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9092B56"/>
    <w:multiLevelType w:val="hybridMultilevel"/>
    <w:tmpl w:val="780A977C"/>
    <w:lvl w:ilvl="0" w:tplc="44A2848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B1079E"/>
    <w:multiLevelType w:val="hybridMultilevel"/>
    <w:tmpl w:val="C45469C8"/>
    <w:lvl w:ilvl="0" w:tplc="875E8D3E">
      <w:start w:val="1"/>
      <w:numFmt w:val="bullet"/>
      <w:lvlText w:val=""/>
      <w:lvlJc w:val="left"/>
      <w:pPr>
        <w:tabs>
          <w:tab w:val="num" w:pos="720"/>
        </w:tabs>
        <w:ind w:left="720" w:hanging="360"/>
      </w:pPr>
      <w:rPr>
        <w:rFonts w:ascii="Wingdings" w:hAnsi="Wingdings" w:hint="default"/>
      </w:rPr>
    </w:lvl>
    <w:lvl w:ilvl="1" w:tplc="2AA425E8" w:tentative="1">
      <w:start w:val="1"/>
      <w:numFmt w:val="bullet"/>
      <w:lvlText w:val=""/>
      <w:lvlJc w:val="left"/>
      <w:pPr>
        <w:tabs>
          <w:tab w:val="num" w:pos="1440"/>
        </w:tabs>
        <w:ind w:left="1440" w:hanging="360"/>
      </w:pPr>
      <w:rPr>
        <w:rFonts w:ascii="Wingdings" w:hAnsi="Wingdings" w:hint="default"/>
      </w:rPr>
    </w:lvl>
    <w:lvl w:ilvl="2" w:tplc="93A0DD84" w:tentative="1">
      <w:start w:val="1"/>
      <w:numFmt w:val="bullet"/>
      <w:lvlText w:val=""/>
      <w:lvlJc w:val="left"/>
      <w:pPr>
        <w:tabs>
          <w:tab w:val="num" w:pos="2160"/>
        </w:tabs>
        <w:ind w:left="2160" w:hanging="360"/>
      </w:pPr>
      <w:rPr>
        <w:rFonts w:ascii="Wingdings" w:hAnsi="Wingdings" w:hint="default"/>
      </w:rPr>
    </w:lvl>
    <w:lvl w:ilvl="3" w:tplc="8E6096D0" w:tentative="1">
      <w:start w:val="1"/>
      <w:numFmt w:val="bullet"/>
      <w:lvlText w:val=""/>
      <w:lvlJc w:val="left"/>
      <w:pPr>
        <w:tabs>
          <w:tab w:val="num" w:pos="2880"/>
        </w:tabs>
        <w:ind w:left="2880" w:hanging="360"/>
      </w:pPr>
      <w:rPr>
        <w:rFonts w:ascii="Wingdings" w:hAnsi="Wingdings" w:hint="default"/>
      </w:rPr>
    </w:lvl>
    <w:lvl w:ilvl="4" w:tplc="25F0CAA4" w:tentative="1">
      <w:start w:val="1"/>
      <w:numFmt w:val="bullet"/>
      <w:lvlText w:val=""/>
      <w:lvlJc w:val="left"/>
      <w:pPr>
        <w:tabs>
          <w:tab w:val="num" w:pos="3600"/>
        </w:tabs>
        <w:ind w:left="3600" w:hanging="360"/>
      </w:pPr>
      <w:rPr>
        <w:rFonts w:ascii="Wingdings" w:hAnsi="Wingdings" w:hint="default"/>
      </w:rPr>
    </w:lvl>
    <w:lvl w:ilvl="5" w:tplc="AB320E40" w:tentative="1">
      <w:start w:val="1"/>
      <w:numFmt w:val="bullet"/>
      <w:lvlText w:val=""/>
      <w:lvlJc w:val="left"/>
      <w:pPr>
        <w:tabs>
          <w:tab w:val="num" w:pos="4320"/>
        </w:tabs>
        <w:ind w:left="4320" w:hanging="360"/>
      </w:pPr>
      <w:rPr>
        <w:rFonts w:ascii="Wingdings" w:hAnsi="Wingdings" w:hint="default"/>
      </w:rPr>
    </w:lvl>
    <w:lvl w:ilvl="6" w:tplc="1A3CC1C8" w:tentative="1">
      <w:start w:val="1"/>
      <w:numFmt w:val="bullet"/>
      <w:lvlText w:val=""/>
      <w:lvlJc w:val="left"/>
      <w:pPr>
        <w:tabs>
          <w:tab w:val="num" w:pos="5040"/>
        </w:tabs>
        <w:ind w:left="5040" w:hanging="360"/>
      </w:pPr>
      <w:rPr>
        <w:rFonts w:ascii="Wingdings" w:hAnsi="Wingdings" w:hint="default"/>
      </w:rPr>
    </w:lvl>
    <w:lvl w:ilvl="7" w:tplc="D180C6BC" w:tentative="1">
      <w:start w:val="1"/>
      <w:numFmt w:val="bullet"/>
      <w:lvlText w:val=""/>
      <w:lvlJc w:val="left"/>
      <w:pPr>
        <w:tabs>
          <w:tab w:val="num" w:pos="5760"/>
        </w:tabs>
        <w:ind w:left="5760" w:hanging="360"/>
      </w:pPr>
      <w:rPr>
        <w:rFonts w:ascii="Wingdings" w:hAnsi="Wingdings" w:hint="default"/>
      </w:rPr>
    </w:lvl>
    <w:lvl w:ilvl="8" w:tplc="B3486A4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D7B77"/>
    <w:multiLevelType w:val="hybridMultilevel"/>
    <w:tmpl w:val="91026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DC205C"/>
    <w:multiLevelType w:val="hybridMultilevel"/>
    <w:tmpl w:val="50764328"/>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61F3ADF"/>
    <w:multiLevelType w:val="hybridMultilevel"/>
    <w:tmpl w:val="FE4C6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9727D3"/>
    <w:multiLevelType w:val="hybridMultilevel"/>
    <w:tmpl w:val="18748310"/>
    <w:lvl w:ilvl="0" w:tplc="F736625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4B00B51"/>
    <w:multiLevelType w:val="hybridMultilevel"/>
    <w:tmpl w:val="C876FDEE"/>
    <w:lvl w:ilvl="0" w:tplc="0E985C48">
      <w:start w:val="1"/>
      <w:numFmt w:val="bullet"/>
      <w:lvlText w:val="•"/>
      <w:lvlJc w:val="left"/>
      <w:pPr>
        <w:ind w:left="1429" w:hanging="360"/>
      </w:pPr>
      <w:rPr>
        <w:rFonts w:ascii="Times New Roman" w:hAnsi="Times New Roman" w:hint="default"/>
        <w:b w:val="0"/>
        <w:i w:val="0"/>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4B2922"/>
    <w:multiLevelType w:val="hybridMultilevel"/>
    <w:tmpl w:val="6CE86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7F52BF"/>
    <w:multiLevelType w:val="singleLevel"/>
    <w:tmpl w:val="04190001"/>
    <w:lvl w:ilvl="0">
      <w:start w:val="1"/>
      <w:numFmt w:val="bullet"/>
      <w:lvlText w:val=""/>
      <w:lvlJc w:val="left"/>
      <w:pPr>
        <w:ind w:left="720" w:hanging="360"/>
      </w:pPr>
      <w:rPr>
        <w:rFonts w:ascii="Symbol" w:hAnsi="Symbol" w:hint="default"/>
      </w:rPr>
    </w:lvl>
  </w:abstractNum>
  <w:abstractNum w:abstractNumId="35" w15:restartNumberingAfterBreak="0">
    <w:nsid w:val="6A306FE5"/>
    <w:multiLevelType w:val="hybridMultilevel"/>
    <w:tmpl w:val="F758854A"/>
    <w:lvl w:ilvl="0" w:tplc="04190001">
      <w:start w:val="1"/>
      <w:numFmt w:val="bullet"/>
      <w:lvlText w:val=""/>
      <w:lvlJc w:val="left"/>
      <w:pPr>
        <w:ind w:left="447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C570CB6"/>
    <w:multiLevelType w:val="hybridMultilevel"/>
    <w:tmpl w:val="14E4D094"/>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7" w15:restartNumberingAfterBreak="0">
    <w:nsid w:val="6C7525F9"/>
    <w:multiLevelType w:val="hybridMultilevel"/>
    <w:tmpl w:val="F63AB5D4"/>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8" w15:restartNumberingAfterBreak="0">
    <w:nsid w:val="6D5A6679"/>
    <w:multiLevelType w:val="hybridMultilevel"/>
    <w:tmpl w:val="D7E2924C"/>
    <w:lvl w:ilvl="0" w:tplc="44A2848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0A1504"/>
    <w:multiLevelType w:val="hybridMultilevel"/>
    <w:tmpl w:val="66206A1E"/>
    <w:lvl w:ilvl="0" w:tplc="903A945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8F10DC"/>
    <w:multiLevelType w:val="hybridMultilevel"/>
    <w:tmpl w:val="D8DC1A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563296C"/>
    <w:multiLevelType w:val="hybridMultilevel"/>
    <w:tmpl w:val="AB7C3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FB6496"/>
    <w:multiLevelType w:val="hybridMultilevel"/>
    <w:tmpl w:val="F11C61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6057491"/>
    <w:multiLevelType w:val="hybridMultilevel"/>
    <w:tmpl w:val="BBB24B60"/>
    <w:lvl w:ilvl="0" w:tplc="EE0AB6D6">
      <w:start w:val="2021"/>
      <w:numFmt w:val="bullet"/>
      <w:lvlText w:val=""/>
      <w:lvlJc w:val="left"/>
      <w:pPr>
        <w:ind w:left="1069" w:hanging="360"/>
      </w:pPr>
      <w:rPr>
        <w:rFonts w:ascii="Symbol" w:eastAsia="Aria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15:restartNumberingAfterBreak="0">
    <w:nsid w:val="78D8462B"/>
    <w:multiLevelType w:val="hybridMultilevel"/>
    <w:tmpl w:val="3A94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EC23EA"/>
    <w:multiLevelType w:val="hybridMultilevel"/>
    <w:tmpl w:val="F3FE1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35"/>
  </w:num>
  <w:num w:numId="4">
    <w:abstractNumId w:val="14"/>
  </w:num>
  <w:num w:numId="5">
    <w:abstractNumId w:val="28"/>
  </w:num>
  <w:num w:numId="6">
    <w:abstractNumId w:val="5"/>
  </w:num>
  <w:num w:numId="7">
    <w:abstractNumId w:val="17"/>
  </w:num>
  <w:num w:numId="8">
    <w:abstractNumId w:val="41"/>
  </w:num>
  <w:num w:numId="9">
    <w:abstractNumId w:val="0"/>
    <w:lvlOverride w:ilvl="0">
      <w:lvl w:ilvl="0">
        <w:numFmt w:val="bullet"/>
        <w:lvlText w:val="-"/>
        <w:legacy w:legacy="1" w:legacySpace="0" w:legacyIndent="231"/>
        <w:lvlJc w:val="left"/>
        <w:rPr>
          <w:rFonts w:ascii="Times New Roman" w:hAnsi="Times New Roman" w:hint="default"/>
        </w:rPr>
      </w:lvl>
    </w:lvlOverride>
  </w:num>
  <w:num w:numId="10">
    <w:abstractNumId w:val="1"/>
  </w:num>
  <w:num w:numId="11">
    <w:abstractNumId w:val="24"/>
  </w:num>
  <w:num w:numId="12">
    <w:abstractNumId w:val="29"/>
  </w:num>
  <w:num w:numId="13">
    <w:abstractNumId w:val="36"/>
  </w:num>
  <w:num w:numId="14">
    <w:abstractNumId w:val="42"/>
  </w:num>
  <w:num w:numId="15">
    <w:abstractNumId w:val="4"/>
  </w:num>
  <w:num w:numId="16">
    <w:abstractNumId w:val="15"/>
  </w:num>
  <w:num w:numId="17">
    <w:abstractNumId w:val="11"/>
  </w:num>
  <w:num w:numId="18">
    <w:abstractNumId w:val="9"/>
  </w:num>
  <w:num w:numId="19">
    <w:abstractNumId w:val="32"/>
  </w:num>
  <w:num w:numId="20">
    <w:abstractNumId w:val="25"/>
  </w:num>
  <w:num w:numId="21">
    <w:abstractNumId w:val="31"/>
  </w:num>
  <w:num w:numId="22">
    <w:abstractNumId w:val="37"/>
  </w:num>
  <w:num w:numId="23">
    <w:abstractNumId w:val="34"/>
  </w:num>
  <w:num w:numId="24">
    <w:abstractNumId w:val="40"/>
  </w:num>
  <w:num w:numId="25">
    <w:abstractNumId w:val="18"/>
  </w:num>
  <w:num w:numId="26">
    <w:abstractNumId w:val="2"/>
  </w:num>
  <w:num w:numId="27">
    <w:abstractNumId w:val="33"/>
  </w:num>
  <w:num w:numId="28">
    <w:abstractNumId w:val="8"/>
  </w:num>
  <w:num w:numId="29">
    <w:abstractNumId w:val="19"/>
  </w:num>
  <w:num w:numId="30">
    <w:abstractNumId w:val="38"/>
  </w:num>
  <w:num w:numId="31">
    <w:abstractNumId w:val="26"/>
  </w:num>
  <w:num w:numId="32">
    <w:abstractNumId w:val="7"/>
  </w:num>
  <w:num w:numId="33">
    <w:abstractNumId w:val="6"/>
  </w:num>
  <w:num w:numId="34">
    <w:abstractNumId w:val="45"/>
  </w:num>
  <w:num w:numId="35">
    <w:abstractNumId w:val="44"/>
  </w:num>
  <w:num w:numId="36">
    <w:abstractNumId w:val="20"/>
  </w:num>
  <w:num w:numId="37">
    <w:abstractNumId w:val="10"/>
  </w:num>
  <w:num w:numId="38">
    <w:abstractNumId w:val="16"/>
  </w:num>
  <w:num w:numId="39">
    <w:abstractNumId w:val="30"/>
  </w:num>
  <w:num w:numId="40">
    <w:abstractNumId w:val="21"/>
  </w:num>
  <w:num w:numId="41">
    <w:abstractNumId w:val="12"/>
  </w:num>
  <w:num w:numId="42">
    <w:abstractNumId w:val="39"/>
  </w:num>
  <w:num w:numId="43">
    <w:abstractNumId w:val="13"/>
  </w:num>
  <w:num w:numId="44">
    <w:abstractNumId w:val="27"/>
  </w:num>
  <w:num w:numId="45">
    <w:abstractNumId w:val="3"/>
  </w:num>
  <w:num w:numId="46">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32"/>
    <w:rsid w:val="00000904"/>
    <w:rsid w:val="000047C7"/>
    <w:rsid w:val="0000519B"/>
    <w:rsid w:val="00005E83"/>
    <w:rsid w:val="000104EA"/>
    <w:rsid w:val="00011117"/>
    <w:rsid w:val="000118AB"/>
    <w:rsid w:val="0001192E"/>
    <w:rsid w:val="0001290D"/>
    <w:rsid w:val="000132DA"/>
    <w:rsid w:val="000150CB"/>
    <w:rsid w:val="00021F24"/>
    <w:rsid w:val="00025277"/>
    <w:rsid w:val="00027AE7"/>
    <w:rsid w:val="00030AA3"/>
    <w:rsid w:val="000323A5"/>
    <w:rsid w:val="00033D30"/>
    <w:rsid w:val="000342E5"/>
    <w:rsid w:val="00034E6E"/>
    <w:rsid w:val="00036F77"/>
    <w:rsid w:val="000374C6"/>
    <w:rsid w:val="00040755"/>
    <w:rsid w:val="0004096E"/>
    <w:rsid w:val="00042891"/>
    <w:rsid w:val="00043D64"/>
    <w:rsid w:val="00047F0C"/>
    <w:rsid w:val="0005162D"/>
    <w:rsid w:val="00051ADD"/>
    <w:rsid w:val="00051F44"/>
    <w:rsid w:val="00052619"/>
    <w:rsid w:val="0005412D"/>
    <w:rsid w:val="000548DA"/>
    <w:rsid w:val="00056C39"/>
    <w:rsid w:val="000573B5"/>
    <w:rsid w:val="00057AB3"/>
    <w:rsid w:val="00060307"/>
    <w:rsid w:val="00061DA0"/>
    <w:rsid w:val="00065260"/>
    <w:rsid w:val="00065361"/>
    <w:rsid w:val="000659BF"/>
    <w:rsid w:val="000666C6"/>
    <w:rsid w:val="00066EE3"/>
    <w:rsid w:val="0006736D"/>
    <w:rsid w:val="00067A81"/>
    <w:rsid w:val="000711AF"/>
    <w:rsid w:val="00071A9C"/>
    <w:rsid w:val="00072029"/>
    <w:rsid w:val="00076558"/>
    <w:rsid w:val="00077982"/>
    <w:rsid w:val="0008280C"/>
    <w:rsid w:val="000846F3"/>
    <w:rsid w:val="00084FE9"/>
    <w:rsid w:val="00087F0C"/>
    <w:rsid w:val="000925B5"/>
    <w:rsid w:val="00092614"/>
    <w:rsid w:val="00093675"/>
    <w:rsid w:val="0009413B"/>
    <w:rsid w:val="00095647"/>
    <w:rsid w:val="000A0086"/>
    <w:rsid w:val="000A2764"/>
    <w:rsid w:val="000A2C0D"/>
    <w:rsid w:val="000A361E"/>
    <w:rsid w:val="000A36CE"/>
    <w:rsid w:val="000A4C3A"/>
    <w:rsid w:val="000A5794"/>
    <w:rsid w:val="000A5959"/>
    <w:rsid w:val="000A5BC5"/>
    <w:rsid w:val="000A6EBD"/>
    <w:rsid w:val="000A70F6"/>
    <w:rsid w:val="000A7D4C"/>
    <w:rsid w:val="000B1C57"/>
    <w:rsid w:val="000B3ADD"/>
    <w:rsid w:val="000B3EE1"/>
    <w:rsid w:val="000B47FA"/>
    <w:rsid w:val="000B58A2"/>
    <w:rsid w:val="000B687B"/>
    <w:rsid w:val="000C0457"/>
    <w:rsid w:val="000C286E"/>
    <w:rsid w:val="000C442C"/>
    <w:rsid w:val="000C494A"/>
    <w:rsid w:val="000C7EE6"/>
    <w:rsid w:val="000D03CF"/>
    <w:rsid w:val="000D23DE"/>
    <w:rsid w:val="000D35C0"/>
    <w:rsid w:val="000D5946"/>
    <w:rsid w:val="000D662B"/>
    <w:rsid w:val="000D6A98"/>
    <w:rsid w:val="000E03D0"/>
    <w:rsid w:val="000E1D24"/>
    <w:rsid w:val="000E2D54"/>
    <w:rsid w:val="000E376F"/>
    <w:rsid w:val="000E3F47"/>
    <w:rsid w:val="000E3F64"/>
    <w:rsid w:val="000E4B86"/>
    <w:rsid w:val="000E5141"/>
    <w:rsid w:val="000E60B2"/>
    <w:rsid w:val="000E6442"/>
    <w:rsid w:val="000E713F"/>
    <w:rsid w:val="000E7DAB"/>
    <w:rsid w:val="000F105F"/>
    <w:rsid w:val="000F2005"/>
    <w:rsid w:val="000F2803"/>
    <w:rsid w:val="000F4742"/>
    <w:rsid w:val="000F53BF"/>
    <w:rsid w:val="000F53FE"/>
    <w:rsid w:val="000F6639"/>
    <w:rsid w:val="000F7EB7"/>
    <w:rsid w:val="00100B5D"/>
    <w:rsid w:val="0010355D"/>
    <w:rsid w:val="001073CA"/>
    <w:rsid w:val="001155F7"/>
    <w:rsid w:val="00115E16"/>
    <w:rsid w:val="00116F76"/>
    <w:rsid w:val="00121383"/>
    <w:rsid w:val="00121521"/>
    <w:rsid w:val="001226B6"/>
    <w:rsid w:val="00123D74"/>
    <w:rsid w:val="00125B8F"/>
    <w:rsid w:val="001261A4"/>
    <w:rsid w:val="001274FD"/>
    <w:rsid w:val="00127A74"/>
    <w:rsid w:val="001300D0"/>
    <w:rsid w:val="00131578"/>
    <w:rsid w:val="0013340F"/>
    <w:rsid w:val="001335B7"/>
    <w:rsid w:val="0013742D"/>
    <w:rsid w:val="0013744B"/>
    <w:rsid w:val="00137D42"/>
    <w:rsid w:val="001428E1"/>
    <w:rsid w:val="001436A1"/>
    <w:rsid w:val="0014504F"/>
    <w:rsid w:val="0014543F"/>
    <w:rsid w:val="001454A8"/>
    <w:rsid w:val="00150378"/>
    <w:rsid w:val="00150BAF"/>
    <w:rsid w:val="00151516"/>
    <w:rsid w:val="00152CD8"/>
    <w:rsid w:val="00152D52"/>
    <w:rsid w:val="00154235"/>
    <w:rsid w:val="00154351"/>
    <w:rsid w:val="00154DFE"/>
    <w:rsid w:val="00154F36"/>
    <w:rsid w:val="00156CAA"/>
    <w:rsid w:val="00160102"/>
    <w:rsid w:val="001637E6"/>
    <w:rsid w:val="00163D35"/>
    <w:rsid w:val="001640E9"/>
    <w:rsid w:val="00164891"/>
    <w:rsid w:val="00165DD2"/>
    <w:rsid w:val="0016606E"/>
    <w:rsid w:val="00166509"/>
    <w:rsid w:val="00166536"/>
    <w:rsid w:val="0016711B"/>
    <w:rsid w:val="00170635"/>
    <w:rsid w:val="00173A5D"/>
    <w:rsid w:val="00173D75"/>
    <w:rsid w:val="00174628"/>
    <w:rsid w:val="00174D58"/>
    <w:rsid w:val="00175617"/>
    <w:rsid w:val="001758E0"/>
    <w:rsid w:val="00181235"/>
    <w:rsid w:val="00181E44"/>
    <w:rsid w:val="00182147"/>
    <w:rsid w:val="00182A6E"/>
    <w:rsid w:val="00183333"/>
    <w:rsid w:val="001835C7"/>
    <w:rsid w:val="00184649"/>
    <w:rsid w:val="00184BDF"/>
    <w:rsid w:val="001903C9"/>
    <w:rsid w:val="00191E10"/>
    <w:rsid w:val="00192EB7"/>
    <w:rsid w:val="0019382B"/>
    <w:rsid w:val="001939C0"/>
    <w:rsid w:val="00193DF5"/>
    <w:rsid w:val="00196C91"/>
    <w:rsid w:val="001A0122"/>
    <w:rsid w:val="001A065C"/>
    <w:rsid w:val="001A1F73"/>
    <w:rsid w:val="001A308F"/>
    <w:rsid w:val="001A3654"/>
    <w:rsid w:val="001B1323"/>
    <w:rsid w:val="001B1A2D"/>
    <w:rsid w:val="001B3C07"/>
    <w:rsid w:val="001B3DBC"/>
    <w:rsid w:val="001B44BD"/>
    <w:rsid w:val="001B47EB"/>
    <w:rsid w:val="001B591B"/>
    <w:rsid w:val="001B5ADD"/>
    <w:rsid w:val="001B61D8"/>
    <w:rsid w:val="001B6B81"/>
    <w:rsid w:val="001C0FFD"/>
    <w:rsid w:val="001C1D2E"/>
    <w:rsid w:val="001C1DA6"/>
    <w:rsid w:val="001C4471"/>
    <w:rsid w:val="001D096E"/>
    <w:rsid w:val="001D3EFD"/>
    <w:rsid w:val="001D66C4"/>
    <w:rsid w:val="001D7BC9"/>
    <w:rsid w:val="001D7D56"/>
    <w:rsid w:val="001E07DC"/>
    <w:rsid w:val="001E100A"/>
    <w:rsid w:val="001E1042"/>
    <w:rsid w:val="001E2BC4"/>
    <w:rsid w:val="001E31E4"/>
    <w:rsid w:val="001E3E2C"/>
    <w:rsid w:val="001E4348"/>
    <w:rsid w:val="001E5268"/>
    <w:rsid w:val="001E6323"/>
    <w:rsid w:val="001E7142"/>
    <w:rsid w:val="001E723C"/>
    <w:rsid w:val="001F1057"/>
    <w:rsid w:val="001F17CA"/>
    <w:rsid w:val="001F21AB"/>
    <w:rsid w:val="001F29E1"/>
    <w:rsid w:val="001F666F"/>
    <w:rsid w:val="00200E54"/>
    <w:rsid w:val="00202668"/>
    <w:rsid w:val="002026FF"/>
    <w:rsid w:val="00202758"/>
    <w:rsid w:val="00203D34"/>
    <w:rsid w:val="0020551D"/>
    <w:rsid w:val="00205974"/>
    <w:rsid w:val="00206819"/>
    <w:rsid w:val="00206F79"/>
    <w:rsid w:val="00207025"/>
    <w:rsid w:val="00210BA2"/>
    <w:rsid w:val="00215D8F"/>
    <w:rsid w:val="0021670E"/>
    <w:rsid w:val="0021691F"/>
    <w:rsid w:val="002173BA"/>
    <w:rsid w:val="00217B70"/>
    <w:rsid w:val="002207F0"/>
    <w:rsid w:val="00221C12"/>
    <w:rsid w:val="00222A48"/>
    <w:rsid w:val="00222B72"/>
    <w:rsid w:val="00222E9F"/>
    <w:rsid w:val="00224002"/>
    <w:rsid w:val="00224933"/>
    <w:rsid w:val="00224AEE"/>
    <w:rsid w:val="00227BB7"/>
    <w:rsid w:val="00230132"/>
    <w:rsid w:val="00230296"/>
    <w:rsid w:val="00230F8D"/>
    <w:rsid w:val="002323C1"/>
    <w:rsid w:val="00232E8C"/>
    <w:rsid w:val="00233D67"/>
    <w:rsid w:val="0023576F"/>
    <w:rsid w:val="00235BC7"/>
    <w:rsid w:val="00235C27"/>
    <w:rsid w:val="0023749E"/>
    <w:rsid w:val="002403F3"/>
    <w:rsid w:val="002417F7"/>
    <w:rsid w:val="0024228B"/>
    <w:rsid w:val="00242E5A"/>
    <w:rsid w:val="00244D4B"/>
    <w:rsid w:val="00245254"/>
    <w:rsid w:val="002462F3"/>
    <w:rsid w:val="002464D6"/>
    <w:rsid w:val="00247A0E"/>
    <w:rsid w:val="00251791"/>
    <w:rsid w:val="0025326F"/>
    <w:rsid w:val="002534FE"/>
    <w:rsid w:val="00253AA6"/>
    <w:rsid w:val="002555EE"/>
    <w:rsid w:val="0025778E"/>
    <w:rsid w:val="00260A08"/>
    <w:rsid w:val="00260E02"/>
    <w:rsid w:val="00261D44"/>
    <w:rsid w:val="002620DB"/>
    <w:rsid w:val="002628FD"/>
    <w:rsid w:val="00262D0C"/>
    <w:rsid w:val="00262D39"/>
    <w:rsid w:val="002633DF"/>
    <w:rsid w:val="00263CF3"/>
    <w:rsid w:val="002665BA"/>
    <w:rsid w:val="002670BC"/>
    <w:rsid w:val="002679A6"/>
    <w:rsid w:val="002703FC"/>
    <w:rsid w:val="00270C86"/>
    <w:rsid w:val="00271433"/>
    <w:rsid w:val="00272885"/>
    <w:rsid w:val="0027464E"/>
    <w:rsid w:val="00274D46"/>
    <w:rsid w:val="00275130"/>
    <w:rsid w:val="00277992"/>
    <w:rsid w:val="002805E0"/>
    <w:rsid w:val="0028148F"/>
    <w:rsid w:val="00281CD2"/>
    <w:rsid w:val="0028492C"/>
    <w:rsid w:val="00285B53"/>
    <w:rsid w:val="002861C7"/>
    <w:rsid w:val="002865DB"/>
    <w:rsid w:val="00287D72"/>
    <w:rsid w:val="00287E8A"/>
    <w:rsid w:val="0029013F"/>
    <w:rsid w:val="002909E3"/>
    <w:rsid w:val="00290C56"/>
    <w:rsid w:val="00290D3D"/>
    <w:rsid w:val="00291A52"/>
    <w:rsid w:val="00291E1E"/>
    <w:rsid w:val="00291EF2"/>
    <w:rsid w:val="00292044"/>
    <w:rsid w:val="00293B89"/>
    <w:rsid w:val="00293C60"/>
    <w:rsid w:val="002946EB"/>
    <w:rsid w:val="00296FE6"/>
    <w:rsid w:val="00297ADB"/>
    <w:rsid w:val="002A033B"/>
    <w:rsid w:val="002A0DBE"/>
    <w:rsid w:val="002A1D9C"/>
    <w:rsid w:val="002A33C4"/>
    <w:rsid w:val="002A448E"/>
    <w:rsid w:val="002A4903"/>
    <w:rsid w:val="002A5238"/>
    <w:rsid w:val="002A5B07"/>
    <w:rsid w:val="002A61B4"/>
    <w:rsid w:val="002B0A93"/>
    <w:rsid w:val="002B17BB"/>
    <w:rsid w:val="002B55F1"/>
    <w:rsid w:val="002B612C"/>
    <w:rsid w:val="002B6DD1"/>
    <w:rsid w:val="002B7CF2"/>
    <w:rsid w:val="002C2490"/>
    <w:rsid w:val="002C33C5"/>
    <w:rsid w:val="002C352D"/>
    <w:rsid w:val="002C3C47"/>
    <w:rsid w:val="002C3E6B"/>
    <w:rsid w:val="002C6BE2"/>
    <w:rsid w:val="002C744F"/>
    <w:rsid w:val="002C7A94"/>
    <w:rsid w:val="002D069A"/>
    <w:rsid w:val="002D0D81"/>
    <w:rsid w:val="002D29A8"/>
    <w:rsid w:val="002D43E2"/>
    <w:rsid w:val="002D52B5"/>
    <w:rsid w:val="002E02C5"/>
    <w:rsid w:val="002E2B7A"/>
    <w:rsid w:val="002E352C"/>
    <w:rsid w:val="002E49CC"/>
    <w:rsid w:val="002E5F4E"/>
    <w:rsid w:val="002E661A"/>
    <w:rsid w:val="002E73FF"/>
    <w:rsid w:val="002E750F"/>
    <w:rsid w:val="002E7FAB"/>
    <w:rsid w:val="002F0A5F"/>
    <w:rsid w:val="002F1604"/>
    <w:rsid w:val="002F23B0"/>
    <w:rsid w:val="002F3975"/>
    <w:rsid w:val="002F6588"/>
    <w:rsid w:val="002F6C1E"/>
    <w:rsid w:val="002F71A3"/>
    <w:rsid w:val="002F795A"/>
    <w:rsid w:val="00303B7F"/>
    <w:rsid w:val="00306AA8"/>
    <w:rsid w:val="00307283"/>
    <w:rsid w:val="00310CEA"/>
    <w:rsid w:val="0031115A"/>
    <w:rsid w:val="00311358"/>
    <w:rsid w:val="003122CB"/>
    <w:rsid w:val="00315265"/>
    <w:rsid w:val="00315F69"/>
    <w:rsid w:val="00316E01"/>
    <w:rsid w:val="00317DA4"/>
    <w:rsid w:val="003211B3"/>
    <w:rsid w:val="00321834"/>
    <w:rsid w:val="00321A66"/>
    <w:rsid w:val="00321C09"/>
    <w:rsid w:val="00324778"/>
    <w:rsid w:val="003266DF"/>
    <w:rsid w:val="00326BD3"/>
    <w:rsid w:val="00326DD7"/>
    <w:rsid w:val="00332935"/>
    <w:rsid w:val="0033367F"/>
    <w:rsid w:val="0033411B"/>
    <w:rsid w:val="0033604D"/>
    <w:rsid w:val="0033669F"/>
    <w:rsid w:val="00337D3A"/>
    <w:rsid w:val="0034125F"/>
    <w:rsid w:val="003415E0"/>
    <w:rsid w:val="0034511A"/>
    <w:rsid w:val="00345495"/>
    <w:rsid w:val="00345F57"/>
    <w:rsid w:val="003464A4"/>
    <w:rsid w:val="003476E7"/>
    <w:rsid w:val="00347D2E"/>
    <w:rsid w:val="0035018B"/>
    <w:rsid w:val="003519C0"/>
    <w:rsid w:val="003520A3"/>
    <w:rsid w:val="00353679"/>
    <w:rsid w:val="0035641B"/>
    <w:rsid w:val="00357A87"/>
    <w:rsid w:val="00357BEC"/>
    <w:rsid w:val="0036199E"/>
    <w:rsid w:val="003619F6"/>
    <w:rsid w:val="00363E1F"/>
    <w:rsid w:val="0036519A"/>
    <w:rsid w:val="003664D5"/>
    <w:rsid w:val="00366CD6"/>
    <w:rsid w:val="0037099E"/>
    <w:rsid w:val="003710DF"/>
    <w:rsid w:val="0037117A"/>
    <w:rsid w:val="00371AA2"/>
    <w:rsid w:val="00371C60"/>
    <w:rsid w:val="00371D91"/>
    <w:rsid w:val="00371FA0"/>
    <w:rsid w:val="00373211"/>
    <w:rsid w:val="0037453C"/>
    <w:rsid w:val="00374AE3"/>
    <w:rsid w:val="00374DA3"/>
    <w:rsid w:val="00374E36"/>
    <w:rsid w:val="003768C7"/>
    <w:rsid w:val="00377B1D"/>
    <w:rsid w:val="00377DFD"/>
    <w:rsid w:val="00380C21"/>
    <w:rsid w:val="00380ED9"/>
    <w:rsid w:val="003845C5"/>
    <w:rsid w:val="00384DF5"/>
    <w:rsid w:val="00385534"/>
    <w:rsid w:val="00390226"/>
    <w:rsid w:val="00390CB4"/>
    <w:rsid w:val="00392755"/>
    <w:rsid w:val="00393046"/>
    <w:rsid w:val="0039424D"/>
    <w:rsid w:val="00394410"/>
    <w:rsid w:val="00395961"/>
    <w:rsid w:val="003960B0"/>
    <w:rsid w:val="003966B1"/>
    <w:rsid w:val="00396C12"/>
    <w:rsid w:val="0039748D"/>
    <w:rsid w:val="00397FAA"/>
    <w:rsid w:val="003A1572"/>
    <w:rsid w:val="003A35CF"/>
    <w:rsid w:val="003A3CCA"/>
    <w:rsid w:val="003A43DD"/>
    <w:rsid w:val="003A6B56"/>
    <w:rsid w:val="003A6B75"/>
    <w:rsid w:val="003A7C26"/>
    <w:rsid w:val="003A7C3A"/>
    <w:rsid w:val="003B2F59"/>
    <w:rsid w:val="003B46F8"/>
    <w:rsid w:val="003B4DD5"/>
    <w:rsid w:val="003B5140"/>
    <w:rsid w:val="003B5645"/>
    <w:rsid w:val="003B642D"/>
    <w:rsid w:val="003B6A45"/>
    <w:rsid w:val="003B7723"/>
    <w:rsid w:val="003C02C2"/>
    <w:rsid w:val="003C042A"/>
    <w:rsid w:val="003C2C3D"/>
    <w:rsid w:val="003C3B6F"/>
    <w:rsid w:val="003C4188"/>
    <w:rsid w:val="003C41CF"/>
    <w:rsid w:val="003C43FC"/>
    <w:rsid w:val="003C5577"/>
    <w:rsid w:val="003C6CAC"/>
    <w:rsid w:val="003C6F4A"/>
    <w:rsid w:val="003C6FBF"/>
    <w:rsid w:val="003C7DCF"/>
    <w:rsid w:val="003D0C05"/>
    <w:rsid w:val="003D145C"/>
    <w:rsid w:val="003D147E"/>
    <w:rsid w:val="003D1A9F"/>
    <w:rsid w:val="003D1F82"/>
    <w:rsid w:val="003D45D6"/>
    <w:rsid w:val="003D4DE5"/>
    <w:rsid w:val="003D65A0"/>
    <w:rsid w:val="003E18CC"/>
    <w:rsid w:val="003E1BB4"/>
    <w:rsid w:val="003E6384"/>
    <w:rsid w:val="003E70ED"/>
    <w:rsid w:val="003F0458"/>
    <w:rsid w:val="003F0F11"/>
    <w:rsid w:val="003F1C76"/>
    <w:rsid w:val="003F265E"/>
    <w:rsid w:val="003F3754"/>
    <w:rsid w:val="003F3A4D"/>
    <w:rsid w:val="003F3AD1"/>
    <w:rsid w:val="003F3AFC"/>
    <w:rsid w:val="003F3C27"/>
    <w:rsid w:val="003F3D19"/>
    <w:rsid w:val="003F4669"/>
    <w:rsid w:val="003F4CD4"/>
    <w:rsid w:val="003F5A0A"/>
    <w:rsid w:val="003F7362"/>
    <w:rsid w:val="003F7433"/>
    <w:rsid w:val="003F7454"/>
    <w:rsid w:val="003F753F"/>
    <w:rsid w:val="004020F8"/>
    <w:rsid w:val="00404AFB"/>
    <w:rsid w:val="00405B5E"/>
    <w:rsid w:val="00405D5F"/>
    <w:rsid w:val="004060A9"/>
    <w:rsid w:val="004060D7"/>
    <w:rsid w:val="00406D93"/>
    <w:rsid w:val="004100CA"/>
    <w:rsid w:val="004133AB"/>
    <w:rsid w:val="00413B2E"/>
    <w:rsid w:val="00415E0D"/>
    <w:rsid w:val="00416048"/>
    <w:rsid w:val="00420441"/>
    <w:rsid w:val="00421278"/>
    <w:rsid w:val="00422088"/>
    <w:rsid w:val="004238F3"/>
    <w:rsid w:val="00426061"/>
    <w:rsid w:val="004278C3"/>
    <w:rsid w:val="004279BE"/>
    <w:rsid w:val="00427B49"/>
    <w:rsid w:val="00432E84"/>
    <w:rsid w:val="00433BC5"/>
    <w:rsid w:val="004352D5"/>
    <w:rsid w:val="0043629A"/>
    <w:rsid w:val="00436D80"/>
    <w:rsid w:val="00437A57"/>
    <w:rsid w:val="0044043D"/>
    <w:rsid w:val="00441A97"/>
    <w:rsid w:val="00442A63"/>
    <w:rsid w:val="00443368"/>
    <w:rsid w:val="0044475A"/>
    <w:rsid w:val="004450B9"/>
    <w:rsid w:val="004458BB"/>
    <w:rsid w:val="004462B5"/>
    <w:rsid w:val="00446CC9"/>
    <w:rsid w:val="004515A5"/>
    <w:rsid w:val="00453141"/>
    <w:rsid w:val="004533D6"/>
    <w:rsid w:val="00454359"/>
    <w:rsid w:val="00455877"/>
    <w:rsid w:val="0045765C"/>
    <w:rsid w:val="00460DB5"/>
    <w:rsid w:val="004610E1"/>
    <w:rsid w:val="004619F6"/>
    <w:rsid w:val="0046203A"/>
    <w:rsid w:val="00463215"/>
    <w:rsid w:val="00464AE6"/>
    <w:rsid w:val="00465146"/>
    <w:rsid w:val="00465754"/>
    <w:rsid w:val="00467483"/>
    <w:rsid w:val="00471A10"/>
    <w:rsid w:val="00471C2F"/>
    <w:rsid w:val="00471DDF"/>
    <w:rsid w:val="00471E60"/>
    <w:rsid w:val="004726DD"/>
    <w:rsid w:val="004727DE"/>
    <w:rsid w:val="00472F80"/>
    <w:rsid w:val="00473B8C"/>
    <w:rsid w:val="00473F87"/>
    <w:rsid w:val="004743C5"/>
    <w:rsid w:val="00474C21"/>
    <w:rsid w:val="00475C83"/>
    <w:rsid w:val="00475CD5"/>
    <w:rsid w:val="004761EA"/>
    <w:rsid w:val="0047758C"/>
    <w:rsid w:val="00477B8A"/>
    <w:rsid w:val="00482007"/>
    <w:rsid w:val="00483BF4"/>
    <w:rsid w:val="00485641"/>
    <w:rsid w:val="00486198"/>
    <w:rsid w:val="004910D8"/>
    <w:rsid w:val="00491842"/>
    <w:rsid w:val="0049231D"/>
    <w:rsid w:val="00493131"/>
    <w:rsid w:val="004932AE"/>
    <w:rsid w:val="00493FF5"/>
    <w:rsid w:val="00494B81"/>
    <w:rsid w:val="00495A02"/>
    <w:rsid w:val="00496BB3"/>
    <w:rsid w:val="00497ED8"/>
    <w:rsid w:val="004A0078"/>
    <w:rsid w:val="004A0107"/>
    <w:rsid w:val="004A1B49"/>
    <w:rsid w:val="004A32C4"/>
    <w:rsid w:val="004A3ACF"/>
    <w:rsid w:val="004A5430"/>
    <w:rsid w:val="004A6A5D"/>
    <w:rsid w:val="004B00EA"/>
    <w:rsid w:val="004B154D"/>
    <w:rsid w:val="004B1DF1"/>
    <w:rsid w:val="004B1EDE"/>
    <w:rsid w:val="004B2960"/>
    <w:rsid w:val="004B47C0"/>
    <w:rsid w:val="004B5D54"/>
    <w:rsid w:val="004B670F"/>
    <w:rsid w:val="004B6B78"/>
    <w:rsid w:val="004C09B8"/>
    <w:rsid w:val="004C1414"/>
    <w:rsid w:val="004C152C"/>
    <w:rsid w:val="004C19EE"/>
    <w:rsid w:val="004C2EB2"/>
    <w:rsid w:val="004C3884"/>
    <w:rsid w:val="004C41DD"/>
    <w:rsid w:val="004C47B3"/>
    <w:rsid w:val="004C4D69"/>
    <w:rsid w:val="004C4F40"/>
    <w:rsid w:val="004C56CF"/>
    <w:rsid w:val="004C7324"/>
    <w:rsid w:val="004C7A53"/>
    <w:rsid w:val="004D0897"/>
    <w:rsid w:val="004D214A"/>
    <w:rsid w:val="004D3880"/>
    <w:rsid w:val="004D4313"/>
    <w:rsid w:val="004D52F3"/>
    <w:rsid w:val="004D6851"/>
    <w:rsid w:val="004D6A9E"/>
    <w:rsid w:val="004D75FF"/>
    <w:rsid w:val="004E0A63"/>
    <w:rsid w:val="004E11B3"/>
    <w:rsid w:val="004E1562"/>
    <w:rsid w:val="004E2725"/>
    <w:rsid w:val="004E2D33"/>
    <w:rsid w:val="004E3706"/>
    <w:rsid w:val="004E5548"/>
    <w:rsid w:val="004F0087"/>
    <w:rsid w:val="004F10B4"/>
    <w:rsid w:val="004F3520"/>
    <w:rsid w:val="004F3CA9"/>
    <w:rsid w:val="004F4353"/>
    <w:rsid w:val="004F5F71"/>
    <w:rsid w:val="004F6EA3"/>
    <w:rsid w:val="004F7CD9"/>
    <w:rsid w:val="00500447"/>
    <w:rsid w:val="005009DD"/>
    <w:rsid w:val="00502875"/>
    <w:rsid w:val="0050294B"/>
    <w:rsid w:val="00503092"/>
    <w:rsid w:val="00503C13"/>
    <w:rsid w:val="00503CD5"/>
    <w:rsid w:val="00505069"/>
    <w:rsid w:val="00505105"/>
    <w:rsid w:val="00506E4A"/>
    <w:rsid w:val="005074ED"/>
    <w:rsid w:val="0051000C"/>
    <w:rsid w:val="0051062C"/>
    <w:rsid w:val="00511323"/>
    <w:rsid w:val="00511CFE"/>
    <w:rsid w:val="00512650"/>
    <w:rsid w:val="00512724"/>
    <w:rsid w:val="00514EBB"/>
    <w:rsid w:val="00515529"/>
    <w:rsid w:val="005155CC"/>
    <w:rsid w:val="005157E5"/>
    <w:rsid w:val="0051648C"/>
    <w:rsid w:val="00516BA3"/>
    <w:rsid w:val="00517285"/>
    <w:rsid w:val="00517F09"/>
    <w:rsid w:val="00520F20"/>
    <w:rsid w:val="0052224F"/>
    <w:rsid w:val="005224BA"/>
    <w:rsid w:val="00523F5D"/>
    <w:rsid w:val="005251CF"/>
    <w:rsid w:val="00525243"/>
    <w:rsid w:val="00526F0C"/>
    <w:rsid w:val="0052733F"/>
    <w:rsid w:val="00527545"/>
    <w:rsid w:val="00530004"/>
    <w:rsid w:val="00530948"/>
    <w:rsid w:val="00530E9C"/>
    <w:rsid w:val="00531D4C"/>
    <w:rsid w:val="005338FC"/>
    <w:rsid w:val="0053431C"/>
    <w:rsid w:val="00536FE0"/>
    <w:rsid w:val="00537B04"/>
    <w:rsid w:val="00540D88"/>
    <w:rsid w:val="0054228B"/>
    <w:rsid w:val="00542731"/>
    <w:rsid w:val="00543230"/>
    <w:rsid w:val="00543779"/>
    <w:rsid w:val="005451A4"/>
    <w:rsid w:val="005467ED"/>
    <w:rsid w:val="005472C8"/>
    <w:rsid w:val="0054786F"/>
    <w:rsid w:val="00547BCE"/>
    <w:rsid w:val="005507F8"/>
    <w:rsid w:val="00551A7A"/>
    <w:rsid w:val="0055447B"/>
    <w:rsid w:val="0055458D"/>
    <w:rsid w:val="0056058B"/>
    <w:rsid w:val="00561D0D"/>
    <w:rsid w:val="00563A49"/>
    <w:rsid w:val="00564266"/>
    <w:rsid w:val="005657A5"/>
    <w:rsid w:val="00566248"/>
    <w:rsid w:val="00567320"/>
    <w:rsid w:val="005677CB"/>
    <w:rsid w:val="005727BB"/>
    <w:rsid w:val="00573CCF"/>
    <w:rsid w:val="00574300"/>
    <w:rsid w:val="00575351"/>
    <w:rsid w:val="00575891"/>
    <w:rsid w:val="00575EB4"/>
    <w:rsid w:val="005808FB"/>
    <w:rsid w:val="00581543"/>
    <w:rsid w:val="00584A9B"/>
    <w:rsid w:val="00587666"/>
    <w:rsid w:val="00587672"/>
    <w:rsid w:val="005901D4"/>
    <w:rsid w:val="005924E2"/>
    <w:rsid w:val="005927E9"/>
    <w:rsid w:val="00593177"/>
    <w:rsid w:val="00593A04"/>
    <w:rsid w:val="0059465B"/>
    <w:rsid w:val="00594798"/>
    <w:rsid w:val="005948D6"/>
    <w:rsid w:val="00595AA2"/>
    <w:rsid w:val="005A1415"/>
    <w:rsid w:val="005A1796"/>
    <w:rsid w:val="005A237C"/>
    <w:rsid w:val="005A2C0B"/>
    <w:rsid w:val="005A2F88"/>
    <w:rsid w:val="005A322D"/>
    <w:rsid w:val="005A3596"/>
    <w:rsid w:val="005A4B98"/>
    <w:rsid w:val="005A57EB"/>
    <w:rsid w:val="005A59FA"/>
    <w:rsid w:val="005A636C"/>
    <w:rsid w:val="005A681A"/>
    <w:rsid w:val="005B0C7D"/>
    <w:rsid w:val="005B147A"/>
    <w:rsid w:val="005B14F9"/>
    <w:rsid w:val="005B22B2"/>
    <w:rsid w:val="005B2698"/>
    <w:rsid w:val="005B2913"/>
    <w:rsid w:val="005B2BE2"/>
    <w:rsid w:val="005B36DF"/>
    <w:rsid w:val="005B38D4"/>
    <w:rsid w:val="005B4B85"/>
    <w:rsid w:val="005B5052"/>
    <w:rsid w:val="005B5E79"/>
    <w:rsid w:val="005B61F2"/>
    <w:rsid w:val="005B6491"/>
    <w:rsid w:val="005C001E"/>
    <w:rsid w:val="005C129A"/>
    <w:rsid w:val="005C2526"/>
    <w:rsid w:val="005C2C57"/>
    <w:rsid w:val="005C30EF"/>
    <w:rsid w:val="005C3916"/>
    <w:rsid w:val="005C42CC"/>
    <w:rsid w:val="005C48DD"/>
    <w:rsid w:val="005C5ED5"/>
    <w:rsid w:val="005C6044"/>
    <w:rsid w:val="005C63EE"/>
    <w:rsid w:val="005D1216"/>
    <w:rsid w:val="005D2E3F"/>
    <w:rsid w:val="005D356B"/>
    <w:rsid w:val="005D3740"/>
    <w:rsid w:val="005D377A"/>
    <w:rsid w:val="005D5F04"/>
    <w:rsid w:val="005D6BAC"/>
    <w:rsid w:val="005D6D64"/>
    <w:rsid w:val="005D6FFB"/>
    <w:rsid w:val="005E03B5"/>
    <w:rsid w:val="005E051A"/>
    <w:rsid w:val="005E1AA3"/>
    <w:rsid w:val="005E22A6"/>
    <w:rsid w:val="005E2FF7"/>
    <w:rsid w:val="005E3258"/>
    <w:rsid w:val="005E41C6"/>
    <w:rsid w:val="005E4351"/>
    <w:rsid w:val="005E498D"/>
    <w:rsid w:val="005E4E5F"/>
    <w:rsid w:val="005E579C"/>
    <w:rsid w:val="005E65B2"/>
    <w:rsid w:val="005E799B"/>
    <w:rsid w:val="005F153B"/>
    <w:rsid w:val="005F18C3"/>
    <w:rsid w:val="005F304D"/>
    <w:rsid w:val="005F3F13"/>
    <w:rsid w:val="005F57F4"/>
    <w:rsid w:val="005F77E4"/>
    <w:rsid w:val="00600003"/>
    <w:rsid w:val="00600EF2"/>
    <w:rsid w:val="00601830"/>
    <w:rsid w:val="00601950"/>
    <w:rsid w:val="00602067"/>
    <w:rsid w:val="00603195"/>
    <w:rsid w:val="00603767"/>
    <w:rsid w:val="00603826"/>
    <w:rsid w:val="00604337"/>
    <w:rsid w:val="0060434F"/>
    <w:rsid w:val="0060668C"/>
    <w:rsid w:val="00606E5C"/>
    <w:rsid w:val="006107B0"/>
    <w:rsid w:val="006117C7"/>
    <w:rsid w:val="00612F42"/>
    <w:rsid w:val="00613BF1"/>
    <w:rsid w:val="00614817"/>
    <w:rsid w:val="00614D48"/>
    <w:rsid w:val="00620EB1"/>
    <w:rsid w:val="0062110C"/>
    <w:rsid w:val="006213E5"/>
    <w:rsid w:val="006214CE"/>
    <w:rsid w:val="00621843"/>
    <w:rsid w:val="0062187A"/>
    <w:rsid w:val="00623CAF"/>
    <w:rsid w:val="00624127"/>
    <w:rsid w:val="00624AE7"/>
    <w:rsid w:val="00624D77"/>
    <w:rsid w:val="00625557"/>
    <w:rsid w:val="00632157"/>
    <w:rsid w:val="00632C09"/>
    <w:rsid w:val="006335DB"/>
    <w:rsid w:val="00634932"/>
    <w:rsid w:val="00634FAF"/>
    <w:rsid w:val="0063554F"/>
    <w:rsid w:val="006363F3"/>
    <w:rsid w:val="00637178"/>
    <w:rsid w:val="0063790C"/>
    <w:rsid w:val="006400AD"/>
    <w:rsid w:val="00640CC5"/>
    <w:rsid w:val="00641ED7"/>
    <w:rsid w:val="006420F4"/>
    <w:rsid w:val="00642DEB"/>
    <w:rsid w:val="006431BC"/>
    <w:rsid w:val="00643FEA"/>
    <w:rsid w:val="00644112"/>
    <w:rsid w:val="00644219"/>
    <w:rsid w:val="0065096D"/>
    <w:rsid w:val="006517D0"/>
    <w:rsid w:val="00651E1E"/>
    <w:rsid w:val="00652706"/>
    <w:rsid w:val="00652EC0"/>
    <w:rsid w:val="00653961"/>
    <w:rsid w:val="006539D2"/>
    <w:rsid w:val="00654671"/>
    <w:rsid w:val="00656B75"/>
    <w:rsid w:val="0065702D"/>
    <w:rsid w:val="00657181"/>
    <w:rsid w:val="006606A1"/>
    <w:rsid w:val="006640F7"/>
    <w:rsid w:val="00664D92"/>
    <w:rsid w:val="00666330"/>
    <w:rsid w:val="006664DF"/>
    <w:rsid w:val="00666E6E"/>
    <w:rsid w:val="00671E6C"/>
    <w:rsid w:val="0067272D"/>
    <w:rsid w:val="006739A1"/>
    <w:rsid w:val="006743C2"/>
    <w:rsid w:val="00674648"/>
    <w:rsid w:val="006760CD"/>
    <w:rsid w:val="006768DC"/>
    <w:rsid w:val="0068043E"/>
    <w:rsid w:val="00680F60"/>
    <w:rsid w:val="0068144F"/>
    <w:rsid w:val="00682CE2"/>
    <w:rsid w:val="006837BE"/>
    <w:rsid w:val="00683E03"/>
    <w:rsid w:val="006849AD"/>
    <w:rsid w:val="00685346"/>
    <w:rsid w:val="00686995"/>
    <w:rsid w:val="00690AF6"/>
    <w:rsid w:val="00691036"/>
    <w:rsid w:val="00692EAC"/>
    <w:rsid w:val="00692F15"/>
    <w:rsid w:val="006942DC"/>
    <w:rsid w:val="00695BA7"/>
    <w:rsid w:val="0069611F"/>
    <w:rsid w:val="00696F54"/>
    <w:rsid w:val="0069706A"/>
    <w:rsid w:val="00697557"/>
    <w:rsid w:val="006A02C0"/>
    <w:rsid w:val="006A0D13"/>
    <w:rsid w:val="006A1D43"/>
    <w:rsid w:val="006A3242"/>
    <w:rsid w:val="006A369A"/>
    <w:rsid w:val="006A44E6"/>
    <w:rsid w:val="006A51F5"/>
    <w:rsid w:val="006A5AC8"/>
    <w:rsid w:val="006A6987"/>
    <w:rsid w:val="006A786B"/>
    <w:rsid w:val="006B00D0"/>
    <w:rsid w:val="006B0C3A"/>
    <w:rsid w:val="006B1131"/>
    <w:rsid w:val="006B11C4"/>
    <w:rsid w:val="006B3DDD"/>
    <w:rsid w:val="006B4FF9"/>
    <w:rsid w:val="006B6037"/>
    <w:rsid w:val="006B606F"/>
    <w:rsid w:val="006B6AE4"/>
    <w:rsid w:val="006B6C60"/>
    <w:rsid w:val="006C11E7"/>
    <w:rsid w:val="006C1CF9"/>
    <w:rsid w:val="006C2637"/>
    <w:rsid w:val="006C27BD"/>
    <w:rsid w:val="006C38A0"/>
    <w:rsid w:val="006C5615"/>
    <w:rsid w:val="006C5731"/>
    <w:rsid w:val="006C6655"/>
    <w:rsid w:val="006C6C74"/>
    <w:rsid w:val="006D1FDD"/>
    <w:rsid w:val="006D3067"/>
    <w:rsid w:val="006D4462"/>
    <w:rsid w:val="006D515D"/>
    <w:rsid w:val="006D53F2"/>
    <w:rsid w:val="006D5FA9"/>
    <w:rsid w:val="006D6FA9"/>
    <w:rsid w:val="006D7957"/>
    <w:rsid w:val="006D7C80"/>
    <w:rsid w:val="006E1AA3"/>
    <w:rsid w:val="006E3542"/>
    <w:rsid w:val="006E4167"/>
    <w:rsid w:val="006E42C7"/>
    <w:rsid w:val="006F03C7"/>
    <w:rsid w:val="006F080A"/>
    <w:rsid w:val="006F0ACB"/>
    <w:rsid w:val="006F118E"/>
    <w:rsid w:val="006F4776"/>
    <w:rsid w:val="006F7BCC"/>
    <w:rsid w:val="00700364"/>
    <w:rsid w:val="0070130B"/>
    <w:rsid w:val="0070211D"/>
    <w:rsid w:val="007035F9"/>
    <w:rsid w:val="0070500D"/>
    <w:rsid w:val="00705793"/>
    <w:rsid w:val="00705F0A"/>
    <w:rsid w:val="0070606C"/>
    <w:rsid w:val="00706618"/>
    <w:rsid w:val="00707BFC"/>
    <w:rsid w:val="0071143F"/>
    <w:rsid w:val="0071371A"/>
    <w:rsid w:val="007146DC"/>
    <w:rsid w:val="00714B7C"/>
    <w:rsid w:val="00717CC7"/>
    <w:rsid w:val="00720BC2"/>
    <w:rsid w:val="00720C90"/>
    <w:rsid w:val="00721638"/>
    <w:rsid w:val="00721B53"/>
    <w:rsid w:val="00724AA2"/>
    <w:rsid w:val="00725F6B"/>
    <w:rsid w:val="00726BEA"/>
    <w:rsid w:val="007270D6"/>
    <w:rsid w:val="0072713F"/>
    <w:rsid w:val="00727255"/>
    <w:rsid w:val="0072772B"/>
    <w:rsid w:val="00727E47"/>
    <w:rsid w:val="0073009D"/>
    <w:rsid w:val="00730DEB"/>
    <w:rsid w:val="007327B0"/>
    <w:rsid w:val="007347B3"/>
    <w:rsid w:val="00736673"/>
    <w:rsid w:val="00736B0A"/>
    <w:rsid w:val="0074001C"/>
    <w:rsid w:val="007417E1"/>
    <w:rsid w:val="00744097"/>
    <w:rsid w:val="00744234"/>
    <w:rsid w:val="00744AE3"/>
    <w:rsid w:val="007451C9"/>
    <w:rsid w:val="007453A5"/>
    <w:rsid w:val="00746384"/>
    <w:rsid w:val="00746534"/>
    <w:rsid w:val="00746564"/>
    <w:rsid w:val="007518EF"/>
    <w:rsid w:val="007522EA"/>
    <w:rsid w:val="007524C9"/>
    <w:rsid w:val="007526D8"/>
    <w:rsid w:val="007539DE"/>
    <w:rsid w:val="00755349"/>
    <w:rsid w:val="007556CD"/>
    <w:rsid w:val="00755D4A"/>
    <w:rsid w:val="00756C2E"/>
    <w:rsid w:val="0075745D"/>
    <w:rsid w:val="007577B6"/>
    <w:rsid w:val="007607AD"/>
    <w:rsid w:val="00760C91"/>
    <w:rsid w:val="00763E84"/>
    <w:rsid w:val="00764034"/>
    <w:rsid w:val="007649CF"/>
    <w:rsid w:val="007653FB"/>
    <w:rsid w:val="007654BC"/>
    <w:rsid w:val="00765CFC"/>
    <w:rsid w:val="007666F9"/>
    <w:rsid w:val="00766C07"/>
    <w:rsid w:val="00767816"/>
    <w:rsid w:val="00767835"/>
    <w:rsid w:val="00770DCF"/>
    <w:rsid w:val="00772DD5"/>
    <w:rsid w:val="00773B73"/>
    <w:rsid w:val="007751AA"/>
    <w:rsid w:val="00775F6F"/>
    <w:rsid w:val="00776CCA"/>
    <w:rsid w:val="0077793C"/>
    <w:rsid w:val="00780008"/>
    <w:rsid w:val="00782B0D"/>
    <w:rsid w:val="007838BD"/>
    <w:rsid w:val="00783FA2"/>
    <w:rsid w:val="00784625"/>
    <w:rsid w:val="00787445"/>
    <w:rsid w:val="00790A70"/>
    <w:rsid w:val="00791021"/>
    <w:rsid w:val="00791597"/>
    <w:rsid w:val="0079166A"/>
    <w:rsid w:val="00791E57"/>
    <w:rsid w:val="00792BEE"/>
    <w:rsid w:val="00794450"/>
    <w:rsid w:val="00795834"/>
    <w:rsid w:val="007A0178"/>
    <w:rsid w:val="007A1437"/>
    <w:rsid w:val="007A1942"/>
    <w:rsid w:val="007A20C1"/>
    <w:rsid w:val="007A2469"/>
    <w:rsid w:val="007A4109"/>
    <w:rsid w:val="007A4D65"/>
    <w:rsid w:val="007A4DEE"/>
    <w:rsid w:val="007A4FF7"/>
    <w:rsid w:val="007A58AB"/>
    <w:rsid w:val="007A5BBA"/>
    <w:rsid w:val="007A68A5"/>
    <w:rsid w:val="007B0268"/>
    <w:rsid w:val="007B03A5"/>
    <w:rsid w:val="007B03D3"/>
    <w:rsid w:val="007B1668"/>
    <w:rsid w:val="007B2789"/>
    <w:rsid w:val="007B3157"/>
    <w:rsid w:val="007B46EB"/>
    <w:rsid w:val="007B4896"/>
    <w:rsid w:val="007B5EFB"/>
    <w:rsid w:val="007B717A"/>
    <w:rsid w:val="007B76D6"/>
    <w:rsid w:val="007C20B4"/>
    <w:rsid w:val="007C2F18"/>
    <w:rsid w:val="007C3FB5"/>
    <w:rsid w:val="007C568A"/>
    <w:rsid w:val="007C5866"/>
    <w:rsid w:val="007C65C4"/>
    <w:rsid w:val="007C6AE4"/>
    <w:rsid w:val="007C72E3"/>
    <w:rsid w:val="007C76A2"/>
    <w:rsid w:val="007D13CE"/>
    <w:rsid w:val="007D214B"/>
    <w:rsid w:val="007D38D8"/>
    <w:rsid w:val="007D3BC8"/>
    <w:rsid w:val="007D410D"/>
    <w:rsid w:val="007D4E17"/>
    <w:rsid w:val="007D5B8C"/>
    <w:rsid w:val="007D6A22"/>
    <w:rsid w:val="007D7BE6"/>
    <w:rsid w:val="007E0CA6"/>
    <w:rsid w:val="007E2640"/>
    <w:rsid w:val="007E6F7D"/>
    <w:rsid w:val="007E7C0C"/>
    <w:rsid w:val="007F07CD"/>
    <w:rsid w:val="007F2B71"/>
    <w:rsid w:val="007F369D"/>
    <w:rsid w:val="007F3D1F"/>
    <w:rsid w:val="007F55DD"/>
    <w:rsid w:val="007F5DA5"/>
    <w:rsid w:val="007F6771"/>
    <w:rsid w:val="007F6BC1"/>
    <w:rsid w:val="007F70E7"/>
    <w:rsid w:val="007F7DD0"/>
    <w:rsid w:val="008007EF"/>
    <w:rsid w:val="00800E8E"/>
    <w:rsid w:val="00802185"/>
    <w:rsid w:val="00803007"/>
    <w:rsid w:val="00803533"/>
    <w:rsid w:val="00803A31"/>
    <w:rsid w:val="008053ED"/>
    <w:rsid w:val="00805990"/>
    <w:rsid w:val="00805F25"/>
    <w:rsid w:val="0080660C"/>
    <w:rsid w:val="008076F0"/>
    <w:rsid w:val="00807835"/>
    <w:rsid w:val="00810046"/>
    <w:rsid w:val="00814F0C"/>
    <w:rsid w:val="0081567F"/>
    <w:rsid w:val="008158B0"/>
    <w:rsid w:val="008166E2"/>
    <w:rsid w:val="00820ABF"/>
    <w:rsid w:val="00821061"/>
    <w:rsid w:val="00822822"/>
    <w:rsid w:val="00823122"/>
    <w:rsid w:val="00823476"/>
    <w:rsid w:val="00826B7B"/>
    <w:rsid w:val="00826C13"/>
    <w:rsid w:val="00830195"/>
    <w:rsid w:val="00831306"/>
    <w:rsid w:val="008315D1"/>
    <w:rsid w:val="00832C8C"/>
    <w:rsid w:val="00832F74"/>
    <w:rsid w:val="008330CA"/>
    <w:rsid w:val="0083390F"/>
    <w:rsid w:val="0083403B"/>
    <w:rsid w:val="00837E7E"/>
    <w:rsid w:val="008403FD"/>
    <w:rsid w:val="00841EEF"/>
    <w:rsid w:val="00842D76"/>
    <w:rsid w:val="00843C6B"/>
    <w:rsid w:val="00843DC7"/>
    <w:rsid w:val="008441AA"/>
    <w:rsid w:val="00844822"/>
    <w:rsid w:val="00846471"/>
    <w:rsid w:val="00847F22"/>
    <w:rsid w:val="0085097E"/>
    <w:rsid w:val="00851612"/>
    <w:rsid w:val="00851CF5"/>
    <w:rsid w:val="00851F75"/>
    <w:rsid w:val="0085285E"/>
    <w:rsid w:val="00852E52"/>
    <w:rsid w:val="00854D05"/>
    <w:rsid w:val="00855FC5"/>
    <w:rsid w:val="008569DA"/>
    <w:rsid w:val="00857D54"/>
    <w:rsid w:val="00861293"/>
    <w:rsid w:val="00862DEE"/>
    <w:rsid w:val="008632FF"/>
    <w:rsid w:val="008701CD"/>
    <w:rsid w:val="00870AB5"/>
    <w:rsid w:val="00873A68"/>
    <w:rsid w:val="00874D2B"/>
    <w:rsid w:val="0087591A"/>
    <w:rsid w:val="00875BE0"/>
    <w:rsid w:val="00875FBE"/>
    <w:rsid w:val="00876D9D"/>
    <w:rsid w:val="00880869"/>
    <w:rsid w:val="00883B85"/>
    <w:rsid w:val="00885A64"/>
    <w:rsid w:val="00886607"/>
    <w:rsid w:val="00886B9C"/>
    <w:rsid w:val="00890F76"/>
    <w:rsid w:val="00892148"/>
    <w:rsid w:val="00892A71"/>
    <w:rsid w:val="00892E44"/>
    <w:rsid w:val="00893653"/>
    <w:rsid w:val="0089369A"/>
    <w:rsid w:val="00893B70"/>
    <w:rsid w:val="00894D73"/>
    <w:rsid w:val="008952FD"/>
    <w:rsid w:val="00895A08"/>
    <w:rsid w:val="00896667"/>
    <w:rsid w:val="00896D26"/>
    <w:rsid w:val="008A038D"/>
    <w:rsid w:val="008A06B6"/>
    <w:rsid w:val="008A126F"/>
    <w:rsid w:val="008A2B56"/>
    <w:rsid w:val="008A66E7"/>
    <w:rsid w:val="008B0C48"/>
    <w:rsid w:val="008B1933"/>
    <w:rsid w:val="008B19EB"/>
    <w:rsid w:val="008B1F91"/>
    <w:rsid w:val="008B2718"/>
    <w:rsid w:val="008B2F64"/>
    <w:rsid w:val="008B38B4"/>
    <w:rsid w:val="008B4C0B"/>
    <w:rsid w:val="008B4EEF"/>
    <w:rsid w:val="008B5954"/>
    <w:rsid w:val="008B65AE"/>
    <w:rsid w:val="008B7110"/>
    <w:rsid w:val="008C0666"/>
    <w:rsid w:val="008C0965"/>
    <w:rsid w:val="008C28B6"/>
    <w:rsid w:val="008C30F1"/>
    <w:rsid w:val="008C3E8E"/>
    <w:rsid w:val="008C485F"/>
    <w:rsid w:val="008C53C6"/>
    <w:rsid w:val="008C588F"/>
    <w:rsid w:val="008C5D4D"/>
    <w:rsid w:val="008C5F47"/>
    <w:rsid w:val="008C6453"/>
    <w:rsid w:val="008C66DA"/>
    <w:rsid w:val="008D0C1E"/>
    <w:rsid w:val="008D0DBD"/>
    <w:rsid w:val="008D1375"/>
    <w:rsid w:val="008D1492"/>
    <w:rsid w:val="008D30F6"/>
    <w:rsid w:val="008D31BE"/>
    <w:rsid w:val="008D3291"/>
    <w:rsid w:val="008D5A16"/>
    <w:rsid w:val="008D66EB"/>
    <w:rsid w:val="008D682F"/>
    <w:rsid w:val="008D6992"/>
    <w:rsid w:val="008D6B4D"/>
    <w:rsid w:val="008D6EB8"/>
    <w:rsid w:val="008D77DF"/>
    <w:rsid w:val="008D789A"/>
    <w:rsid w:val="008E03EE"/>
    <w:rsid w:val="008E03EF"/>
    <w:rsid w:val="008E316C"/>
    <w:rsid w:val="008E430C"/>
    <w:rsid w:val="008E488B"/>
    <w:rsid w:val="008E5A75"/>
    <w:rsid w:val="008E6DE2"/>
    <w:rsid w:val="008E6E5C"/>
    <w:rsid w:val="008E6E95"/>
    <w:rsid w:val="008E782F"/>
    <w:rsid w:val="008E7CA5"/>
    <w:rsid w:val="008F103D"/>
    <w:rsid w:val="008F11E8"/>
    <w:rsid w:val="008F1D74"/>
    <w:rsid w:val="00900746"/>
    <w:rsid w:val="009020D0"/>
    <w:rsid w:val="00904DD2"/>
    <w:rsid w:val="00906C4E"/>
    <w:rsid w:val="009072FE"/>
    <w:rsid w:val="009106DF"/>
    <w:rsid w:val="0091279A"/>
    <w:rsid w:val="00912B61"/>
    <w:rsid w:val="00912D9B"/>
    <w:rsid w:val="00913AD1"/>
    <w:rsid w:val="00913D80"/>
    <w:rsid w:val="00914A4D"/>
    <w:rsid w:val="00914D2B"/>
    <w:rsid w:val="00916458"/>
    <w:rsid w:val="009164E6"/>
    <w:rsid w:val="00916778"/>
    <w:rsid w:val="00920416"/>
    <w:rsid w:val="009209B3"/>
    <w:rsid w:val="00920CB6"/>
    <w:rsid w:val="0092176B"/>
    <w:rsid w:val="00921B16"/>
    <w:rsid w:val="00921D1A"/>
    <w:rsid w:val="00922AB3"/>
    <w:rsid w:val="00923DF0"/>
    <w:rsid w:val="0092425D"/>
    <w:rsid w:val="009273B4"/>
    <w:rsid w:val="00927CB1"/>
    <w:rsid w:val="009320D8"/>
    <w:rsid w:val="0093262A"/>
    <w:rsid w:val="00932EEE"/>
    <w:rsid w:val="00933AB1"/>
    <w:rsid w:val="0093449D"/>
    <w:rsid w:val="00935412"/>
    <w:rsid w:val="009373BF"/>
    <w:rsid w:val="00937648"/>
    <w:rsid w:val="0093779C"/>
    <w:rsid w:val="00940303"/>
    <w:rsid w:val="00940D14"/>
    <w:rsid w:val="00940F9E"/>
    <w:rsid w:val="009418FD"/>
    <w:rsid w:val="00943408"/>
    <w:rsid w:val="00943BCF"/>
    <w:rsid w:val="009444DD"/>
    <w:rsid w:val="009453DF"/>
    <w:rsid w:val="0094636D"/>
    <w:rsid w:val="0094656C"/>
    <w:rsid w:val="009477F0"/>
    <w:rsid w:val="009479D7"/>
    <w:rsid w:val="00950E5C"/>
    <w:rsid w:val="00951FEB"/>
    <w:rsid w:val="00952FC2"/>
    <w:rsid w:val="00953F26"/>
    <w:rsid w:val="00955BC4"/>
    <w:rsid w:val="009573E6"/>
    <w:rsid w:val="009577ED"/>
    <w:rsid w:val="009613CC"/>
    <w:rsid w:val="00961804"/>
    <w:rsid w:val="00964521"/>
    <w:rsid w:val="009661E0"/>
    <w:rsid w:val="00966288"/>
    <w:rsid w:val="009678CA"/>
    <w:rsid w:val="00971272"/>
    <w:rsid w:val="00971CE1"/>
    <w:rsid w:val="009723B4"/>
    <w:rsid w:val="00972B27"/>
    <w:rsid w:val="009731E9"/>
    <w:rsid w:val="00973773"/>
    <w:rsid w:val="00973C9B"/>
    <w:rsid w:val="00974041"/>
    <w:rsid w:val="00976854"/>
    <w:rsid w:val="00977806"/>
    <w:rsid w:val="00977A28"/>
    <w:rsid w:val="00980C6D"/>
    <w:rsid w:val="00981067"/>
    <w:rsid w:val="00981D5C"/>
    <w:rsid w:val="00982655"/>
    <w:rsid w:val="00982B02"/>
    <w:rsid w:val="00982B97"/>
    <w:rsid w:val="00982BE6"/>
    <w:rsid w:val="00983109"/>
    <w:rsid w:val="009837A8"/>
    <w:rsid w:val="00985604"/>
    <w:rsid w:val="00986274"/>
    <w:rsid w:val="00986987"/>
    <w:rsid w:val="00986A94"/>
    <w:rsid w:val="00986E09"/>
    <w:rsid w:val="0099153E"/>
    <w:rsid w:val="0099202F"/>
    <w:rsid w:val="00992621"/>
    <w:rsid w:val="0099313B"/>
    <w:rsid w:val="00993B57"/>
    <w:rsid w:val="009A05FB"/>
    <w:rsid w:val="009A21B5"/>
    <w:rsid w:val="009A34D4"/>
    <w:rsid w:val="009A3655"/>
    <w:rsid w:val="009A394D"/>
    <w:rsid w:val="009A3B43"/>
    <w:rsid w:val="009A5F87"/>
    <w:rsid w:val="009A6038"/>
    <w:rsid w:val="009A6861"/>
    <w:rsid w:val="009A7CCC"/>
    <w:rsid w:val="009B0E8E"/>
    <w:rsid w:val="009B11E8"/>
    <w:rsid w:val="009B1A88"/>
    <w:rsid w:val="009B2527"/>
    <w:rsid w:val="009B2FC6"/>
    <w:rsid w:val="009B3BC9"/>
    <w:rsid w:val="009B4CB9"/>
    <w:rsid w:val="009B5C19"/>
    <w:rsid w:val="009B75C7"/>
    <w:rsid w:val="009B7B81"/>
    <w:rsid w:val="009C0715"/>
    <w:rsid w:val="009C1996"/>
    <w:rsid w:val="009C29E4"/>
    <w:rsid w:val="009C2EFF"/>
    <w:rsid w:val="009D0941"/>
    <w:rsid w:val="009D3A52"/>
    <w:rsid w:val="009D3AEE"/>
    <w:rsid w:val="009D5031"/>
    <w:rsid w:val="009D6FFC"/>
    <w:rsid w:val="009E014D"/>
    <w:rsid w:val="009E0A73"/>
    <w:rsid w:val="009E0D10"/>
    <w:rsid w:val="009E0DA1"/>
    <w:rsid w:val="009E3CD9"/>
    <w:rsid w:val="009E7A83"/>
    <w:rsid w:val="009F022A"/>
    <w:rsid w:val="009F0408"/>
    <w:rsid w:val="009F12F5"/>
    <w:rsid w:val="009F4DBD"/>
    <w:rsid w:val="009F65AF"/>
    <w:rsid w:val="009F68BB"/>
    <w:rsid w:val="009F6C8A"/>
    <w:rsid w:val="009F73AC"/>
    <w:rsid w:val="009F7797"/>
    <w:rsid w:val="009F7C1E"/>
    <w:rsid w:val="00A007A4"/>
    <w:rsid w:val="00A0125D"/>
    <w:rsid w:val="00A016A2"/>
    <w:rsid w:val="00A01B09"/>
    <w:rsid w:val="00A0201B"/>
    <w:rsid w:val="00A021DF"/>
    <w:rsid w:val="00A0532F"/>
    <w:rsid w:val="00A053D6"/>
    <w:rsid w:val="00A0676D"/>
    <w:rsid w:val="00A100D7"/>
    <w:rsid w:val="00A102BA"/>
    <w:rsid w:val="00A10D2C"/>
    <w:rsid w:val="00A12362"/>
    <w:rsid w:val="00A14573"/>
    <w:rsid w:val="00A1500B"/>
    <w:rsid w:val="00A15F92"/>
    <w:rsid w:val="00A16CCD"/>
    <w:rsid w:val="00A16F20"/>
    <w:rsid w:val="00A172EE"/>
    <w:rsid w:val="00A2055E"/>
    <w:rsid w:val="00A227DD"/>
    <w:rsid w:val="00A2338A"/>
    <w:rsid w:val="00A24B7E"/>
    <w:rsid w:val="00A26C9D"/>
    <w:rsid w:val="00A273D5"/>
    <w:rsid w:val="00A30913"/>
    <w:rsid w:val="00A32CCA"/>
    <w:rsid w:val="00A330CF"/>
    <w:rsid w:val="00A3583C"/>
    <w:rsid w:val="00A35DFA"/>
    <w:rsid w:val="00A362CE"/>
    <w:rsid w:val="00A36359"/>
    <w:rsid w:val="00A37A40"/>
    <w:rsid w:val="00A405CA"/>
    <w:rsid w:val="00A40F04"/>
    <w:rsid w:val="00A41C68"/>
    <w:rsid w:val="00A4219B"/>
    <w:rsid w:val="00A421B0"/>
    <w:rsid w:val="00A44ADD"/>
    <w:rsid w:val="00A455E3"/>
    <w:rsid w:val="00A46A1C"/>
    <w:rsid w:val="00A47FF3"/>
    <w:rsid w:val="00A500E9"/>
    <w:rsid w:val="00A501D8"/>
    <w:rsid w:val="00A5129C"/>
    <w:rsid w:val="00A51EBF"/>
    <w:rsid w:val="00A527FA"/>
    <w:rsid w:val="00A52F69"/>
    <w:rsid w:val="00A5344A"/>
    <w:rsid w:val="00A5416F"/>
    <w:rsid w:val="00A54E72"/>
    <w:rsid w:val="00A55D65"/>
    <w:rsid w:val="00A55F2F"/>
    <w:rsid w:val="00A56A14"/>
    <w:rsid w:val="00A61374"/>
    <w:rsid w:val="00A61D58"/>
    <w:rsid w:val="00A62C63"/>
    <w:rsid w:val="00A63600"/>
    <w:rsid w:val="00A63B70"/>
    <w:rsid w:val="00A64083"/>
    <w:rsid w:val="00A70F85"/>
    <w:rsid w:val="00A72BBD"/>
    <w:rsid w:val="00A80658"/>
    <w:rsid w:val="00A822B9"/>
    <w:rsid w:val="00A82400"/>
    <w:rsid w:val="00A83967"/>
    <w:rsid w:val="00A90467"/>
    <w:rsid w:val="00A91095"/>
    <w:rsid w:val="00A91B18"/>
    <w:rsid w:val="00A92625"/>
    <w:rsid w:val="00A9359D"/>
    <w:rsid w:val="00A958F8"/>
    <w:rsid w:val="00A97F06"/>
    <w:rsid w:val="00AA117D"/>
    <w:rsid w:val="00AA1B0C"/>
    <w:rsid w:val="00AA2DB6"/>
    <w:rsid w:val="00AA3D64"/>
    <w:rsid w:val="00AA4B0E"/>
    <w:rsid w:val="00AA7131"/>
    <w:rsid w:val="00AA7327"/>
    <w:rsid w:val="00AA76F1"/>
    <w:rsid w:val="00AA78B0"/>
    <w:rsid w:val="00AA7DC3"/>
    <w:rsid w:val="00AB0546"/>
    <w:rsid w:val="00AB0D4D"/>
    <w:rsid w:val="00AB10D2"/>
    <w:rsid w:val="00AB1BB0"/>
    <w:rsid w:val="00AB2CC0"/>
    <w:rsid w:val="00AB2D57"/>
    <w:rsid w:val="00AB30FC"/>
    <w:rsid w:val="00AB41E2"/>
    <w:rsid w:val="00AB5F7B"/>
    <w:rsid w:val="00AB6A25"/>
    <w:rsid w:val="00AB6BDB"/>
    <w:rsid w:val="00AB719E"/>
    <w:rsid w:val="00AB78BF"/>
    <w:rsid w:val="00AC565F"/>
    <w:rsid w:val="00AC6183"/>
    <w:rsid w:val="00AD1FAB"/>
    <w:rsid w:val="00AD255B"/>
    <w:rsid w:val="00AD2785"/>
    <w:rsid w:val="00AD3A03"/>
    <w:rsid w:val="00AD415B"/>
    <w:rsid w:val="00AD4175"/>
    <w:rsid w:val="00AD5979"/>
    <w:rsid w:val="00AD5A60"/>
    <w:rsid w:val="00AD6925"/>
    <w:rsid w:val="00AD6C19"/>
    <w:rsid w:val="00AE000D"/>
    <w:rsid w:val="00AE1956"/>
    <w:rsid w:val="00AE2434"/>
    <w:rsid w:val="00AE29B2"/>
    <w:rsid w:val="00AE2C89"/>
    <w:rsid w:val="00AE2E94"/>
    <w:rsid w:val="00AE300B"/>
    <w:rsid w:val="00AE4393"/>
    <w:rsid w:val="00AE5BBF"/>
    <w:rsid w:val="00AE7338"/>
    <w:rsid w:val="00AF1C72"/>
    <w:rsid w:val="00AF2532"/>
    <w:rsid w:val="00AF449C"/>
    <w:rsid w:val="00AF44C8"/>
    <w:rsid w:val="00B001C4"/>
    <w:rsid w:val="00B01C12"/>
    <w:rsid w:val="00B02C52"/>
    <w:rsid w:val="00B03229"/>
    <w:rsid w:val="00B03441"/>
    <w:rsid w:val="00B106A9"/>
    <w:rsid w:val="00B13B48"/>
    <w:rsid w:val="00B13CDE"/>
    <w:rsid w:val="00B144A6"/>
    <w:rsid w:val="00B152DE"/>
    <w:rsid w:val="00B158A2"/>
    <w:rsid w:val="00B15AE9"/>
    <w:rsid w:val="00B208E6"/>
    <w:rsid w:val="00B227DB"/>
    <w:rsid w:val="00B239C4"/>
    <w:rsid w:val="00B23DE6"/>
    <w:rsid w:val="00B25676"/>
    <w:rsid w:val="00B25D08"/>
    <w:rsid w:val="00B26F4E"/>
    <w:rsid w:val="00B30B52"/>
    <w:rsid w:val="00B31241"/>
    <w:rsid w:val="00B31509"/>
    <w:rsid w:val="00B31D9A"/>
    <w:rsid w:val="00B32466"/>
    <w:rsid w:val="00B35973"/>
    <w:rsid w:val="00B366C4"/>
    <w:rsid w:val="00B37203"/>
    <w:rsid w:val="00B375CA"/>
    <w:rsid w:val="00B4159B"/>
    <w:rsid w:val="00B424AF"/>
    <w:rsid w:val="00B4455F"/>
    <w:rsid w:val="00B44B8A"/>
    <w:rsid w:val="00B44EB4"/>
    <w:rsid w:val="00B46401"/>
    <w:rsid w:val="00B47FE8"/>
    <w:rsid w:val="00B50735"/>
    <w:rsid w:val="00B5079B"/>
    <w:rsid w:val="00B53E4D"/>
    <w:rsid w:val="00B5400B"/>
    <w:rsid w:val="00B54AD1"/>
    <w:rsid w:val="00B54FC5"/>
    <w:rsid w:val="00B56353"/>
    <w:rsid w:val="00B5751F"/>
    <w:rsid w:val="00B57E8C"/>
    <w:rsid w:val="00B57FF8"/>
    <w:rsid w:val="00B612A1"/>
    <w:rsid w:val="00B62A81"/>
    <w:rsid w:val="00B62DC4"/>
    <w:rsid w:val="00B63BF0"/>
    <w:rsid w:val="00B64361"/>
    <w:rsid w:val="00B645C6"/>
    <w:rsid w:val="00B64961"/>
    <w:rsid w:val="00B65461"/>
    <w:rsid w:val="00B65619"/>
    <w:rsid w:val="00B66890"/>
    <w:rsid w:val="00B67D5B"/>
    <w:rsid w:val="00B70080"/>
    <w:rsid w:val="00B700AD"/>
    <w:rsid w:val="00B705C8"/>
    <w:rsid w:val="00B71106"/>
    <w:rsid w:val="00B71D64"/>
    <w:rsid w:val="00B71D8B"/>
    <w:rsid w:val="00B71DD0"/>
    <w:rsid w:val="00B71EA7"/>
    <w:rsid w:val="00B7295D"/>
    <w:rsid w:val="00B74456"/>
    <w:rsid w:val="00B74687"/>
    <w:rsid w:val="00B75020"/>
    <w:rsid w:val="00B75932"/>
    <w:rsid w:val="00B80CAF"/>
    <w:rsid w:val="00B80FDD"/>
    <w:rsid w:val="00B85374"/>
    <w:rsid w:val="00B87A00"/>
    <w:rsid w:val="00B87CF6"/>
    <w:rsid w:val="00B901DF"/>
    <w:rsid w:val="00B9076D"/>
    <w:rsid w:val="00B91F64"/>
    <w:rsid w:val="00B92BC6"/>
    <w:rsid w:val="00B92F5C"/>
    <w:rsid w:val="00B9536D"/>
    <w:rsid w:val="00B96474"/>
    <w:rsid w:val="00B969E1"/>
    <w:rsid w:val="00B97E8B"/>
    <w:rsid w:val="00BA0579"/>
    <w:rsid w:val="00BA0D36"/>
    <w:rsid w:val="00BA0F92"/>
    <w:rsid w:val="00BA13D1"/>
    <w:rsid w:val="00BA2AFB"/>
    <w:rsid w:val="00BA37C0"/>
    <w:rsid w:val="00BA3BE5"/>
    <w:rsid w:val="00BA445C"/>
    <w:rsid w:val="00BA7DD0"/>
    <w:rsid w:val="00BB06B0"/>
    <w:rsid w:val="00BB0AF2"/>
    <w:rsid w:val="00BB1095"/>
    <w:rsid w:val="00BB1E3C"/>
    <w:rsid w:val="00BB2CF1"/>
    <w:rsid w:val="00BB3114"/>
    <w:rsid w:val="00BB51A0"/>
    <w:rsid w:val="00BB5800"/>
    <w:rsid w:val="00BB5F89"/>
    <w:rsid w:val="00BB6B1C"/>
    <w:rsid w:val="00BC0565"/>
    <w:rsid w:val="00BC0CB3"/>
    <w:rsid w:val="00BC3185"/>
    <w:rsid w:val="00BC4D46"/>
    <w:rsid w:val="00BC5809"/>
    <w:rsid w:val="00BC64E8"/>
    <w:rsid w:val="00BC6618"/>
    <w:rsid w:val="00BC7423"/>
    <w:rsid w:val="00BD09F3"/>
    <w:rsid w:val="00BD0C1F"/>
    <w:rsid w:val="00BD1B6F"/>
    <w:rsid w:val="00BD1BEC"/>
    <w:rsid w:val="00BD44AB"/>
    <w:rsid w:val="00BD4877"/>
    <w:rsid w:val="00BD5B58"/>
    <w:rsid w:val="00BD5BC1"/>
    <w:rsid w:val="00BD6296"/>
    <w:rsid w:val="00BD7C80"/>
    <w:rsid w:val="00BD7F3C"/>
    <w:rsid w:val="00BE150F"/>
    <w:rsid w:val="00BE2461"/>
    <w:rsid w:val="00BE2F2B"/>
    <w:rsid w:val="00BE49B3"/>
    <w:rsid w:val="00BE4B6C"/>
    <w:rsid w:val="00BE4F6A"/>
    <w:rsid w:val="00BE5C86"/>
    <w:rsid w:val="00BE647E"/>
    <w:rsid w:val="00BE6692"/>
    <w:rsid w:val="00BF0175"/>
    <w:rsid w:val="00BF02A2"/>
    <w:rsid w:val="00BF1CD3"/>
    <w:rsid w:val="00BF295A"/>
    <w:rsid w:val="00BF3696"/>
    <w:rsid w:val="00BF3913"/>
    <w:rsid w:val="00BF426A"/>
    <w:rsid w:val="00BF4B5E"/>
    <w:rsid w:val="00BF67A9"/>
    <w:rsid w:val="00BF7BA8"/>
    <w:rsid w:val="00C00046"/>
    <w:rsid w:val="00C011B3"/>
    <w:rsid w:val="00C01282"/>
    <w:rsid w:val="00C012B5"/>
    <w:rsid w:val="00C02A97"/>
    <w:rsid w:val="00C02E74"/>
    <w:rsid w:val="00C03760"/>
    <w:rsid w:val="00C040B5"/>
    <w:rsid w:val="00C046FD"/>
    <w:rsid w:val="00C05035"/>
    <w:rsid w:val="00C06E25"/>
    <w:rsid w:val="00C16DF9"/>
    <w:rsid w:val="00C17F12"/>
    <w:rsid w:val="00C200D7"/>
    <w:rsid w:val="00C20315"/>
    <w:rsid w:val="00C209BC"/>
    <w:rsid w:val="00C22A62"/>
    <w:rsid w:val="00C2377E"/>
    <w:rsid w:val="00C24AF8"/>
    <w:rsid w:val="00C24CC8"/>
    <w:rsid w:val="00C25EEA"/>
    <w:rsid w:val="00C265D5"/>
    <w:rsid w:val="00C2694A"/>
    <w:rsid w:val="00C26C86"/>
    <w:rsid w:val="00C27895"/>
    <w:rsid w:val="00C27F75"/>
    <w:rsid w:val="00C31CE4"/>
    <w:rsid w:val="00C34024"/>
    <w:rsid w:val="00C3744D"/>
    <w:rsid w:val="00C40977"/>
    <w:rsid w:val="00C40E1B"/>
    <w:rsid w:val="00C41B8E"/>
    <w:rsid w:val="00C41E05"/>
    <w:rsid w:val="00C422CC"/>
    <w:rsid w:val="00C425B3"/>
    <w:rsid w:val="00C4319A"/>
    <w:rsid w:val="00C45357"/>
    <w:rsid w:val="00C45F55"/>
    <w:rsid w:val="00C46573"/>
    <w:rsid w:val="00C47416"/>
    <w:rsid w:val="00C5096A"/>
    <w:rsid w:val="00C50D8D"/>
    <w:rsid w:val="00C513B6"/>
    <w:rsid w:val="00C51813"/>
    <w:rsid w:val="00C524AD"/>
    <w:rsid w:val="00C533B9"/>
    <w:rsid w:val="00C53ABB"/>
    <w:rsid w:val="00C5402D"/>
    <w:rsid w:val="00C54E8B"/>
    <w:rsid w:val="00C56385"/>
    <w:rsid w:val="00C5644A"/>
    <w:rsid w:val="00C56C0A"/>
    <w:rsid w:val="00C5711F"/>
    <w:rsid w:val="00C600A5"/>
    <w:rsid w:val="00C6034E"/>
    <w:rsid w:val="00C62444"/>
    <w:rsid w:val="00C6287F"/>
    <w:rsid w:val="00C637ED"/>
    <w:rsid w:val="00C64D8D"/>
    <w:rsid w:val="00C6537C"/>
    <w:rsid w:val="00C66534"/>
    <w:rsid w:val="00C675B6"/>
    <w:rsid w:val="00C7440D"/>
    <w:rsid w:val="00C74673"/>
    <w:rsid w:val="00C74FE9"/>
    <w:rsid w:val="00C764EF"/>
    <w:rsid w:val="00C77E8D"/>
    <w:rsid w:val="00C77E99"/>
    <w:rsid w:val="00C819C3"/>
    <w:rsid w:val="00C835B0"/>
    <w:rsid w:val="00C84302"/>
    <w:rsid w:val="00C85DDF"/>
    <w:rsid w:val="00C867C1"/>
    <w:rsid w:val="00C86888"/>
    <w:rsid w:val="00C87FDC"/>
    <w:rsid w:val="00C9089C"/>
    <w:rsid w:val="00C9145A"/>
    <w:rsid w:val="00C9191F"/>
    <w:rsid w:val="00C959DC"/>
    <w:rsid w:val="00C96828"/>
    <w:rsid w:val="00C96EE9"/>
    <w:rsid w:val="00CA062A"/>
    <w:rsid w:val="00CA0A67"/>
    <w:rsid w:val="00CA3D96"/>
    <w:rsid w:val="00CA4E45"/>
    <w:rsid w:val="00CA4FF5"/>
    <w:rsid w:val="00CA50D4"/>
    <w:rsid w:val="00CA7BB3"/>
    <w:rsid w:val="00CB0423"/>
    <w:rsid w:val="00CB1295"/>
    <w:rsid w:val="00CB2947"/>
    <w:rsid w:val="00CB2B80"/>
    <w:rsid w:val="00CB393A"/>
    <w:rsid w:val="00CB618D"/>
    <w:rsid w:val="00CB6D3B"/>
    <w:rsid w:val="00CC0A13"/>
    <w:rsid w:val="00CC254E"/>
    <w:rsid w:val="00CC3B97"/>
    <w:rsid w:val="00CC406F"/>
    <w:rsid w:val="00CC4928"/>
    <w:rsid w:val="00CC494B"/>
    <w:rsid w:val="00CC57B2"/>
    <w:rsid w:val="00CC68CC"/>
    <w:rsid w:val="00CC6A41"/>
    <w:rsid w:val="00CD2B08"/>
    <w:rsid w:val="00CD43BE"/>
    <w:rsid w:val="00CD5E3B"/>
    <w:rsid w:val="00CD68C8"/>
    <w:rsid w:val="00CD7B6B"/>
    <w:rsid w:val="00CE071E"/>
    <w:rsid w:val="00CE1E34"/>
    <w:rsid w:val="00CE200F"/>
    <w:rsid w:val="00CE20B3"/>
    <w:rsid w:val="00CE2A0C"/>
    <w:rsid w:val="00CE3A1F"/>
    <w:rsid w:val="00CE49EC"/>
    <w:rsid w:val="00CE600B"/>
    <w:rsid w:val="00CE630E"/>
    <w:rsid w:val="00CF356F"/>
    <w:rsid w:val="00CF3E58"/>
    <w:rsid w:val="00CF50FA"/>
    <w:rsid w:val="00CF5849"/>
    <w:rsid w:val="00CF690D"/>
    <w:rsid w:val="00D0043B"/>
    <w:rsid w:val="00D00CE8"/>
    <w:rsid w:val="00D00E46"/>
    <w:rsid w:val="00D013C5"/>
    <w:rsid w:val="00D02F4B"/>
    <w:rsid w:val="00D03453"/>
    <w:rsid w:val="00D035F1"/>
    <w:rsid w:val="00D03D5D"/>
    <w:rsid w:val="00D04F49"/>
    <w:rsid w:val="00D050EB"/>
    <w:rsid w:val="00D05BA4"/>
    <w:rsid w:val="00D076D5"/>
    <w:rsid w:val="00D1078A"/>
    <w:rsid w:val="00D1101C"/>
    <w:rsid w:val="00D1266A"/>
    <w:rsid w:val="00D1299E"/>
    <w:rsid w:val="00D12E32"/>
    <w:rsid w:val="00D16481"/>
    <w:rsid w:val="00D16C19"/>
    <w:rsid w:val="00D20F60"/>
    <w:rsid w:val="00D226B6"/>
    <w:rsid w:val="00D24052"/>
    <w:rsid w:val="00D33271"/>
    <w:rsid w:val="00D334FF"/>
    <w:rsid w:val="00D34827"/>
    <w:rsid w:val="00D3559C"/>
    <w:rsid w:val="00D37886"/>
    <w:rsid w:val="00D4060C"/>
    <w:rsid w:val="00D42650"/>
    <w:rsid w:val="00D426F2"/>
    <w:rsid w:val="00D42AE4"/>
    <w:rsid w:val="00D45FBC"/>
    <w:rsid w:val="00D477EB"/>
    <w:rsid w:val="00D47EBA"/>
    <w:rsid w:val="00D51A1A"/>
    <w:rsid w:val="00D52631"/>
    <w:rsid w:val="00D52FFE"/>
    <w:rsid w:val="00D54115"/>
    <w:rsid w:val="00D544BA"/>
    <w:rsid w:val="00D55391"/>
    <w:rsid w:val="00D55819"/>
    <w:rsid w:val="00D55A11"/>
    <w:rsid w:val="00D56AD7"/>
    <w:rsid w:val="00D56CF6"/>
    <w:rsid w:val="00D57390"/>
    <w:rsid w:val="00D57806"/>
    <w:rsid w:val="00D6037F"/>
    <w:rsid w:val="00D62794"/>
    <w:rsid w:val="00D643DE"/>
    <w:rsid w:val="00D70558"/>
    <w:rsid w:val="00D71585"/>
    <w:rsid w:val="00D715E9"/>
    <w:rsid w:val="00D71C91"/>
    <w:rsid w:val="00D71EED"/>
    <w:rsid w:val="00D72831"/>
    <w:rsid w:val="00D72F4F"/>
    <w:rsid w:val="00D74A65"/>
    <w:rsid w:val="00D74B40"/>
    <w:rsid w:val="00D76886"/>
    <w:rsid w:val="00D76A0D"/>
    <w:rsid w:val="00D77010"/>
    <w:rsid w:val="00D7791E"/>
    <w:rsid w:val="00D77DA4"/>
    <w:rsid w:val="00D8220C"/>
    <w:rsid w:val="00D82895"/>
    <w:rsid w:val="00D83C22"/>
    <w:rsid w:val="00D83DBC"/>
    <w:rsid w:val="00D83DD3"/>
    <w:rsid w:val="00D84114"/>
    <w:rsid w:val="00D84337"/>
    <w:rsid w:val="00D84878"/>
    <w:rsid w:val="00D84FF7"/>
    <w:rsid w:val="00D85BCF"/>
    <w:rsid w:val="00D86170"/>
    <w:rsid w:val="00D877CC"/>
    <w:rsid w:val="00D92AC4"/>
    <w:rsid w:val="00D947F8"/>
    <w:rsid w:val="00D9503E"/>
    <w:rsid w:val="00D9640F"/>
    <w:rsid w:val="00DA040A"/>
    <w:rsid w:val="00DA1F09"/>
    <w:rsid w:val="00DA252D"/>
    <w:rsid w:val="00DA2E81"/>
    <w:rsid w:val="00DA3196"/>
    <w:rsid w:val="00DA3E89"/>
    <w:rsid w:val="00DA47CE"/>
    <w:rsid w:val="00DB0BD7"/>
    <w:rsid w:val="00DB1029"/>
    <w:rsid w:val="00DB14AC"/>
    <w:rsid w:val="00DB196B"/>
    <w:rsid w:val="00DB1E8D"/>
    <w:rsid w:val="00DB229C"/>
    <w:rsid w:val="00DB2387"/>
    <w:rsid w:val="00DB249A"/>
    <w:rsid w:val="00DB2951"/>
    <w:rsid w:val="00DB2A9C"/>
    <w:rsid w:val="00DB2BA2"/>
    <w:rsid w:val="00DB2E45"/>
    <w:rsid w:val="00DB3EE7"/>
    <w:rsid w:val="00DB4EC9"/>
    <w:rsid w:val="00DB5229"/>
    <w:rsid w:val="00DB58B6"/>
    <w:rsid w:val="00DB6737"/>
    <w:rsid w:val="00DC20F7"/>
    <w:rsid w:val="00DC26FA"/>
    <w:rsid w:val="00DC2EE6"/>
    <w:rsid w:val="00DC32EE"/>
    <w:rsid w:val="00DC56B7"/>
    <w:rsid w:val="00DC5E20"/>
    <w:rsid w:val="00DC62E1"/>
    <w:rsid w:val="00DC703B"/>
    <w:rsid w:val="00DC71C8"/>
    <w:rsid w:val="00DC7941"/>
    <w:rsid w:val="00DD1B09"/>
    <w:rsid w:val="00DD1B1B"/>
    <w:rsid w:val="00DD2863"/>
    <w:rsid w:val="00DD3125"/>
    <w:rsid w:val="00DD4507"/>
    <w:rsid w:val="00DD6722"/>
    <w:rsid w:val="00DE0A9E"/>
    <w:rsid w:val="00DE0B3E"/>
    <w:rsid w:val="00DE13A4"/>
    <w:rsid w:val="00DE1B96"/>
    <w:rsid w:val="00DE2387"/>
    <w:rsid w:val="00DE4748"/>
    <w:rsid w:val="00DE4DD6"/>
    <w:rsid w:val="00DE56D0"/>
    <w:rsid w:val="00DE7E2D"/>
    <w:rsid w:val="00DE7E93"/>
    <w:rsid w:val="00DE7EA6"/>
    <w:rsid w:val="00DF19C0"/>
    <w:rsid w:val="00DF1D43"/>
    <w:rsid w:val="00DF27B8"/>
    <w:rsid w:val="00DF373A"/>
    <w:rsid w:val="00DF37F5"/>
    <w:rsid w:val="00DF3F19"/>
    <w:rsid w:val="00DF5345"/>
    <w:rsid w:val="00DF5871"/>
    <w:rsid w:val="00DF5CCD"/>
    <w:rsid w:val="00DF6B68"/>
    <w:rsid w:val="00E0062B"/>
    <w:rsid w:val="00E00947"/>
    <w:rsid w:val="00E02A90"/>
    <w:rsid w:val="00E052BE"/>
    <w:rsid w:val="00E121B0"/>
    <w:rsid w:val="00E12798"/>
    <w:rsid w:val="00E14C53"/>
    <w:rsid w:val="00E1533C"/>
    <w:rsid w:val="00E174FF"/>
    <w:rsid w:val="00E22D22"/>
    <w:rsid w:val="00E23D87"/>
    <w:rsid w:val="00E24DA0"/>
    <w:rsid w:val="00E25313"/>
    <w:rsid w:val="00E25369"/>
    <w:rsid w:val="00E2587D"/>
    <w:rsid w:val="00E26048"/>
    <w:rsid w:val="00E2669C"/>
    <w:rsid w:val="00E2729E"/>
    <w:rsid w:val="00E27EE6"/>
    <w:rsid w:val="00E34318"/>
    <w:rsid w:val="00E34F81"/>
    <w:rsid w:val="00E35B27"/>
    <w:rsid w:val="00E36C01"/>
    <w:rsid w:val="00E3748A"/>
    <w:rsid w:val="00E37D6F"/>
    <w:rsid w:val="00E405D6"/>
    <w:rsid w:val="00E40E05"/>
    <w:rsid w:val="00E40E5C"/>
    <w:rsid w:val="00E41BD7"/>
    <w:rsid w:val="00E42996"/>
    <w:rsid w:val="00E42A52"/>
    <w:rsid w:val="00E44B16"/>
    <w:rsid w:val="00E4587C"/>
    <w:rsid w:val="00E466A0"/>
    <w:rsid w:val="00E46ACF"/>
    <w:rsid w:val="00E46D61"/>
    <w:rsid w:val="00E50CC1"/>
    <w:rsid w:val="00E53351"/>
    <w:rsid w:val="00E55443"/>
    <w:rsid w:val="00E557F2"/>
    <w:rsid w:val="00E55DE9"/>
    <w:rsid w:val="00E561F1"/>
    <w:rsid w:val="00E562F6"/>
    <w:rsid w:val="00E56CA0"/>
    <w:rsid w:val="00E60F11"/>
    <w:rsid w:val="00E617F8"/>
    <w:rsid w:val="00E61D09"/>
    <w:rsid w:val="00E62CA9"/>
    <w:rsid w:val="00E63A20"/>
    <w:rsid w:val="00E63C6F"/>
    <w:rsid w:val="00E647DD"/>
    <w:rsid w:val="00E65C57"/>
    <w:rsid w:val="00E66243"/>
    <w:rsid w:val="00E66BCA"/>
    <w:rsid w:val="00E73BC8"/>
    <w:rsid w:val="00E7490F"/>
    <w:rsid w:val="00E76B38"/>
    <w:rsid w:val="00E76E8A"/>
    <w:rsid w:val="00E80A47"/>
    <w:rsid w:val="00E8171B"/>
    <w:rsid w:val="00E81D4C"/>
    <w:rsid w:val="00E82557"/>
    <w:rsid w:val="00E8295F"/>
    <w:rsid w:val="00E831B6"/>
    <w:rsid w:val="00E8389F"/>
    <w:rsid w:val="00E83B30"/>
    <w:rsid w:val="00E8401C"/>
    <w:rsid w:val="00E8489F"/>
    <w:rsid w:val="00E8496A"/>
    <w:rsid w:val="00E85897"/>
    <w:rsid w:val="00E94651"/>
    <w:rsid w:val="00E94676"/>
    <w:rsid w:val="00EA1B5E"/>
    <w:rsid w:val="00EA204A"/>
    <w:rsid w:val="00EA30C0"/>
    <w:rsid w:val="00EA33F7"/>
    <w:rsid w:val="00EA36C1"/>
    <w:rsid w:val="00EA421C"/>
    <w:rsid w:val="00EA455B"/>
    <w:rsid w:val="00EA4D03"/>
    <w:rsid w:val="00EA5D0E"/>
    <w:rsid w:val="00EA731D"/>
    <w:rsid w:val="00EA78E1"/>
    <w:rsid w:val="00EA7BC5"/>
    <w:rsid w:val="00EB218A"/>
    <w:rsid w:val="00EB5560"/>
    <w:rsid w:val="00EB60EB"/>
    <w:rsid w:val="00EB6605"/>
    <w:rsid w:val="00EC0CBA"/>
    <w:rsid w:val="00EC0D30"/>
    <w:rsid w:val="00EC0F81"/>
    <w:rsid w:val="00EC159D"/>
    <w:rsid w:val="00EC15CD"/>
    <w:rsid w:val="00EC1AEE"/>
    <w:rsid w:val="00EC2283"/>
    <w:rsid w:val="00EC2CE2"/>
    <w:rsid w:val="00EC3B06"/>
    <w:rsid w:val="00EC3BCC"/>
    <w:rsid w:val="00EC3EDA"/>
    <w:rsid w:val="00EC47C5"/>
    <w:rsid w:val="00EC5D47"/>
    <w:rsid w:val="00EC695F"/>
    <w:rsid w:val="00EC6EF1"/>
    <w:rsid w:val="00EC7084"/>
    <w:rsid w:val="00EC78D5"/>
    <w:rsid w:val="00ED29DE"/>
    <w:rsid w:val="00ED2BDC"/>
    <w:rsid w:val="00ED3F2C"/>
    <w:rsid w:val="00ED53EC"/>
    <w:rsid w:val="00ED5B78"/>
    <w:rsid w:val="00ED5E13"/>
    <w:rsid w:val="00ED6FCE"/>
    <w:rsid w:val="00ED7311"/>
    <w:rsid w:val="00EE09D8"/>
    <w:rsid w:val="00EE1C25"/>
    <w:rsid w:val="00EE529D"/>
    <w:rsid w:val="00EE58BA"/>
    <w:rsid w:val="00EE7A41"/>
    <w:rsid w:val="00EE7D1F"/>
    <w:rsid w:val="00EF1104"/>
    <w:rsid w:val="00EF2081"/>
    <w:rsid w:val="00EF3269"/>
    <w:rsid w:val="00EF368B"/>
    <w:rsid w:val="00EF3DD9"/>
    <w:rsid w:val="00EF4754"/>
    <w:rsid w:val="00EF6C36"/>
    <w:rsid w:val="00EF76DD"/>
    <w:rsid w:val="00F01779"/>
    <w:rsid w:val="00F01B5C"/>
    <w:rsid w:val="00F021DB"/>
    <w:rsid w:val="00F02E8C"/>
    <w:rsid w:val="00F04628"/>
    <w:rsid w:val="00F05C8F"/>
    <w:rsid w:val="00F06D43"/>
    <w:rsid w:val="00F06FDE"/>
    <w:rsid w:val="00F10641"/>
    <w:rsid w:val="00F10E08"/>
    <w:rsid w:val="00F12A8F"/>
    <w:rsid w:val="00F1320F"/>
    <w:rsid w:val="00F14D4E"/>
    <w:rsid w:val="00F16545"/>
    <w:rsid w:val="00F168EE"/>
    <w:rsid w:val="00F174D0"/>
    <w:rsid w:val="00F176A0"/>
    <w:rsid w:val="00F177AA"/>
    <w:rsid w:val="00F17903"/>
    <w:rsid w:val="00F20DDF"/>
    <w:rsid w:val="00F21735"/>
    <w:rsid w:val="00F2288C"/>
    <w:rsid w:val="00F25589"/>
    <w:rsid w:val="00F273D6"/>
    <w:rsid w:val="00F31515"/>
    <w:rsid w:val="00F316E0"/>
    <w:rsid w:val="00F3363E"/>
    <w:rsid w:val="00F33EFF"/>
    <w:rsid w:val="00F349F3"/>
    <w:rsid w:val="00F3512A"/>
    <w:rsid w:val="00F41C03"/>
    <w:rsid w:val="00F41EFD"/>
    <w:rsid w:val="00F431A9"/>
    <w:rsid w:val="00F431D4"/>
    <w:rsid w:val="00F436D2"/>
    <w:rsid w:val="00F442AC"/>
    <w:rsid w:val="00F45BD4"/>
    <w:rsid w:val="00F467EF"/>
    <w:rsid w:val="00F509B3"/>
    <w:rsid w:val="00F51C4C"/>
    <w:rsid w:val="00F521EA"/>
    <w:rsid w:val="00F54DB3"/>
    <w:rsid w:val="00F54FFA"/>
    <w:rsid w:val="00F55223"/>
    <w:rsid w:val="00F553A0"/>
    <w:rsid w:val="00F57188"/>
    <w:rsid w:val="00F6527B"/>
    <w:rsid w:val="00F65C07"/>
    <w:rsid w:val="00F679A1"/>
    <w:rsid w:val="00F67A9C"/>
    <w:rsid w:val="00F7083B"/>
    <w:rsid w:val="00F71E30"/>
    <w:rsid w:val="00F72ACE"/>
    <w:rsid w:val="00F74747"/>
    <w:rsid w:val="00F74C49"/>
    <w:rsid w:val="00F77D13"/>
    <w:rsid w:val="00F8147E"/>
    <w:rsid w:val="00F81FD1"/>
    <w:rsid w:val="00F8349D"/>
    <w:rsid w:val="00F84F20"/>
    <w:rsid w:val="00F854B8"/>
    <w:rsid w:val="00F87DAC"/>
    <w:rsid w:val="00F90428"/>
    <w:rsid w:val="00F909AC"/>
    <w:rsid w:val="00F921F4"/>
    <w:rsid w:val="00F941CD"/>
    <w:rsid w:val="00F94B81"/>
    <w:rsid w:val="00F9608C"/>
    <w:rsid w:val="00FA000A"/>
    <w:rsid w:val="00FA03FA"/>
    <w:rsid w:val="00FA21B6"/>
    <w:rsid w:val="00FA2243"/>
    <w:rsid w:val="00FA2529"/>
    <w:rsid w:val="00FA3EED"/>
    <w:rsid w:val="00FA4FBA"/>
    <w:rsid w:val="00FA5CE1"/>
    <w:rsid w:val="00FA7209"/>
    <w:rsid w:val="00FB5F00"/>
    <w:rsid w:val="00FB6796"/>
    <w:rsid w:val="00FB6D82"/>
    <w:rsid w:val="00FB760A"/>
    <w:rsid w:val="00FC078D"/>
    <w:rsid w:val="00FC0E2D"/>
    <w:rsid w:val="00FC0F5D"/>
    <w:rsid w:val="00FC1246"/>
    <w:rsid w:val="00FC1398"/>
    <w:rsid w:val="00FC1B06"/>
    <w:rsid w:val="00FC2385"/>
    <w:rsid w:val="00FC2B9F"/>
    <w:rsid w:val="00FC39B3"/>
    <w:rsid w:val="00FC3E29"/>
    <w:rsid w:val="00FC410A"/>
    <w:rsid w:val="00FC47D8"/>
    <w:rsid w:val="00FC4FF5"/>
    <w:rsid w:val="00FC573F"/>
    <w:rsid w:val="00FC60CB"/>
    <w:rsid w:val="00FC68F2"/>
    <w:rsid w:val="00FC6DE3"/>
    <w:rsid w:val="00FC7241"/>
    <w:rsid w:val="00FD04B7"/>
    <w:rsid w:val="00FD50CA"/>
    <w:rsid w:val="00FD551C"/>
    <w:rsid w:val="00FD5791"/>
    <w:rsid w:val="00FD6297"/>
    <w:rsid w:val="00FD7A61"/>
    <w:rsid w:val="00FE1B10"/>
    <w:rsid w:val="00FE31F9"/>
    <w:rsid w:val="00FE4AEF"/>
    <w:rsid w:val="00FE58DD"/>
    <w:rsid w:val="00FE6672"/>
    <w:rsid w:val="00FE7508"/>
    <w:rsid w:val="00FF07BD"/>
    <w:rsid w:val="00FF104F"/>
    <w:rsid w:val="00FF183D"/>
    <w:rsid w:val="00FF3B7B"/>
    <w:rsid w:val="00FF3DA4"/>
    <w:rsid w:val="00FF40BC"/>
    <w:rsid w:val="00FF4FBE"/>
    <w:rsid w:val="00FF50DA"/>
    <w:rsid w:val="00FF64F6"/>
    <w:rsid w:val="00FF6DD4"/>
    <w:rsid w:val="00FF6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C59B"/>
  <w15:docId w15:val="{0C0E9461-28A7-4A92-9093-DD777EF6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75932"/>
    <w:pPr>
      <w:spacing w:after="0"/>
    </w:pPr>
    <w:rPr>
      <w:rFonts w:ascii="Arial" w:eastAsia="Arial" w:hAnsi="Arial" w:cs="Arial"/>
      <w:lang w:eastAsia="ru-RU"/>
    </w:rPr>
  </w:style>
  <w:style w:type="paragraph" w:styleId="1">
    <w:name w:val="heading 1"/>
    <w:basedOn w:val="a"/>
    <w:next w:val="a"/>
    <w:link w:val="10"/>
    <w:uiPriority w:val="99"/>
    <w:qFormat/>
    <w:rsid w:val="00B75932"/>
    <w:pPr>
      <w:keepNext/>
      <w:keepLines/>
      <w:spacing w:before="400" w:after="120"/>
      <w:outlineLvl w:val="0"/>
    </w:pPr>
    <w:rPr>
      <w:sz w:val="40"/>
      <w:szCs w:val="40"/>
    </w:rPr>
  </w:style>
  <w:style w:type="paragraph" w:styleId="2">
    <w:name w:val="heading 2"/>
    <w:basedOn w:val="a"/>
    <w:next w:val="a"/>
    <w:link w:val="20"/>
    <w:uiPriority w:val="99"/>
    <w:qFormat/>
    <w:rsid w:val="00B75932"/>
    <w:pPr>
      <w:keepNext/>
      <w:keepLines/>
      <w:spacing w:before="360" w:after="120"/>
      <w:outlineLvl w:val="1"/>
    </w:pPr>
    <w:rPr>
      <w:sz w:val="32"/>
      <w:szCs w:val="32"/>
    </w:rPr>
  </w:style>
  <w:style w:type="paragraph" w:styleId="3">
    <w:name w:val="heading 3"/>
    <w:basedOn w:val="a"/>
    <w:next w:val="a"/>
    <w:link w:val="30"/>
    <w:uiPriority w:val="99"/>
    <w:qFormat/>
    <w:rsid w:val="00B75932"/>
    <w:pPr>
      <w:keepNext/>
      <w:keepLines/>
      <w:spacing w:before="320" w:after="80"/>
      <w:outlineLvl w:val="2"/>
    </w:pPr>
    <w:rPr>
      <w:color w:val="434343"/>
      <w:sz w:val="28"/>
      <w:szCs w:val="28"/>
    </w:rPr>
  </w:style>
  <w:style w:type="paragraph" w:styleId="4">
    <w:name w:val="heading 4"/>
    <w:basedOn w:val="a"/>
    <w:next w:val="a"/>
    <w:link w:val="40"/>
    <w:uiPriority w:val="99"/>
    <w:qFormat/>
    <w:rsid w:val="00B75932"/>
    <w:pPr>
      <w:keepNext/>
      <w:keepLines/>
      <w:spacing w:before="280" w:after="80"/>
      <w:outlineLvl w:val="3"/>
    </w:pPr>
    <w:rPr>
      <w:color w:val="666666"/>
      <w:sz w:val="24"/>
      <w:szCs w:val="24"/>
    </w:rPr>
  </w:style>
  <w:style w:type="paragraph" w:styleId="5">
    <w:name w:val="heading 5"/>
    <w:basedOn w:val="a"/>
    <w:next w:val="a"/>
    <w:link w:val="50"/>
    <w:uiPriority w:val="99"/>
    <w:qFormat/>
    <w:rsid w:val="00B75932"/>
    <w:pPr>
      <w:keepNext/>
      <w:keepLines/>
      <w:spacing w:before="240" w:after="80"/>
      <w:outlineLvl w:val="4"/>
    </w:pPr>
    <w:rPr>
      <w:color w:val="666666"/>
    </w:rPr>
  </w:style>
  <w:style w:type="paragraph" w:styleId="6">
    <w:name w:val="heading 6"/>
    <w:basedOn w:val="a"/>
    <w:next w:val="a"/>
    <w:link w:val="60"/>
    <w:rsid w:val="00B75932"/>
    <w:pPr>
      <w:keepNext/>
      <w:keepLines/>
      <w:spacing w:before="240" w:after="80"/>
      <w:outlineLvl w:val="5"/>
    </w:pPr>
    <w:rPr>
      <w:i/>
      <w:color w:val="666666"/>
    </w:rPr>
  </w:style>
  <w:style w:type="paragraph" w:styleId="7">
    <w:name w:val="heading 7"/>
    <w:basedOn w:val="a"/>
    <w:next w:val="a"/>
    <w:link w:val="70"/>
    <w:uiPriority w:val="99"/>
    <w:unhideWhenUsed/>
    <w:qFormat/>
    <w:rsid w:val="00B75932"/>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unhideWhenUsed/>
    <w:qFormat/>
    <w:rsid w:val="00B759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75932"/>
    <w:rPr>
      <w:rFonts w:ascii="Arial" w:eastAsia="Arial" w:hAnsi="Arial" w:cs="Arial"/>
      <w:sz w:val="40"/>
      <w:szCs w:val="40"/>
      <w:lang w:eastAsia="ru-RU"/>
    </w:rPr>
  </w:style>
  <w:style w:type="character" w:customStyle="1" w:styleId="20">
    <w:name w:val="Заголовок 2 Знак"/>
    <w:basedOn w:val="a0"/>
    <w:link w:val="2"/>
    <w:uiPriority w:val="99"/>
    <w:rsid w:val="00B75932"/>
    <w:rPr>
      <w:rFonts w:ascii="Arial" w:eastAsia="Arial" w:hAnsi="Arial" w:cs="Arial"/>
      <w:sz w:val="32"/>
      <w:szCs w:val="32"/>
      <w:lang w:eastAsia="ru-RU"/>
    </w:rPr>
  </w:style>
  <w:style w:type="character" w:customStyle="1" w:styleId="30">
    <w:name w:val="Заголовок 3 Знак"/>
    <w:basedOn w:val="a0"/>
    <w:link w:val="3"/>
    <w:uiPriority w:val="99"/>
    <w:rsid w:val="00B75932"/>
    <w:rPr>
      <w:rFonts w:ascii="Arial" w:eastAsia="Arial" w:hAnsi="Arial" w:cs="Arial"/>
      <w:color w:val="434343"/>
      <w:sz w:val="28"/>
      <w:szCs w:val="28"/>
      <w:lang w:eastAsia="ru-RU"/>
    </w:rPr>
  </w:style>
  <w:style w:type="character" w:customStyle="1" w:styleId="40">
    <w:name w:val="Заголовок 4 Знак"/>
    <w:basedOn w:val="a0"/>
    <w:link w:val="4"/>
    <w:uiPriority w:val="99"/>
    <w:rsid w:val="00B75932"/>
    <w:rPr>
      <w:rFonts w:ascii="Arial" w:eastAsia="Arial" w:hAnsi="Arial" w:cs="Arial"/>
      <w:color w:val="666666"/>
      <w:sz w:val="24"/>
      <w:szCs w:val="24"/>
      <w:lang w:eastAsia="ru-RU"/>
    </w:rPr>
  </w:style>
  <w:style w:type="character" w:customStyle="1" w:styleId="50">
    <w:name w:val="Заголовок 5 Знак"/>
    <w:basedOn w:val="a0"/>
    <w:link w:val="5"/>
    <w:uiPriority w:val="99"/>
    <w:rsid w:val="00B75932"/>
    <w:rPr>
      <w:rFonts w:ascii="Arial" w:eastAsia="Arial" w:hAnsi="Arial" w:cs="Arial"/>
      <w:color w:val="666666"/>
      <w:lang w:eastAsia="ru-RU"/>
    </w:rPr>
  </w:style>
  <w:style w:type="character" w:customStyle="1" w:styleId="60">
    <w:name w:val="Заголовок 6 Знак"/>
    <w:basedOn w:val="a0"/>
    <w:link w:val="6"/>
    <w:rsid w:val="00B75932"/>
    <w:rPr>
      <w:rFonts w:ascii="Arial" w:eastAsia="Arial" w:hAnsi="Arial" w:cs="Arial"/>
      <w:i/>
      <w:color w:val="666666"/>
      <w:lang w:eastAsia="ru-RU"/>
    </w:rPr>
  </w:style>
  <w:style w:type="character" w:customStyle="1" w:styleId="70">
    <w:name w:val="Заголовок 7 Знак"/>
    <w:basedOn w:val="a0"/>
    <w:link w:val="7"/>
    <w:uiPriority w:val="99"/>
    <w:rsid w:val="00B75932"/>
    <w:rPr>
      <w:rFonts w:asciiTheme="majorHAnsi" w:eastAsiaTheme="majorEastAsia" w:hAnsiTheme="majorHAnsi" w:cstheme="majorBidi"/>
      <w:i/>
      <w:iCs/>
      <w:color w:val="404040" w:themeColor="text1" w:themeTint="BF"/>
      <w:lang w:eastAsia="ru-RU"/>
    </w:rPr>
  </w:style>
  <w:style w:type="character" w:customStyle="1" w:styleId="90">
    <w:name w:val="Заголовок 9 Знак"/>
    <w:basedOn w:val="a0"/>
    <w:link w:val="9"/>
    <w:uiPriority w:val="99"/>
    <w:rsid w:val="00B75932"/>
    <w:rPr>
      <w:rFonts w:asciiTheme="majorHAnsi" w:eastAsiaTheme="majorEastAsia" w:hAnsiTheme="majorHAnsi" w:cstheme="majorBidi"/>
      <w:i/>
      <w:iCs/>
      <w:color w:val="404040" w:themeColor="text1" w:themeTint="BF"/>
      <w:sz w:val="20"/>
      <w:szCs w:val="20"/>
      <w:lang w:eastAsia="ru-RU"/>
    </w:rPr>
  </w:style>
  <w:style w:type="table" w:customStyle="1" w:styleId="TableNormal">
    <w:name w:val="Table Normal"/>
    <w:uiPriority w:val="2"/>
    <w:qFormat/>
    <w:rsid w:val="00B75932"/>
    <w:pPr>
      <w:spacing w:after="0"/>
    </w:pPr>
    <w:rPr>
      <w:rFonts w:ascii="Arial" w:eastAsia="Arial" w:hAnsi="Arial" w:cs="Arial"/>
      <w:lang w:eastAsia="ru-RU"/>
    </w:rPr>
    <w:tblPr>
      <w:tblCellMar>
        <w:top w:w="0" w:type="dxa"/>
        <w:left w:w="0" w:type="dxa"/>
        <w:bottom w:w="0" w:type="dxa"/>
        <w:right w:w="0" w:type="dxa"/>
      </w:tblCellMar>
    </w:tblPr>
  </w:style>
  <w:style w:type="paragraph" w:styleId="a3">
    <w:name w:val="Title"/>
    <w:basedOn w:val="a"/>
    <w:next w:val="a"/>
    <w:link w:val="a4"/>
    <w:uiPriority w:val="99"/>
    <w:qFormat/>
    <w:rsid w:val="00B75932"/>
    <w:pPr>
      <w:keepNext/>
      <w:keepLines/>
      <w:spacing w:after="60"/>
    </w:pPr>
    <w:rPr>
      <w:sz w:val="52"/>
      <w:szCs w:val="52"/>
    </w:rPr>
  </w:style>
  <w:style w:type="character" w:customStyle="1" w:styleId="a4">
    <w:name w:val="Заголовок Знак"/>
    <w:basedOn w:val="a0"/>
    <w:link w:val="a3"/>
    <w:uiPriority w:val="99"/>
    <w:rsid w:val="00B75932"/>
    <w:rPr>
      <w:rFonts w:ascii="Arial" w:eastAsia="Arial" w:hAnsi="Arial" w:cs="Arial"/>
      <w:sz w:val="52"/>
      <w:szCs w:val="52"/>
      <w:lang w:eastAsia="ru-RU"/>
    </w:rPr>
  </w:style>
  <w:style w:type="paragraph" w:styleId="a5">
    <w:name w:val="Subtitle"/>
    <w:basedOn w:val="a"/>
    <w:next w:val="a"/>
    <w:link w:val="a6"/>
    <w:uiPriority w:val="99"/>
    <w:qFormat/>
    <w:rsid w:val="00B75932"/>
    <w:pPr>
      <w:keepNext/>
      <w:keepLines/>
      <w:spacing w:after="320"/>
    </w:pPr>
    <w:rPr>
      <w:color w:val="666666"/>
      <w:sz w:val="30"/>
      <w:szCs w:val="30"/>
    </w:rPr>
  </w:style>
  <w:style w:type="character" w:customStyle="1" w:styleId="a6">
    <w:name w:val="Подзаголовок Знак"/>
    <w:basedOn w:val="a0"/>
    <w:link w:val="a5"/>
    <w:uiPriority w:val="99"/>
    <w:rsid w:val="00B75932"/>
    <w:rPr>
      <w:rFonts w:ascii="Arial" w:eastAsia="Arial" w:hAnsi="Arial" w:cs="Arial"/>
      <w:color w:val="666666"/>
      <w:sz w:val="30"/>
      <w:szCs w:val="30"/>
      <w:lang w:eastAsia="ru-RU"/>
    </w:rPr>
  </w:style>
  <w:style w:type="table" w:customStyle="1" w:styleId="31">
    <w:name w:val="3"/>
    <w:basedOn w:val="TableNormal"/>
    <w:rsid w:val="00B75932"/>
    <w:tblPr>
      <w:tblStyleRowBandSize w:val="1"/>
      <w:tblStyleColBandSize w:val="1"/>
      <w:tblCellMar>
        <w:top w:w="100" w:type="dxa"/>
        <w:left w:w="100" w:type="dxa"/>
        <w:bottom w:w="100" w:type="dxa"/>
        <w:right w:w="100" w:type="dxa"/>
      </w:tblCellMar>
    </w:tblPr>
  </w:style>
  <w:style w:type="table" w:customStyle="1" w:styleId="21">
    <w:name w:val="2"/>
    <w:basedOn w:val="TableNormal"/>
    <w:rsid w:val="00B75932"/>
    <w:tblPr>
      <w:tblStyleRowBandSize w:val="1"/>
      <w:tblStyleColBandSize w:val="1"/>
      <w:tblCellMar>
        <w:top w:w="100" w:type="dxa"/>
        <w:left w:w="100" w:type="dxa"/>
        <w:bottom w:w="100" w:type="dxa"/>
        <w:right w:w="100" w:type="dxa"/>
      </w:tblCellMar>
    </w:tblPr>
  </w:style>
  <w:style w:type="table" w:customStyle="1" w:styleId="11">
    <w:name w:val="1"/>
    <w:basedOn w:val="TableNormal"/>
    <w:rsid w:val="00B75932"/>
    <w:tblPr>
      <w:tblStyleRowBandSize w:val="1"/>
      <w:tblStyleColBandSize w:val="1"/>
      <w:tblCellMar>
        <w:top w:w="100" w:type="dxa"/>
        <w:left w:w="100" w:type="dxa"/>
        <w:bottom w:w="100" w:type="dxa"/>
        <w:right w:w="100" w:type="dxa"/>
      </w:tblCellMar>
    </w:tblPr>
  </w:style>
  <w:style w:type="table" w:styleId="a7">
    <w:name w:val="Table Grid"/>
    <w:basedOn w:val="a1"/>
    <w:rsid w:val="00B75932"/>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B7593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B75932"/>
    <w:pPr>
      <w:spacing w:after="160" w:line="259" w:lineRule="auto"/>
      <w:ind w:left="720"/>
      <w:contextualSpacing/>
    </w:pPr>
    <w:rPr>
      <w:rFonts w:ascii="Cambria" w:eastAsia="Cambria" w:hAnsi="Cambria" w:cs="Times New Roman"/>
      <w:lang w:eastAsia="en-US"/>
    </w:rPr>
  </w:style>
  <w:style w:type="paragraph" w:styleId="aa">
    <w:name w:val="footnote text"/>
    <w:basedOn w:val="a"/>
    <w:link w:val="ab"/>
    <w:uiPriority w:val="99"/>
    <w:unhideWhenUsed/>
    <w:rsid w:val="00B75932"/>
    <w:pPr>
      <w:spacing w:line="240" w:lineRule="auto"/>
    </w:pPr>
    <w:rPr>
      <w:sz w:val="20"/>
      <w:szCs w:val="20"/>
    </w:rPr>
  </w:style>
  <w:style w:type="character" w:customStyle="1" w:styleId="ab">
    <w:name w:val="Текст сноски Знак"/>
    <w:basedOn w:val="a0"/>
    <w:link w:val="aa"/>
    <w:uiPriority w:val="99"/>
    <w:rsid w:val="00B75932"/>
    <w:rPr>
      <w:rFonts w:ascii="Arial" w:eastAsia="Arial" w:hAnsi="Arial" w:cs="Arial"/>
      <w:sz w:val="20"/>
      <w:szCs w:val="20"/>
      <w:lang w:eastAsia="ru-RU"/>
    </w:rPr>
  </w:style>
  <w:style w:type="character" w:styleId="ac">
    <w:name w:val="footnote reference"/>
    <w:basedOn w:val="a0"/>
    <w:uiPriority w:val="99"/>
    <w:unhideWhenUsed/>
    <w:rsid w:val="00B75932"/>
    <w:rPr>
      <w:vertAlign w:val="superscript"/>
    </w:rPr>
  </w:style>
  <w:style w:type="paragraph" w:styleId="ad">
    <w:name w:val="TOC Heading"/>
    <w:basedOn w:val="1"/>
    <w:next w:val="a"/>
    <w:uiPriority w:val="39"/>
    <w:unhideWhenUsed/>
    <w:qFormat/>
    <w:rsid w:val="00B75932"/>
    <w:pPr>
      <w:spacing w:before="480" w:after="0"/>
      <w:outlineLvl w:val="9"/>
    </w:pPr>
    <w:rPr>
      <w:rFonts w:ascii="Calibri" w:eastAsia="Times New Roman" w:hAnsi="Calibri" w:cs="Times New Roman"/>
      <w:b/>
      <w:bCs/>
      <w:color w:val="365F91"/>
      <w:sz w:val="28"/>
      <w:szCs w:val="28"/>
    </w:rPr>
  </w:style>
  <w:style w:type="paragraph" w:styleId="12">
    <w:name w:val="toc 1"/>
    <w:basedOn w:val="a"/>
    <w:next w:val="a"/>
    <w:autoRedefine/>
    <w:uiPriority w:val="39"/>
    <w:unhideWhenUsed/>
    <w:rsid w:val="00B75932"/>
    <w:pPr>
      <w:spacing w:before="120"/>
    </w:pPr>
    <w:rPr>
      <w:rFonts w:ascii="Cambria" w:hAnsi="Cambria"/>
      <w:b/>
      <w:bCs/>
      <w:i/>
      <w:iCs/>
      <w:sz w:val="24"/>
      <w:szCs w:val="24"/>
    </w:rPr>
  </w:style>
  <w:style w:type="paragraph" w:styleId="22">
    <w:name w:val="toc 2"/>
    <w:basedOn w:val="a"/>
    <w:next w:val="a"/>
    <w:autoRedefine/>
    <w:uiPriority w:val="39"/>
    <w:unhideWhenUsed/>
    <w:rsid w:val="00B75932"/>
    <w:pPr>
      <w:spacing w:before="120"/>
      <w:ind w:left="220"/>
    </w:pPr>
    <w:rPr>
      <w:rFonts w:ascii="Cambria" w:hAnsi="Cambria"/>
      <w:b/>
      <w:bCs/>
    </w:rPr>
  </w:style>
  <w:style w:type="paragraph" w:styleId="32">
    <w:name w:val="toc 3"/>
    <w:basedOn w:val="a"/>
    <w:next w:val="a"/>
    <w:autoRedefine/>
    <w:uiPriority w:val="39"/>
    <w:unhideWhenUsed/>
    <w:rsid w:val="00B75932"/>
    <w:pPr>
      <w:ind w:left="440"/>
    </w:pPr>
    <w:rPr>
      <w:rFonts w:ascii="Cambria" w:hAnsi="Cambria"/>
      <w:sz w:val="20"/>
      <w:szCs w:val="20"/>
    </w:rPr>
  </w:style>
  <w:style w:type="paragraph" w:styleId="41">
    <w:name w:val="toc 4"/>
    <w:basedOn w:val="a"/>
    <w:next w:val="a"/>
    <w:autoRedefine/>
    <w:uiPriority w:val="39"/>
    <w:semiHidden/>
    <w:unhideWhenUsed/>
    <w:rsid w:val="00B75932"/>
    <w:pPr>
      <w:ind w:left="660"/>
    </w:pPr>
    <w:rPr>
      <w:rFonts w:ascii="Cambria" w:hAnsi="Cambria"/>
      <w:sz w:val="20"/>
      <w:szCs w:val="20"/>
    </w:rPr>
  </w:style>
  <w:style w:type="paragraph" w:styleId="51">
    <w:name w:val="toc 5"/>
    <w:basedOn w:val="a"/>
    <w:next w:val="a"/>
    <w:autoRedefine/>
    <w:uiPriority w:val="39"/>
    <w:semiHidden/>
    <w:unhideWhenUsed/>
    <w:rsid w:val="00B75932"/>
    <w:pPr>
      <w:ind w:left="880"/>
    </w:pPr>
    <w:rPr>
      <w:rFonts w:ascii="Cambria" w:hAnsi="Cambria"/>
      <w:sz w:val="20"/>
      <w:szCs w:val="20"/>
    </w:rPr>
  </w:style>
  <w:style w:type="paragraph" w:styleId="61">
    <w:name w:val="toc 6"/>
    <w:basedOn w:val="a"/>
    <w:next w:val="a"/>
    <w:autoRedefine/>
    <w:uiPriority w:val="39"/>
    <w:semiHidden/>
    <w:unhideWhenUsed/>
    <w:rsid w:val="00B75932"/>
    <w:pPr>
      <w:ind w:left="1100"/>
    </w:pPr>
    <w:rPr>
      <w:rFonts w:ascii="Cambria" w:hAnsi="Cambria"/>
      <w:sz w:val="20"/>
      <w:szCs w:val="20"/>
    </w:rPr>
  </w:style>
  <w:style w:type="paragraph" w:styleId="71">
    <w:name w:val="toc 7"/>
    <w:basedOn w:val="a"/>
    <w:next w:val="a"/>
    <w:autoRedefine/>
    <w:uiPriority w:val="39"/>
    <w:semiHidden/>
    <w:unhideWhenUsed/>
    <w:rsid w:val="00B75932"/>
    <w:pPr>
      <w:ind w:left="1320"/>
    </w:pPr>
    <w:rPr>
      <w:rFonts w:ascii="Cambria" w:hAnsi="Cambria"/>
      <w:sz w:val="20"/>
      <w:szCs w:val="20"/>
    </w:rPr>
  </w:style>
  <w:style w:type="paragraph" w:styleId="8">
    <w:name w:val="toc 8"/>
    <w:basedOn w:val="a"/>
    <w:next w:val="a"/>
    <w:autoRedefine/>
    <w:uiPriority w:val="39"/>
    <w:semiHidden/>
    <w:unhideWhenUsed/>
    <w:rsid w:val="00B75932"/>
    <w:pPr>
      <w:ind w:left="1540"/>
    </w:pPr>
    <w:rPr>
      <w:rFonts w:ascii="Cambria" w:hAnsi="Cambria"/>
      <w:sz w:val="20"/>
      <w:szCs w:val="20"/>
    </w:rPr>
  </w:style>
  <w:style w:type="paragraph" w:styleId="91">
    <w:name w:val="toc 9"/>
    <w:basedOn w:val="a"/>
    <w:next w:val="a"/>
    <w:autoRedefine/>
    <w:uiPriority w:val="39"/>
    <w:semiHidden/>
    <w:unhideWhenUsed/>
    <w:rsid w:val="00B75932"/>
    <w:pPr>
      <w:ind w:left="1760"/>
    </w:pPr>
    <w:rPr>
      <w:rFonts w:ascii="Cambria" w:hAnsi="Cambria"/>
      <w:sz w:val="20"/>
      <w:szCs w:val="20"/>
    </w:rPr>
  </w:style>
  <w:style w:type="character" w:styleId="ae">
    <w:name w:val="Hyperlink"/>
    <w:basedOn w:val="a0"/>
    <w:uiPriority w:val="99"/>
    <w:unhideWhenUsed/>
    <w:rsid w:val="00B75932"/>
    <w:rPr>
      <w:color w:val="0000FF"/>
      <w:u w:val="single"/>
    </w:rPr>
  </w:style>
  <w:style w:type="paragraph" w:styleId="af">
    <w:name w:val="footer"/>
    <w:basedOn w:val="a"/>
    <w:link w:val="af0"/>
    <w:uiPriority w:val="99"/>
    <w:unhideWhenUsed/>
    <w:rsid w:val="00B75932"/>
    <w:pPr>
      <w:tabs>
        <w:tab w:val="center" w:pos="4677"/>
        <w:tab w:val="right" w:pos="9355"/>
      </w:tabs>
      <w:spacing w:line="240" w:lineRule="auto"/>
    </w:pPr>
  </w:style>
  <w:style w:type="character" w:customStyle="1" w:styleId="af0">
    <w:name w:val="Нижний колонтитул Знак"/>
    <w:basedOn w:val="a0"/>
    <w:link w:val="af"/>
    <w:uiPriority w:val="99"/>
    <w:rsid w:val="00B75932"/>
    <w:rPr>
      <w:rFonts w:ascii="Arial" w:eastAsia="Arial" w:hAnsi="Arial" w:cs="Arial"/>
      <w:lang w:eastAsia="ru-RU"/>
    </w:rPr>
  </w:style>
  <w:style w:type="character" w:styleId="af1">
    <w:name w:val="page number"/>
    <w:basedOn w:val="a0"/>
    <w:uiPriority w:val="99"/>
    <w:unhideWhenUsed/>
    <w:rsid w:val="00B75932"/>
  </w:style>
  <w:style w:type="paragraph" w:styleId="af2">
    <w:name w:val="Balloon Text"/>
    <w:basedOn w:val="a"/>
    <w:link w:val="af3"/>
    <w:uiPriority w:val="99"/>
    <w:unhideWhenUsed/>
    <w:rsid w:val="00B75932"/>
    <w:pPr>
      <w:spacing w:line="240" w:lineRule="auto"/>
    </w:pPr>
    <w:rPr>
      <w:rFonts w:ascii="Tahoma" w:hAnsi="Tahoma" w:cs="Tahoma"/>
      <w:sz w:val="16"/>
      <w:szCs w:val="16"/>
    </w:rPr>
  </w:style>
  <w:style w:type="character" w:customStyle="1" w:styleId="af3">
    <w:name w:val="Текст выноски Знак"/>
    <w:basedOn w:val="a0"/>
    <w:link w:val="af2"/>
    <w:uiPriority w:val="99"/>
    <w:rsid w:val="00B75932"/>
    <w:rPr>
      <w:rFonts w:ascii="Tahoma" w:eastAsia="Arial" w:hAnsi="Tahoma" w:cs="Tahoma"/>
      <w:sz w:val="16"/>
      <w:szCs w:val="16"/>
      <w:lang w:eastAsia="ru-RU"/>
    </w:rPr>
  </w:style>
  <w:style w:type="paragraph" w:styleId="af4">
    <w:name w:val="Revision"/>
    <w:hidden/>
    <w:uiPriority w:val="99"/>
    <w:semiHidden/>
    <w:rsid w:val="00B75932"/>
    <w:pPr>
      <w:spacing w:after="0" w:line="240" w:lineRule="auto"/>
    </w:pPr>
    <w:rPr>
      <w:rFonts w:ascii="Arial" w:eastAsia="Arial" w:hAnsi="Arial" w:cs="Arial"/>
      <w:lang w:eastAsia="ru-RU"/>
    </w:rPr>
  </w:style>
  <w:style w:type="character" w:styleId="af5">
    <w:name w:val="annotation reference"/>
    <w:basedOn w:val="a0"/>
    <w:unhideWhenUsed/>
    <w:rsid w:val="00B75932"/>
    <w:rPr>
      <w:sz w:val="16"/>
      <w:szCs w:val="16"/>
    </w:rPr>
  </w:style>
  <w:style w:type="paragraph" w:styleId="af6">
    <w:name w:val="annotation text"/>
    <w:basedOn w:val="a"/>
    <w:link w:val="af7"/>
    <w:unhideWhenUsed/>
    <w:rsid w:val="00B75932"/>
    <w:pPr>
      <w:spacing w:line="240" w:lineRule="auto"/>
    </w:pPr>
    <w:rPr>
      <w:sz w:val="20"/>
      <w:szCs w:val="20"/>
    </w:rPr>
  </w:style>
  <w:style w:type="character" w:customStyle="1" w:styleId="af7">
    <w:name w:val="Текст примечания Знак"/>
    <w:basedOn w:val="a0"/>
    <w:link w:val="af6"/>
    <w:rsid w:val="00B75932"/>
    <w:rPr>
      <w:rFonts w:ascii="Arial" w:eastAsia="Arial" w:hAnsi="Arial" w:cs="Arial"/>
      <w:sz w:val="20"/>
      <w:szCs w:val="20"/>
      <w:lang w:eastAsia="ru-RU"/>
    </w:rPr>
  </w:style>
  <w:style w:type="paragraph" w:styleId="af8">
    <w:name w:val="annotation subject"/>
    <w:basedOn w:val="af6"/>
    <w:next w:val="af6"/>
    <w:link w:val="af9"/>
    <w:unhideWhenUsed/>
    <w:rsid w:val="00B75932"/>
    <w:rPr>
      <w:b/>
      <w:bCs/>
    </w:rPr>
  </w:style>
  <w:style w:type="character" w:customStyle="1" w:styleId="af9">
    <w:name w:val="Тема примечания Знак"/>
    <w:basedOn w:val="af7"/>
    <w:link w:val="af8"/>
    <w:rsid w:val="00B75932"/>
    <w:rPr>
      <w:rFonts w:ascii="Arial" w:eastAsia="Arial" w:hAnsi="Arial" w:cs="Arial"/>
      <w:b/>
      <w:bCs/>
      <w:sz w:val="20"/>
      <w:szCs w:val="20"/>
      <w:lang w:eastAsia="ru-RU"/>
    </w:rPr>
  </w:style>
  <w:style w:type="paragraph" w:styleId="afa">
    <w:name w:val="header"/>
    <w:basedOn w:val="a"/>
    <w:link w:val="afb"/>
    <w:uiPriority w:val="99"/>
    <w:unhideWhenUsed/>
    <w:rsid w:val="00B75932"/>
    <w:pPr>
      <w:tabs>
        <w:tab w:val="center" w:pos="4677"/>
        <w:tab w:val="right" w:pos="9355"/>
      </w:tabs>
      <w:spacing w:line="240" w:lineRule="auto"/>
    </w:pPr>
  </w:style>
  <w:style w:type="character" w:customStyle="1" w:styleId="afb">
    <w:name w:val="Верхний колонтитул Знак"/>
    <w:basedOn w:val="a0"/>
    <w:link w:val="afa"/>
    <w:uiPriority w:val="99"/>
    <w:rsid w:val="00B75932"/>
    <w:rPr>
      <w:rFonts w:ascii="Arial" w:eastAsia="Arial" w:hAnsi="Arial" w:cs="Arial"/>
      <w:lang w:eastAsia="ru-RU"/>
    </w:rPr>
  </w:style>
  <w:style w:type="paragraph" w:styleId="afc">
    <w:name w:val="Body Text Indent"/>
    <w:basedOn w:val="a"/>
    <w:link w:val="afd"/>
    <w:uiPriority w:val="99"/>
    <w:rsid w:val="00B75932"/>
    <w:pPr>
      <w:spacing w:line="240" w:lineRule="auto"/>
      <w:jc w:val="both"/>
    </w:pPr>
    <w:rPr>
      <w:rFonts w:ascii="Times New Roman" w:eastAsia="Times New Roman" w:hAnsi="Times New Roman" w:cs="Times New Roman"/>
      <w:sz w:val="28"/>
      <w:szCs w:val="28"/>
    </w:rPr>
  </w:style>
  <w:style w:type="character" w:customStyle="1" w:styleId="afd">
    <w:name w:val="Основной текст с отступом Знак"/>
    <w:basedOn w:val="a0"/>
    <w:link w:val="afc"/>
    <w:uiPriority w:val="99"/>
    <w:rsid w:val="00B75932"/>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B75932"/>
    <w:pPr>
      <w:spacing w:after="120" w:line="480" w:lineRule="auto"/>
    </w:pPr>
  </w:style>
  <w:style w:type="character" w:customStyle="1" w:styleId="24">
    <w:name w:val="Основной текст 2 Знак"/>
    <w:basedOn w:val="a0"/>
    <w:link w:val="23"/>
    <w:uiPriority w:val="99"/>
    <w:rsid w:val="00B75932"/>
    <w:rPr>
      <w:rFonts w:ascii="Arial" w:eastAsia="Arial" w:hAnsi="Arial" w:cs="Arial"/>
      <w:lang w:eastAsia="ru-RU"/>
    </w:rPr>
  </w:style>
  <w:style w:type="paragraph" w:styleId="afe">
    <w:name w:val="Plain Text"/>
    <w:basedOn w:val="a"/>
    <w:link w:val="aff"/>
    <w:uiPriority w:val="99"/>
    <w:rsid w:val="00B75932"/>
    <w:pPr>
      <w:spacing w:line="240" w:lineRule="auto"/>
    </w:pPr>
    <w:rPr>
      <w:rFonts w:ascii="Courier New" w:eastAsia="Times New Roman" w:hAnsi="Courier New" w:cs="Courier New"/>
      <w:sz w:val="20"/>
      <w:szCs w:val="20"/>
    </w:rPr>
  </w:style>
  <w:style w:type="character" w:customStyle="1" w:styleId="aff">
    <w:name w:val="Текст Знак"/>
    <w:basedOn w:val="a0"/>
    <w:link w:val="afe"/>
    <w:uiPriority w:val="99"/>
    <w:rsid w:val="00B75932"/>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B75932"/>
    <w:pPr>
      <w:widowControl w:val="0"/>
      <w:autoSpaceDE w:val="0"/>
      <w:autoSpaceDN w:val="0"/>
      <w:spacing w:before="2" w:line="225" w:lineRule="exact"/>
      <w:ind w:right="236"/>
      <w:jc w:val="right"/>
    </w:pPr>
    <w:rPr>
      <w:lang w:bidi="ru-RU"/>
    </w:rPr>
  </w:style>
  <w:style w:type="paragraph" w:styleId="aff0">
    <w:name w:val="No Spacing"/>
    <w:uiPriority w:val="1"/>
    <w:qFormat/>
    <w:rsid w:val="009479D7"/>
    <w:pPr>
      <w:spacing w:after="0" w:line="240" w:lineRule="auto"/>
    </w:pPr>
    <w:rPr>
      <w:rFonts w:ascii="Times New Roman" w:eastAsia="Arial" w:hAnsi="Times New Roman" w:cs="Arial"/>
      <w:lang w:eastAsia="ru-RU"/>
    </w:rPr>
  </w:style>
  <w:style w:type="paragraph" w:customStyle="1" w:styleId="ConsPlusCell">
    <w:name w:val="ConsPlusCell"/>
    <w:rsid w:val="00FF64F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1">
    <w:name w:val="Strong"/>
    <w:uiPriority w:val="22"/>
    <w:qFormat/>
    <w:rsid w:val="0081567F"/>
    <w:rPr>
      <w:b/>
      <w:bCs/>
    </w:rPr>
  </w:style>
  <w:style w:type="paragraph" w:customStyle="1" w:styleId="13">
    <w:name w:val="Обычный1"/>
    <w:rsid w:val="0081567F"/>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14">
    <w:name w:val="Обычный1"/>
    <w:uiPriority w:val="99"/>
    <w:rsid w:val="0081567F"/>
    <w:pPr>
      <w:widowControl w:val="0"/>
      <w:snapToGrid w:val="0"/>
      <w:spacing w:after="0" w:line="300" w:lineRule="auto"/>
      <w:ind w:firstLine="940"/>
    </w:pPr>
    <w:rPr>
      <w:rFonts w:ascii="Times New Roman" w:eastAsia="Times New Roman" w:hAnsi="Times New Roman" w:cs="Times New Roman"/>
      <w:sz w:val="24"/>
      <w:szCs w:val="24"/>
      <w:lang w:eastAsia="ru-RU"/>
    </w:rPr>
  </w:style>
  <w:style w:type="paragraph" w:customStyle="1" w:styleId="ConsPlusNormal">
    <w:name w:val="ConsPlusNormal"/>
    <w:rsid w:val="008156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2">
    <w:name w:val="Body Text"/>
    <w:basedOn w:val="a"/>
    <w:link w:val="aff3"/>
    <w:uiPriority w:val="99"/>
    <w:unhideWhenUsed/>
    <w:rsid w:val="00482007"/>
    <w:pPr>
      <w:spacing w:after="120"/>
    </w:pPr>
  </w:style>
  <w:style w:type="character" w:customStyle="1" w:styleId="aff3">
    <w:name w:val="Основной текст Знак"/>
    <w:basedOn w:val="a0"/>
    <w:link w:val="aff2"/>
    <w:uiPriority w:val="99"/>
    <w:rsid w:val="00482007"/>
    <w:rPr>
      <w:rFonts w:ascii="Arial" w:eastAsia="Arial" w:hAnsi="Arial" w:cs="Arial"/>
      <w:lang w:eastAsia="ru-RU"/>
    </w:rPr>
  </w:style>
  <w:style w:type="paragraph" w:customStyle="1" w:styleId="Style4">
    <w:name w:val="Style4"/>
    <w:basedOn w:val="a"/>
    <w:uiPriority w:val="99"/>
    <w:rsid w:val="0023576F"/>
    <w:pPr>
      <w:widowControl w:val="0"/>
      <w:autoSpaceDE w:val="0"/>
      <w:autoSpaceDN w:val="0"/>
      <w:adjustRightInd w:val="0"/>
      <w:spacing w:line="370" w:lineRule="exact"/>
      <w:ind w:firstLine="696"/>
      <w:jc w:val="both"/>
    </w:pPr>
    <w:rPr>
      <w:rFonts w:ascii="Times New Roman" w:eastAsia="Times New Roman" w:hAnsi="Times New Roman" w:cs="Times New Roman"/>
      <w:sz w:val="24"/>
      <w:szCs w:val="24"/>
    </w:rPr>
  </w:style>
  <w:style w:type="paragraph" w:styleId="aff4">
    <w:name w:val="endnote text"/>
    <w:basedOn w:val="a"/>
    <w:link w:val="aff5"/>
    <w:rsid w:val="0023576F"/>
    <w:pPr>
      <w:spacing w:line="360" w:lineRule="atLeast"/>
      <w:jc w:val="both"/>
    </w:pPr>
    <w:rPr>
      <w:rFonts w:ascii="Times New Roman" w:eastAsia="Times New Roman" w:hAnsi="Times New Roman" w:cs="Times New Roman"/>
      <w:sz w:val="20"/>
      <w:szCs w:val="20"/>
    </w:rPr>
  </w:style>
  <w:style w:type="character" w:customStyle="1" w:styleId="aff5">
    <w:name w:val="Текст концевой сноски Знак"/>
    <w:basedOn w:val="a0"/>
    <w:link w:val="aff4"/>
    <w:rsid w:val="0023576F"/>
    <w:rPr>
      <w:rFonts w:ascii="Times New Roman" w:eastAsia="Times New Roman" w:hAnsi="Times New Roman" w:cs="Times New Roman"/>
      <w:sz w:val="20"/>
      <w:szCs w:val="20"/>
      <w:lang w:eastAsia="ru-RU"/>
    </w:rPr>
  </w:style>
  <w:style w:type="character" w:styleId="aff6">
    <w:name w:val="endnote reference"/>
    <w:rsid w:val="0023576F"/>
    <w:rPr>
      <w:vertAlign w:val="superscript"/>
    </w:rPr>
  </w:style>
  <w:style w:type="paragraph" w:styleId="HTML">
    <w:name w:val="HTML Preformatted"/>
    <w:basedOn w:val="a"/>
    <w:link w:val="HTML0"/>
    <w:unhideWhenUsed/>
    <w:rsid w:val="0023576F"/>
    <w:pPr>
      <w:spacing w:line="240" w:lineRule="auto"/>
      <w:jc w:val="both"/>
    </w:pPr>
    <w:rPr>
      <w:rFonts w:ascii="Consolas" w:eastAsia="Times New Roman" w:hAnsi="Consolas" w:cs="Consolas"/>
      <w:sz w:val="20"/>
      <w:szCs w:val="20"/>
    </w:rPr>
  </w:style>
  <w:style w:type="character" w:customStyle="1" w:styleId="HTML0">
    <w:name w:val="Стандартный HTML Знак"/>
    <w:basedOn w:val="a0"/>
    <w:link w:val="HTML"/>
    <w:rsid w:val="0023576F"/>
    <w:rPr>
      <w:rFonts w:ascii="Consolas" w:eastAsia="Times New Roman" w:hAnsi="Consolas" w:cs="Consolas"/>
      <w:sz w:val="20"/>
      <w:szCs w:val="20"/>
      <w:lang w:eastAsia="ru-RU"/>
    </w:rPr>
  </w:style>
  <w:style w:type="table" w:customStyle="1" w:styleId="15">
    <w:name w:val="Сетка таблицы1"/>
    <w:basedOn w:val="a1"/>
    <w:next w:val="a7"/>
    <w:uiPriority w:val="39"/>
    <w:rsid w:val="0023576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23576F"/>
    <w:pPr>
      <w:autoSpaceDE w:val="0"/>
      <w:autoSpaceDN w:val="0"/>
      <w:spacing w:line="240" w:lineRule="auto"/>
    </w:pPr>
    <w:rPr>
      <w:rFonts w:ascii="Times New Roman" w:eastAsiaTheme="minorHAnsi" w:hAnsi="Times New Roman" w:cs="Times New Roman"/>
      <w:color w:val="000000"/>
      <w:sz w:val="24"/>
      <w:szCs w:val="24"/>
      <w:lang w:eastAsia="en-US"/>
    </w:rPr>
  </w:style>
  <w:style w:type="paragraph" w:customStyle="1" w:styleId="ConsNormal">
    <w:name w:val="ConsNormal"/>
    <w:uiPriority w:val="99"/>
    <w:rsid w:val="001C0FFD"/>
    <w:pPr>
      <w:widowControl w:val="0"/>
      <w:autoSpaceDE w:val="0"/>
      <w:autoSpaceDN w:val="0"/>
      <w:adjustRightInd w:val="0"/>
      <w:spacing w:after="0" w:line="240" w:lineRule="auto"/>
      <w:ind w:right="19772" w:firstLine="720"/>
    </w:pPr>
    <w:rPr>
      <w:rFonts w:ascii="Arial" w:eastAsia="Batang" w:hAnsi="Arial" w:cs="Arial"/>
      <w:sz w:val="20"/>
      <w:szCs w:val="20"/>
      <w:lang w:eastAsia="ru-RU"/>
    </w:rPr>
  </w:style>
  <w:style w:type="paragraph" w:customStyle="1" w:styleId="ConsNonformat">
    <w:name w:val="ConsNonformat"/>
    <w:uiPriority w:val="99"/>
    <w:rsid w:val="001C0FFD"/>
    <w:pPr>
      <w:widowControl w:val="0"/>
      <w:autoSpaceDE w:val="0"/>
      <w:autoSpaceDN w:val="0"/>
      <w:adjustRightInd w:val="0"/>
      <w:spacing w:after="0" w:line="240" w:lineRule="auto"/>
      <w:ind w:right="19772"/>
    </w:pPr>
    <w:rPr>
      <w:rFonts w:ascii="Courier New" w:eastAsia="Batang" w:hAnsi="Courier New" w:cs="Courier New"/>
      <w:sz w:val="20"/>
      <w:szCs w:val="20"/>
      <w:lang w:eastAsia="ru-RU"/>
    </w:rPr>
  </w:style>
  <w:style w:type="paragraph" w:customStyle="1" w:styleId="ConsTitle">
    <w:name w:val="ConsTitle"/>
    <w:uiPriority w:val="99"/>
    <w:rsid w:val="001C0FFD"/>
    <w:pPr>
      <w:widowControl w:val="0"/>
      <w:autoSpaceDE w:val="0"/>
      <w:autoSpaceDN w:val="0"/>
      <w:adjustRightInd w:val="0"/>
      <w:spacing w:after="0" w:line="240" w:lineRule="auto"/>
      <w:ind w:right="19772"/>
    </w:pPr>
    <w:rPr>
      <w:rFonts w:ascii="Arial" w:eastAsia="Batang" w:hAnsi="Arial" w:cs="Arial"/>
      <w:b/>
      <w:bCs/>
      <w:sz w:val="20"/>
      <w:szCs w:val="20"/>
      <w:lang w:eastAsia="ru-RU"/>
    </w:rPr>
  </w:style>
  <w:style w:type="paragraph" w:styleId="25">
    <w:name w:val="Body Text Indent 2"/>
    <w:basedOn w:val="a"/>
    <w:link w:val="26"/>
    <w:uiPriority w:val="99"/>
    <w:rsid w:val="001C0FFD"/>
    <w:pPr>
      <w:spacing w:after="120" w:line="480" w:lineRule="auto"/>
      <w:ind w:left="283"/>
    </w:pPr>
    <w:rPr>
      <w:rFonts w:ascii="Times New Roman" w:eastAsia="Batang" w:hAnsi="Times New Roman" w:cs="Times New Roman"/>
      <w:sz w:val="24"/>
      <w:szCs w:val="24"/>
    </w:rPr>
  </w:style>
  <w:style w:type="character" w:customStyle="1" w:styleId="26">
    <w:name w:val="Основной текст с отступом 2 Знак"/>
    <w:basedOn w:val="a0"/>
    <w:link w:val="25"/>
    <w:uiPriority w:val="99"/>
    <w:rsid w:val="001C0FFD"/>
    <w:rPr>
      <w:rFonts w:ascii="Times New Roman" w:eastAsia="Batang" w:hAnsi="Times New Roman" w:cs="Times New Roman"/>
      <w:sz w:val="24"/>
      <w:szCs w:val="24"/>
      <w:lang w:eastAsia="ru-RU"/>
    </w:rPr>
  </w:style>
  <w:style w:type="paragraph" w:customStyle="1" w:styleId="aff7">
    <w:name w:val="Знак"/>
    <w:basedOn w:val="a"/>
    <w:uiPriority w:val="99"/>
    <w:rsid w:val="001C0FFD"/>
    <w:pPr>
      <w:spacing w:before="100" w:beforeAutospacing="1" w:after="100" w:afterAutospacing="1" w:line="240" w:lineRule="auto"/>
    </w:pPr>
    <w:rPr>
      <w:rFonts w:ascii="Tahoma" w:eastAsia="Batang" w:hAnsi="Tahoma" w:cs="Times New Roman"/>
      <w:sz w:val="20"/>
      <w:szCs w:val="20"/>
      <w:lang w:val="en-US" w:eastAsia="en-US"/>
    </w:rPr>
  </w:style>
  <w:style w:type="paragraph" w:customStyle="1" w:styleId="aff8">
    <w:name w:val="Знак Знак Знак"/>
    <w:basedOn w:val="a"/>
    <w:uiPriority w:val="99"/>
    <w:rsid w:val="001C0FFD"/>
    <w:pPr>
      <w:spacing w:before="100" w:beforeAutospacing="1" w:after="100" w:afterAutospacing="1" w:line="240" w:lineRule="auto"/>
    </w:pPr>
    <w:rPr>
      <w:rFonts w:ascii="Tahoma" w:eastAsia="Batang" w:hAnsi="Tahoma" w:cs="Tahoma"/>
      <w:sz w:val="20"/>
      <w:szCs w:val="20"/>
      <w:lang w:val="en-US" w:eastAsia="en-US"/>
    </w:rPr>
  </w:style>
  <w:style w:type="paragraph" w:customStyle="1" w:styleId="16">
    <w:name w:val="Знак1"/>
    <w:basedOn w:val="a"/>
    <w:uiPriority w:val="99"/>
    <w:rsid w:val="001C0FFD"/>
    <w:pPr>
      <w:spacing w:before="100" w:beforeAutospacing="1" w:after="100" w:afterAutospacing="1" w:line="240" w:lineRule="auto"/>
    </w:pPr>
    <w:rPr>
      <w:rFonts w:ascii="Tahoma" w:eastAsia="Batang" w:hAnsi="Tahoma" w:cs="Tahoma"/>
      <w:sz w:val="20"/>
      <w:szCs w:val="20"/>
      <w:lang w:val="en-US" w:eastAsia="en-US"/>
    </w:rPr>
  </w:style>
  <w:style w:type="paragraph" w:customStyle="1" w:styleId="17">
    <w:name w:val="Знак Знак Знак1 Знак"/>
    <w:basedOn w:val="a"/>
    <w:uiPriority w:val="99"/>
    <w:rsid w:val="001C0FFD"/>
    <w:pPr>
      <w:spacing w:before="100" w:beforeAutospacing="1" w:after="100" w:afterAutospacing="1" w:line="240" w:lineRule="auto"/>
    </w:pPr>
    <w:rPr>
      <w:rFonts w:ascii="Tahoma" w:eastAsia="Batang" w:hAnsi="Tahoma" w:cs="Times New Roman"/>
      <w:sz w:val="20"/>
      <w:szCs w:val="20"/>
      <w:lang w:val="en-US" w:eastAsia="en-US"/>
    </w:rPr>
  </w:style>
  <w:style w:type="character" w:styleId="aff9">
    <w:name w:val="Emphasis"/>
    <w:basedOn w:val="a0"/>
    <w:uiPriority w:val="20"/>
    <w:qFormat/>
    <w:rsid w:val="001C0FFD"/>
    <w:rPr>
      <w:rFonts w:cs="Times New Roman"/>
      <w:i/>
    </w:rPr>
  </w:style>
  <w:style w:type="paragraph" w:customStyle="1" w:styleId="310">
    <w:name w:val="Основной текст 31"/>
    <w:basedOn w:val="a"/>
    <w:uiPriority w:val="99"/>
    <w:rsid w:val="001C0FFD"/>
    <w:pPr>
      <w:suppressAutoHyphens/>
      <w:spacing w:before="100" w:after="100" w:line="240" w:lineRule="auto"/>
    </w:pPr>
    <w:rPr>
      <w:rFonts w:ascii="Times New Roman" w:eastAsia="Batang" w:hAnsi="Times New Roman" w:cs="Times New Roman"/>
      <w:kern w:val="1"/>
      <w:sz w:val="24"/>
      <w:szCs w:val="24"/>
      <w:lang w:eastAsia="ar-SA"/>
    </w:rPr>
  </w:style>
  <w:style w:type="paragraph" w:customStyle="1" w:styleId="18">
    <w:name w:val="Заголовок1"/>
    <w:basedOn w:val="a"/>
    <w:next w:val="aff2"/>
    <w:uiPriority w:val="99"/>
    <w:rsid w:val="001C0FFD"/>
    <w:pPr>
      <w:keepNext/>
      <w:suppressAutoHyphens/>
      <w:spacing w:before="240" w:after="120" w:line="240" w:lineRule="auto"/>
      <w:jc w:val="center"/>
    </w:pPr>
    <w:rPr>
      <w:rFonts w:eastAsia="SimSun"/>
      <w:b/>
      <w:bCs/>
      <w:kern w:val="1"/>
      <w:lang w:eastAsia="ar-SA"/>
    </w:rPr>
  </w:style>
  <w:style w:type="paragraph" w:customStyle="1" w:styleId="xl25">
    <w:name w:val="xl25"/>
    <w:basedOn w:val="a"/>
    <w:uiPriority w:val="99"/>
    <w:rsid w:val="001C0FFD"/>
    <w:pPr>
      <w:spacing w:before="100" w:after="100" w:line="240" w:lineRule="auto"/>
      <w:textAlignment w:val="top"/>
    </w:pPr>
    <w:rPr>
      <w:rFonts w:ascii="Arial Unicode MS" w:eastAsia="Arial Unicode MS" w:hAnsi="Arial Unicode MS" w:cs="Times New Roman"/>
      <w:sz w:val="24"/>
      <w:szCs w:val="20"/>
    </w:rPr>
  </w:style>
  <w:style w:type="paragraph" w:styleId="affa">
    <w:name w:val="Document Map"/>
    <w:basedOn w:val="a"/>
    <w:link w:val="affb"/>
    <w:uiPriority w:val="99"/>
    <w:semiHidden/>
    <w:rsid w:val="001C0FFD"/>
    <w:pPr>
      <w:shd w:val="clear" w:color="auto" w:fill="000080"/>
      <w:spacing w:line="240" w:lineRule="auto"/>
    </w:pPr>
    <w:rPr>
      <w:rFonts w:ascii="Tahoma" w:eastAsia="Batang" w:hAnsi="Tahoma" w:cs="Times New Roman"/>
      <w:sz w:val="24"/>
      <w:szCs w:val="24"/>
    </w:rPr>
  </w:style>
  <w:style w:type="character" w:customStyle="1" w:styleId="affb">
    <w:name w:val="Схема документа Знак"/>
    <w:basedOn w:val="a0"/>
    <w:link w:val="affa"/>
    <w:uiPriority w:val="99"/>
    <w:semiHidden/>
    <w:rsid w:val="001C0FFD"/>
    <w:rPr>
      <w:rFonts w:ascii="Tahoma" w:eastAsia="Batang" w:hAnsi="Tahoma" w:cs="Times New Roman"/>
      <w:sz w:val="24"/>
      <w:szCs w:val="24"/>
      <w:shd w:val="clear" w:color="auto" w:fill="000080"/>
      <w:lang w:eastAsia="ru-RU"/>
    </w:rPr>
  </w:style>
  <w:style w:type="paragraph" w:customStyle="1" w:styleId="affc">
    <w:name w:val="Таблица первая стр"/>
    <w:basedOn w:val="a"/>
    <w:uiPriority w:val="99"/>
    <w:rsid w:val="001C0FFD"/>
    <w:pPr>
      <w:spacing w:before="40" w:after="40" w:line="240" w:lineRule="auto"/>
      <w:ind w:right="57"/>
      <w:jc w:val="right"/>
    </w:pPr>
    <w:rPr>
      <w:rFonts w:eastAsia="Batang" w:cs="Times New Roman"/>
      <w:sz w:val="18"/>
      <w:szCs w:val="20"/>
    </w:rPr>
  </w:style>
  <w:style w:type="paragraph" w:styleId="affd">
    <w:name w:val="caption"/>
    <w:basedOn w:val="a"/>
    <w:next w:val="a"/>
    <w:uiPriority w:val="35"/>
    <w:qFormat/>
    <w:rsid w:val="001C0FFD"/>
    <w:pPr>
      <w:spacing w:before="120" w:after="120" w:line="240" w:lineRule="auto"/>
    </w:pPr>
    <w:rPr>
      <w:rFonts w:ascii="Times New Roman" w:eastAsia="Batang" w:hAnsi="Times New Roman" w:cs="Times New Roman"/>
      <w:b/>
      <w:bCs/>
      <w:sz w:val="20"/>
      <w:szCs w:val="20"/>
    </w:rPr>
  </w:style>
  <w:style w:type="paragraph" w:customStyle="1" w:styleId="42">
    <w:name w:val="Знак4 Знак Знак Знак Знак Знак Знак Знак Знак Знак Знак Знак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27">
    <w:name w:val="Знак2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28">
    <w:name w:val="Знак2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character" w:customStyle="1" w:styleId="80">
    <w:name w:val="Знак Знак8"/>
    <w:uiPriority w:val="99"/>
    <w:rsid w:val="001C0FFD"/>
    <w:rPr>
      <w:rFonts w:ascii="Courier New" w:hAnsi="Courier New"/>
      <w:sz w:val="20"/>
      <w:lang w:eastAsia="ru-RU"/>
    </w:rPr>
  </w:style>
  <w:style w:type="paragraph" w:customStyle="1" w:styleId="affe">
    <w:name w:val="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19">
    <w:name w:val="Без интервала1"/>
    <w:uiPriority w:val="99"/>
    <w:rsid w:val="001C0FFD"/>
    <w:pPr>
      <w:widowControl w:val="0"/>
      <w:suppressAutoHyphens/>
    </w:pPr>
    <w:rPr>
      <w:rFonts w:ascii="Calibri" w:eastAsia="SimSun" w:hAnsi="Calibri" w:cs="font73"/>
      <w:kern w:val="1"/>
      <w:lang w:eastAsia="ar-SA"/>
    </w:rPr>
  </w:style>
  <w:style w:type="paragraph" w:customStyle="1" w:styleId="43">
    <w:name w:val="Знак4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44">
    <w:name w:val="Знак4 Знак Знак Знак Знак Знак Знак Знак Знак Знак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text">
    <w:name w:val="text"/>
    <w:basedOn w:val="a"/>
    <w:uiPriority w:val="99"/>
    <w:rsid w:val="001C0FFD"/>
    <w:pPr>
      <w:spacing w:before="120" w:line="240" w:lineRule="auto"/>
    </w:pPr>
    <w:rPr>
      <w:rFonts w:eastAsia="Batang"/>
      <w:sz w:val="20"/>
      <w:szCs w:val="20"/>
    </w:rPr>
  </w:style>
  <w:style w:type="character" w:customStyle="1" w:styleId="FontStyle13">
    <w:name w:val="Font Style13"/>
    <w:uiPriority w:val="99"/>
    <w:rsid w:val="001C0FFD"/>
    <w:rPr>
      <w:rFonts w:ascii="Times New Roman" w:hAnsi="Times New Roman"/>
      <w:spacing w:val="10"/>
      <w:sz w:val="18"/>
    </w:rPr>
  </w:style>
  <w:style w:type="paragraph" w:customStyle="1" w:styleId="110">
    <w:name w:val="Без интервала11"/>
    <w:uiPriority w:val="99"/>
    <w:rsid w:val="001C0FFD"/>
    <w:pPr>
      <w:spacing w:after="0" w:line="240" w:lineRule="auto"/>
    </w:pPr>
    <w:rPr>
      <w:rFonts w:ascii="Calibri" w:eastAsia="Batang" w:hAnsi="Calibri" w:cs="Times New Roman"/>
    </w:rPr>
  </w:style>
  <w:style w:type="paragraph" w:styleId="33">
    <w:name w:val="Body Text 3"/>
    <w:basedOn w:val="a"/>
    <w:link w:val="34"/>
    <w:uiPriority w:val="99"/>
    <w:rsid w:val="001C0FFD"/>
    <w:pPr>
      <w:spacing w:after="120" w:line="240" w:lineRule="auto"/>
    </w:pPr>
    <w:rPr>
      <w:rFonts w:ascii="Times New Roman" w:eastAsia="Batang" w:hAnsi="Times New Roman" w:cs="Times New Roman"/>
      <w:sz w:val="16"/>
      <w:szCs w:val="16"/>
    </w:rPr>
  </w:style>
  <w:style w:type="character" w:customStyle="1" w:styleId="34">
    <w:name w:val="Основной текст 3 Знак"/>
    <w:basedOn w:val="a0"/>
    <w:link w:val="33"/>
    <w:uiPriority w:val="99"/>
    <w:rsid w:val="001C0FFD"/>
    <w:rPr>
      <w:rFonts w:ascii="Times New Roman" w:eastAsia="Batang" w:hAnsi="Times New Roman" w:cs="Times New Roman"/>
      <w:sz w:val="16"/>
      <w:szCs w:val="16"/>
      <w:lang w:eastAsia="ru-RU"/>
    </w:rPr>
  </w:style>
  <w:style w:type="character" w:customStyle="1" w:styleId="afff">
    <w:name w:val="Основной текст_"/>
    <w:basedOn w:val="a0"/>
    <w:link w:val="1a"/>
    <w:rsid w:val="00593A04"/>
    <w:rPr>
      <w:rFonts w:ascii="Times New Roman" w:eastAsia="Times New Roman" w:hAnsi="Times New Roman" w:cs="Times New Roman"/>
      <w:sz w:val="26"/>
      <w:szCs w:val="26"/>
    </w:rPr>
  </w:style>
  <w:style w:type="paragraph" w:customStyle="1" w:styleId="1a">
    <w:name w:val="Основной текст1"/>
    <w:basedOn w:val="a"/>
    <w:link w:val="afff"/>
    <w:qFormat/>
    <w:rsid w:val="00593A04"/>
    <w:pPr>
      <w:widowControl w:val="0"/>
      <w:spacing w:line="365" w:lineRule="exact"/>
      <w:jc w:val="both"/>
    </w:pPr>
    <w:rPr>
      <w:rFonts w:ascii="Times New Roman" w:eastAsia="Times New Roman" w:hAnsi="Times New Roman" w:cs="Times New Roman"/>
      <w:sz w:val="26"/>
      <w:szCs w:val="26"/>
      <w:lang w:eastAsia="en-US"/>
    </w:rPr>
  </w:style>
  <w:style w:type="character" w:customStyle="1" w:styleId="11pt">
    <w:name w:val="Основной текст + 11 pt"/>
    <w:basedOn w:val="afff"/>
    <w:qFormat/>
    <w:rsid w:val="00593A04"/>
    <w:rPr>
      <w:rFonts w:ascii="Times New Roman" w:eastAsia="Times New Roman" w:hAnsi="Times New Roman" w:cs="Times New Roman"/>
      <w:color w:val="000000"/>
      <w:spacing w:val="0"/>
      <w:w w:val="100"/>
      <w:position w:val="0"/>
      <w:sz w:val="22"/>
      <w:szCs w:val="22"/>
      <w:lang w:val="ru-RU" w:eastAsia="ru-RU" w:bidi="ru-RU"/>
    </w:rPr>
  </w:style>
  <w:style w:type="paragraph" w:customStyle="1" w:styleId="TableContents">
    <w:name w:val="Table Contents"/>
    <w:basedOn w:val="a"/>
    <w:rsid w:val="00CA4E45"/>
    <w:pPr>
      <w:suppressLineNumbers/>
      <w:suppressAutoHyphens/>
      <w:autoSpaceDN w:val="0"/>
      <w:spacing w:line="240" w:lineRule="auto"/>
      <w:textAlignment w:val="baseline"/>
    </w:pPr>
    <w:rPr>
      <w:rFonts w:ascii="Liberation Serif" w:eastAsia="NSimSun" w:hAnsi="Liberation Serif" w:cs="Mangal"/>
      <w:kern w:val="3"/>
      <w:sz w:val="24"/>
      <w:szCs w:val="24"/>
      <w:lang w:eastAsia="zh-CN" w:bidi="hi-IN"/>
    </w:rPr>
  </w:style>
  <w:style w:type="table" w:customStyle="1" w:styleId="29">
    <w:name w:val="Сетка таблицы2"/>
    <w:basedOn w:val="a1"/>
    <w:next w:val="a7"/>
    <w:uiPriority w:val="39"/>
    <w:rsid w:val="00E8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Содержимое таблицы"/>
    <w:basedOn w:val="a"/>
    <w:qFormat/>
    <w:rsid w:val="00473F87"/>
    <w:pPr>
      <w:suppressLineNumbers/>
      <w:suppressAutoHyphens/>
      <w:spacing w:line="240" w:lineRule="auto"/>
      <w:textAlignment w:val="baseline"/>
    </w:pPr>
    <w:rPr>
      <w:rFonts w:ascii="Liberation Serif" w:eastAsia="NSimSun" w:hAnsi="Liberation Serif" w:cs="Mangal"/>
      <w:kern w:val="2"/>
      <w:sz w:val="24"/>
      <w:szCs w:val="24"/>
      <w:lang w:eastAsia="zh-CN" w:bidi="hi-IN"/>
    </w:rPr>
  </w:style>
  <w:style w:type="paragraph" w:customStyle="1" w:styleId="35">
    <w:name w:val="Заголовок 3 уровня"/>
    <w:basedOn w:val="a"/>
    <w:link w:val="36"/>
    <w:uiPriority w:val="4"/>
    <w:qFormat/>
    <w:rsid w:val="002C33C5"/>
    <w:pPr>
      <w:spacing w:before="240" w:after="100" w:line="240" w:lineRule="auto"/>
    </w:pPr>
    <w:rPr>
      <w:rFonts w:ascii="Montserrat" w:eastAsiaTheme="minorHAnsi" w:hAnsi="Montserrat" w:cstheme="minorBidi"/>
      <w:b/>
      <w:color w:val="006766"/>
      <w:lang w:eastAsia="en-US"/>
    </w:rPr>
  </w:style>
  <w:style w:type="character" w:customStyle="1" w:styleId="36">
    <w:name w:val="Заголовок 3 уровня Знак"/>
    <w:basedOn w:val="a0"/>
    <w:link w:val="35"/>
    <w:uiPriority w:val="4"/>
    <w:rsid w:val="002C33C5"/>
    <w:rPr>
      <w:rFonts w:ascii="Montserrat" w:hAnsi="Montserrat"/>
      <w:b/>
      <w:color w:val="006766"/>
    </w:rPr>
  </w:style>
  <w:style w:type="paragraph" w:customStyle="1" w:styleId="afff1">
    <w:name w:val="Акцент основного текста абзаца"/>
    <w:basedOn w:val="a"/>
    <w:link w:val="afff2"/>
    <w:uiPriority w:val="6"/>
    <w:qFormat/>
    <w:rsid w:val="002C33C5"/>
    <w:pPr>
      <w:spacing w:after="100"/>
      <w:jc w:val="both"/>
    </w:pPr>
    <w:rPr>
      <w:rFonts w:ascii="Montserrat Medium" w:eastAsiaTheme="minorHAnsi" w:hAnsi="Montserrat Medium" w:cstheme="minorBidi"/>
      <w:color w:val="006766"/>
      <w:sz w:val="16"/>
      <w:szCs w:val="16"/>
      <w:lang w:eastAsia="en-US"/>
    </w:rPr>
  </w:style>
  <w:style w:type="character" w:customStyle="1" w:styleId="afff2">
    <w:name w:val="Акцент основного текста абзаца Знак"/>
    <w:basedOn w:val="a0"/>
    <w:link w:val="afff1"/>
    <w:uiPriority w:val="6"/>
    <w:rsid w:val="002C33C5"/>
    <w:rPr>
      <w:rFonts w:ascii="Montserrat Medium" w:hAnsi="Montserrat Medium"/>
      <w:color w:val="006766"/>
      <w:sz w:val="16"/>
      <w:szCs w:val="16"/>
    </w:rPr>
  </w:style>
  <w:style w:type="paragraph" w:customStyle="1" w:styleId="2a">
    <w:name w:val="Заголовок 2 уровня"/>
    <w:basedOn w:val="a"/>
    <w:link w:val="2b"/>
    <w:uiPriority w:val="3"/>
    <w:qFormat/>
    <w:rsid w:val="001B3C07"/>
    <w:pPr>
      <w:spacing w:before="400" w:after="100" w:line="216" w:lineRule="auto"/>
    </w:pPr>
    <w:rPr>
      <w:rFonts w:ascii="Montserrat" w:eastAsiaTheme="minorHAnsi" w:hAnsi="Montserrat" w:cstheme="minorBidi"/>
      <w:b/>
      <w:color w:val="006766"/>
      <w:sz w:val="32"/>
      <w:szCs w:val="32"/>
      <w:lang w:eastAsia="en-US"/>
    </w:rPr>
  </w:style>
  <w:style w:type="character" w:customStyle="1" w:styleId="2b">
    <w:name w:val="Заголовок 2 уровня Знак"/>
    <w:basedOn w:val="a0"/>
    <w:link w:val="2a"/>
    <w:uiPriority w:val="3"/>
    <w:rsid w:val="001B3C07"/>
    <w:rPr>
      <w:rFonts w:ascii="Montserrat" w:hAnsi="Montserrat"/>
      <w:b/>
      <w:color w:val="006766"/>
      <w:sz w:val="32"/>
      <w:szCs w:val="32"/>
    </w:rPr>
  </w:style>
  <w:style w:type="paragraph" w:customStyle="1" w:styleId="1b">
    <w:name w:val="Заголовок 1 уровня"/>
    <w:basedOn w:val="a"/>
    <w:link w:val="1c"/>
    <w:uiPriority w:val="2"/>
    <w:qFormat/>
    <w:rsid w:val="00CA3D96"/>
    <w:pPr>
      <w:spacing w:after="400" w:line="192" w:lineRule="auto"/>
    </w:pPr>
    <w:rPr>
      <w:rFonts w:ascii="Montserrat" w:eastAsiaTheme="minorHAnsi" w:hAnsi="Montserrat" w:cstheme="minorBidi"/>
      <w:b/>
      <w:color w:val="006766"/>
      <w:sz w:val="44"/>
      <w:szCs w:val="44"/>
      <w:lang w:eastAsia="en-US"/>
    </w:rPr>
  </w:style>
  <w:style w:type="character" w:customStyle="1" w:styleId="1c">
    <w:name w:val="Заголовок 1 уровня Знак"/>
    <w:basedOn w:val="a0"/>
    <w:link w:val="1b"/>
    <w:uiPriority w:val="2"/>
    <w:rsid w:val="00CA3D96"/>
    <w:rPr>
      <w:rFonts w:ascii="Montserrat" w:hAnsi="Montserrat"/>
      <w:b/>
      <w:color w:val="006766"/>
      <w:sz w:val="44"/>
      <w:szCs w:val="44"/>
    </w:rPr>
  </w:style>
  <w:style w:type="character" w:customStyle="1" w:styleId="2c">
    <w:name w:val="Основной текст (2)_"/>
    <w:basedOn w:val="a0"/>
    <w:link w:val="210"/>
    <w:rsid w:val="00992621"/>
    <w:rPr>
      <w:rFonts w:ascii="Times New Roman" w:hAnsi="Times New Roman" w:cs="Times New Roman"/>
      <w:shd w:val="clear" w:color="auto" w:fill="FFFFFF"/>
    </w:rPr>
  </w:style>
  <w:style w:type="character" w:customStyle="1" w:styleId="2d">
    <w:name w:val="Заголовок №2_"/>
    <w:basedOn w:val="a0"/>
    <w:link w:val="2e"/>
    <w:rsid w:val="00992621"/>
    <w:rPr>
      <w:rFonts w:ascii="Times New Roman" w:hAnsi="Times New Roman" w:cs="Times New Roman"/>
      <w:b/>
      <w:bCs/>
      <w:shd w:val="clear" w:color="auto" w:fill="FFFFFF"/>
    </w:rPr>
  </w:style>
  <w:style w:type="paragraph" w:customStyle="1" w:styleId="210">
    <w:name w:val="Основной текст (2)1"/>
    <w:basedOn w:val="a"/>
    <w:link w:val="2c"/>
    <w:rsid w:val="00992621"/>
    <w:pPr>
      <w:widowControl w:val="0"/>
      <w:shd w:val="clear" w:color="auto" w:fill="FFFFFF"/>
      <w:spacing w:before="420" w:line="264" w:lineRule="exact"/>
      <w:jc w:val="both"/>
    </w:pPr>
    <w:rPr>
      <w:rFonts w:ascii="Times New Roman" w:eastAsiaTheme="minorHAnsi" w:hAnsi="Times New Roman" w:cs="Times New Roman"/>
      <w:lang w:eastAsia="en-US"/>
    </w:rPr>
  </w:style>
  <w:style w:type="paragraph" w:customStyle="1" w:styleId="2e">
    <w:name w:val="Заголовок №2"/>
    <w:basedOn w:val="a"/>
    <w:link w:val="2d"/>
    <w:rsid w:val="00992621"/>
    <w:pPr>
      <w:widowControl w:val="0"/>
      <w:shd w:val="clear" w:color="auto" w:fill="FFFFFF"/>
      <w:spacing w:before="780" w:line="269" w:lineRule="exact"/>
      <w:ind w:hanging="1520"/>
      <w:jc w:val="center"/>
      <w:outlineLvl w:val="1"/>
    </w:pPr>
    <w:rPr>
      <w:rFonts w:ascii="Times New Roman" w:eastAsiaTheme="minorHAnsi" w:hAnsi="Times New Roman" w:cs="Times New Roman"/>
      <w:b/>
      <w:bCs/>
      <w:lang w:eastAsia="en-US"/>
    </w:rPr>
  </w:style>
  <w:style w:type="paragraph" w:customStyle="1" w:styleId="2f">
    <w:name w:val="Основной текст2"/>
    <w:basedOn w:val="a"/>
    <w:rsid w:val="00321A66"/>
    <w:pPr>
      <w:shd w:val="clear" w:color="auto" w:fill="FFFFFF"/>
      <w:spacing w:before="540" w:after="360" w:line="0" w:lineRule="atLeast"/>
      <w:ind w:hanging="800"/>
    </w:pPr>
    <w:rPr>
      <w:rFonts w:ascii="Times New Roman" w:eastAsia="Times New Roman" w:hAnsi="Times New Roman" w:cs="Times New Roman"/>
      <w:sz w:val="25"/>
      <w:szCs w:val="25"/>
      <w:lang w:eastAsia="en-US"/>
    </w:rPr>
  </w:style>
  <w:style w:type="table" w:customStyle="1" w:styleId="37">
    <w:name w:val="Сетка таблицы3"/>
    <w:basedOn w:val="a1"/>
    <w:uiPriority w:val="59"/>
    <w:rsid w:val="006760CD"/>
    <w:pPr>
      <w:widowControl w:val="0"/>
      <w:spacing w:after="0" w:line="240" w:lineRule="auto"/>
    </w:pPr>
    <w:rPr>
      <w:rFonts w:ascii="Courier New" w:eastAsia="Courier New" w:hAnsi="Courier New" w:cs="Courier New"/>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Другое_"/>
    <w:basedOn w:val="a0"/>
    <w:link w:val="afff4"/>
    <w:locked/>
    <w:rsid w:val="00932EEE"/>
    <w:rPr>
      <w:rFonts w:ascii="Times New Roman" w:eastAsia="Times New Roman" w:hAnsi="Times New Roman" w:cs="Times New Roman"/>
      <w:sz w:val="28"/>
      <w:szCs w:val="28"/>
      <w:shd w:val="clear" w:color="auto" w:fill="FFFFFF"/>
    </w:rPr>
  </w:style>
  <w:style w:type="paragraph" w:customStyle="1" w:styleId="afff4">
    <w:name w:val="Другое"/>
    <w:basedOn w:val="a"/>
    <w:link w:val="afff3"/>
    <w:rsid w:val="00932EEE"/>
    <w:pPr>
      <w:widowControl w:val="0"/>
      <w:shd w:val="clear" w:color="auto" w:fill="FFFFFF"/>
      <w:spacing w:line="240" w:lineRule="auto"/>
      <w:ind w:firstLine="400"/>
      <w:jc w:val="both"/>
    </w:pPr>
    <w:rPr>
      <w:rFonts w:ascii="Times New Roman" w:eastAsia="Times New Roman" w:hAnsi="Times New Roman" w:cs="Times New Roman"/>
      <w:sz w:val="28"/>
      <w:szCs w:val="28"/>
      <w:lang w:eastAsia="en-US"/>
    </w:rPr>
  </w:style>
  <w:style w:type="paragraph" w:customStyle="1" w:styleId="Standard">
    <w:name w:val="Standard"/>
    <w:rsid w:val="00065361"/>
    <w:pPr>
      <w:suppressAutoHyphens/>
      <w:spacing w:after="0" w:line="240" w:lineRule="auto"/>
      <w:textAlignment w:val="baseline"/>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8553">
      <w:bodyDiv w:val="1"/>
      <w:marLeft w:val="0"/>
      <w:marRight w:val="0"/>
      <w:marTop w:val="0"/>
      <w:marBottom w:val="0"/>
      <w:divBdr>
        <w:top w:val="none" w:sz="0" w:space="0" w:color="auto"/>
        <w:left w:val="none" w:sz="0" w:space="0" w:color="auto"/>
        <w:bottom w:val="none" w:sz="0" w:space="0" w:color="auto"/>
        <w:right w:val="none" w:sz="0" w:space="0" w:color="auto"/>
      </w:divBdr>
    </w:div>
    <w:div w:id="147522283">
      <w:bodyDiv w:val="1"/>
      <w:marLeft w:val="0"/>
      <w:marRight w:val="0"/>
      <w:marTop w:val="0"/>
      <w:marBottom w:val="0"/>
      <w:divBdr>
        <w:top w:val="none" w:sz="0" w:space="0" w:color="auto"/>
        <w:left w:val="none" w:sz="0" w:space="0" w:color="auto"/>
        <w:bottom w:val="none" w:sz="0" w:space="0" w:color="auto"/>
        <w:right w:val="none" w:sz="0" w:space="0" w:color="auto"/>
      </w:divBdr>
    </w:div>
    <w:div w:id="152720244">
      <w:bodyDiv w:val="1"/>
      <w:marLeft w:val="0"/>
      <w:marRight w:val="0"/>
      <w:marTop w:val="0"/>
      <w:marBottom w:val="0"/>
      <w:divBdr>
        <w:top w:val="none" w:sz="0" w:space="0" w:color="auto"/>
        <w:left w:val="none" w:sz="0" w:space="0" w:color="auto"/>
        <w:bottom w:val="none" w:sz="0" w:space="0" w:color="auto"/>
        <w:right w:val="none" w:sz="0" w:space="0" w:color="auto"/>
      </w:divBdr>
    </w:div>
    <w:div w:id="166018302">
      <w:bodyDiv w:val="1"/>
      <w:marLeft w:val="0"/>
      <w:marRight w:val="0"/>
      <w:marTop w:val="0"/>
      <w:marBottom w:val="0"/>
      <w:divBdr>
        <w:top w:val="none" w:sz="0" w:space="0" w:color="auto"/>
        <w:left w:val="none" w:sz="0" w:space="0" w:color="auto"/>
        <w:bottom w:val="none" w:sz="0" w:space="0" w:color="auto"/>
        <w:right w:val="none" w:sz="0" w:space="0" w:color="auto"/>
      </w:divBdr>
    </w:div>
    <w:div w:id="198249158">
      <w:bodyDiv w:val="1"/>
      <w:marLeft w:val="0"/>
      <w:marRight w:val="0"/>
      <w:marTop w:val="0"/>
      <w:marBottom w:val="0"/>
      <w:divBdr>
        <w:top w:val="none" w:sz="0" w:space="0" w:color="auto"/>
        <w:left w:val="none" w:sz="0" w:space="0" w:color="auto"/>
        <w:bottom w:val="none" w:sz="0" w:space="0" w:color="auto"/>
        <w:right w:val="none" w:sz="0" w:space="0" w:color="auto"/>
      </w:divBdr>
    </w:div>
    <w:div w:id="201866470">
      <w:bodyDiv w:val="1"/>
      <w:marLeft w:val="0"/>
      <w:marRight w:val="0"/>
      <w:marTop w:val="0"/>
      <w:marBottom w:val="0"/>
      <w:divBdr>
        <w:top w:val="none" w:sz="0" w:space="0" w:color="auto"/>
        <w:left w:val="none" w:sz="0" w:space="0" w:color="auto"/>
        <w:bottom w:val="none" w:sz="0" w:space="0" w:color="auto"/>
        <w:right w:val="none" w:sz="0" w:space="0" w:color="auto"/>
      </w:divBdr>
    </w:div>
    <w:div w:id="219634672">
      <w:bodyDiv w:val="1"/>
      <w:marLeft w:val="0"/>
      <w:marRight w:val="0"/>
      <w:marTop w:val="0"/>
      <w:marBottom w:val="0"/>
      <w:divBdr>
        <w:top w:val="none" w:sz="0" w:space="0" w:color="auto"/>
        <w:left w:val="none" w:sz="0" w:space="0" w:color="auto"/>
        <w:bottom w:val="none" w:sz="0" w:space="0" w:color="auto"/>
        <w:right w:val="none" w:sz="0" w:space="0" w:color="auto"/>
      </w:divBdr>
    </w:div>
    <w:div w:id="338118962">
      <w:bodyDiv w:val="1"/>
      <w:marLeft w:val="0"/>
      <w:marRight w:val="0"/>
      <w:marTop w:val="0"/>
      <w:marBottom w:val="0"/>
      <w:divBdr>
        <w:top w:val="none" w:sz="0" w:space="0" w:color="auto"/>
        <w:left w:val="none" w:sz="0" w:space="0" w:color="auto"/>
        <w:bottom w:val="none" w:sz="0" w:space="0" w:color="auto"/>
        <w:right w:val="none" w:sz="0" w:space="0" w:color="auto"/>
      </w:divBdr>
    </w:div>
    <w:div w:id="352463237">
      <w:bodyDiv w:val="1"/>
      <w:marLeft w:val="0"/>
      <w:marRight w:val="0"/>
      <w:marTop w:val="0"/>
      <w:marBottom w:val="0"/>
      <w:divBdr>
        <w:top w:val="none" w:sz="0" w:space="0" w:color="auto"/>
        <w:left w:val="none" w:sz="0" w:space="0" w:color="auto"/>
        <w:bottom w:val="none" w:sz="0" w:space="0" w:color="auto"/>
        <w:right w:val="none" w:sz="0" w:space="0" w:color="auto"/>
      </w:divBdr>
    </w:div>
    <w:div w:id="353310647">
      <w:bodyDiv w:val="1"/>
      <w:marLeft w:val="0"/>
      <w:marRight w:val="0"/>
      <w:marTop w:val="0"/>
      <w:marBottom w:val="0"/>
      <w:divBdr>
        <w:top w:val="none" w:sz="0" w:space="0" w:color="auto"/>
        <w:left w:val="none" w:sz="0" w:space="0" w:color="auto"/>
        <w:bottom w:val="none" w:sz="0" w:space="0" w:color="auto"/>
        <w:right w:val="none" w:sz="0" w:space="0" w:color="auto"/>
      </w:divBdr>
    </w:div>
    <w:div w:id="400635630">
      <w:bodyDiv w:val="1"/>
      <w:marLeft w:val="0"/>
      <w:marRight w:val="0"/>
      <w:marTop w:val="0"/>
      <w:marBottom w:val="0"/>
      <w:divBdr>
        <w:top w:val="none" w:sz="0" w:space="0" w:color="auto"/>
        <w:left w:val="none" w:sz="0" w:space="0" w:color="auto"/>
        <w:bottom w:val="none" w:sz="0" w:space="0" w:color="auto"/>
        <w:right w:val="none" w:sz="0" w:space="0" w:color="auto"/>
      </w:divBdr>
    </w:div>
    <w:div w:id="433743029">
      <w:bodyDiv w:val="1"/>
      <w:marLeft w:val="0"/>
      <w:marRight w:val="0"/>
      <w:marTop w:val="0"/>
      <w:marBottom w:val="0"/>
      <w:divBdr>
        <w:top w:val="none" w:sz="0" w:space="0" w:color="auto"/>
        <w:left w:val="none" w:sz="0" w:space="0" w:color="auto"/>
        <w:bottom w:val="none" w:sz="0" w:space="0" w:color="auto"/>
        <w:right w:val="none" w:sz="0" w:space="0" w:color="auto"/>
      </w:divBdr>
    </w:div>
    <w:div w:id="435905346">
      <w:bodyDiv w:val="1"/>
      <w:marLeft w:val="0"/>
      <w:marRight w:val="0"/>
      <w:marTop w:val="0"/>
      <w:marBottom w:val="0"/>
      <w:divBdr>
        <w:top w:val="none" w:sz="0" w:space="0" w:color="auto"/>
        <w:left w:val="none" w:sz="0" w:space="0" w:color="auto"/>
        <w:bottom w:val="none" w:sz="0" w:space="0" w:color="auto"/>
        <w:right w:val="none" w:sz="0" w:space="0" w:color="auto"/>
      </w:divBdr>
    </w:div>
    <w:div w:id="438992624">
      <w:bodyDiv w:val="1"/>
      <w:marLeft w:val="0"/>
      <w:marRight w:val="0"/>
      <w:marTop w:val="0"/>
      <w:marBottom w:val="0"/>
      <w:divBdr>
        <w:top w:val="none" w:sz="0" w:space="0" w:color="auto"/>
        <w:left w:val="none" w:sz="0" w:space="0" w:color="auto"/>
        <w:bottom w:val="none" w:sz="0" w:space="0" w:color="auto"/>
        <w:right w:val="none" w:sz="0" w:space="0" w:color="auto"/>
      </w:divBdr>
    </w:div>
    <w:div w:id="454561481">
      <w:bodyDiv w:val="1"/>
      <w:marLeft w:val="0"/>
      <w:marRight w:val="0"/>
      <w:marTop w:val="0"/>
      <w:marBottom w:val="0"/>
      <w:divBdr>
        <w:top w:val="none" w:sz="0" w:space="0" w:color="auto"/>
        <w:left w:val="none" w:sz="0" w:space="0" w:color="auto"/>
        <w:bottom w:val="none" w:sz="0" w:space="0" w:color="auto"/>
        <w:right w:val="none" w:sz="0" w:space="0" w:color="auto"/>
      </w:divBdr>
    </w:div>
    <w:div w:id="530190094">
      <w:bodyDiv w:val="1"/>
      <w:marLeft w:val="0"/>
      <w:marRight w:val="0"/>
      <w:marTop w:val="0"/>
      <w:marBottom w:val="0"/>
      <w:divBdr>
        <w:top w:val="none" w:sz="0" w:space="0" w:color="auto"/>
        <w:left w:val="none" w:sz="0" w:space="0" w:color="auto"/>
        <w:bottom w:val="none" w:sz="0" w:space="0" w:color="auto"/>
        <w:right w:val="none" w:sz="0" w:space="0" w:color="auto"/>
      </w:divBdr>
    </w:div>
    <w:div w:id="555242475">
      <w:bodyDiv w:val="1"/>
      <w:marLeft w:val="0"/>
      <w:marRight w:val="0"/>
      <w:marTop w:val="0"/>
      <w:marBottom w:val="0"/>
      <w:divBdr>
        <w:top w:val="none" w:sz="0" w:space="0" w:color="auto"/>
        <w:left w:val="none" w:sz="0" w:space="0" w:color="auto"/>
        <w:bottom w:val="none" w:sz="0" w:space="0" w:color="auto"/>
        <w:right w:val="none" w:sz="0" w:space="0" w:color="auto"/>
      </w:divBdr>
    </w:div>
    <w:div w:id="609557434">
      <w:bodyDiv w:val="1"/>
      <w:marLeft w:val="0"/>
      <w:marRight w:val="0"/>
      <w:marTop w:val="0"/>
      <w:marBottom w:val="0"/>
      <w:divBdr>
        <w:top w:val="none" w:sz="0" w:space="0" w:color="auto"/>
        <w:left w:val="none" w:sz="0" w:space="0" w:color="auto"/>
        <w:bottom w:val="none" w:sz="0" w:space="0" w:color="auto"/>
        <w:right w:val="none" w:sz="0" w:space="0" w:color="auto"/>
      </w:divBdr>
    </w:div>
    <w:div w:id="667098115">
      <w:bodyDiv w:val="1"/>
      <w:marLeft w:val="0"/>
      <w:marRight w:val="0"/>
      <w:marTop w:val="0"/>
      <w:marBottom w:val="0"/>
      <w:divBdr>
        <w:top w:val="none" w:sz="0" w:space="0" w:color="auto"/>
        <w:left w:val="none" w:sz="0" w:space="0" w:color="auto"/>
        <w:bottom w:val="none" w:sz="0" w:space="0" w:color="auto"/>
        <w:right w:val="none" w:sz="0" w:space="0" w:color="auto"/>
      </w:divBdr>
    </w:div>
    <w:div w:id="711078033">
      <w:bodyDiv w:val="1"/>
      <w:marLeft w:val="0"/>
      <w:marRight w:val="0"/>
      <w:marTop w:val="0"/>
      <w:marBottom w:val="0"/>
      <w:divBdr>
        <w:top w:val="none" w:sz="0" w:space="0" w:color="auto"/>
        <w:left w:val="none" w:sz="0" w:space="0" w:color="auto"/>
        <w:bottom w:val="none" w:sz="0" w:space="0" w:color="auto"/>
        <w:right w:val="none" w:sz="0" w:space="0" w:color="auto"/>
      </w:divBdr>
    </w:div>
    <w:div w:id="746073850">
      <w:bodyDiv w:val="1"/>
      <w:marLeft w:val="0"/>
      <w:marRight w:val="0"/>
      <w:marTop w:val="0"/>
      <w:marBottom w:val="0"/>
      <w:divBdr>
        <w:top w:val="none" w:sz="0" w:space="0" w:color="auto"/>
        <w:left w:val="none" w:sz="0" w:space="0" w:color="auto"/>
        <w:bottom w:val="none" w:sz="0" w:space="0" w:color="auto"/>
        <w:right w:val="none" w:sz="0" w:space="0" w:color="auto"/>
      </w:divBdr>
    </w:div>
    <w:div w:id="772752198">
      <w:bodyDiv w:val="1"/>
      <w:marLeft w:val="0"/>
      <w:marRight w:val="0"/>
      <w:marTop w:val="0"/>
      <w:marBottom w:val="0"/>
      <w:divBdr>
        <w:top w:val="none" w:sz="0" w:space="0" w:color="auto"/>
        <w:left w:val="none" w:sz="0" w:space="0" w:color="auto"/>
        <w:bottom w:val="none" w:sz="0" w:space="0" w:color="auto"/>
        <w:right w:val="none" w:sz="0" w:space="0" w:color="auto"/>
      </w:divBdr>
    </w:div>
    <w:div w:id="822700953">
      <w:bodyDiv w:val="1"/>
      <w:marLeft w:val="0"/>
      <w:marRight w:val="0"/>
      <w:marTop w:val="0"/>
      <w:marBottom w:val="0"/>
      <w:divBdr>
        <w:top w:val="none" w:sz="0" w:space="0" w:color="auto"/>
        <w:left w:val="none" w:sz="0" w:space="0" w:color="auto"/>
        <w:bottom w:val="none" w:sz="0" w:space="0" w:color="auto"/>
        <w:right w:val="none" w:sz="0" w:space="0" w:color="auto"/>
      </w:divBdr>
    </w:div>
    <w:div w:id="862521705">
      <w:bodyDiv w:val="1"/>
      <w:marLeft w:val="0"/>
      <w:marRight w:val="0"/>
      <w:marTop w:val="0"/>
      <w:marBottom w:val="0"/>
      <w:divBdr>
        <w:top w:val="none" w:sz="0" w:space="0" w:color="auto"/>
        <w:left w:val="none" w:sz="0" w:space="0" w:color="auto"/>
        <w:bottom w:val="none" w:sz="0" w:space="0" w:color="auto"/>
        <w:right w:val="none" w:sz="0" w:space="0" w:color="auto"/>
      </w:divBdr>
    </w:div>
    <w:div w:id="943461813">
      <w:bodyDiv w:val="1"/>
      <w:marLeft w:val="0"/>
      <w:marRight w:val="0"/>
      <w:marTop w:val="0"/>
      <w:marBottom w:val="0"/>
      <w:divBdr>
        <w:top w:val="none" w:sz="0" w:space="0" w:color="auto"/>
        <w:left w:val="none" w:sz="0" w:space="0" w:color="auto"/>
        <w:bottom w:val="none" w:sz="0" w:space="0" w:color="auto"/>
        <w:right w:val="none" w:sz="0" w:space="0" w:color="auto"/>
      </w:divBdr>
    </w:div>
    <w:div w:id="945622127">
      <w:bodyDiv w:val="1"/>
      <w:marLeft w:val="0"/>
      <w:marRight w:val="0"/>
      <w:marTop w:val="0"/>
      <w:marBottom w:val="0"/>
      <w:divBdr>
        <w:top w:val="none" w:sz="0" w:space="0" w:color="auto"/>
        <w:left w:val="none" w:sz="0" w:space="0" w:color="auto"/>
        <w:bottom w:val="none" w:sz="0" w:space="0" w:color="auto"/>
        <w:right w:val="none" w:sz="0" w:space="0" w:color="auto"/>
      </w:divBdr>
    </w:div>
    <w:div w:id="952439327">
      <w:bodyDiv w:val="1"/>
      <w:marLeft w:val="0"/>
      <w:marRight w:val="0"/>
      <w:marTop w:val="0"/>
      <w:marBottom w:val="0"/>
      <w:divBdr>
        <w:top w:val="none" w:sz="0" w:space="0" w:color="auto"/>
        <w:left w:val="none" w:sz="0" w:space="0" w:color="auto"/>
        <w:bottom w:val="none" w:sz="0" w:space="0" w:color="auto"/>
        <w:right w:val="none" w:sz="0" w:space="0" w:color="auto"/>
      </w:divBdr>
    </w:div>
    <w:div w:id="1001544686">
      <w:bodyDiv w:val="1"/>
      <w:marLeft w:val="0"/>
      <w:marRight w:val="0"/>
      <w:marTop w:val="0"/>
      <w:marBottom w:val="0"/>
      <w:divBdr>
        <w:top w:val="none" w:sz="0" w:space="0" w:color="auto"/>
        <w:left w:val="none" w:sz="0" w:space="0" w:color="auto"/>
        <w:bottom w:val="none" w:sz="0" w:space="0" w:color="auto"/>
        <w:right w:val="none" w:sz="0" w:space="0" w:color="auto"/>
      </w:divBdr>
    </w:div>
    <w:div w:id="1004472191">
      <w:bodyDiv w:val="1"/>
      <w:marLeft w:val="0"/>
      <w:marRight w:val="0"/>
      <w:marTop w:val="0"/>
      <w:marBottom w:val="0"/>
      <w:divBdr>
        <w:top w:val="none" w:sz="0" w:space="0" w:color="auto"/>
        <w:left w:val="none" w:sz="0" w:space="0" w:color="auto"/>
        <w:bottom w:val="none" w:sz="0" w:space="0" w:color="auto"/>
        <w:right w:val="none" w:sz="0" w:space="0" w:color="auto"/>
      </w:divBdr>
    </w:div>
    <w:div w:id="1011567187">
      <w:bodyDiv w:val="1"/>
      <w:marLeft w:val="0"/>
      <w:marRight w:val="0"/>
      <w:marTop w:val="0"/>
      <w:marBottom w:val="0"/>
      <w:divBdr>
        <w:top w:val="none" w:sz="0" w:space="0" w:color="auto"/>
        <w:left w:val="none" w:sz="0" w:space="0" w:color="auto"/>
        <w:bottom w:val="none" w:sz="0" w:space="0" w:color="auto"/>
        <w:right w:val="none" w:sz="0" w:space="0" w:color="auto"/>
      </w:divBdr>
    </w:div>
    <w:div w:id="1059983914">
      <w:bodyDiv w:val="1"/>
      <w:marLeft w:val="0"/>
      <w:marRight w:val="0"/>
      <w:marTop w:val="0"/>
      <w:marBottom w:val="0"/>
      <w:divBdr>
        <w:top w:val="none" w:sz="0" w:space="0" w:color="auto"/>
        <w:left w:val="none" w:sz="0" w:space="0" w:color="auto"/>
        <w:bottom w:val="none" w:sz="0" w:space="0" w:color="auto"/>
        <w:right w:val="none" w:sz="0" w:space="0" w:color="auto"/>
      </w:divBdr>
    </w:div>
    <w:div w:id="1095325992">
      <w:bodyDiv w:val="1"/>
      <w:marLeft w:val="0"/>
      <w:marRight w:val="0"/>
      <w:marTop w:val="0"/>
      <w:marBottom w:val="0"/>
      <w:divBdr>
        <w:top w:val="none" w:sz="0" w:space="0" w:color="auto"/>
        <w:left w:val="none" w:sz="0" w:space="0" w:color="auto"/>
        <w:bottom w:val="none" w:sz="0" w:space="0" w:color="auto"/>
        <w:right w:val="none" w:sz="0" w:space="0" w:color="auto"/>
      </w:divBdr>
    </w:div>
    <w:div w:id="1137338805">
      <w:bodyDiv w:val="1"/>
      <w:marLeft w:val="0"/>
      <w:marRight w:val="0"/>
      <w:marTop w:val="0"/>
      <w:marBottom w:val="0"/>
      <w:divBdr>
        <w:top w:val="none" w:sz="0" w:space="0" w:color="auto"/>
        <w:left w:val="none" w:sz="0" w:space="0" w:color="auto"/>
        <w:bottom w:val="none" w:sz="0" w:space="0" w:color="auto"/>
        <w:right w:val="none" w:sz="0" w:space="0" w:color="auto"/>
      </w:divBdr>
    </w:div>
    <w:div w:id="1158493135">
      <w:bodyDiv w:val="1"/>
      <w:marLeft w:val="0"/>
      <w:marRight w:val="0"/>
      <w:marTop w:val="0"/>
      <w:marBottom w:val="0"/>
      <w:divBdr>
        <w:top w:val="none" w:sz="0" w:space="0" w:color="auto"/>
        <w:left w:val="none" w:sz="0" w:space="0" w:color="auto"/>
        <w:bottom w:val="none" w:sz="0" w:space="0" w:color="auto"/>
        <w:right w:val="none" w:sz="0" w:space="0" w:color="auto"/>
      </w:divBdr>
    </w:div>
    <w:div w:id="1169521073">
      <w:bodyDiv w:val="1"/>
      <w:marLeft w:val="0"/>
      <w:marRight w:val="0"/>
      <w:marTop w:val="0"/>
      <w:marBottom w:val="0"/>
      <w:divBdr>
        <w:top w:val="none" w:sz="0" w:space="0" w:color="auto"/>
        <w:left w:val="none" w:sz="0" w:space="0" w:color="auto"/>
        <w:bottom w:val="none" w:sz="0" w:space="0" w:color="auto"/>
        <w:right w:val="none" w:sz="0" w:space="0" w:color="auto"/>
      </w:divBdr>
    </w:div>
    <w:div w:id="1263876408">
      <w:bodyDiv w:val="1"/>
      <w:marLeft w:val="0"/>
      <w:marRight w:val="0"/>
      <w:marTop w:val="0"/>
      <w:marBottom w:val="0"/>
      <w:divBdr>
        <w:top w:val="none" w:sz="0" w:space="0" w:color="auto"/>
        <w:left w:val="none" w:sz="0" w:space="0" w:color="auto"/>
        <w:bottom w:val="none" w:sz="0" w:space="0" w:color="auto"/>
        <w:right w:val="none" w:sz="0" w:space="0" w:color="auto"/>
      </w:divBdr>
    </w:div>
    <w:div w:id="1426993652">
      <w:bodyDiv w:val="1"/>
      <w:marLeft w:val="0"/>
      <w:marRight w:val="0"/>
      <w:marTop w:val="0"/>
      <w:marBottom w:val="0"/>
      <w:divBdr>
        <w:top w:val="none" w:sz="0" w:space="0" w:color="auto"/>
        <w:left w:val="none" w:sz="0" w:space="0" w:color="auto"/>
        <w:bottom w:val="none" w:sz="0" w:space="0" w:color="auto"/>
        <w:right w:val="none" w:sz="0" w:space="0" w:color="auto"/>
      </w:divBdr>
    </w:div>
    <w:div w:id="1486434534">
      <w:bodyDiv w:val="1"/>
      <w:marLeft w:val="0"/>
      <w:marRight w:val="0"/>
      <w:marTop w:val="0"/>
      <w:marBottom w:val="0"/>
      <w:divBdr>
        <w:top w:val="none" w:sz="0" w:space="0" w:color="auto"/>
        <w:left w:val="none" w:sz="0" w:space="0" w:color="auto"/>
        <w:bottom w:val="none" w:sz="0" w:space="0" w:color="auto"/>
        <w:right w:val="none" w:sz="0" w:space="0" w:color="auto"/>
      </w:divBdr>
    </w:div>
    <w:div w:id="1495028616">
      <w:bodyDiv w:val="1"/>
      <w:marLeft w:val="0"/>
      <w:marRight w:val="0"/>
      <w:marTop w:val="0"/>
      <w:marBottom w:val="0"/>
      <w:divBdr>
        <w:top w:val="none" w:sz="0" w:space="0" w:color="auto"/>
        <w:left w:val="none" w:sz="0" w:space="0" w:color="auto"/>
        <w:bottom w:val="none" w:sz="0" w:space="0" w:color="auto"/>
        <w:right w:val="none" w:sz="0" w:space="0" w:color="auto"/>
      </w:divBdr>
    </w:div>
    <w:div w:id="1495417183">
      <w:bodyDiv w:val="1"/>
      <w:marLeft w:val="0"/>
      <w:marRight w:val="0"/>
      <w:marTop w:val="0"/>
      <w:marBottom w:val="0"/>
      <w:divBdr>
        <w:top w:val="none" w:sz="0" w:space="0" w:color="auto"/>
        <w:left w:val="none" w:sz="0" w:space="0" w:color="auto"/>
        <w:bottom w:val="none" w:sz="0" w:space="0" w:color="auto"/>
        <w:right w:val="none" w:sz="0" w:space="0" w:color="auto"/>
      </w:divBdr>
    </w:div>
    <w:div w:id="1537540447">
      <w:bodyDiv w:val="1"/>
      <w:marLeft w:val="0"/>
      <w:marRight w:val="0"/>
      <w:marTop w:val="0"/>
      <w:marBottom w:val="0"/>
      <w:divBdr>
        <w:top w:val="none" w:sz="0" w:space="0" w:color="auto"/>
        <w:left w:val="none" w:sz="0" w:space="0" w:color="auto"/>
        <w:bottom w:val="none" w:sz="0" w:space="0" w:color="auto"/>
        <w:right w:val="none" w:sz="0" w:space="0" w:color="auto"/>
      </w:divBdr>
    </w:div>
    <w:div w:id="1553806295">
      <w:bodyDiv w:val="1"/>
      <w:marLeft w:val="0"/>
      <w:marRight w:val="0"/>
      <w:marTop w:val="0"/>
      <w:marBottom w:val="0"/>
      <w:divBdr>
        <w:top w:val="none" w:sz="0" w:space="0" w:color="auto"/>
        <w:left w:val="none" w:sz="0" w:space="0" w:color="auto"/>
        <w:bottom w:val="none" w:sz="0" w:space="0" w:color="auto"/>
        <w:right w:val="none" w:sz="0" w:space="0" w:color="auto"/>
      </w:divBdr>
    </w:div>
    <w:div w:id="1577933654">
      <w:bodyDiv w:val="1"/>
      <w:marLeft w:val="0"/>
      <w:marRight w:val="0"/>
      <w:marTop w:val="0"/>
      <w:marBottom w:val="0"/>
      <w:divBdr>
        <w:top w:val="none" w:sz="0" w:space="0" w:color="auto"/>
        <w:left w:val="none" w:sz="0" w:space="0" w:color="auto"/>
        <w:bottom w:val="none" w:sz="0" w:space="0" w:color="auto"/>
        <w:right w:val="none" w:sz="0" w:space="0" w:color="auto"/>
      </w:divBdr>
    </w:div>
    <w:div w:id="1629122841">
      <w:bodyDiv w:val="1"/>
      <w:marLeft w:val="0"/>
      <w:marRight w:val="0"/>
      <w:marTop w:val="0"/>
      <w:marBottom w:val="0"/>
      <w:divBdr>
        <w:top w:val="none" w:sz="0" w:space="0" w:color="auto"/>
        <w:left w:val="none" w:sz="0" w:space="0" w:color="auto"/>
        <w:bottom w:val="none" w:sz="0" w:space="0" w:color="auto"/>
        <w:right w:val="none" w:sz="0" w:space="0" w:color="auto"/>
      </w:divBdr>
    </w:div>
    <w:div w:id="1676372880">
      <w:bodyDiv w:val="1"/>
      <w:marLeft w:val="0"/>
      <w:marRight w:val="0"/>
      <w:marTop w:val="0"/>
      <w:marBottom w:val="0"/>
      <w:divBdr>
        <w:top w:val="none" w:sz="0" w:space="0" w:color="auto"/>
        <w:left w:val="none" w:sz="0" w:space="0" w:color="auto"/>
        <w:bottom w:val="none" w:sz="0" w:space="0" w:color="auto"/>
        <w:right w:val="none" w:sz="0" w:space="0" w:color="auto"/>
      </w:divBdr>
    </w:div>
    <w:div w:id="1712996220">
      <w:bodyDiv w:val="1"/>
      <w:marLeft w:val="0"/>
      <w:marRight w:val="0"/>
      <w:marTop w:val="0"/>
      <w:marBottom w:val="0"/>
      <w:divBdr>
        <w:top w:val="none" w:sz="0" w:space="0" w:color="auto"/>
        <w:left w:val="none" w:sz="0" w:space="0" w:color="auto"/>
        <w:bottom w:val="none" w:sz="0" w:space="0" w:color="auto"/>
        <w:right w:val="none" w:sz="0" w:space="0" w:color="auto"/>
      </w:divBdr>
    </w:div>
    <w:div w:id="1735733753">
      <w:bodyDiv w:val="1"/>
      <w:marLeft w:val="0"/>
      <w:marRight w:val="0"/>
      <w:marTop w:val="0"/>
      <w:marBottom w:val="0"/>
      <w:divBdr>
        <w:top w:val="none" w:sz="0" w:space="0" w:color="auto"/>
        <w:left w:val="none" w:sz="0" w:space="0" w:color="auto"/>
        <w:bottom w:val="none" w:sz="0" w:space="0" w:color="auto"/>
        <w:right w:val="none" w:sz="0" w:space="0" w:color="auto"/>
      </w:divBdr>
    </w:div>
    <w:div w:id="1836609417">
      <w:bodyDiv w:val="1"/>
      <w:marLeft w:val="0"/>
      <w:marRight w:val="0"/>
      <w:marTop w:val="0"/>
      <w:marBottom w:val="0"/>
      <w:divBdr>
        <w:top w:val="none" w:sz="0" w:space="0" w:color="auto"/>
        <w:left w:val="none" w:sz="0" w:space="0" w:color="auto"/>
        <w:bottom w:val="none" w:sz="0" w:space="0" w:color="auto"/>
        <w:right w:val="none" w:sz="0" w:space="0" w:color="auto"/>
      </w:divBdr>
    </w:div>
    <w:div w:id="1881475293">
      <w:bodyDiv w:val="1"/>
      <w:marLeft w:val="0"/>
      <w:marRight w:val="0"/>
      <w:marTop w:val="0"/>
      <w:marBottom w:val="0"/>
      <w:divBdr>
        <w:top w:val="none" w:sz="0" w:space="0" w:color="auto"/>
        <w:left w:val="none" w:sz="0" w:space="0" w:color="auto"/>
        <w:bottom w:val="none" w:sz="0" w:space="0" w:color="auto"/>
        <w:right w:val="none" w:sz="0" w:space="0" w:color="auto"/>
      </w:divBdr>
    </w:div>
    <w:div w:id="1882355460">
      <w:bodyDiv w:val="1"/>
      <w:marLeft w:val="0"/>
      <w:marRight w:val="0"/>
      <w:marTop w:val="0"/>
      <w:marBottom w:val="0"/>
      <w:divBdr>
        <w:top w:val="none" w:sz="0" w:space="0" w:color="auto"/>
        <w:left w:val="none" w:sz="0" w:space="0" w:color="auto"/>
        <w:bottom w:val="none" w:sz="0" w:space="0" w:color="auto"/>
        <w:right w:val="none" w:sz="0" w:space="0" w:color="auto"/>
      </w:divBdr>
    </w:div>
    <w:div w:id="1891500066">
      <w:bodyDiv w:val="1"/>
      <w:marLeft w:val="0"/>
      <w:marRight w:val="0"/>
      <w:marTop w:val="0"/>
      <w:marBottom w:val="0"/>
      <w:divBdr>
        <w:top w:val="none" w:sz="0" w:space="0" w:color="auto"/>
        <w:left w:val="none" w:sz="0" w:space="0" w:color="auto"/>
        <w:bottom w:val="none" w:sz="0" w:space="0" w:color="auto"/>
        <w:right w:val="none" w:sz="0" w:space="0" w:color="auto"/>
      </w:divBdr>
    </w:div>
    <w:div w:id="1929579838">
      <w:bodyDiv w:val="1"/>
      <w:marLeft w:val="0"/>
      <w:marRight w:val="0"/>
      <w:marTop w:val="0"/>
      <w:marBottom w:val="0"/>
      <w:divBdr>
        <w:top w:val="none" w:sz="0" w:space="0" w:color="auto"/>
        <w:left w:val="none" w:sz="0" w:space="0" w:color="auto"/>
        <w:bottom w:val="none" w:sz="0" w:space="0" w:color="auto"/>
        <w:right w:val="none" w:sz="0" w:space="0" w:color="auto"/>
      </w:divBdr>
    </w:div>
    <w:div w:id="1989674547">
      <w:bodyDiv w:val="1"/>
      <w:marLeft w:val="0"/>
      <w:marRight w:val="0"/>
      <w:marTop w:val="0"/>
      <w:marBottom w:val="0"/>
      <w:divBdr>
        <w:top w:val="none" w:sz="0" w:space="0" w:color="auto"/>
        <w:left w:val="none" w:sz="0" w:space="0" w:color="auto"/>
        <w:bottom w:val="none" w:sz="0" w:space="0" w:color="auto"/>
        <w:right w:val="none" w:sz="0" w:space="0" w:color="auto"/>
      </w:divBdr>
    </w:div>
    <w:div w:id="2016766527">
      <w:bodyDiv w:val="1"/>
      <w:marLeft w:val="0"/>
      <w:marRight w:val="0"/>
      <w:marTop w:val="0"/>
      <w:marBottom w:val="0"/>
      <w:divBdr>
        <w:top w:val="none" w:sz="0" w:space="0" w:color="auto"/>
        <w:left w:val="none" w:sz="0" w:space="0" w:color="auto"/>
        <w:bottom w:val="none" w:sz="0" w:space="0" w:color="auto"/>
        <w:right w:val="none" w:sz="0" w:space="0" w:color="auto"/>
      </w:divBdr>
    </w:div>
    <w:div w:id="2085444078">
      <w:bodyDiv w:val="1"/>
      <w:marLeft w:val="0"/>
      <w:marRight w:val="0"/>
      <w:marTop w:val="0"/>
      <w:marBottom w:val="0"/>
      <w:divBdr>
        <w:top w:val="none" w:sz="0" w:space="0" w:color="auto"/>
        <w:left w:val="none" w:sz="0" w:space="0" w:color="auto"/>
        <w:bottom w:val="none" w:sz="0" w:space="0" w:color="auto"/>
        <w:right w:val="none" w:sz="0" w:space="0" w:color="auto"/>
      </w:divBdr>
    </w:div>
    <w:div w:id="21389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D5892C31F709B8BE2E5AC041EE9BFEE28B74FA5635F096457C43688D6CFB01959AD8CEF1D0ACD940E7CF141B43E56F5D5rAN7J"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Динамика доходов и расходов бюджета за 2019-2022</a:t>
            </a:r>
            <a:r>
              <a:rPr lang="ru-RU" baseline="0">
                <a:latin typeface="Times New Roman" panose="02020603050405020304" pitchFamily="18" charset="0"/>
                <a:cs typeface="Times New Roman" panose="02020603050405020304" pitchFamily="18" charset="0"/>
              </a:rPr>
              <a:t> годы, млн. рублей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5678058471857681"/>
          <c:y val="0.19912698412698412"/>
          <c:w val="0.82470089676290459"/>
          <c:h val="0.60216910386201727"/>
        </c:manualLayout>
      </c:layout>
      <c:barChart>
        <c:barDir val="col"/>
        <c:grouping val="clustered"/>
        <c:varyColors val="0"/>
        <c:ser>
          <c:idx val="0"/>
          <c:order val="0"/>
          <c:tx>
            <c:strRef>
              <c:f>Лист1!$B$1</c:f>
              <c:strCache>
                <c:ptCount val="1"/>
                <c:pt idx="0">
                  <c:v>Доходы</c:v>
                </c:pt>
              </c:strCache>
            </c:strRef>
          </c:tx>
          <c:spPr>
            <a:solidFill>
              <a:schemeClr val="accent1"/>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Лист1!$B$2:$B$5</c:f>
              <c:numCache>
                <c:formatCode>#\ ##0.0</c:formatCode>
                <c:ptCount val="4"/>
                <c:pt idx="0">
                  <c:v>159625.462</c:v>
                </c:pt>
                <c:pt idx="1">
                  <c:v>194731.19706000001</c:v>
                </c:pt>
                <c:pt idx="2">
                  <c:v>237730.0024</c:v>
                </c:pt>
                <c:pt idx="3">
                  <c:v>272801.9705</c:v>
                </c:pt>
              </c:numCache>
            </c:numRef>
          </c:val>
          <c:extLst>
            <c:ext xmlns:c16="http://schemas.microsoft.com/office/drawing/2014/chart" uri="{C3380CC4-5D6E-409C-BE32-E72D297353CC}">
              <c16:uniqueId val="{00000000-185D-4FE3-8659-DA9F355CBF8E}"/>
            </c:ext>
          </c:extLst>
        </c:ser>
        <c:ser>
          <c:idx val="1"/>
          <c:order val="1"/>
          <c:tx>
            <c:strRef>
              <c:f>Лист1!$C$1</c:f>
              <c:strCache>
                <c:ptCount val="1"/>
                <c:pt idx="0">
                  <c:v>Расходы</c:v>
                </c:pt>
              </c:strCache>
            </c:strRef>
          </c:tx>
          <c:spPr>
            <a:solidFill>
              <a:schemeClr val="accent2"/>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Лист1!$C$2:$C$5</c:f>
              <c:numCache>
                <c:formatCode>#\ ##0.0</c:formatCode>
                <c:ptCount val="4"/>
                <c:pt idx="0">
                  <c:v>165906.27744999999</c:v>
                </c:pt>
                <c:pt idx="1">
                  <c:v>199168.55540000001</c:v>
                </c:pt>
                <c:pt idx="2">
                  <c:v>222279.8425</c:v>
                </c:pt>
                <c:pt idx="3">
                  <c:v>267946.7415</c:v>
                </c:pt>
              </c:numCache>
            </c:numRef>
          </c:val>
          <c:extLst>
            <c:ext xmlns:c16="http://schemas.microsoft.com/office/drawing/2014/chart" uri="{C3380CC4-5D6E-409C-BE32-E72D297353CC}">
              <c16:uniqueId val="{00000001-185D-4FE3-8659-DA9F355CBF8E}"/>
            </c:ext>
          </c:extLst>
        </c:ser>
        <c:dLbls>
          <c:showLegendKey val="0"/>
          <c:showVal val="0"/>
          <c:showCatName val="0"/>
          <c:showSerName val="0"/>
          <c:showPercent val="0"/>
          <c:showBubbleSize val="0"/>
        </c:dLbls>
        <c:gapWidth val="219"/>
        <c:overlap val="-27"/>
        <c:axId val="813463855"/>
        <c:axId val="813462607"/>
      </c:barChart>
      <c:catAx>
        <c:axId val="813463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3462607"/>
        <c:crosses val="autoZero"/>
        <c:auto val="1"/>
        <c:lblAlgn val="ctr"/>
        <c:lblOffset val="100"/>
        <c:noMultiLvlLbl val="0"/>
      </c:catAx>
      <c:valAx>
        <c:axId val="813462607"/>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3463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984306649168898"/>
          <c:y val="6.6585739282589707E-2"/>
          <c:w val="0.401980715952173"/>
          <c:h val="0.68910979877515299"/>
        </c:manualLayout>
      </c:layout>
      <c:doughnutChart>
        <c:varyColors val="1"/>
        <c:ser>
          <c:idx val="0"/>
          <c:order val="0"/>
          <c:tx>
            <c:strRef>
              <c:f>Лист1!$B$1</c:f>
              <c:strCache>
                <c:ptCount val="1"/>
                <c:pt idx="0">
                  <c:v>Расход межбюджетного трансфера, 2018 г.</c:v>
                </c:pt>
              </c:strCache>
            </c:strRef>
          </c:tx>
          <c:dPt>
            <c:idx val="0"/>
            <c:bubble3D val="0"/>
            <c:spPr>
              <a:solidFill>
                <a:srgbClr val="006666"/>
              </a:solidFill>
              <a:ln w="19050">
                <a:solidFill>
                  <a:schemeClr val="lt1"/>
                </a:solidFill>
              </a:ln>
              <a:effectLst/>
            </c:spPr>
            <c:extLst>
              <c:ext xmlns:c16="http://schemas.microsoft.com/office/drawing/2014/chart" uri="{C3380CC4-5D6E-409C-BE32-E72D297353CC}">
                <c16:uniqueId val="{00000001-63BB-45CF-84D2-F175F3FFECEC}"/>
              </c:ext>
            </c:extLst>
          </c:dPt>
          <c:dPt>
            <c:idx val="1"/>
            <c:bubble3D val="0"/>
            <c:spPr>
              <a:solidFill>
                <a:srgbClr val="FFC1AE"/>
              </a:solidFill>
              <a:ln w="19050">
                <a:solidFill>
                  <a:schemeClr val="lt1"/>
                </a:solidFill>
              </a:ln>
              <a:effectLst/>
            </c:spPr>
            <c:extLst>
              <c:ext xmlns:c16="http://schemas.microsoft.com/office/drawing/2014/chart" uri="{C3380CC4-5D6E-409C-BE32-E72D297353CC}">
                <c16:uniqueId val="{00000003-63BB-45CF-84D2-F175F3FFECEC}"/>
              </c:ext>
            </c:extLst>
          </c:dPt>
          <c:dPt>
            <c:idx val="2"/>
            <c:bubble3D val="0"/>
            <c:spPr>
              <a:solidFill>
                <a:srgbClr val="C6EDED"/>
              </a:solidFill>
              <a:ln w="19050">
                <a:solidFill>
                  <a:schemeClr val="lt1"/>
                </a:solidFill>
              </a:ln>
              <a:effectLst/>
            </c:spPr>
            <c:extLst>
              <c:ext xmlns:c16="http://schemas.microsoft.com/office/drawing/2014/chart" uri="{C3380CC4-5D6E-409C-BE32-E72D297353CC}">
                <c16:uniqueId val="{00000005-63BB-45CF-84D2-F175F3FFECEC}"/>
              </c:ext>
            </c:extLst>
          </c:dPt>
          <c:dPt>
            <c:idx val="3"/>
            <c:bubble3D val="0"/>
            <c:spPr>
              <a:solidFill>
                <a:srgbClr val="7FBBBA"/>
              </a:solidFill>
              <a:ln w="19050">
                <a:solidFill>
                  <a:schemeClr val="lt1"/>
                </a:solidFill>
              </a:ln>
              <a:effectLst/>
            </c:spPr>
            <c:extLst>
              <c:ext xmlns:c16="http://schemas.microsoft.com/office/drawing/2014/chart" uri="{C3380CC4-5D6E-409C-BE32-E72D297353CC}">
                <c16:uniqueId val="{00000007-63BB-45CF-84D2-F175F3FFECEC}"/>
              </c:ext>
            </c:extLst>
          </c:dPt>
          <c:dLbls>
            <c:dLbl>
              <c:idx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ontserrat" panose="00000500000000000000" pitchFamily="2" charset="-52"/>
                      <a:ea typeface="+mn-ea"/>
                      <a:cs typeface="+mn-cs"/>
                    </a:defRPr>
                  </a:pPr>
                  <a:endParaRPr lang="ru-RU"/>
                </a:p>
              </c:txPr>
              <c:showLegendKey val="0"/>
              <c:showVal val="1"/>
              <c:showCatName val="0"/>
              <c:showSerName val="0"/>
              <c:showPercent val="0"/>
              <c:showBubbleSize val="0"/>
              <c:extLst>
                <c:ext xmlns:c16="http://schemas.microsoft.com/office/drawing/2014/chart" uri="{C3380CC4-5D6E-409C-BE32-E72D297353CC}">
                  <c16:uniqueId val="{00000001-63BB-45CF-84D2-F175F3FFEC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ontserrat" panose="00000500000000000000" pitchFamily="2" charset="-52"/>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Лекарственные препараты</c:v>
                </c:pt>
                <c:pt idx="1">
                  <c:v>автомобили</c:v>
                </c:pt>
                <c:pt idx="2">
                  <c:v>Медицинские изделия</c:v>
                </c:pt>
              </c:strCache>
            </c:strRef>
          </c:cat>
          <c:val>
            <c:numRef>
              <c:f>Лист1!$B$2:$B$5</c:f>
              <c:numCache>
                <c:formatCode>#,##0.00</c:formatCode>
                <c:ptCount val="4"/>
                <c:pt idx="0">
                  <c:v>31200</c:v>
                </c:pt>
                <c:pt idx="1">
                  <c:v>5605.2</c:v>
                </c:pt>
                <c:pt idx="2">
                  <c:v>42515.9</c:v>
                </c:pt>
              </c:numCache>
            </c:numRef>
          </c:val>
          <c:extLst>
            <c:ext xmlns:c16="http://schemas.microsoft.com/office/drawing/2014/chart" uri="{C3380CC4-5D6E-409C-BE32-E72D297353CC}">
              <c16:uniqueId val="{00000008-63BB-45CF-84D2-F175F3FFECEC}"/>
            </c:ext>
          </c:extLst>
        </c:ser>
        <c:dLbls>
          <c:showLegendKey val="0"/>
          <c:showVal val="0"/>
          <c:showCatName val="0"/>
          <c:showSerName val="0"/>
          <c:showPercent val="0"/>
          <c:showBubbleSize val="0"/>
          <c:showLeaderLines val="1"/>
        </c:dLbls>
        <c:firstSliceAng val="0"/>
        <c:holeSize val="4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ontserrat" panose="00000500000000000000" pitchFamily="2" charset="-52"/>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ontserrat" panose="00000500000000000000" pitchFamily="2" charset="-52"/>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28AD7-14FA-4741-A84E-8A401CB4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62</Pages>
  <Words>16023</Words>
  <Characters>91335</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КеббельИА413</dc:creator>
  <cp:lastModifiedBy>Никишина Ольга Николаевна</cp:lastModifiedBy>
  <cp:revision>21</cp:revision>
  <cp:lastPrinted>2023-02-06T05:39:00Z</cp:lastPrinted>
  <dcterms:created xsi:type="dcterms:W3CDTF">2023-02-15T01:20:00Z</dcterms:created>
  <dcterms:modified xsi:type="dcterms:W3CDTF">2023-02-15T07:46:00Z</dcterms:modified>
</cp:coreProperties>
</file>