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9DE" w14:textId="77777777" w:rsidR="00A24A74" w:rsidRPr="00A24A74" w:rsidRDefault="00E173A6" w:rsidP="0075192C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14:paraId="4907D206" w14:textId="77777777" w:rsidR="00E173A6" w:rsidRPr="00A24A74" w:rsidRDefault="00E173A6" w:rsidP="0075192C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26906F94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154D6C" w14:textId="77777777"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47D4BD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B952D0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AAF4F0" w14:textId="0090942D"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912DBB" w14:textId="7603EC0E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83D212" w14:textId="2429858A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F4B5E7" w14:textId="77777777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83934C" w14:textId="77777777"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от </w:t>
      </w:r>
      <w:r w:rsidR="008F1AD2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19.04.2019 № 124</w:t>
      </w:r>
    </w:p>
    <w:p w14:paraId="3FB6AB0B" w14:textId="77777777"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C9611" w14:textId="77777777" w:rsid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F88C" w14:textId="77777777" w:rsidR="00FF5F1C" w:rsidRPr="00FF5F1C" w:rsidRDefault="00FF5F1C" w:rsidP="00FF5F1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FF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FF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ю:</w:t>
      </w:r>
    </w:p>
    <w:p w14:paraId="563CDBB0" w14:textId="77777777" w:rsidR="00A24A74" w:rsidRPr="00A24A74" w:rsidRDefault="00A24A74" w:rsidP="00AA6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2687"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Губернатора Новоси</w:t>
      </w:r>
      <w:r w:rsidR="00E1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бирской области </w:t>
      </w:r>
      <w:r w:rsidR="008F1AD2" w:rsidRPr="008F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AA6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19.04.2019 </w:t>
      </w:r>
      <w:r w:rsidR="008F1AD2" w:rsidRPr="008F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124</w:t>
      </w:r>
      <w:r w:rsidR="00B02687"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6C77">
        <w:rPr>
          <w:rFonts w:ascii="Times New Roman" w:hAnsi="Times New Roman" w:cs="Times New Roman"/>
          <w:sz w:val="28"/>
          <w:szCs w:val="28"/>
        </w:rPr>
        <w:t>О делегировании полномочий представителя нанимателя»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0BDF2082" w14:textId="77777777" w:rsidR="00740C57" w:rsidRDefault="00B02687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 пункте </w:t>
      </w:r>
      <w:r w:rsidR="00B44F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0C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B70204" w14:textId="1DF1C4FC" w:rsidR="005E71D1" w:rsidRDefault="00AD2C64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F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86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F60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E71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279538" w14:textId="61ED5D80" w:rsidR="00A24A74" w:rsidRDefault="002740FF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«(далее – областной исполнительный орган)» дополнить словами «,</w:t>
      </w:r>
      <w:r w:rsidR="007E0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Новосибирской области </w:t>
      </w:r>
      <w:r w:rsidR="005C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территориальный исполнительный орган) 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территориальн</w:t>
      </w:r>
      <w:r w:rsidR="00A712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A712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A712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5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A712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56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C56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58EB" w:rsidRPr="008E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Новосибирской области</w:t>
      </w:r>
      <w:r w:rsidR="005C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территориальный орган областного исполнительного органа)»;</w:t>
      </w:r>
    </w:p>
    <w:p w14:paraId="629458D0" w14:textId="11B786BA" w:rsidR="00586F3A" w:rsidRDefault="005B63CA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 </w:t>
      </w:r>
      <w:r w:rsidR="0098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24.07.2004 № 79-ФЗ «О государственной гражданской службе в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заменить словами «от </w:t>
      </w:r>
      <w:r w:rsidR="00586F3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.07.2004 № 79-ФЗ «О </w:t>
      </w:r>
      <w:r w:rsidR="009848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службе Российской Федерации»</w:t>
      </w:r>
      <w:r w:rsidR="00586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48D313" w14:textId="3930D277" w:rsidR="00986B43" w:rsidRDefault="00AD2C64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7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подпункт 3 </w:t>
      </w:r>
      <w:r w:rsidR="0098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r w:rsidR="0072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4882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3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54882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3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54882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3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882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3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54882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3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4882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исполнительного органа</w:t>
      </w:r>
      <w:r w:rsidR="003967D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CD62E49" w14:textId="6DB1A8EE" w:rsidR="00C40476" w:rsidRDefault="00AD2C64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47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7E1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 после слов «областных исполнительных органах» дополнить словами «</w:t>
      </w:r>
      <w:r w:rsidR="0051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517FA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517FA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8788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BF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E1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517FA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8788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8021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8021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E1385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BF1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E138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FBA6AB3" w14:textId="154B816F" w:rsidR="00C95FEF" w:rsidRDefault="00AD2C64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подпункт 5 после слов «областном исполнительном органе» дополнить словами «, 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FB5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95FEF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21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5FE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D9C6078" w14:textId="103F14AB" w:rsidR="00227D93" w:rsidRDefault="00AD2C64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7D9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подпункт 6 после слов «областных исполнительных органах»</w:t>
      </w:r>
      <w:r w:rsidR="00A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AD68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AD68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1245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9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7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AD68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</w:t>
      </w:r>
      <w:r w:rsidR="00A744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12D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</w:t>
      </w:r>
      <w:r w:rsidR="00AD68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 w:rsidR="00AD68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744B1" w:rsidRPr="0055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</w:t>
      </w:r>
      <w:r w:rsidR="0021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1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744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08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8F86FC" w14:textId="422FD1B2" w:rsidR="008A461D" w:rsidRDefault="00900808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8A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тринадцатом </w:t>
      </w:r>
      <w:r w:rsidR="008A4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F605F">
        <w:rPr>
          <w:rFonts w:ascii="Times New Roman" w:eastAsia="Times New Roman" w:hAnsi="Times New Roman" w:cs="Times New Roman"/>
          <w:sz w:val="28"/>
          <w:szCs w:val="28"/>
          <w:lang w:eastAsia="ru-RU"/>
        </w:rPr>
        <w:t>а 2 пункта 2</w:t>
      </w:r>
      <w:r w:rsidR="008A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порядке представления которых предусмотрено их направление Губернатору Новосибирской области» заменить словами «которые в соответствии с нормативными правовыми актами Новосибирской области направляются Губернатору Новосибирской области».</w:t>
      </w:r>
    </w:p>
    <w:p w14:paraId="632DB6C8" w14:textId="38B240CD" w:rsidR="00900808" w:rsidRDefault="008A461D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2C6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</w:t>
      </w:r>
      <w:r w:rsidR="00EA1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2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– </w:t>
      </w:r>
      <w:r w:rsidR="0001604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25D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3C36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2D6376" w14:textId="77777777" w:rsidR="00510D2D" w:rsidRDefault="00A160E1" w:rsidP="001C61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«2.1. </w:t>
      </w:r>
      <w:r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Делегировать полномочия представителя нанимателя в отношении граждан, поступающих на гражданскую службу для замещения должностей гражданской службы в территориальных исполнительных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нах, </w:t>
      </w:r>
      <w:r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служащих, замещающих должности гражданской службы в территориальных исполнительных органах</w:t>
      </w:r>
      <w:r w:rsidR="00AC4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203A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59A9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соответствующих территориальных исполнительных органов, за исключением</w:t>
      </w:r>
      <w:r w:rsidR="00510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F9030B" w14:textId="433BB527" w:rsidR="00510D2D" w:rsidRDefault="00510D2D" w:rsidP="001C61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полномочий представителя нанимателя в отношении граждан, </w:t>
      </w:r>
      <w:r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поступающих на гражданскую службу для замещения должностей гражданской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т</w:t>
      </w:r>
      <w:r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ерриториальных исполнительных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нов, </w:t>
      </w:r>
      <w:r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служащих, замещающих должности гражданской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</w:t>
      </w:r>
      <w:r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исполнительных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ов; </w:t>
      </w:r>
    </w:p>
    <w:p w14:paraId="6BC9F2AA" w14:textId="6004BB03" w:rsidR="00A160E1" w:rsidRDefault="00510D2D" w:rsidP="00510D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DD6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</w:t>
      </w:r>
      <w:r w:rsid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чий, указанных в подпунктах 2 – </w:t>
      </w:r>
      <w:r w:rsidR="00DD6ABD">
        <w:rPr>
          <w:rFonts w:ascii="Times New Roman" w:eastAsia="Times New Roman" w:hAnsi="Times New Roman" w:cs="Times New Roman"/>
          <w:sz w:val="28"/>
          <w:szCs w:val="28"/>
          <w:lang w:eastAsia="ru-RU"/>
        </w:rPr>
        <w:t>6 пункта 1 настояще</w:t>
      </w:r>
      <w:r w:rsid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</w:t>
      </w:r>
      <w:r w:rsidR="001C6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F660F" w14:textId="5AB51961" w:rsidR="00D13949" w:rsidRDefault="002A59A9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A160E1"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Делегировать полномочия представителя нанимателя в отношении граждан, поступающих на гражданскую службу для замещения должностей гражданской службы в территориальных органах о</w:t>
      </w:r>
      <w:r w:rsid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бластных исполнительных орган</w:t>
      </w:r>
      <w:r w:rsidR="0085531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160E1"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гражданских служащих, замещающих</w:t>
      </w:r>
      <w:r w:rsidR="00503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гражданской службы в </w:t>
      </w:r>
      <w:r w:rsidRPr="002A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областных </w:t>
      </w:r>
      <w:r w:rsidRPr="002A59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органах</w:t>
      </w:r>
      <w:r w:rsidR="00AC4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203A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соответствующих </w:t>
      </w:r>
      <w:r w:rsidR="00A160E1" w:rsidRPr="00A160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областных исполнительных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исключением:</w:t>
      </w:r>
    </w:p>
    <w:p w14:paraId="709B95BF" w14:textId="353F5889" w:rsidR="0095361C" w:rsidRDefault="0095361C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полномочий представителя нанимателя в отношении граждан, претендующих на должности гражданской службы руководителей</w:t>
      </w:r>
      <w:r w:rsidRP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органов областных исполнительных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гражданских служащих, являющихся руководителями </w:t>
      </w:r>
      <w:r w:rsidRPr="00D32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областных исполнительных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71BD5" w14:textId="591F5C29" w:rsidR="00D13949" w:rsidRDefault="0095361C" w:rsidP="00362E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D6ABD" w:rsidRPr="00DD6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</w:t>
      </w:r>
      <w:r w:rsid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мочий, указанных в подпунктах 2 – </w:t>
      </w:r>
      <w:r w:rsidR="00DD6ABD" w:rsidRPr="00DD6ABD">
        <w:rPr>
          <w:rFonts w:ascii="Times New Roman" w:eastAsia="Times New Roman" w:hAnsi="Times New Roman" w:cs="Times New Roman"/>
          <w:sz w:val="28"/>
          <w:szCs w:val="28"/>
          <w:lang w:eastAsia="ru-RU"/>
        </w:rPr>
        <w:t>6 пункта 1 нас</w:t>
      </w:r>
      <w:r w:rsidR="00D1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38F1F" w14:textId="77777777" w:rsidR="00D84109" w:rsidRDefault="00DD6ABD" w:rsidP="00571FD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D84109" w:rsidRPr="00D8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Делегировать полномочия представителя нанимателя в отношении руководителей территориальных органов областных исполнительных органов руководителям соответствующих областных исполнительных органов</w:t>
      </w:r>
      <w:r w:rsidR="00721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13C3" w:rsidRPr="0072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полномочий, указанных в подпунктах 2 – 6 пункта 1 настоящего постановления.</w:t>
      </w:r>
      <w:r w:rsidR="00D84109" w:rsidRPr="00D841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02682CF" w14:textId="77777777" w:rsidR="00362E9E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2447" w14:textId="77777777" w:rsidR="00555331" w:rsidRDefault="00555331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92E7" w14:textId="77777777" w:rsidR="00362E9E" w:rsidRPr="00A24A74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A353" w14:textId="77777777"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14:paraId="74E1AE8C" w14:textId="2F37A9AB" w:rsidR="00E061C3" w:rsidRDefault="00E061C3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574C809" w14:textId="6E007957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33BF2D2" w14:textId="55D6C17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AC9764F" w14:textId="5E516199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31A022C" w14:textId="791D85CB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CA2B228" w14:textId="51452D5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65E8E8AC" w14:textId="23638CD5" w:rsidR="00FE77E9" w:rsidRDefault="00FE77E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37130FB" w14:textId="5C36CF74" w:rsidR="00294059" w:rsidRDefault="0029405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DC18815" w14:textId="77777777" w:rsidR="00294059" w:rsidRDefault="00294059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72DFD5" w14:textId="1F91296F"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 Дудникова</w:t>
      </w:r>
    </w:p>
    <w:p w14:paraId="3801B51D" w14:textId="77777777" w:rsidR="001C6414" w:rsidRDefault="00A24A74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238 64 62</w:t>
      </w:r>
    </w:p>
    <w:p w14:paraId="348DDEFF" w14:textId="77777777" w:rsidR="004A50CB" w:rsidRDefault="0003256D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СОГЛАСОВАНО</w:t>
      </w:r>
    </w:p>
    <w:p w14:paraId="41B09EB9" w14:textId="77777777" w:rsidR="0003256D" w:rsidRDefault="0003256D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FC600FD" w14:textId="77777777" w:rsidR="00904216" w:rsidRDefault="00904216" w:rsidP="0090421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14:paraId="5A20C552" w14:textId="77777777" w:rsidR="00904216" w:rsidRDefault="00904216" w:rsidP="0090421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3ECBB5" w14:textId="77777777" w:rsidR="00904216" w:rsidRDefault="00904216" w:rsidP="00904216">
      <w:pPr>
        <w:pStyle w:val="aa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Ю.Ф. Петухов</w:t>
      </w:r>
    </w:p>
    <w:p w14:paraId="2219AE54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1A29C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80932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18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14:paraId="1A55AACB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18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14:paraId="6385E93D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18">
        <w:rPr>
          <w:rFonts w:ascii="Times New Roman" w:hAnsi="Times New Roman" w:cs="Times New Roman"/>
          <w:sz w:val="28"/>
          <w:szCs w:val="28"/>
        </w:rPr>
        <w:t>и государственной гражданской службы</w:t>
      </w:r>
    </w:p>
    <w:p w14:paraId="2351AB8B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18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14:paraId="0F2EB9EF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18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14:paraId="0E9FAF6A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921B8" w14:textId="77777777" w:rsidR="00904216" w:rsidRPr="009B0518" w:rsidRDefault="00904216" w:rsidP="0090421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 </w:t>
      </w:r>
      <w:r w:rsidRPr="009B0518">
        <w:rPr>
          <w:rFonts w:ascii="Times New Roman" w:hAnsi="Times New Roman" w:cs="Times New Roman"/>
          <w:sz w:val="28"/>
          <w:szCs w:val="28"/>
        </w:rPr>
        <w:t>Дудникова</w:t>
      </w:r>
    </w:p>
    <w:p w14:paraId="222F49C4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DA758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984DA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5935">
        <w:rPr>
          <w:rFonts w:ascii="Times New Roman" w:hAnsi="Times New Roman" w:cs="Times New Roman"/>
          <w:sz w:val="28"/>
          <w:szCs w:val="28"/>
        </w:rPr>
        <w:t>амести</w:t>
      </w:r>
      <w:r>
        <w:rPr>
          <w:rFonts w:ascii="Times New Roman" w:hAnsi="Times New Roman" w:cs="Times New Roman"/>
          <w:sz w:val="28"/>
          <w:szCs w:val="28"/>
        </w:rPr>
        <w:t>тель Председателя Правительства</w:t>
      </w:r>
    </w:p>
    <w:p w14:paraId="5DEA8DA3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935">
        <w:rPr>
          <w:rFonts w:ascii="Times New Roman" w:hAnsi="Times New Roman" w:cs="Times New Roman"/>
          <w:sz w:val="28"/>
          <w:szCs w:val="28"/>
        </w:rPr>
        <w:t>Новосибир</w:t>
      </w:r>
      <w:r>
        <w:rPr>
          <w:rFonts w:ascii="Times New Roman" w:hAnsi="Times New Roman" w:cs="Times New Roman"/>
          <w:sz w:val="28"/>
          <w:szCs w:val="28"/>
        </w:rPr>
        <w:t>ской области – министр финансов</w:t>
      </w:r>
    </w:p>
    <w:p w14:paraId="0A489C88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935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14:paraId="1EA9B99E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29C51" w14:textId="77777777" w:rsidR="00904216" w:rsidRDefault="00904216" w:rsidP="0090421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 Голубенко</w:t>
      </w:r>
    </w:p>
    <w:p w14:paraId="4673B8ED" w14:textId="77777777" w:rsidR="00904216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A2C58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41A6A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518">
        <w:rPr>
          <w:rFonts w:ascii="Times New Roman" w:hAnsi="Times New Roman" w:cs="Times New Roman"/>
          <w:sz w:val="28"/>
          <w:szCs w:val="28"/>
        </w:rPr>
        <w:t>Министр юстиции Новосибирской области</w:t>
      </w:r>
    </w:p>
    <w:p w14:paraId="7706244E" w14:textId="77777777" w:rsidR="00904216" w:rsidRPr="009B0518" w:rsidRDefault="00904216" w:rsidP="0090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BAF55" w14:textId="77777777" w:rsidR="00904216" w:rsidRPr="0003256D" w:rsidRDefault="00904216" w:rsidP="0090421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Н.В. </w:t>
      </w:r>
      <w:proofErr w:type="spellStart"/>
      <w:r w:rsidRPr="009B0518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sectPr w:rsidR="00904216" w:rsidRPr="0003256D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21AE" w14:textId="77777777" w:rsidR="004E1E76" w:rsidRDefault="004E1E76" w:rsidP="0041297B">
      <w:pPr>
        <w:spacing w:after="0" w:line="240" w:lineRule="auto"/>
      </w:pPr>
      <w:r>
        <w:separator/>
      </w:r>
    </w:p>
  </w:endnote>
  <w:endnote w:type="continuationSeparator" w:id="0">
    <w:p w14:paraId="6685CC9A" w14:textId="77777777" w:rsidR="004E1E76" w:rsidRDefault="004E1E76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AE9B" w14:textId="77777777" w:rsidR="004E1E76" w:rsidRDefault="004E1E76" w:rsidP="0041297B">
      <w:pPr>
        <w:spacing w:after="0" w:line="240" w:lineRule="auto"/>
      </w:pPr>
      <w:r>
        <w:separator/>
      </w:r>
    </w:p>
  </w:footnote>
  <w:footnote w:type="continuationSeparator" w:id="0">
    <w:p w14:paraId="26A3D053" w14:textId="77777777" w:rsidR="004E1E76" w:rsidRDefault="004E1E76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BF0D25" w14:textId="15C2AE58" w:rsidR="00681F1F" w:rsidRPr="00681F1F" w:rsidRDefault="00681F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068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16046"/>
    <w:rsid w:val="000218C3"/>
    <w:rsid w:val="00021DF2"/>
    <w:rsid w:val="000235D2"/>
    <w:rsid w:val="00023662"/>
    <w:rsid w:val="00024A9C"/>
    <w:rsid w:val="00025BF2"/>
    <w:rsid w:val="0002603E"/>
    <w:rsid w:val="000321E3"/>
    <w:rsid w:val="0003256D"/>
    <w:rsid w:val="00035E74"/>
    <w:rsid w:val="00036126"/>
    <w:rsid w:val="00065643"/>
    <w:rsid w:val="0007247E"/>
    <w:rsid w:val="000828B8"/>
    <w:rsid w:val="000B23FC"/>
    <w:rsid w:val="000C12D9"/>
    <w:rsid w:val="000E0A3A"/>
    <w:rsid w:val="000E4D79"/>
    <w:rsid w:val="000F645B"/>
    <w:rsid w:val="00114A9A"/>
    <w:rsid w:val="00117843"/>
    <w:rsid w:val="00126269"/>
    <w:rsid w:val="00144A62"/>
    <w:rsid w:val="001474CF"/>
    <w:rsid w:val="00167397"/>
    <w:rsid w:val="00171B93"/>
    <w:rsid w:val="00174519"/>
    <w:rsid w:val="00176CAE"/>
    <w:rsid w:val="00177DCD"/>
    <w:rsid w:val="00186FD0"/>
    <w:rsid w:val="00187647"/>
    <w:rsid w:val="001952A4"/>
    <w:rsid w:val="001A130B"/>
    <w:rsid w:val="001B20AB"/>
    <w:rsid w:val="001C26F3"/>
    <w:rsid w:val="001C6185"/>
    <w:rsid w:val="001C6414"/>
    <w:rsid w:val="001C7CD3"/>
    <w:rsid w:val="001E2F5E"/>
    <w:rsid w:val="001F36F0"/>
    <w:rsid w:val="001F6376"/>
    <w:rsid w:val="00203AD5"/>
    <w:rsid w:val="00212458"/>
    <w:rsid w:val="00223D5D"/>
    <w:rsid w:val="00227D93"/>
    <w:rsid w:val="002304FB"/>
    <w:rsid w:val="00250DC2"/>
    <w:rsid w:val="00254BDE"/>
    <w:rsid w:val="00265614"/>
    <w:rsid w:val="002675FD"/>
    <w:rsid w:val="00274057"/>
    <w:rsid w:val="002740FF"/>
    <w:rsid w:val="002844BC"/>
    <w:rsid w:val="00294059"/>
    <w:rsid w:val="002A59A9"/>
    <w:rsid w:val="002B0695"/>
    <w:rsid w:val="002B2E3A"/>
    <w:rsid w:val="002C65B7"/>
    <w:rsid w:val="002D335B"/>
    <w:rsid w:val="002E3A7A"/>
    <w:rsid w:val="002F175F"/>
    <w:rsid w:val="002F7BD1"/>
    <w:rsid w:val="00312407"/>
    <w:rsid w:val="0031429C"/>
    <w:rsid w:val="00314924"/>
    <w:rsid w:val="00315167"/>
    <w:rsid w:val="00324457"/>
    <w:rsid w:val="00341243"/>
    <w:rsid w:val="00342497"/>
    <w:rsid w:val="003557FB"/>
    <w:rsid w:val="00362E9E"/>
    <w:rsid w:val="00367AF8"/>
    <w:rsid w:val="00381D50"/>
    <w:rsid w:val="00393496"/>
    <w:rsid w:val="003967D1"/>
    <w:rsid w:val="003C3624"/>
    <w:rsid w:val="003C3FB9"/>
    <w:rsid w:val="003D719F"/>
    <w:rsid w:val="004007F7"/>
    <w:rsid w:val="004023A8"/>
    <w:rsid w:val="0041297B"/>
    <w:rsid w:val="004238D2"/>
    <w:rsid w:val="00442182"/>
    <w:rsid w:val="004437F8"/>
    <w:rsid w:val="00452474"/>
    <w:rsid w:val="00452571"/>
    <w:rsid w:val="00454369"/>
    <w:rsid w:val="00463839"/>
    <w:rsid w:val="00475285"/>
    <w:rsid w:val="00496644"/>
    <w:rsid w:val="004A08F1"/>
    <w:rsid w:val="004A29C6"/>
    <w:rsid w:val="004A50CB"/>
    <w:rsid w:val="004C0522"/>
    <w:rsid w:val="004C18C5"/>
    <w:rsid w:val="004C3D8A"/>
    <w:rsid w:val="004E1E76"/>
    <w:rsid w:val="004F63D2"/>
    <w:rsid w:val="004F7A86"/>
    <w:rsid w:val="00503955"/>
    <w:rsid w:val="00510274"/>
    <w:rsid w:val="00510D2D"/>
    <w:rsid w:val="00517FAB"/>
    <w:rsid w:val="00546FE2"/>
    <w:rsid w:val="0055112B"/>
    <w:rsid w:val="00554882"/>
    <w:rsid w:val="00555331"/>
    <w:rsid w:val="0056126F"/>
    <w:rsid w:val="0056143C"/>
    <w:rsid w:val="00571B01"/>
    <w:rsid w:val="00571FD9"/>
    <w:rsid w:val="00586F3A"/>
    <w:rsid w:val="005A114B"/>
    <w:rsid w:val="005B2057"/>
    <w:rsid w:val="005B59AF"/>
    <w:rsid w:val="005B63CA"/>
    <w:rsid w:val="005B6FF1"/>
    <w:rsid w:val="005C563C"/>
    <w:rsid w:val="005D2D88"/>
    <w:rsid w:val="005D5338"/>
    <w:rsid w:val="005E71D1"/>
    <w:rsid w:val="005F412D"/>
    <w:rsid w:val="006073F9"/>
    <w:rsid w:val="00610E4D"/>
    <w:rsid w:val="00625B88"/>
    <w:rsid w:val="00653F2D"/>
    <w:rsid w:val="006657F6"/>
    <w:rsid w:val="00681F1F"/>
    <w:rsid w:val="00686EAB"/>
    <w:rsid w:val="0069358C"/>
    <w:rsid w:val="0069755B"/>
    <w:rsid w:val="006A56C2"/>
    <w:rsid w:val="006B5DDE"/>
    <w:rsid w:val="006C70A7"/>
    <w:rsid w:val="006E4D36"/>
    <w:rsid w:val="006F3A55"/>
    <w:rsid w:val="006F537E"/>
    <w:rsid w:val="00702D1A"/>
    <w:rsid w:val="00704432"/>
    <w:rsid w:val="00705175"/>
    <w:rsid w:val="0070599C"/>
    <w:rsid w:val="007213C3"/>
    <w:rsid w:val="007230CD"/>
    <w:rsid w:val="00736B19"/>
    <w:rsid w:val="00740C57"/>
    <w:rsid w:val="00746181"/>
    <w:rsid w:val="00746934"/>
    <w:rsid w:val="0075192C"/>
    <w:rsid w:val="00763CB0"/>
    <w:rsid w:val="00771986"/>
    <w:rsid w:val="00777846"/>
    <w:rsid w:val="00781DCB"/>
    <w:rsid w:val="0079371E"/>
    <w:rsid w:val="007A1734"/>
    <w:rsid w:val="007A37F4"/>
    <w:rsid w:val="007B6620"/>
    <w:rsid w:val="007B6EEF"/>
    <w:rsid w:val="007C3FDC"/>
    <w:rsid w:val="007C7714"/>
    <w:rsid w:val="007D0BB1"/>
    <w:rsid w:val="007D3058"/>
    <w:rsid w:val="007D6749"/>
    <w:rsid w:val="007D6A39"/>
    <w:rsid w:val="007E00F8"/>
    <w:rsid w:val="007E1385"/>
    <w:rsid w:val="007E3102"/>
    <w:rsid w:val="008021D1"/>
    <w:rsid w:val="00805E10"/>
    <w:rsid w:val="008221F2"/>
    <w:rsid w:val="00834CCB"/>
    <w:rsid w:val="00855311"/>
    <w:rsid w:val="0087176A"/>
    <w:rsid w:val="00874D89"/>
    <w:rsid w:val="008750D8"/>
    <w:rsid w:val="00876C70"/>
    <w:rsid w:val="00877668"/>
    <w:rsid w:val="00882395"/>
    <w:rsid w:val="0088279B"/>
    <w:rsid w:val="00887886"/>
    <w:rsid w:val="008916CE"/>
    <w:rsid w:val="008A461D"/>
    <w:rsid w:val="008A7E9D"/>
    <w:rsid w:val="008E58EB"/>
    <w:rsid w:val="008F1AD2"/>
    <w:rsid w:val="008F386E"/>
    <w:rsid w:val="00900808"/>
    <w:rsid w:val="00904216"/>
    <w:rsid w:val="0092752C"/>
    <w:rsid w:val="0095361C"/>
    <w:rsid w:val="009739E2"/>
    <w:rsid w:val="0098482A"/>
    <w:rsid w:val="00984E4A"/>
    <w:rsid w:val="00986B43"/>
    <w:rsid w:val="00987074"/>
    <w:rsid w:val="00997D68"/>
    <w:rsid w:val="009A1618"/>
    <w:rsid w:val="009A6475"/>
    <w:rsid w:val="009B0689"/>
    <w:rsid w:val="009B39C3"/>
    <w:rsid w:val="009B4F19"/>
    <w:rsid w:val="009B6B8E"/>
    <w:rsid w:val="009C432C"/>
    <w:rsid w:val="009D0BD7"/>
    <w:rsid w:val="009D3226"/>
    <w:rsid w:val="009D7B03"/>
    <w:rsid w:val="009E1264"/>
    <w:rsid w:val="009E5C95"/>
    <w:rsid w:val="00A00FD9"/>
    <w:rsid w:val="00A02257"/>
    <w:rsid w:val="00A1402A"/>
    <w:rsid w:val="00A145F6"/>
    <w:rsid w:val="00A160E1"/>
    <w:rsid w:val="00A24A74"/>
    <w:rsid w:val="00A24EE2"/>
    <w:rsid w:val="00A413C2"/>
    <w:rsid w:val="00A43F87"/>
    <w:rsid w:val="00A52AA9"/>
    <w:rsid w:val="00A60622"/>
    <w:rsid w:val="00A67095"/>
    <w:rsid w:val="00A67A75"/>
    <w:rsid w:val="00A712BA"/>
    <w:rsid w:val="00A742F3"/>
    <w:rsid w:val="00A744B1"/>
    <w:rsid w:val="00A87337"/>
    <w:rsid w:val="00A92372"/>
    <w:rsid w:val="00A96E25"/>
    <w:rsid w:val="00AA6C77"/>
    <w:rsid w:val="00AB48DA"/>
    <w:rsid w:val="00AC437B"/>
    <w:rsid w:val="00AD2C64"/>
    <w:rsid w:val="00AD6826"/>
    <w:rsid w:val="00AE2EAC"/>
    <w:rsid w:val="00AF3538"/>
    <w:rsid w:val="00AF54FC"/>
    <w:rsid w:val="00B02687"/>
    <w:rsid w:val="00B03318"/>
    <w:rsid w:val="00B04FB1"/>
    <w:rsid w:val="00B10282"/>
    <w:rsid w:val="00B1784D"/>
    <w:rsid w:val="00B226EB"/>
    <w:rsid w:val="00B3166B"/>
    <w:rsid w:val="00B377FD"/>
    <w:rsid w:val="00B40EE9"/>
    <w:rsid w:val="00B44FB5"/>
    <w:rsid w:val="00B6489A"/>
    <w:rsid w:val="00B65E2B"/>
    <w:rsid w:val="00BA11F9"/>
    <w:rsid w:val="00BB66F5"/>
    <w:rsid w:val="00BF19D9"/>
    <w:rsid w:val="00BF50F9"/>
    <w:rsid w:val="00BF5FE1"/>
    <w:rsid w:val="00C16FC9"/>
    <w:rsid w:val="00C24B70"/>
    <w:rsid w:val="00C369AC"/>
    <w:rsid w:val="00C40476"/>
    <w:rsid w:val="00C437AB"/>
    <w:rsid w:val="00C51BBC"/>
    <w:rsid w:val="00C60A42"/>
    <w:rsid w:val="00C67ECA"/>
    <w:rsid w:val="00C7056E"/>
    <w:rsid w:val="00C7631D"/>
    <w:rsid w:val="00C8173F"/>
    <w:rsid w:val="00C95FEF"/>
    <w:rsid w:val="00CA3C12"/>
    <w:rsid w:val="00CE109D"/>
    <w:rsid w:val="00CE1915"/>
    <w:rsid w:val="00CF054C"/>
    <w:rsid w:val="00D019DC"/>
    <w:rsid w:val="00D01B03"/>
    <w:rsid w:val="00D0448B"/>
    <w:rsid w:val="00D1008E"/>
    <w:rsid w:val="00D13949"/>
    <w:rsid w:val="00D209C4"/>
    <w:rsid w:val="00D24B0E"/>
    <w:rsid w:val="00D2555B"/>
    <w:rsid w:val="00D25D5D"/>
    <w:rsid w:val="00D2654F"/>
    <w:rsid w:val="00D30945"/>
    <w:rsid w:val="00D32B30"/>
    <w:rsid w:val="00D514E9"/>
    <w:rsid w:val="00D57AF0"/>
    <w:rsid w:val="00D77840"/>
    <w:rsid w:val="00D80560"/>
    <w:rsid w:val="00D81D0A"/>
    <w:rsid w:val="00D81DBB"/>
    <w:rsid w:val="00D84109"/>
    <w:rsid w:val="00D84EFC"/>
    <w:rsid w:val="00D95A1A"/>
    <w:rsid w:val="00DA1666"/>
    <w:rsid w:val="00DA762C"/>
    <w:rsid w:val="00DC02B9"/>
    <w:rsid w:val="00DC0D92"/>
    <w:rsid w:val="00DD6ABD"/>
    <w:rsid w:val="00DE06F3"/>
    <w:rsid w:val="00DE373E"/>
    <w:rsid w:val="00DF0690"/>
    <w:rsid w:val="00DF17EF"/>
    <w:rsid w:val="00DF605F"/>
    <w:rsid w:val="00E01A35"/>
    <w:rsid w:val="00E0544A"/>
    <w:rsid w:val="00E061C3"/>
    <w:rsid w:val="00E068CC"/>
    <w:rsid w:val="00E11896"/>
    <w:rsid w:val="00E12B20"/>
    <w:rsid w:val="00E158B1"/>
    <w:rsid w:val="00E173A6"/>
    <w:rsid w:val="00E30751"/>
    <w:rsid w:val="00E430AE"/>
    <w:rsid w:val="00E44547"/>
    <w:rsid w:val="00E53E80"/>
    <w:rsid w:val="00E54869"/>
    <w:rsid w:val="00E56729"/>
    <w:rsid w:val="00E5747D"/>
    <w:rsid w:val="00E61E30"/>
    <w:rsid w:val="00E6421D"/>
    <w:rsid w:val="00E710BA"/>
    <w:rsid w:val="00E83360"/>
    <w:rsid w:val="00E84B0C"/>
    <w:rsid w:val="00EA1E9C"/>
    <w:rsid w:val="00EB2C89"/>
    <w:rsid w:val="00EC5F50"/>
    <w:rsid w:val="00EE4FBB"/>
    <w:rsid w:val="00F11FBD"/>
    <w:rsid w:val="00F15D08"/>
    <w:rsid w:val="00F1724B"/>
    <w:rsid w:val="00F313D6"/>
    <w:rsid w:val="00F4532B"/>
    <w:rsid w:val="00F46080"/>
    <w:rsid w:val="00F53236"/>
    <w:rsid w:val="00F743E7"/>
    <w:rsid w:val="00F92764"/>
    <w:rsid w:val="00F96517"/>
    <w:rsid w:val="00FB58E9"/>
    <w:rsid w:val="00FB6864"/>
    <w:rsid w:val="00FB69F1"/>
    <w:rsid w:val="00FC0912"/>
    <w:rsid w:val="00FC2EB1"/>
    <w:rsid w:val="00FC40C9"/>
    <w:rsid w:val="00FC4DBE"/>
    <w:rsid w:val="00FE5303"/>
    <w:rsid w:val="00FE77E9"/>
    <w:rsid w:val="00FF277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4602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  <w:style w:type="paragraph" w:customStyle="1" w:styleId="1">
    <w:name w:val="Без интервала1"/>
    <w:next w:val="ab"/>
    <w:uiPriority w:val="1"/>
    <w:qFormat/>
    <w:rsid w:val="001C6414"/>
    <w:pPr>
      <w:spacing w:after="0" w:line="240" w:lineRule="auto"/>
    </w:pPr>
  </w:style>
  <w:style w:type="paragraph" w:styleId="ab">
    <w:name w:val="No Spacing"/>
    <w:uiPriority w:val="1"/>
    <w:qFormat/>
    <w:rsid w:val="001C641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A145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7B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B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B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B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563A-600A-4BB2-B691-7E9B5522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Кайсенова Анна Владимировна</cp:lastModifiedBy>
  <cp:revision>2</cp:revision>
  <cp:lastPrinted>2021-01-18T03:27:00Z</cp:lastPrinted>
  <dcterms:created xsi:type="dcterms:W3CDTF">2021-02-01T03:57:00Z</dcterms:created>
  <dcterms:modified xsi:type="dcterms:W3CDTF">2021-02-01T03:57:00Z</dcterms:modified>
</cp:coreProperties>
</file>