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C6" w:rsidRDefault="00777F8D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809C6" w:rsidRDefault="00777F8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1.7. Васин Тимофей Владимирович </w:t>
      </w:r>
    </w:p>
    <w:p w:rsidR="006809C6" w:rsidRDefault="00777F8D">
      <w:pPr>
        <w:spacing w:after="0"/>
      </w:pPr>
      <w:r>
        <w:rPr>
          <w:rFonts w:ascii="Times New Roman" w:hAnsi="Times New Roman"/>
          <w:b/>
          <w:sz w:val="24"/>
          <w:szCs w:val="24"/>
        </w:rPr>
        <w:t>Исходный земельный участок:</w:t>
      </w:r>
    </w:p>
    <w:p w:rsidR="006809C6" w:rsidRDefault="00777F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ул. </w:t>
      </w:r>
      <w:proofErr w:type="spellStart"/>
      <w:r>
        <w:rPr>
          <w:rFonts w:ascii="Times New Roman" w:hAnsi="Times New Roman"/>
          <w:sz w:val="24"/>
          <w:szCs w:val="24"/>
        </w:rPr>
        <w:t>Красногорская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809C6" w:rsidRDefault="00777F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54:35:033330:65;</w:t>
      </w:r>
    </w:p>
    <w:p w:rsidR="006809C6" w:rsidRDefault="00777F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1978 кв.м.;</w:t>
      </w:r>
    </w:p>
    <w:p w:rsidR="006809C6" w:rsidRDefault="00777F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1030</w:t>
      </w:r>
    </w:p>
    <w:p w:rsidR="006809C6" w:rsidRDefault="00777F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809C6" w:rsidRDefault="00777F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«блокированная жилая застройка (2.</w:t>
      </w:r>
      <w:r>
        <w:rPr>
          <w:rFonts w:ascii="Times New Roman" w:hAnsi="Times New Roman"/>
          <w:sz w:val="24"/>
          <w:szCs w:val="24"/>
        </w:rPr>
        <w:t>3) – жилые дома блокированной застройки; индивидуальные гаражи и иные вспомогательные сооружения; объекты для разведения декоративных и плодовых деревьев, овощных и ягодных культур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6809C6" w:rsidRDefault="00777F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раздел участка на 8 участков и строительство блокированного д</w:t>
      </w:r>
      <w:r>
        <w:rPr>
          <w:rFonts w:ascii="Times New Roman" w:hAnsi="Times New Roman"/>
          <w:b/>
          <w:sz w:val="24"/>
          <w:szCs w:val="24"/>
        </w:rPr>
        <w:t>ома на 8 блоков</w:t>
      </w:r>
    </w:p>
    <w:p w:rsidR="006809C6" w:rsidRDefault="00777F8D">
      <w:pPr>
        <w:pStyle w:val="Standard"/>
        <w:tabs>
          <w:tab w:val="left" w:pos="6663"/>
        </w:tabs>
        <w:spacing w:line="276" w:lineRule="auto"/>
        <w:ind w:right="-1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622663" cy="403038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4972" t="49731" r="56748" b="14236"/>
                    <a:stretch>
                      <a:fillRect/>
                    </a:stretch>
                  </pic:blipFill>
                  <pic:spPr>
                    <a:xfrm>
                      <a:off x="0" y="0"/>
                      <a:ext cx="5622663" cy="40303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09C6" w:rsidRDefault="00777F8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809C6" w:rsidSect="006809C6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C6" w:rsidRDefault="006809C6" w:rsidP="006809C6">
      <w:pPr>
        <w:spacing w:after="0" w:line="240" w:lineRule="auto"/>
      </w:pPr>
      <w:r>
        <w:separator/>
      </w:r>
    </w:p>
  </w:endnote>
  <w:endnote w:type="continuationSeparator" w:id="0">
    <w:p w:rsidR="006809C6" w:rsidRDefault="006809C6" w:rsidP="0068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C6" w:rsidRDefault="006809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C6" w:rsidRDefault="00777F8D" w:rsidP="006809C6">
      <w:pPr>
        <w:spacing w:after="0" w:line="240" w:lineRule="auto"/>
      </w:pPr>
      <w:r w:rsidRPr="006809C6">
        <w:rPr>
          <w:color w:val="000000"/>
        </w:rPr>
        <w:separator/>
      </w:r>
    </w:p>
  </w:footnote>
  <w:footnote w:type="continuationSeparator" w:id="0">
    <w:p w:rsidR="006809C6" w:rsidRDefault="006809C6" w:rsidP="0068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C6" w:rsidRDefault="006809C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809C6" w:rsidRDefault="006809C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02.09.2021 –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9C6"/>
    <w:rsid w:val="006809C6"/>
    <w:rsid w:val="0077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9C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09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809C6"/>
    <w:rPr>
      <w:sz w:val="22"/>
      <w:szCs w:val="22"/>
      <w:lang w:eastAsia="en-US"/>
    </w:rPr>
  </w:style>
  <w:style w:type="paragraph" w:styleId="a5">
    <w:name w:val="footer"/>
    <w:basedOn w:val="a"/>
    <w:rsid w:val="006809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809C6"/>
    <w:rPr>
      <w:sz w:val="22"/>
      <w:szCs w:val="22"/>
      <w:lang w:eastAsia="en-US"/>
    </w:rPr>
  </w:style>
  <w:style w:type="paragraph" w:styleId="a7">
    <w:name w:val="Balloon Text"/>
    <w:basedOn w:val="a"/>
    <w:rsid w:val="006809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809C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809C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809C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809C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2021-09-07T08:25:00Z</dcterms:created>
  <dcterms:modified xsi:type="dcterms:W3CDTF">2021-09-07T08:25:00Z</dcterms:modified>
</cp:coreProperties>
</file>