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235" w:rsidRPr="00634D34" w:rsidRDefault="00966235" w:rsidP="00ED7D7F">
      <w:pPr>
        <w:pStyle w:val="ConsPlusNonformat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D7D7F" w:rsidRPr="00634D34" w:rsidRDefault="000E08E0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 xml:space="preserve">о результатах </w:t>
      </w:r>
      <w:r w:rsidR="00ED7D7F" w:rsidRPr="00634D34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</w:p>
    <w:p w:rsidR="00ED7D7F" w:rsidRPr="00634D34" w:rsidRDefault="00ED7D7F" w:rsidP="00ED7D7F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 xml:space="preserve">по проекту постановления мэрии города </w:t>
      </w:r>
      <w:r w:rsidRPr="00F37A33">
        <w:rPr>
          <w:rFonts w:ascii="Times New Roman" w:hAnsi="Times New Roman" w:cs="Times New Roman"/>
          <w:b/>
          <w:sz w:val="28"/>
          <w:szCs w:val="28"/>
        </w:rPr>
        <w:t>Новосибирска «</w:t>
      </w:r>
      <w:r w:rsidR="000C0E08" w:rsidRPr="000C0E08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и проекте межевания территории, </w:t>
      </w:r>
      <w:proofErr w:type="gramStart"/>
      <w:r w:rsidR="000C0E08" w:rsidRPr="000C0E08">
        <w:rPr>
          <w:rFonts w:ascii="Times New Roman" w:hAnsi="Times New Roman" w:cs="Times New Roman"/>
          <w:b/>
          <w:sz w:val="28"/>
          <w:szCs w:val="28"/>
        </w:rPr>
        <w:t>предусматривающих</w:t>
      </w:r>
      <w:proofErr w:type="gramEnd"/>
      <w:r w:rsidR="000C0E08" w:rsidRPr="000C0E08">
        <w:rPr>
          <w:rFonts w:ascii="Times New Roman" w:hAnsi="Times New Roman" w:cs="Times New Roman"/>
          <w:b/>
          <w:sz w:val="28"/>
          <w:szCs w:val="28"/>
        </w:rPr>
        <w:t xml:space="preserve">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</w:t>
      </w:r>
      <w:r w:rsidR="000C0E08">
        <w:rPr>
          <w:rFonts w:ascii="Times New Roman" w:hAnsi="Times New Roman" w:cs="Times New Roman"/>
          <w:b/>
          <w:sz w:val="28"/>
          <w:szCs w:val="28"/>
        </w:rPr>
        <w:t>вского в Первомайском районе г. </w:t>
      </w:r>
      <w:r w:rsidR="000C0E08" w:rsidRPr="000C0E08">
        <w:rPr>
          <w:rFonts w:ascii="Times New Roman" w:hAnsi="Times New Roman" w:cs="Times New Roman"/>
          <w:b/>
          <w:sz w:val="28"/>
          <w:szCs w:val="28"/>
        </w:rPr>
        <w:t>Новосибирска</w:t>
      </w:r>
      <w:r w:rsidR="00573BDA" w:rsidRPr="00F37A33">
        <w:rPr>
          <w:rFonts w:ascii="Times New Roman" w:hAnsi="Times New Roman" w:cs="Times New Roman"/>
          <w:b/>
          <w:sz w:val="28"/>
          <w:szCs w:val="28"/>
        </w:rPr>
        <w:t>»</w:t>
      </w:r>
    </w:p>
    <w:p w:rsidR="00415591" w:rsidRPr="00634D34" w:rsidRDefault="00415591" w:rsidP="001A69D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5558"/>
      </w:tblGrid>
      <w:tr w:rsidR="001A69DC" w:rsidRPr="00634D34" w:rsidTr="001A69DC">
        <w:trPr>
          <w:trHeight w:val="430"/>
        </w:trPr>
        <w:tc>
          <w:tcPr>
            <w:tcW w:w="4503" w:type="dxa"/>
          </w:tcPr>
          <w:p w:rsidR="001A69DC" w:rsidRPr="00634D34" w:rsidRDefault="000C0E08" w:rsidP="000C0E08">
            <w:pPr>
              <w:pStyle w:val="ConsPlusNonformat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F0587E" w:rsidRPr="00634D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F0587E" w:rsidRPr="00634D34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  <w:tc>
          <w:tcPr>
            <w:tcW w:w="5558" w:type="dxa"/>
          </w:tcPr>
          <w:p w:rsidR="001A69DC" w:rsidRPr="00634D34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Федерация, </w:t>
            </w:r>
          </w:p>
          <w:p w:rsidR="001A69DC" w:rsidRPr="00634D34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Новосибирская область, </w:t>
            </w:r>
          </w:p>
          <w:p w:rsidR="001A69DC" w:rsidRPr="00634D34" w:rsidRDefault="001A69DC" w:rsidP="001A69D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город Новосибирск, </w:t>
            </w:r>
          </w:p>
          <w:p w:rsidR="001A69DC" w:rsidRPr="00634D34" w:rsidRDefault="001A69DC" w:rsidP="001A69DC">
            <w:pPr>
              <w:pStyle w:val="ConsPlusNonformat"/>
              <w:spacing w:line="240" w:lineRule="atLeas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>Красный проспект, 50</w:t>
            </w:r>
          </w:p>
        </w:tc>
      </w:tr>
    </w:tbl>
    <w:p w:rsidR="005C1073" w:rsidRPr="00634D34" w:rsidRDefault="005C1073" w:rsidP="007164D9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69DC" w:rsidRPr="00634D34" w:rsidRDefault="004171FC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 xml:space="preserve">В общественных </w:t>
      </w:r>
      <w:proofErr w:type="gramStart"/>
      <w:r w:rsidRPr="00634D34">
        <w:rPr>
          <w:rFonts w:ascii="Times New Roman" w:hAnsi="Times New Roman" w:cs="Times New Roman"/>
          <w:sz w:val="28"/>
          <w:szCs w:val="28"/>
        </w:rPr>
        <w:t>обсуждениях</w:t>
      </w:r>
      <w:proofErr w:type="gramEnd"/>
      <w:r w:rsidRPr="00634D34">
        <w:rPr>
          <w:rFonts w:ascii="Times New Roman" w:hAnsi="Times New Roman" w:cs="Times New Roman"/>
          <w:sz w:val="28"/>
          <w:szCs w:val="28"/>
        </w:rPr>
        <w:t xml:space="preserve"> </w:t>
      </w:r>
      <w:r w:rsidR="007164D9" w:rsidRPr="00634D34">
        <w:rPr>
          <w:rFonts w:ascii="Times New Roman" w:hAnsi="Times New Roman" w:cs="Times New Roman"/>
          <w:sz w:val="28"/>
          <w:szCs w:val="28"/>
        </w:rPr>
        <w:t xml:space="preserve">по проекту постановления мэрии города Новосибирска </w:t>
      </w:r>
      <w:r w:rsidR="00573BDA" w:rsidRPr="00634D34">
        <w:rPr>
          <w:rFonts w:ascii="Times New Roman" w:hAnsi="Times New Roman" w:cs="Times New Roman"/>
          <w:sz w:val="28"/>
          <w:szCs w:val="28"/>
        </w:rPr>
        <w:t>«</w:t>
      </w:r>
      <w:r w:rsidR="000C0E08" w:rsidRPr="000C0E08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Одоевского в Первомайском районе г. Новосибирска</w:t>
      </w:r>
      <w:r w:rsidR="00573BDA" w:rsidRPr="00634D34">
        <w:rPr>
          <w:rFonts w:ascii="Times New Roman" w:hAnsi="Times New Roman" w:cs="Times New Roman"/>
          <w:sz w:val="28"/>
          <w:szCs w:val="28"/>
        </w:rPr>
        <w:t>»</w:t>
      </w:r>
      <w:r w:rsidR="00B42205">
        <w:rPr>
          <w:rFonts w:ascii="Times New Roman" w:hAnsi="Times New Roman" w:cs="Times New Roman"/>
          <w:sz w:val="28"/>
          <w:szCs w:val="28"/>
        </w:rPr>
        <w:t xml:space="preserve"> </w:t>
      </w:r>
      <w:r w:rsidR="00B42205" w:rsidRPr="00B42205">
        <w:rPr>
          <w:rFonts w:ascii="Times New Roman" w:hAnsi="Times New Roman" w:cs="Times New Roman"/>
          <w:sz w:val="28"/>
          <w:szCs w:val="28"/>
        </w:rPr>
        <w:t>принял</w:t>
      </w:r>
      <w:r w:rsidR="005E18DE">
        <w:rPr>
          <w:rFonts w:ascii="Times New Roman" w:hAnsi="Times New Roman" w:cs="Times New Roman"/>
          <w:sz w:val="28"/>
          <w:szCs w:val="28"/>
        </w:rPr>
        <w:t>и</w:t>
      </w:r>
      <w:r w:rsidR="00B42205" w:rsidRPr="00B42205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5E18DE">
        <w:rPr>
          <w:rFonts w:ascii="Times New Roman" w:hAnsi="Times New Roman" w:cs="Times New Roman"/>
          <w:sz w:val="28"/>
          <w:szCs w:val="28"/>
        </w:rPr>
        <w:t>2</w:t>
      </w:r>
      <w:r w:rsidR="00B42205" w:rsidRPr="00B4220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E18DE">
        <w:rPr>
          <w:rFonts w:ascii="Times New Roman" w:hAnsi="Times New Roman" w:cs="Times New Roman"/>
          <w:sz w:val="28"/>
          <w:szCs w:val="28"/>
        </w:rPr>
        <w:t>а</w:t>
      </w:r>
      <w:r w:rsidR="00634D34" w:rsidRPr="00634D34">
        <w:rPr>
          <w:rFonts w:ascii="Times New Roman" w:hAnsi="Times New Roman" w:cs="Times New Roman"/>
          <w:sz w:val="28"/>
          <w:szCs w:val="28"/>
        </w:rPr>
        <w:t>.</w:t>
      </w:r>
      <w:r w:rsidR="007164D9" w:rsidRPr="00634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66D" w:rsidRPr="00634D34" w:rsidRDefault="00626C6E" w:rsidP="0089053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 xml:space="preserve">Настоящее заключение подготовлено в соответствии с протоколом </w:t>
      </w:r>
      <w:r w:rsidR="004171FC" w:rsidRPr="00634D34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Pr="00634D34">
        <w:rPr>
          <w:rFonts w:ascii="Times New Roman" w:hAnsi="Times New Roman" w:cs="Times New Roman"/>
          <w:sz w:val="28"/>
          <w:szCs w:val="28"/>
        </w:rPr>
        <w:t xml:space="preserve"> от </w:t>
      </w:r>
      <w:r w:rsidR="000C0E08">
        <w:rPr>
          <w:rFonts w:ascii="Times New Roman" w:hAnsi="Times New Roman" w:cs="Times New Roman"/>
          <w:sz w:val="28"/>
          <w:szCs w:val="28"/>
        </w:rPr>
        <w:t>03</w:t>
      </w:r>
      <w:r w:rsidR="00F0587E" w:rsidRPr="00634D34">
        <w:rPr>
          <w:rFonts w:ascii="Times New Roman" w:hAnsi="Times New Roman" w:cs="Times New Roman"/>
          <w:sz w:val="28"/>
          <w:szCs w:val="28"/>
        </w:rPr>
        <w:t>.</w:t>
      </w:r>
      <w:r w:rsidR="000C0E08">
        <w:rPr>
          <w:rFonts w:ascii="Times New Roman" w:hAnsi="Times New Roman" w:cs="Times New Roman"/>
          <w:sz w:val="28"/>
          <w:szCs w:val="28"/>
        </w:rPr>
        <w:t>11</w:t>
      </w:r>
      <w:r w:rsidR="00F0587E" w:rsidRPr="00634D34">
        <w:rPr>
          <w:rFonts w:ascii="Times New Roman" w:hAnsi="Times New Roman" w:cs="Times New Roman"/>
          <w:sz w:val="28"/>
          <w:szCs w:val="28"/>
        </w:rPr>
        <w:t>.2022</w:t>
      </w:r>
      <w:r w:rsidR="00C44709" w:rsidRPr="00634D34">
        <w:rPr>
          <w:rFonts w:ascii="Times New Roman" w:hAnsi="Times New Roman" w:cs="Times New Roman"/>
          <w:sz w:val="28"/>
          <w:szCs w:val="28"/>
        </w:rPr>
        <w:t>.</w:t>
      </w:r>
    </w:p>
    <w:p w:rsidR="00966235" w:rsidRPr="00634D34" w:rsidRDefault="000B5A16" w:rsidP="00BB174E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34D34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634D34">
        <w:rPr>
          <w:rFonts w:ascii="Times New Roman" w:hAnsi="Times New Roman" w:cs="Times New Roman"/>
          <w:sz w:val="28"/>
          <w:szCs w:val="28"/>
        </w:rPr>
        <w:t xml:space="preserve"> проведения </w:t>
      </w:r>
      <w:r w:rsidR="004171FC" w:rsidRPr="00634D34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12275E" w:rsidRPr="00634D34">
        <w:rPr>
          <w:rFonts w:ascii="Times New Roman" w:hAnsi="Times New Roman" w:cs="Times New Roman"/>
          <w:sz w:val="28"/>
          <w:szCs w:val="28"/>
        </w:rPr>
        <w:t>были вне</w:t>
      </w:r>
      <w:r w:rsidR="00FB2FED" w:rsidRPr="00634D34">
        <w:rPr>
          <w:rFonts w:ascii="Times New Roman" w:hAnsi="Times New Roman" w:cs="Times New Roman"/>
          <w:sz w:val="28"/>
          <w:szCs w:val="28"/>
        </w:rPr>
        <w:t>сен</w:t>
      </w:r>
      <w:r w:rsidR="00966235" w:rsidRPr="00634D34">
        <w:rPr>
          <w:rFonts w:ascii="Times New Roman" w:hAnsi="Times New Roman" w:cs="Times New Roman"/>
          <w:sz w:val="28"/>
          <w:szCs w:val="28"/>
        </w:rPr>
        <w:t xml:space="preserve">ы предложения и замечания участников </w:t>
      </w:r>
      <w:r w:rsidR="007164D9" w:rsidRPr="00634D34">
        <w:rPr>
          <w:rFonts w:ascii="Times New Roman" w:hAnsi="Times New Roman" w:cs="Times New Roman"/>
          <w:sz w:val="28"/>
          <w:szCs w:val="28"/>
        </w:rPr>
        <w:t>общественных обсуждений</w:t>
      </w:r>
      <w:r w:rsidR="00890530" w:rsidRPr="00634D34">
        <w:rPr>
          <w:rFonts w:ascii="Times New Roman" w:hAnsi="Times New Roman" w:cs="Times New Roman"/>
          <w:sz w:val="28"/>
          <w:szCs w:val="28"/>
        </w:rPr>
        <w:t>.</w:t>
      </w:r>
    </w:p>
    <w:p w:rsidR="005B332B" w:rsidRPr="00F37A33" w:rsidRDefault="00685F77" w:rsidP="00846525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>1. </w:t>
      </w:r>
      <w:r w:rsidR="00966235" w:rsidRPr="00634D34">
        <w:rPr>
          <w:rFonts w:ascii="Times New Roman" w:hAnsi="Times New Roman" w:cs="Times New Roman"/>
          <w:b/>
          <w:sz w:val="28"/>
          <w:szCs w:val="28"/>
        </w:rPr>
        <w:t xml:space="preserve">Предложения и замечания граждан, являющихся участниками </w:t>
      </w:r>
      <w:r w:rsidR="00C16DF1" w:rsidRPr="00634D34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66235" w:rsidRPr="00634D34">
        <w:rPr>
          <w:rFonts w:ascii="Times New Roman" w:hAnsi="Times New Roman" w:cs="Times New Roman"/>
          <w:b/>
          <w:sz w:val="28"/>
          <w:szCs w:val="28"/>
        </w:rPr>
        <w:t xml:space="preserve">и постоянно проживающих на территории, в пределах которой проводятся </w:t>
      </w:r>
      <w:r w:rsidR="007164D9" w:rsidRPr="00634D34">
        <w:rPr>
          <w:rFonts w:ascii="Times New Roman" w:hAnsi="Times New Roman" w:cs="Times New Roman"/>
          <w:b/>
          <w:sz w:val="28"/>
          <w:szCs w:val="28"/>
        </w:rPr>
        <w:t>общественные обсуждения</w:t>
      </w:r>
      <w:r w:rsidR="005B332B" w:rsidRPr="00634D34">
        <w:rPr>
          <w:rFonts w:ascii="Times New Roman" w:hAnsi="Times New Roman" w:cs="Times New Roman"/>
          <w:b/>
          <w:sz w:val="28"/>
          <w:szCs w:val="28"/>
        </w:rPr>
        <w:t>:</w:t>
      </w:r>
      <w:r w:rsidR="00F37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A33" w:rsidRPr="00F37A33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14080D" w:rsidRPr="00F37A33" w:rsidRDefault="000F73FA" w:rsidP="00573BDA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>2. Предложения иных участников общественных обсуждений в соответствии с законодательством о градостроительной деятельности</w:t>
      </w:r>
      <w:r w:rsidR="0014080D">
        <w:rPr>
          <w:rFonts w:ascii="Times New Roman" w:hAnsi="Times New Roman" w:cs="Times New Roman"/>
          <w:b/>
          <w:sz w:val="28"/>
          <w:szCs w:val="28"/>
        </w:rPr>
        <w:t>:</w:t>
      </w:r>
      <w:r w:rsidR="00F37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7A33" w:rsidRPr="00F37A33">
        <w:rPr>
          <w:rFonts w:ascii="Times New Roman" w:hAnsi="Times New Roman" w:cs="Times New Roman"/>
          <w:sz w:val="28"/>
          <w:szCs w:val="28"/>
        </w:rPr>
        <w:t>отсутствуют.</w:t>
      </w:r>
    </w:p>
    <w:p w:rsidR="007B0AE1" w:rsidRPr="00634D34" w:rsidRDefault="000F73FA" w:rsidP="007B0AE1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34">
        <w:rPr>
          <w:rFonts w:ascii="Times New Roman" w:hAnsi="Times New Roman" w:cs="Times New Roman"/>
          <w:b/>
          <w:sz w:val="28"/>
          <w:szCs w:val="28"/>
        </w:rPr>
        <w:t>3</w:t>
      </w:r>
      <w:r w:rsidR="007B0AE1" w:rsidRPr="00634D34">
        <w:rPr>
          <w:rFonts w:ascii="Times New Roman" w:hAnsi="Times New Roman" w:cs="Times New Roman"/>
          <w:b/>
          <w:sz w:val="28"/>
          <w:szCs w:val="28"/>
        </w:rPr>
        <w:t>. Предложения экспертов в соответствии с законодательством о градостроительной деятельности:</w:t>
      </w:r>
    </w:p>
    <w:p w:rsidR="007B0AE1" w:rsidRDefault="000F73FA" w:rsidP="00F37A33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A33">
        <w:rPr>
          <w:rFonts w:ascii="Times New Roman" w:hAnsi="Times New Roman" w:cs="Times New Roman"/>
          <w:sz w:val="28"/>
          <w:szCs w:val="28"/>
        </w:rPr>
        <w:t>3</w:t>
      </w:r>
      <w:r w:rsidR="007B0AE1" w:rsidRPr="00F37A33">
        <w:rPr>
          <w:rFonts w:ascii="Times New Roman" w:hAnsi="Times New Roman" w:cs="Times New Roman"/>
          <w:sz w:val="28"/>
          <w:szCs w:val="28"/>
        </w:rPr>
        <w:t>.1. </w:t>
      </w:r>
      <w:r w:rsidR="006E60A0" w:rsidRPr="00F37A33">
        <w:rPr>
          <w:rFonts w:ascii="Times New Roman" w:hAnsi="Times New Roman" w:cs="Times New Roman"/>
          <w:sz w:val="28"/>
          <w:szCs w:val="28"/>
        </w:rPr>
        <w:t xml:space="preserve">Предложение </w:t>
      </w:r>
      <w:r w:rsidR="000C0E08">
        <w:rPr>
          <w:rFonts w:ascii="Times New Roman" w:hAnsi="Times New Roman" w:cs="Times New Roman"/>
          <w:sz w:val="28"/>
          <w:szCs w:val="28"/>
        </w:rPr>
        <w:t>Хабаровой Валерии Геннадьевны</w:t>
      </w:r>
      <w:r w:rsidR="006E60A0" w:rsidRPr="00F37A33">
        <w:rPr>
          <w:rFonts w:ascii="Times New Roman" w:hAnsi="Times New Roman" w:cs="Times New Roman"/>
          <w:sz w:val="28"/>
          <w:szCs w:val="28"/>
        </w:rPr>
        <w:t xml:space="preserve">, </w:t>
      </w:r>
      <w:r w:rsidR="005E18DE">
        <w:rPr>
          <w:rFonts w:ascii="Times New Roman" w:hAnsi="Times New Roman" w:cs="Times New Roman"/>
          <w:sz w:val="28"/>
          <w:szCs w:val="28"/>
        </w:rPr>
        <w:t>градостроителя</w:t>
      </w:r>
      <w:r w:rsidR="0014080D" w:rsidRPr="00F37A33">
        <w:rPr>
          <w:rFonts w:ascii="Times New Roman" w:hAnsi="Times New Roman" w:cs="Times New Roman"/>
          <w:sz w:val="28"/>
          <w:szCs w:val="28"/>
        </w:rPr>
        <w:t xml:space="preserve"> ООО «</w:t>
      </w:r>
      <w:r w:rsidR="00710D32">
        <w:rPr>
          <w:rFonts w:ascii="Times New Roman" w:hAnsi="Times New Roman" w:cs="Times New Roman"/>
          <w:sz w:val="28"/>
          <w:szCs w:val="28"/>
        </w:rPr>
        <w:t>АрхиГрад</w:t>
      </w:r>
      <w:r w:rsidR="0014080D" w:rsidRPr="00F37A33">
        <w:rPr>
          <w:rFonts w:ascii="Times New Roman" w:hAnsi="Times New Roman" w:cs="Times New Roman"/>
          <w:sz w:val="28"/>
          <w:szCs w:val="28"/>
        </w:rPr>
        <w:t>»</w:t>
      </w:r>
      <w:r w:rsidR="006E60A0" w:rsidRPr="00F37A33">
        <w:rPr>
          <w:rFonts w:ascii="Times New Roman" w:hAnsi="Times New Roman" w:cs="Times New Roman"/>
          <w:sz w:val="28"/>
          <w:szCs w:val="28"/>
        </w:rPr>
        <w:t>:</w:t>
      </w:r>
    </w:p>
    <w:p w:rsidR="00710D32" w:rsidRDefault="00710D32" w:rsidP="00710D32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1752600"/>
            <wp:effectExtent l="19050" t="0" r="5080" b="0"/>
            <wp:docPr id="1" name="Рисунок 1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42" t="24578" r="3577" b="5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32" w:rsidRDefault="00710D32" w:rsidP="00710D32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000" cy="5076491"/>
            <wp:effectExtent l="19050" t="0" r="5550" b="0"/>
            <wp:docPr id="2" name="Рисунок 2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42" t="41456" r="3577" b="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507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32" w:rsidRDefault="00710D32" w:rsidP="00710D32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000" cy="3750000"/>
            <wp:effectExtent l="19050" t="0" r="5550" b="0"/>
            <wp:docPr id="3" name="Рисунок 3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Хабаров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091" t="5063" r="3279" b="5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7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4E" w:rsidRPr="00F37A33" w:rsidRDefault="006B554E" w:rsidP="00710D32">
      <w:pPr>
        <w:pStyle w:val="ConsPlusNonformat"/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0AE1" w:rsidRDefault="000F73FA" w:rsidP="007B0AE1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B0AE1" w:rsidRPr="00634D34">
        <w:rPr>
          <w:rFonts w:ascii="Times New Roman" w:hAnsi="Times New Roman" w:cs="Times New Roman"/>
          <w:sz w:val="28"/>
          <w:szCs w:val="28"/>
        </w:rPr>
        <w:t xml:space="preserve">.2. Предложение </w:t>
      </w:r>
      <w:proofErr w:type="spellStart"/>
      <w:r w:rsidR="006B554E"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 w:rsidR="006B554E">
        <w:rPr>
          <w:rFonts w:ascii="Times New Roman" w:hAnsi="Times New Roman" w:cs="Times New Roman"/>
          <w:sz w:val="28"/>
          <w:szCs w:val="28"/>
        </w:rPr>
        <w:t xml:space="preserve"> Елены Игоревны</w:t>
      </w:r>
      <w:r w:rsidR="006E60A0" w:rsidRPr="00634D34">
        <w:rPr>
          <w:rFonts w:ascii="Times New Roman" w:hAnsi="Times New Roman" w:cs="Times New Roman"/>
          <w:sz w:val="28"/>
          <w:szCs w:val="28"/>
        </w:rPr>
        <w:t xml:space="preserve">, </w:t>
      </w:r>
      <w:r w:rsidR="006B554E">
        <w:rPr>
          <w:rFonts w:ascii="Times New Roman" w:hAnsi="Times New Roman" w:cs="Times New Roman"/>
          <w:sz w:val="28"/>
          <w:szCs w:val="28"/>
        </w:rPr>
        <w:t>ведущего инженера технического отдела муниципального казенного учреждения города Новосибирска «Управление дорожного строительства»</w:t>
      </w:r>
      <w:r w:rsidR="00E45593" w:rsidRPr="00634D34">
        <w:rPr>
          <w:rFonts w:ascii="Times New Roman" w:hAnsi="Times New Roman" w:cs="Times New Roman"/>
          <w:sz w:val="28"/>
          <w:szCs w:val="28"/>
        </w:rPr>
        <w:t>:</w:t>
      </w:r>
    </w:p>
    <w:p w:rsidR="006B554E" w:rsidRDefault="006B554E" w:rsidP="006B554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000" cy="7099492"/>
            <wp:effectExtent l="19050" t="0" r="5550" b="0"/>
            <wp:docPr id="4" name="Рисунок 4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Щерби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Щербинин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42" t="23523" r="2981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709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4E" w:rsidRPr="00634D34" w:rsidRDefault="006B554E" w:rsidP="006B554E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000" cy="750000"/>
            <wp:effectExtent l="19050" t="0" r="5550" b="0"/>
            <wp:docPr id="5" name="Рисунок 5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Щерби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_ОТДЕЛ ПЛАНИРОВКИ ТЕРРИТОРИИ ГОРОДА\_ЛИНЕЙНЫЕ ОБЪЕКТЫ\2022 ПП ПМ ЛО развязка Одоевского\02 ПОСТ МЭРИИ О ПРОВ ОО\ОБЩЕСТВЕННЫЕ ОБСУЖДЕНИЯ\Эксперты\Щербинин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93" t="4641" r="3577" b="8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7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1B" w:rsidRPr="00716BC8" w:rsidRDefault="000F73FA" w:rsidP="009C1D4E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BC8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="002631A5" w:rsidRPr="00716BC8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B76C43" w:rsidRPr="00716BC8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="00B86C1B" w:rsidRPr="00716BC8">
        <w:rPr>
          <w:rFonts w:ascii="Times New Roman" w:hAnsi="Times New Roman" w:cs="Times New Roman"/>
          <w:b/>
          <w:iCs/>
          <w:sz w:val="28"/>
          <w:szCs w:val="28"/>
        </w:rPr>
        <w:t>По результатам</w:t>
      </w:r>
      <w:r w:rsidR="00B86C1B" w:rsidRPr="00716BC8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 w:rsidR="00AA2ECC" w:rsidRPr="00716BC8"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B86C1B" w:rsidRPr="00716B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 xml:space="preserve">организационный комитет по подготовке и проведению </w:t>
      </w:r>
      <w:r w:rsidR="00AA2ECC" w:rsidRPr="00716BC8">
        <w:rPr>
          <w:rFonts w:ascii="Times New Roman" w:hAnsi="Times New Roman" w:cs="Times New Roman"/>
          <w:b/>
          <w:sz w:val="28"/>
          <w:szCs w:val="28"/>
        </w:rPr>
        <w:t xml:space="preserve">общественных обсуждений 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>по проекту постановления мэрии города Новосибирска «</w:t>
      </w:r>
      <w:r w:rsidR="006B554E" w:rsidRPr="000C0E08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и проекте межевания территории, предусматривающих </w:t>
      </w:r>
      <w:r w:rsidR="006B554E" w:rsidRPr="000C0E08">
        <w:rPr>
          <w:rFonts w:ascii="Times New Roman" w:hAnsi="Times New Roman" w:cs="Times New Roman"/>
          <w:b/>
          <w:sz w:val="28"/>
          <w:szCs w:val="28"/>
        </w:rPr>
        <w:lastRenderedPageBreak/>
        <w:t>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</w:t>
      </w:r>
      <w:r w:rsidR="006B554E">
        <w:rPr>
          <w:rFonts w:ascii="Times New Roman" w:hAnsi="Times New Roman" w:cs="Times New Roman"/>
          <w:b/>
          <w:sz w:val="28"/>
          <w:szCs w:val="28"/>
        </w:rPr>
        <w:t>вского в Первомайском районе г. </w:t>
      </w:r>
      <w:r w:rsidR="006B554E" w:rsidRPr="000C0E08">
        <w:rPr>
          <w:rFonts w:ascii="Times New Roman" w:hAnsi="Times New Roman" w:cs="Times New Roman"/>
          <w:b/>
          <w:sz w:val="28"/>
          <w:szCs w:val="28"/>
        </w:rPr>
        <w:t>Новосибирска</w:t>
      </w:r>
      <w:r w:rsidR="007164D9" w:rsidRPr="00716BC8">
        <w:rPr>
          <w:rFonts w:ascii="Times New Roman" w:hAnsi="Times New Roman" w:cs="Times New Roman"/>
          <w:b/>
          <w:sz w:val="28"/>
          <w:szCs w:val="28"/>
        </w:rPr>
        <w:t>»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 xml:space="preserve"> (далее – оргкомитет) </w:t>
      </w:r>
      <w:r w:rsidR="00B86C1B" w:rsidRPr="00716BC8">
        <w:rPr>
          <w:rFonts w:ascii="Times New Roman" w:hAnsi="Times New Roman" w:cs="Times New Roman"/>
          <w:b/>
          <w:sz w:val="28"/>
          <w:szCs w:val="28"/>
        </w:rPr>
        <w:t>сдела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>л</w:t>
      </w:r>
      <w:r w:rsidR="00B86C1B" w:rsidRPr="00716BC8">
        <w:rPr>
          <w:rFonts w:ascii="Times New Roman" w:hAnsi="Times New Roman" w:cs="Times New Roman"/>
          <w:b/>
          <w:sz w:val="28"/>
          <w:szCs w:val="28"/>
        </w:rPr>
        <w:t xml:space="preserve"> следующ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>и</w:t>
      </w:r>
      <w:r w:rsidR="00B86C1B" w:rsidRPr="00716BC8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9B7919" w:rsidRPr="00716BC8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B86C1B" w:rsidRPr="00634D34" w:rsidRDefault="000F73FA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>4</w:t>
      </w:r>
      <w:r w:rsidR="002631A5" w:rsidRPr="00634D34">
        <w:rPr>
          <w:rFonts w:ascii="Times New Roman" w:hAnsi="Times New Roman" w:cs="Times New Roman"/>
          <w:sz w:val="28"/>
          <w:szCs w:val="28"/>
        </w:rPr>
        <w:t>.1. </w:t>
      </w:r>
      <w:r w:rsidR="00B86C1B" w:rsidRPr="00634D34">
        <w:rPr>
          <w:rFonts w:ascii="Times New Roman" w:hAnsi="Times New Roman" w:cs="Times New Roman"/>
          <w:sz w:val="28"/>
          <w:szCs w:val="28"/>
        </w:rPr>
        <w:t xml:space="preserve">Считать </w:t>
      </w:r>
      <w:proofErr w:type="gramStart"/>
      <w:r w:rsidR="00B86C1B" w:rsidRPr="00634D34">
        <w:rPr>
          <w:rFonts w:ascii="Times New Roman" w:hAnsi="Times New Roman" w:cs="Times New Roman"/>
          <w:sz w:val="28"/>
          <w:szCs w:val="28"/>
        </w:rPr>
        <w:t>состоявшимися</w:t>
      </w:r>
      <w:proofErr w:type="gramEnd"/>
      <w:r w:rsidR="00B86C1B" w:rsidRPr="00634D34">
        <w:rPr>
          <w:rFonts w:ascii="Times New Roman" w:hAnsi="Times New Roman" w:cs="Times New Roman"/>
          <w:sz w:val="28"/>
          <w:szCs w:val="28"/>
        </w:rPr>
        <w:t xml:space="preserve"> </w:t>
      </w:r>
      <w:r w:rsidR="007164D9" w:rsidRPr="00634D34">
        <w:rPr>
          <w:rFonts w:ascii="Times New Roman" w:hAnsi="Times New Roman" w:cs="Times New Roman"/>
          <w:sz w:val="28"/>
          <w:szCs w:val="28"/>
        </w:rPr>
        <w:t>общественные обсуждения</w:t>
      </w:r>
      <w:r w:rsidR="00B86C1B" w:rsidRPr="00634D34">
        <w:rPr>
          <w:rFonts w:ascii="Times New Roman" w:hAnsi="Times New Roman" w:cs="Times New Roman"/>
          <w:sz w:val="28"/>
          <w:szCs w:val="28"/>
        </w:rPr>
        <w:t xml:space="preserve"> по проекту постановления мэрии города Новосибирска </w:t>
      </w:r>
      <w:r w:rsidR="00573BDA" w:rsidRPr="00634D34">
        <w:rPr>
          <w:rFonts w:ascii="Times New Roman" w:hAnsi="Times New Roman" w:cs="Times New Roman"/>
          <w:sz w:val="28"/>
          <w:szCs w:val="28"/>
        </w:rPr>
        <w:t>«</w:t>
      </w:r>
      <w:r w:rsidR="006B554E" w:rsidRPr="006B554E">
        <w:rPr>
          <w:rFonts w:ascii="Times New Roman" w:hAnsi="Times New Roman" w:cs="Times New Roman"/>
          <w:sz w:val="28"/>
          <w:szCs w:val="28"/>
        </w:rPr>
        <w:t>О проекте планировки и проекте межевания территории, предусматривающих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Одоевского в Первомайском районе г. Новосибирска</w:t>
      </w:r>
      <w:r w:rsidR="00AD16F0" w:rsidRPr="00634D34">
        <w:rPr>
          <w:rFonts w:ascii="Times New Roman" w:hAnsi="Times New Roman" w:cs="Times New Roman"/>
          <w:sz w:val="28"/>
          <w:szCs w:val="28"/>
        </w:rPr>
        <w:t>».</w:t>
      </w:r>
    </w:p>
    <w:p w:rsidR="00B86C1B" w:rsidRDefault="000F73FA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34">
        <w:rPr>
          <w:rFonts w:ascii="Times New Roman" w:hAnsi="Times New Roman" w:cs="Times New Roman"/>
          <w:sz w:val="28"/>
          <w:szCs w:val="28"/>
        </w:rPr>
        <w:t>4</w:t>
      </w:r>
      <w:r w:rsidR="002631A5" w:rsidRPr="00634D34">
        <w:rPr>
          <w:rFonts w:ascii="Times New Roman" w:hAnsi="Times New Roman" w:cs="Times New Roman"/>
          <w:sz w:val="28"/>
          <w:szCs w:val="28"/>
        </w:rPr>
        <w:t>.2. </w:t>
      </w:r>
      <w:r w:rsidR="00B86C1B" w:rsidRPr="00634D34">
        <w:rPr>
          <w:rFonts w:ascii="Times New Roman" w:hAnsi="Times New Roman" w:cs="Times New Roman"/>
          <w:sz w:val="28"/>
          <w:szCs w:val="28"/>
        </w:rPr>
        <w:t xml:space="preserve">Процедура проведения </w:t>
      </w:r>
      <w:r w:rsidR="007164D9" w:rsidRPr="00634D34"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="00B86C1B" w:rsidRPr="00634D34">
        <w:rPr>
          <w:rFonts w:ascii="Times New Roman" w:hAnsi="Times New Roman" w:cs="Times New Roman"/>
          <w:sz w:val="28"/>
          <w:szCs w:val="28"/>
        </w:rPr>
        <w:t>по проекту постановления мэрии города Новосибирска «</w:t>
      </w:r>
      <w:r w:rsidR="006B554E" w:rsidRPr="006B554E">
        <w:rPr>
          <w:rFonts w:ascii="Times New Roman" w:hAnsi="Times New Roman" w:cs="Times New Roman"/>
          <w:sz w:val="28"/>
          <w:szCs w:val="28"/>
        </w:rPr>
        <w:t xml:space="preserve">О проекте планировки и проекте межевания территории, предусматривающих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</w:t>
      </w:r>
      <w:proofErr w:type="gramStart"/>
      <w:r w:rsidR="006B554E" w:rsidRPr="006B554E">
        <w:rPr>
          <w:rFonts w:ascii="Times New Roman" w:hAnsi="Times New Roman" w:cs="Times New Roman"/>
          <w:sz w:val="28"/>
          <w:szCs w:val="28"/>
        </w:rPr>
        <w:t>Транспортная развязка по Старому шоссе на пересечении с ул. Одоевского в Первомайском районе г. Новосибирска</w:t>
      </w:r>
      <w:r w:rsidR="00B86C1B" w:rsidRPr="00634D34">
        <w:rPr>
          <w:rFonts w:ascii="Times New Roman" w:hAnsi="Times New Roman" w:cs="Times New Roman"/>
          <w:sz w:val="28"/>
          <w:szCs w:val="28"/>
        </w:rPr>
        <w:t>» осуществлена в соответствии с Градостроительным кодексом Российской Федерации, Федеральным законом от 06.10.2003 № 131-ФЗ «Об общих принципах организации местного  самоуправления в Российской Федерации» и решением Совета депутатов города Новосибирска от 20.06.2018 № 640 «О порядке организации и проведения в городе Новосибирске общественных обсуждений и публичных слушаний в</w:t>
      </w:r>
      <w:proofErr w:type="gramEnd"/>
      <w:r w:rsidR="00B86C1B" w:rsidRPr="00634D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6C1B" w:rsidRPr="00634D34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="00B86C1B" w:rsidRPr="00634D34">
        <w:rPr>
          <w:rFonts w:ascii="Times New Roman" w:hAnsi="Times New Roman" w:cs="Times New Roman"/>
          <w:sz w:val="28"/>
          <w:szCs w:val="28"/>
        </w:rPr>
        <w:t xml:space="preserve"> с законодательством о градостроительной деятельности».</w:t>
      </w:r>
    </w:p>
    <w:p w:rsidR="00450AB9" w:rsidRDefault="00450AB9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32B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E032B">
        <w:rPr>
          <w:rFonts w:ascii="Times New Roman" w:hAnsi="Times New Roman" w:cs="Times New Roman"/>
          <w:sz w:val="28"/>
          <w:szCs w:val="28"/>
        </w:rPr>
        <w:t xml:space="preserve">. Оргкомитет считает </w:t>
      </w:r>
      <w:r w:rsidRPr="00DE032B">
        <w:rPr>
          <w:rFonts w:ascii="Times New Roman" w:hAnsi="Times New Roman" w:cs="Times New Roman"/>
          <w:b/>
          <w:sz w:val="28"/>
          <w:szCs w:val="28"/>
        </w:rPr>
        <w:t>целесообразным</w:t>
      </w:r>
      <w:r w:rsidRPr="00DE032B">
        <w:rPr>
          <w:rFonts w:ascii="Times New Roman" w:hAnsi="Times New Roman" w:cs="Times New Roman"/>
          <w:sz w:val="28"/>
          <w:szCs w:val="28"/>
        </w:rPr>
        <w:t xml:space="preserve"> учитывать предложения участников общественных обсуждений и экспертов</w:t>
      </w:r>
      <w:r w:rsidRPr="00DE03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противоречащие Градостроительному кодексу Российской Федерации и способствующие обеспечению </w:t>
      </w:r>
      <w:r w:rsidRPr="00DE032B">
        <w:rPr>
          <w:rFonts w:ascii="Times New Roman" w:hAnsi="Times New Roman" w:cs="Times New Roman"/>
          <w:sz w:val="28"/>
          <w:szCs w:val="28"/>
        </w:rPr>
        <w:t>комплексного и устойчивого развития территории:</w:t>
      </w:r>
    </w:p>
    <w:p w:rsidR="00450AB9" w:rsidRDefault="00450AB9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</w:t>
      </w:r>
      <w:r w:rsidR="00C114BB">
        <w:rPr>
          <w:rFonts w:ascii="Times New Roman" w:hAnsi="Times New Roman" w:cs="Times New Roman"/>
          <w:sz w:val="28"/>
          <w:szCs w:val="28"/>
        </w:rPr>
        <w:t>Раздел 1 «Проект планировки территории. Графическая</w:t>
      </w:r>
      <w:r w:rsidR="006129B0">
        <w:rPr>
          <w:rFonts w:ascii="Times New Roman" w:hAnsi="Times New Roman" w:cs="Times New Roman"/>
          <w:sz w:val="28"/>
          <w:szCs w:val="28"/>
        </w:rPr>
        <w:t xml:space="preserve"> часть» дополнить информацией о границах зон планируемого размещения линейных объектов, подлежащих реконструкции в связи с изменением их местоположения (в соответствии с предложением Хабаровой В. Г.).</w:t>
      </w:r>
    </w:p>
    <w:p w:rsidR="0053266A" w:rsidRDefault="0053266A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4.3.2.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 2, 3 к проекту планировки </w:t>
      </w:r>
      <w:r w:rsidRPr="0053266A">
        <w:rPr>
          <w:rFonts w:ascii="Times New Roman" w:hAnsi="Times New Roman" w:cs="Times New Roman"/>
          <w:sz w:val="28"/>
          <w:szCs w:val="28"/>
        </w:rPr>
        <w:t>территории, предусматривающий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Одоевского в Первомайском районе г. Новосибирска»</w:t>
      </w:r>
      <w:r>
        <w:rPr>
          <w:rFonts w:ascii="Times New Roman" w:hAnsi="Times New Roman" w:cs="Times New Roman"/>
          <w:sz w:val="28"/>
          <w:szCs w:val="28"/>
        </w:rPr>
        <w:t xml:space="preserve"> (далее – проект планировки) уточнить границы территории, в отношении которой осуществляется подготовка проекта планировки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И.).</w:t>
      </w:r>
    </w:p>
    <w:p w:rsidR="0053266A" w:rsidRDefault="0053266A" w:rsidP="00843654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4.3.3. </w:t>
      </w:r>
      <w:r w:rsidR="00C822E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C822EF">
        <w:rPr>
          <w:rFonts w:ascii="Times New Roman" w:hAnsi="Times New Roman" w:cs="Times New Roman"/>
          <w:sz w:val="28"/>
          <w:szCs w:val="28"/>
        </w:rPr>
        <w:t>приложении</w:t>
      </w:r>
      <w:proofErr w:type="gramEnd"/>
      <w:r w:rsidR="00C822EF">
        <w:rPr>
          <w:rFonts w:ascii="Times New Roman" w:hAnsi="Times New Roman" w:cs="Times New Roman"/>
          <w:sz w:val="28"/>
          <w:szCs w:val="28"/>
        </w:rPr>
        <w:t xml:space="preserve"> 2 к проекту планировки уточнить границы зоны планируемого размещения улично-дорожной сети (в соответствии с предложением </w:t>
      </w:r>
      <w:proofErr w:type="spellStart"/>
      <w:r w:rsidR="00C822EF"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 w:rsidR="00C822EF">
        <w:rPr>
          <w:rFonts w:ascii="Times New Roman" w:hAnsi="Times New Roman" w:cs="Times New Roman"/>
          <w:sz w:val="28"/>
          <w:szCs w:val="28"/>
        </w:rPr>
        <w:t xml:space="preserve"> Е. И.).</w:t>
      </w:r>
    </w:p>
    <w:p w:rsidR="00794560" w:rsidRDefault="0053266A" w:rsidP="0079456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C822EF">
        <w:rPr>
          <w:rFonts w:ascii="Times New Roman" w:hAnsi="Times New Roman" w:cs="Times New Roman"/>
          <w:sz w:val="28"/>
          <w:szCs w:val="28"/>
        </w:rPr>
        <w:t>4</w:t>
      </w:r>
      <w:r w:rsidR="006129B0">
        <w:rPr>
          <w:rFonts w:ascii="Times New Roman" w:hAnsi="Times New Roman" w:cs="Times New Roman"/>
          <w:sz w:val="28"/>
          <w:szCs w:val="28"/>
        </w:rPr>
        <w:t xml:space="preserve">. Раздел 2 «Проект межевания территории. Текстовая часть» дополнить сведениями о целевом назначении </w:t>
      </w:r>
      <w:r w:rsidR="00794560">
        <w:rPr>
          <w:rFonts w:ascii="Times New Roman" w:hAnsi="Times New Roman" w:cs="Times New Roman"/>
          <w:sz w:val="28"/>
          <w:szCs w:val="28"/>
        </w:rPr>
        <w:t xml:space="preserve">лесов, виде (видах) разрешенного использования </w:t>
      </w:r>
      <w:r w:rsidR="00794560">
        <w:rPr>
          <w:rFonts w:ascii="Times New Roman" w:hAnsi="Times New Roman" w:cs="Times New Roman"/>
          <w:sz w:val="28"/>
          <w:szCs w:val="28"/>
        </w:rPr>
        <w:lastRenderedPageBreak/>
        <w:t>лесного участка, количественных и качественных характеристиках лесного участка,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участков).</w:t>
      </w:r>
    </w:p>
    <w:p w:rsidR="00C822EF" w:rsidRDefault="00C822EF" w:rsidP="00C822E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4.3.5.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1, 4, 5 к проекту межевания </w:t>
      </w:r>
      <w:r w:rsidRPr="00794560">
        <w:rPr>
          <w:rFonts w:ascii="Times New Roman" w:hAnsi="Times New Roman" w:cs="Times New Roman"/>
          <w:sz w:val="28"/>
          <w:szCs w:val="28"/>
        </w:rPr>
        <w:t>территории, предусматривающему размещение линейного объекта транспортной и</w:t>
      </w:r>
      <w:r>
        <w:rPr>
          <w:rFonts w:ascii="Times New Roman" w:hAnsi="Times New Roman" w:cs="Times New Roman"/>
          <w:sz w:val="28"/>
          <w:szCs w:val="28"/>
        </w:rPr>
        <w:t>нфраструктуры местного значения </w:t>
      </w:r>
      <w:r w:rsidRPr="00794560">
        <w:rPr>
          <w:rFonts w:ascii="Times New Roman" w:hAnsi="Times New Roman" w:cs="Times New Roman"/>
          <w:sz w:val="28"/>
          <w:szCs w:val="28"/>
        </w:rPr>
        <w:t>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</w:t>
      </w:r>
      <w:r>
        <w:rPr>
          <w:rFonts w:ascii="Times New Roman" w:hAnsi="Times New Roman" w:cs="Times New Roman"/>
          <w:sz w:val="28"/>
          <w:szCs w:val="28"/>
        </w:rPr>
        <w:t>вского в Первомайском районе г. </w:t>
      </w:r>
      <w:r w:rsidRPr="00794560">
        <w:rPr>
          <w:rFonts w:ascii="Times New Roman" w:hAnsi="Times New Roman" w:cs="Times New Roman"/>
          <w:sz w:val="28"/>
          <w:szCs w:val="28"/>
        </w:rPr>
        <w:t>Новосибирска»</w:t>
      </w:r>
      <w:r>
        <w:rPr>
          <w:rFonts w:ascii="Times New Roman" w:hAnsi="Times New Roman" w:cs="Times New Roman"/>
          <w:sz w:val="28"/>
          <w:szCs w:val="28"/>
        </w:rPr>
        <w:t xml:space="preserve"> (далее – проект межевания) откорректировать границы образуемых земельных участков с условными номерами ЗУ 8, ЗУ 12, ЗУ 13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И.).</w:t>
      </w:r>
    </w:p>
    <w:p w:rsidR="00812343" w:rsidRDefault="00812343" w:rsidP="00C822EF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4.3.6.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к проекту межевания уточнить виды разрешенного использования образуемых земельных участков (в соответствии с предложением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И.).</w:t>
      </w:r>
    </w:p>
    <w:p w:rsidR="00794560" w:rsidRDefault="0053266A" w:rsidP="0079456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812343">
        <w:rPr>
          <w:rFonts w:ascii="Times New Roman" w:hAnsi="Times New Roman" w:cs="Times New Roman"/>
          <w:sz w:val="28"/>
          <w:szCs w:val="28"/>
        </w:rPr>
        <w:t>7</w:t>
      </w:r>
      <w:r w:rsidR="00794560">
        <w:rPr>
          <w:rFonts w:ascii="Times New Roman" w:hAnsi="Times New Roman" w:cs="Times New Roman"/>
          <w:sz w:val="28"/>
          <w:szCs w:val="28"/>
        </w:rPr>
        <w:t xml:space="preserve">. Приложение 3 к </w:t>
      </w:r>
      <w:r w:rsidR="00794560" w:rsidRPr="00794560">
        <w:rPr>
          <w:rFonts w:ascii="Times New Roman" w:hAnsi="Times New Roman" w:cs="Times New Roman"/>
          <w:sz w:val="28"/>
          <w:szCs w:val="28"/>
        </w:rPr>
        <w:t>проекту межевания</w:t>
      </w:r>
      <w:r w:rsidR="00794560">
        <w:rPr>
          <w:rFonts w:ascii="Times New Roman" w:hAnsi="Times New Roman" w:cs="Times New Roman"/>
          <w:sz w:val="28"/>
          <w:szCs w:val="28"/>
        </w:rPr>
        <w:t>:</w:t>
      </w:r>
    </w:p>
    <w:p w:rsidR="00794560" w:rsidRDefault="0053266A" w:rsidP="0079456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812343">
        <w:rPr>
          <w:rFonts w:ascii="Times New Roman" w:hAnsi="Times New Roman" w:cs="Times New Roman"/>
          <w:sz w:val="28"/>
          <w:szCs w:val="28"/>
        </w:rPr>
        <w:t>7</w:t>
      </w:r>
      <w:r w:rsidR="00794560">
        <w:rPr>
          <w:rFonts w:ascii="Times New Roman" w:hAnsi="Times New Roman" w:cs="Times New Roman"/>
          <w:sz w:val="28"/>
          <w:szCs w:val="28"/>
        </w:rPr>
        <w:t>.1. Дополнить адресами объектов недвижимого имущества в границах земельных участков, в отношении которых предполагаются их резервирование и (или) изъятие для государственных или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Хабаровой В. Г.)</w:t>
      </w:r>
      <w:r w:rsidR="00794560">
        <w:rPr>
          <w:rFonts w:ascii="Times New Roman" w:hAnsi="Times New Roman" w:cs="Times New Roman"/>
          <w:sz w:val="28"/>
          <w:szCs w:val="28"/>
        </w:rPr>
        <w:t>.</w:t>
      </w:r>
    </w:p>
    <w:p w:rsidR="00794560" w:rsidRDefault="0053266A" w:rsidP="00794560">
      <w:pPr>
        <w:pStyle w:val="ConsPlusNonformat"/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812343">
        <w:rPr>
          <w:rFonts w:ascii="Times New Roman" w:hAnsi="Times New Roman" w:cs="Times New Roman"/>
          <w:sz w:val="28"/>
          <w:szCs w:val="28"/>
        </w:rPr>
        <w:t>7</w:t>
      </w:r>
      <w:r w:rsidR="00794560">
        <w:rPr>
          <w:rFonts w:ascii="Times New Roman" w:hAnsi="Times New Roman" w:cs="Times New Roman"/>
          <w:sz w:val="28"/>
          <w:szCs w:val="28"/>
        </w:rPr>
        <w:t xml:space="preserve">.2. Дополнить кадастровыми номерами объектов капитального строительства в границах </w:t>
      </w:r>
      <w:r w:rsidR="00B615E3">
        <w:rPr>
          <w:rFonts w:ascii="Times New Roman" w:hAnsi="Times New Roman" w:cs="Times New Roman"/>
          <w:sz w:val="28"/>
          <w:szCs w:val="28"/>
        </w:rPr>
        <w:t>земельных участков, в отношении которых предполагается их резервирование и (или) изъятие для государственных или муниципальных нужд</w:t>
      </w:r>
      <w:r>
        <w:rPr>
          <w:rFonts w:ascii="Times New Roman" w:hAnsi="Times New Roman" w:cs="Times New Roman"/>
          <w:sz w:val="28"/>
          <w:szCs w:val="28"/>
        </w:rPr>
        <w:t xml:space="preserve"> (в соответствии с предложением Хабаровой В. Г.)</w:t>
      </w:r>
      <w:r w:rsidR="00B615E3">
        <w:rPr>
          <w:rFonts w:ascii="Times New Roman" w:hAnsi="Times New Roman" w:cs="Times New Roman"/>
          <w:sz w:val="28"/>
          <w:szCs w:val="28"/>
        </w:rPr>
        <w:t>.</w:t>
      </w:r>
    </w:p>
    <w:p w:rsidR="00B615E3" w:rsidRDefault="0053266A" w:rsidP="0053266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81234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B615E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B615E3">
        <w:rPr>
          <w:rFonts w:ascii="Times New Roman" w:hAnsi="Times New Roman" w:cs="Times New Roman"/>
          <w:sz w:val="28"/>
          <w:szCs w:val="28"/>
        </w:rPr>
        <w:t>приложениях</w:t>
      </w:r>
      <w:proofErr w:type="gramEnd"/>
      <w:r w:rsidR="00B615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проекту планировки и проекту межевания устранить технические ошибки и несоответствия (в соответствии с предложениями Хабаровой В. 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Щербининой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И.).</w:t>
      </w:r>
    </w:p>
    <w:p w:rsidR="002A7928" w:rsidRPr="005E18DE" w:rsidRDefault="000F73FA" w:rsidP="00677538">
      <w:pPr>
        <w:spacing w:after="0" w:line="24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18DE"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="00B8685C" w:rsidRPr="005E18DE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A56402" w:rsidRPr="005E18DE">
        <w:rPr>
          <w:rFonts w:ascii="Times New Roman" w:hAnsi="Times New Roman" w:cs="Times New Roman"/>
          <w:b/>
          <w:iCs/>
          <w:sz w:val="28"/>
          <w:szCs w:val="28"/>
        </w:rPr>
        <w:t> </w:t>
      </w:r>
      <w:r w:rsidR="002A7928" w:rsidRPr="005E18DE">
        <w:rPr>
          <w:rFonts w:ascii="Times New Roman" w:hAnsi="Times New Roman" w:cs="Times New Roman"/>
          <w:b/>
          <w:iCs/>
          <w:sz w:val="28"/>
          <w:szCs w:val="28"/>
        </w:rPr>
        <w:t xml:space="preserve">Проект </w:t>
      </w:r>
      <w:r w:rsidR="002A7928" w:rsidRPr="005E18DE">
        <w:rPr>
          <w:rFonts w:ascii="Times New Roman" w:hAnsi="Times New Roman" w:cs="Times New Roman"/>
          <w:b/>
          <w:sz w:val="28"/>
          <w:szCs w:val="28"/>
        </w:rPr>
        <w:t>постановления мэрии города Новосибирска «</w:t>
      </w:r>
      <w:r w:rsidR="006B554E" w:rsidRPr="000C0E08">
        <w:rPr>
          <w:rFonts w:ascii="Times New Roman" w:hAnsi="Times New Roman" w:cs="Times New Roman"/>
          <w:b/>
          <w:sz w:val="28"/>
          <w:szCs w:val="28"/>
        </w:rPr>
        <w:t xml:space="preserve">О проекте планировки и проекте межевания территории, </w:t>
      </w:r>
      <w:proofErr w:type="gramStart"/>
      <w:r w:rsidR="006B554E" w:rsidRPr="000C0E08">
        <w:rPr>
          <w:rFonts w:ascii="Times New Roman" w:hAnsi="Times New Roman" w:cs="Times New Roman"/>
          <w:b/>
          <w:sz w:val="28"/>
          <w:szCs w:val="28"/>
        </w:rPr>
        <w:t>предусматривающих</w:t>
      </w:r>
      <w:proofErr w:type="gramEnd"/>
      <w:r w:rsidR="006B554E" w:rsidRPr="000C0E08">
        <w:rPr>
          <w:rFonts w:ascii="Times New Roman" w:hAnsi="Times New Roman" w:cs="Times New Roman"/>
          <w:b/>
          <w:sz w:val="28"/>
          <w:szCs w:val="28"/>
        </w:rPr>
        <w:t xml:space="preserve"> размещение линейного объекта транспортной инфраструктуры местного значения – «Магистраль непрерывного движения от Красного проспекта до городской черты в направлении Бийск-Ташанта. Транспортная развязка по Старому шоссе на пересечении с ул. Одое</w:t>
      </w:r>
      <w:r w:rsidR="006B554E">
        <w:rPr>
          <w:rFonts w:ascii="Times New Roman" w:hAnsi="Times New Roman" w:cs="Times New Roman"/>
          <w:b/>
          <w:sz w:val="28"/>
          <w:szCs w:val="28"/>
        </w:rPr>
        <w:t>вского в Первомайском районе г. </w:t>
      </w:r>
      <w:r w:rsidR="006B554E" w:rsidRPr="000C0E08">
        <w:rPr>
          <w:rFonts w:ascii="Times New Roman" w:hAnsi="Times New Roman" w:cs="Times New Roman"/>
          <w:b/>
          <w:sz w:val="28"/>
          <w:szCs w:val="28"/>
        </w:rPr>
        <w:t>Новосибирска</w:t>
      </w:r>
      <w:r w:rsidR="002A7928" w:rsidRPr="005E18DE">
        <w:rPr>
          <w:rFonts w:ascii="Times New Roman" w:hAnsi="Times New Roman" w:cs="Times New Roman"/>
          <w:b/>
          <w:sz w:val="28"/>
          <w:szCs w:val="28"/>
        </w:rPr>
        <w:t>» получил положительную оценку и рекомендуется к утверждению.</w:t>
      </w:r>
    </w:p>
    <w:p w:rsidR="00F46EDA" w:rsidRPr="00634D34" w:rsidRDefault="00F46EDA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76A7" w:rsidRPr="00634D34" w:rsidRDefault="003E76A7" w:rsidP="00E60A9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05"/>
        <w:gridCol w:w="2644"/>
        <w:gridCol w:w="3124"/>
      </w:tblGrid>
      <w:tr w:rsidR="00123E6D" w:rsidRPr="00634D34" w:rsidTr="00A56402">
        <w:trPr>
          <w:trHeight w:val="693"/>
        </w:trPr>
        <w:tc>
          <w:tcPr>
            <w:tcW w:w="4405" w:type="dxa"/>
          </w:tcPr>
          <w:p w:rsidR="001F3F6D" w:rsidRPr="00634D34" w:rsidRDefault="001F3F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3E6D" w:rsidRPr="00634D34">
              <w:rPr>
                <w:rFonts w:ascii="Times New Roman" w:hAnsi="Times New Roman" w:cs="Times New Roman"/>
                <w:sz w:val="28"/>
                <w:szCs w:val="28"/>
              </w:rPr>
              <w:t>редседател</w:t>
            </w: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</w:p>
          <w:p w:rsidR="00123E6D" w:rsidRPr="00634D34" w:rsidRDefault="00123E6D" w:rsidP="001F3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634D34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634D34" w:rsidRDefault="00843654" w:rsidP="00716BC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>А. П. Драбкин</w:t>
            </w:r>
          </w:p>
        </w:tc>
      </w:tr>
      <w:tr w:rsidR="008A1C76" w:rsidRPr="00634D34" w:rsidTr="00A56402">
        <w:trPr>
          <w:trHeight w:val="339"/>
        </w:trPr>
        <w:tc>
          <w:tcPr>
            <w:tcW w:w="4405" w:type="dxa"/>
          </w:tcPr>
          <w:p w:rsidR="008A1C76" w:rsidRPr="00634D34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4" w:type="dxa"/>
          </w:tcPr>
          <w:p w:rsidR="008A1C76" w:rsidRPr="00634D34" w:rsidRDefault="008A1C76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8A1C76" w:rsidRPr="00634D34" w:rsidRDefault="008A1C76" w:rsidP="008A1C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E6D" w:rsidRPr="00634D34" w:rsidTr="00A56402">
        <w:trPr>
          <w:trHeight w:val="693"/>
        </w:trPr>
        <w:tc>
          <w:tcPr>
            <w:tcW w:w="4405" w:type="dxa"/>
          </w:tcPr>
          <w:p w:rsidR="00DE7E5E" w:rsidRPr="00634D34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Секретарь </w:t>
            </w:r>
          </w:p>
          <w:p w:rsidR="00123E6D" w:rsidRPr="00634D34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D34">
              <w:rPr>
                <w:rFonts w:ascii="Times New Roman" w:hAnsi="Times New Roman" w:cs="Times New Roman"/>
                <w:sz w:val="28"/>
                <w:szCs w:val="28"/>
              </w:rPr>
              <w:t>организационного комитета</w:t>
            </w:r>
          </w:p>
        </w:tc>
        <w:tc>
          <w:tcPr>
            <w:tcW w:w="2644" w:type="dxa"/>
          </w:tcPr>
          <w:p w:rsidR="00123E6D" w:rsidRPr="00634D34" w:rsidRDefault="00123E6D" w:rsidP="0012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4" w:type="dxa"/>
            <w:vAlign w:val="bottom"/>
          </w:tcPr>
          <w:p w:rsidR="00123E6D" w:rsidRPr="00634D34" w:rsidRDefault="005E18DE" w:rsidP="008436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А. Муратова</w:t>
            </w:r>
            <w:r w:rsidR="001404E8" w:rsidRPr="00634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72B31" w:rsidRPr="001C0868" w:rsidRDefault="00872B31" w:rsidP="009C3DBF">
      <w:pPr>
        <w:rPr>
          <w:rFonts w:ascii="Times New Roman" w:hAnsi="Times New Roman" w:cs="Times New Roman"/>
          <w:sz w:val="28"/>
          <w:szCs w:val="28"/>
        </w:rPr>
      </w:pPr>
    </w:p>
    <w:sectPr w:rsidR="00872B31" w:rsidRPr="001C0868" w:rsidSect="00634D34">
      <w:headerReference w:type="default" r:id="rId12"/>
      <w:pgSz w:w="11906" w:h="16838"/>
      <w:pgMar w:top="1276" w:right="566" w:bottom="709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EF" w:rsidRDefault="00C822EF" w:rsidP="002B55A6">
      <w:pPr>
        <w:spacing w:after="0" w:line="240" w:lineRule="auto"/>
      </w:pPr>
      <w:r>
        <w:separator/>
      </w:r>
    </w:p>
  </w:endnote>
  <w:endnote w:type="continuationSeparator" w:id="0">
    <w:p w:rsidR="00C822EF" w:rsidRDefault="00C822EF" w:rsidP="002B5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EF" w:rsidRDefault="00C822EF" w:rsidP="002B55A6">
      <w:pPr>
        <w:spacing w:after="0" w:line="240" w:lineRule="auto"/>
      </w:pPr>
      <w:r>
        <w:separator/>
      </w:r>
    </w:p>
  </w:footnote>
  <w:footnote w:type="continuationSeparator" w:id="0">
    <w:p w:rsidR="00C822EF" w:rsidRDefault="00C822EF" w:rsidP="002B5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520739590"/>
      <w:docPartObj>
        <w:docPartGallery w:val="Page Numbers (Top of Page)"/>
        <w:docPartUnique/>
      </w:docPartObj>
    </w:sdtPr>
    <w:sdtContent>
      <w:p w:rsidR="00C822EF" w:rsidRPr="00886E3B" w:rsidRDefault="00C822EF">
        <w:pPr>
          <w:pStyle w:val="a5"/>
          <w:jc w:val="center"/>
          <w:rPr>
            <w:rFonts w:ascii="Times New Roman" w:hAnsi="Times New Roman" w:cs="Times New Roman"/>
          </w:rPr>
        </w:pPr>
        <w:r w:rsidRPr="006B554E">
          <w:rPr>
            <w:rFonts w:ascii="Times New Roman" w:hAnsi="Times New Roman" w:cs="Times New Roman"/>
            <w:noProof/>
            <w:sz w:val="24"/>
          </w:rPr>
          <w:fldChar w:fldCharType="begin"/>
        </w:r>
        <w:r w:rsidRPr="006B554E">
          <w:rPr>
            <w:rFonts w:ascii="Times New Roman" w:hAnsi="Times New Roman" w:cs="Times New Roman"/>
            <w:noProof/>
            <w:sz w:val="24"/>
          </w:rPr>
          <w:instrText xml:space="preserve"> PAGE   \* MERGEFORMAT </w:instrText>
        </w:r>
        <w:r w:rsidRPr="006B554E">
          <w:rPr>
            <w:rFonts w:ascii="Times New Roman" w:hAnsi="Times New Roman" w:cs="Times New Roman"/>
            <w:noProof/>
            <w:sz w:val="24"/>
          </w:rPr>
          <w:fldChar w:fldCharType="separate"/>
        </w:r>
        <w:r w:rsidR="00812343">
          <w:rPr>
            <w:rFonts w:ascii="Times New Roman" w:hAnsi="Times New Roman" w:cs="Times New Roman"/>
            <w:noProof/>
            <w:sz w:val="24"/>
          </w:rPr>
          <w:t>2</w:t>
        </w:r>
        <w:r w:rsidRPr="006B554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B1D"/>
    <w:multiLevelType w:val="hybridMultilevel"/>
    <w:tmpl w:val="A6AC8FA4"/>
    <w:lvl w:ilvl="0" w:tplc="7146073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076973C2"/>
    <w:multiLevelType w:val="hybridMultilevel"/>
    <w:tmpl w:val="88CEF18C"/>
    <w:lvl w:ilvl="0" w:tplc="9D684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761AA3"/>
    <w:multiLevelType w:val="hybridMultilevel"/>
    <w:tmpl w:val="0726AF3E"/>
    <w:lvl w:ilvl="0" w:tplc="11043C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0F394A"/>
    <w:multiLevelType w:val="hybridMultilevel"/>
    <w:tmpl w:val="044C178E"/>
    <w:lvl w:ilvl="0" w:tplc="9BAA6C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553C47"/>
    <w:multiLevelType w:val="hybridMultilevel"/>
    <w:tmpl w:val="47F6F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C7A1A"/>
    <w:multiLevelType w:val="hybridMultilevel"/>
    <w:tmpl w:val="9D16F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7A39D9"/>
    <w:multiLevelType w:val="hybridMultilevel"/>
    <w:tmpl w:val="7EBC657A"/>
    <w:lvl w:ilvl="0" w:tplc="9EC8EE7A">
      <w:start w:val="1"/>
      <w:numFmt w:val="decimal"/>
      <w:lvlText w:val="%1."/>
      <w:lvlJc w:val="left"/>
      <w:pPr>
        <w:ind w:left="1684" w:hanging="9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AE0B9F"/>
    <w:multiLevelType w:val="hybridMultilevel"/>
    <w:tmpl w:val="13CCB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F22144"/>
    <w:multiLevelType w:val="hybridMultilevel"/>
    <w:tmpl w:val="DE363A32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3341336"/>
    <w:multiLevelType w:val="hybridMultilevel"/>
    <w:tmpl w:val="A9C2FD04"/>
    <w:lvl w:ilvl="0" w:tplc="87BEFCD2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0">
    <w:nsid w:val="65A525B9"/>
    <w:multiLevelType w:val="hybridMultilevel"/>
    <w:tmpl w:val="B02E7B98"/>
    <w:lvl w:ilvl="0" w:tplc="0B924976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1">
    <w:nsid w:val="6E1C09F2"/>
    <w:multiLevelType w:val="multilevel"/>
    <w:tmpl w:val="D9983B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>
    <w:nsid w:val="7499661A"/>
    <w:multiLevelType w:val="hybridMultilevel"/>
    <w:tmpl w:val="718C63CC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85C4518"/>
    <w:multiLevelType w:val="hybridMultilevel"/>
    <w:tmpl w:val="DF7660E0"/>
    <w:lvl w:ilvl="0" w:tplc="1A1E30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A334BB9"/>
    <w:multiLevelType w:val="hybridMultilevel"/>
    <w:tmpl w:val="55866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2"/>
  </w:num>
  <w:num w:numId="11">
    <w:abstractNumId w:val="11"/>
  </w:num>
  <w:num w:numId="12">
    <w:abstractNumId w:val="6"/>
  </w:num>
  <w:num w:numId="13">
    <w:abstractNumId w:val="1"/>
  </w:num>
  <w:num w:numId="14">
    <w:abstractNumId w:val="3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66235"/>
    <w:rsid w:val="000009C3"/>
    <w:rsid w:val="000009EF"/>
    <w:rsid w:val="00007C42"/>
    <w:rsid w:val="000129D0"/>
    <w:rsid w:val="00013128"/>
    <w:rsid w:val="00014C0B"/>
    <w:rsid w:val="00020251"/>
    <w:rsid w:val="00020D06"/>
    <w:rsid w:val="00027CE5"/>
    <w:rsid w:val="00041109"/>
    <w:rsid w:val="00045151"/>
    <w:rsid w:val="00051271"/>
    <w:rsid w:val="00051EB3"/>
    <w:rsid w:val="0005295D"/>
    <w:rsid w:val="000532D4"/>
    <w:rsid w:val="00055785"/>
    <w:rsid w:val="00064338"/>
    <w:rsid w:val="00064B9E"/>
    <w:rsid w:val="00065BA1"/>
    <w:rsid w:val="0006619E"/>
    <w:rsid w:val="00066C86"/>
    <w:rsid w:val="0007484E"/>
    <w:rsid w:val="00090185"/>
    <w:rsid w:val="000B5A16"/>
    <w:rsid w:val="000C0E08"/>
    <w:rsid w:val="000D7D3A"/>
    <w:rsid w:val="000E08E0"/>
    <w:rsid w:val="000E674F"/>
    <w:rsid w:val="000E6B03"/>
    <w:rsid w:val="000F0BBE"/>
    <w:rsid w:val="000F549D"/>
    <w:rsid w:val="000F73FA"/>
    <w:rsid w:val="00100233"/>
    <w:rsid w:val="00104D67"/>
    <w:rsid w:val="0012275E"/>
    <w:rsid w:val="001231C1"/>
    <w:rsid w:val="00123E6D"/>
    <w:rsid w:val="001306EE"/>
    <w:rsid w:val="001404E8"/>
    <w:rsid w:val="0014080D"/>
    <w:rsid w:val="00143EB6"/>
    <w:rsid w:val="00144963"/>
    <w:rsid w:val="00152AB1"/>
    <w:rsid w:val="001572B0"/>
    <w:rsid w:val="00161EA1"/>
    <w:rsid w:val="00183C9C"/>
    <w:rsid w:val="001843BF"/>
    <w:rsid w:val="00193F02"/>
    <w:rsid w:val="00196F40"/>
    <w:rsid w:val="001A3507"/>
    <w:rsid w:val="001A69DC"/>
    <w:rsid w:val="001B0B41"/>
    <w:rsid w:val="001B2ECE"/>
    <w:rsid w:val="001B7EED"/>
    <w:rsid w:val="001C0868"/>
    <w:rsid w:val="001C280E"/>
    <w:rsid w:val="001D1428"/>
    <w:rsid w:val="001D23F7"/>
    <w:rsid w:val="001D45E4"/>
    <w:rsid w:val="001E5189"/>
    <w:rsid w:val="001E700C"/>
    <w:rsid w:val="001F0051"/>
    <w:rsid w:val="001F3F6D"/>
    <w:rsid w:val="002079BF"/>
    <w:rsid w:val="00231C5C"/>
    <w:rsid w:val="002508C2"/>
    <w:rsid w:val="00260FF9"/>
    <w:rsid w:val="002631A5"/>
    <w:rsid w:val="002719E0"/>
    <w:rsid w:val="00272CB2"/>
    <w:rsid w:val="0029118D"/>
    <w:rsid w:val="00292CE6"/>
    <w:rsid w:val="00297AD3"/>
    <w:rsid w:val="002A7928"/>
    <w:rsid w:val="002B342D"/>
    <w:rsid w:val="002B55A6"/>
    <w:rsid w:val="002D270B"/>
    <w:rsid w:val="002E007F"/>
    <w:rsid w:val="00303A4E"/>
    <w:rsid w:val="00322BED"/>
    <w:rsid w:val="00324CA4"/>
    <w:rsid w:val="0033318A"/>
    <w:rsid w:val="00333A9B"/>
    <w:rsid w:val="00341C99"/>
    <w:rsid w:val="00342678"/>
    <w:rsid w:val="003431B8"/>
    <w:rsid w:val="00345C23"/>
    <w:rsid w:val="00356750"/>
    <w:rsid w:val="00386657"/>
    <w:rsid w:val="00391B03"/>
    <w:rsid w:val="003939EF"/>
    <w:rsid w:val="003A4B55"/>
    <w:rsid w:val="003B3E9E"/>
    <w:rsid w:val="003B6CD1"/>
    <w:rsid w:val="003C04CD"/>
    <w:rsid w:val="003C70CE"/>
    <w:rsid w:val="003D388F"/>
    <w:rsid w:val="003E1342"/>
    <w:rsid w:val="003E76A7"/>
    <w:rsid w:val="003E7CAD"/>
    <w:rsid w:val="003E7FD9"/>
    <w:rsid w:val="004026E1"/>
    <w:rsid w:val="004030B1"/>
    <w:rsid w:val="00403562"/>
    <w:rsid w:val="00403B2F"/>
    <w:rsid w:val="0041307F"/>
    <w:rsid w:val="00415591"/>
    <w:rsid w:val="004171FC"/>
    <w:rsid w:val="00417BD5"/>
    <w:rsid w:val="004201B9"/>
    <w:rsid w:val="00421C94"/>
    <w:rsid w:val="00424E7E"/>
    <w:rsid w:val="00431E7A"/>
    <w:rsid w:val="004327F0"/>
    <w:rsid w:val="00432BF9"/>
    <w:rsid w:val="00433535"/>
    <w:rsid w:val="004347F4"/>
    <w:rsid w:val="00437C63"/>
    <w:rsid w:val="00450AB9"/>
    <w:rsid w:val="00454B58"/>
    <w:rsid w:val="00456C6B"/>
    <w:rsid w:val="00464263"/>
    <w:rsid w:val="004672B8"/>
    <w:rsid w:val="004850FD"/>
    <w:rsid w:val="00485CBE"/>
    <w:rsid w:val="004903AE"/>
    <w:rsid w:val="00495F76"/>
    <w:rsid w:val="00496A46"/>
    <w:rsid w:val="00497270"/>
    <w:rsid w:val="004A33B1"/>
    <w:rsid w:val="004A64C6"/>
    <w:rsid w:val="004B03AB"/>
    <w:rsid w:val="004B4230"/>
    <w:rsid w:val="004D3367"/>
    <w:rsid w:val="004E6045"/>
    <w:rsid w:val="004F1C2A"/>
    <w:rsid w:val="004F3FEC"/>
    <w:rsid w:val="00500EA4"/>
    <w:rsid w:val="005054DD"/>
    <w:rsid w:val="00511D0B"/>
    <w:rsid w:val="0051235D"/>
    <w:rsid w:val="00520A5C"/>
    <w:rsid w:val="00521445"/>
    <w:rsid w:val="0053266A"/>
    <w:rsid w:val="00553385"/>
    <w:rsid w:val="00556935"/>
    <w:rsid w:val="00560F47"/>
    <w:rsid w:val="00567707"/>
    <w:rsid w:val="00573BDA"/>
    <w:rsid w:val="00582977"/>
    <w:rsid w:val="005868BC"/>
    <w:rsid w:val="00591149"/>
    <w:rsid w:val="005929E2"/>
    <w:rsid w:val="005A3AD7"/>
    <w:rsid w:val="005A52E2"/>
    <w:rsid w:val="005B332B"/>
    <w:rsid w:val="005B6972"/>
    <w:rsid w:val="005C01C4"/>
    <w:rsid w:val="005C09D4"/>
    <w:rsid w:val="005C1073"/>
    <w:rsid w:val="005C4FE6"/>
    <w:rsid w:val="005E18DE"/>
    <w:rsid w:val="005F5E46"/>
    <w:rsid w:val="00600632"/>
    <w:rsid w:val="00601556"/>
    <w:rsid w:val="00603528"/>
    <w:rsid w:val="006121BE"/>
    <w:rsid w:val="006129B0"/>
    <w:rsid w:val="00613A32"/>
    <w:rsid w:val="00615846"/>
    <w:rsid w:val="0062116C"/>
    <w:rsid w:val="00626C6E"/>
    <w:rsid w:val="00634D34"/>
    <w:rsid w:val="00634E62"/>
    <w:rsid w:val="00636354"/>
    <w:rsid w:val="00637A5B"/>
    <w:rsid w:val="00641246"/>
    <w:rsid w:val="00643DF0"/>
    <w:rsid w:val="006456A4"/>
    <w:rsid w:val="00662543"/>
    <w:rsid w:val="006637A0"/>
    <w:rsid w:val="00677538"/>
    <w:rsid w:val="006813D9"/>
    <w:rsid w:val="0068262C"/>
    <w:rsid w:val="00685F77"/>
    <w:rsid w:val="00687760"/>
    <w:rsid w:val="006907EF"/>
    <w:rsid w:val="006921BB"/>
    <w:rsid w:val="0069313D"/>
    <w:rsid w:val="006938CC"/>
    <w:rsid w:val="00696F8D"/>
    <w:rsid w:val="006B1A8E"/>
    <w:rsid w:val="006B554E"/>
    <w:rsid w:val="006C089A"/>
    <w:rsid w:val="006C419A"/>
    <w:rsid w:val="006D41F0"/>
    <w:rsid w:val="006D4FB7"/>
    <w:rsid w:val="006E5136"/>
    <w:rsid w:val="006E60A0"/>
    <w:rsid w:val="006F23E9"/>
    <w:rsid w:val="006F5840"/>
    <w:rsid w:val="006F6CBE"/>
    <w:rsid w:val="00701C05"/>
    <w:rsid w:val="007034E4"/>
    <w:rsid w:val="00705C21"/>
    <w:rsid w:val="00710D32"/>
    <w:rsid w:val="00711978"/>
    <w:rsid w:val="007125A0"/>
    <w:rsid w:val="007164D9"/>
    <w:rsid w:val="00716BC8"/>
    <w:rsid w:val="00717F91"/>
    <w:rsid w:val="00726D94"/>
    <w:rsid w:val="00727DEB"/>
    <w:rsid w:val="007409E6"/>
    <w:rsid w:val="00755F4D"/>
    <w:rsid w:val="0077611D"/>
    <w:rsid w:val="00794560"/>
    <w:rsid w:val="007953B5"/>
    <w:rsid w:val="007A686C"/>
    <w:rsid w:val="007B0AE1"/>
    <w:rsid w:val="007B690A"/>
    <w:rsid w:val="007C14B4"/>
    <w:rsid w:val="007D334F"/>
    <w:rsid w:val="007D3374"/>
    <w:rsid w:val="007E3EE1"/>
    <w:rsid w:val="007E543E"/>
    <w:rsid w:val="007E791E"/>
    <w:rsid w:val="007F566D"/>
    <w:rsid w:val="00802BC4"/>
    <w:rsid w:val="00811757"/>
    <w:rsid w:val="00812343"/>
    <w:rsid w:val="008213BA"/>
    <w:rsid w:val="008335DB"/>
    <w:rsid w:val="00843654"/>
    <w:rsid w:val="00846525"/>
    <w:rsid w:val="008472C3"/>
    <w:rsid w:val="008542D0"/>
    <w:rsid w:val="00861D64"/>
    <w:rsid w:val="008701B6"/>
    <w:rsid w:val="008707F8"/>
    <w:rsid w:val="00871CDA"/>
    <w:rsid w:val="00872B31"/>
    <w:rsid w:val="008736F8"/>
    <w:rsid w:val="00886E3B"/>
    <w:rsid w:val="00887FD4"/>
    <w:rsid w:val="00890530"/>
    <w:rsid w:val="00894EEC"/>
    <w:rsid w:val="0089711B"/>
    <w:rsid w:val="008A1C76"/>
    <w:rsid w:val="008A268F"/>
    <w:rsid w:val="008A372A"/>
    <w:rsid w:val="008B42AE"/>
    <w:rsid w:val="008B6DF3"/>
    <w:rsid w:val="008C0D2A"/>
    <w:rsid w:val="008C6392"/>
    <w:rsid w:val="008D7336"/>
    <w:rsid w:val="008F43F9"/>
    <w:rsid w:val="008F7D52"/>
    <w:rsid w:val="0090524A"/>
    <w:rsid w:val="00911FFF"/>
    <w:rsid w:val="00921377"/>
    <w:rsid w:val="0092239B"/>
    <w:rsid w:val="009241B0"/>
    <w:rsid w:val="00926457"/>
    <w:rsid w:val="00941E84"/>
    <w:rsid w:val="00942D6E"/>
    <w:rsid w:val="00944181"/>
    <w:rsid w:val="009471D6"/>
    <w:rsid w:val="00966235"/>
    <w:rsid w:val="00967852"/>
    <w:rsid w:val="00967903"/>
    <w:rsid w:val="009705E2"/>
    <w:rsid w:val="0097171B"/>
    <w:rsid w:val="00975C4D"/>
    <w:rsid w:val="00985307"/>
    <w:rsid w:val="00992095"/>
    <w:rsid w:val="009A6928"/>
    <w:rsid w:val="009B1896"/>
    <w:rsid w:val="009B69CF"/>
    <w:rsid w:val="009B7919"/>
    <w:rsid w:val="009B7D99"/>
    <w:rsid w:val="009C1075"/>
    <w:rsid w:val="009C1D4E"/>
    <w:rsid w:val="009C3DBF"/>
    <w:rsid w:val="009D350B"/>
    <w:rsid w:val="009D5A39"/>
    <w:rsid w:val="009D7671"/>
    <w:rsid w:val="009E0620"/>
    <w:rsid w:val="009E17D9"/>
    <w:rsid w:val="009E2018"/>
    <w:rsid w:val="009E4CDE"/>
    <w:rsid w:val="00A009A6"/>
    <w:rsid w:val="00A00D72"/>
    <w:rsid w:val="00A02C1A"/>
    <w:rsid w:val="00A05402"/>
    <w:rsid w:val="00A11D6E"/>
    <w:rsid w:val="00A23F65"/>
    <w:rsid w:val="00A25CF1"/>
    <w:rsid w:val="00A32279"/>
    <w:rsid w:val="00A42BBD"/>
    <w:rsid w:val="00A51D56"/>
    <w:rsid w:val="00A54974"/>
    <w:rsid w:val="00A56402"/>
    <w:rsid w:val="00A61AB2"/>
    <w:rsid w:val="00A63EB6"/>
    <w:rsid w:val="00A67DE3"/>
    <w:rsid w:val="00A803B4"/>
    <w:rsid w:val="00A8089C"/>
    <w:rsid w:val="00AA09F2"/>
    <w:rsid w:val="00AA259F"/>
    <w:rsid w:val="00AA2ECC"/>
    <w:rsid w:val="00AB34CA"/>
    <w:rsid w:val="00AB3F92"/>
    <w:rsid w:val="00AB49E5"/>
    <w:rsid w:val="00AC1838"/>
    <w:rsid w:val="00AD07DC"/>
    <w:rsid w:val="00AD16F0"/>
    <w:rsid w:val="00AD1E1E"/>
    <w:rsid w:val="00AD74EE"/>
    <w:rsid w:val="00AE34D8"/>
    <w:rsid w:val="00AE3E5A"/>
    <w:rsid w:val="00AF7259"/>
    <w:rsid w:val="00B1001B"/>
    <w:rsid w:val="00B154C1"/>
    <w:rsid w:val="00B1577B"/>
    <w:rsid w:val="00B239A2"/>
    <w:rsid w:val="00B42205"/>
    <w:rsid w:val="00B51D3B"/>
    <w:rsid w:val="00B52137"/>
    <w:rsid w:val="00B615E3"/>
    <w:rsid w:val="00B674A2"/>
    <w:rsid w:val="00B678D1"/>
    <w:rsid w:val="00B7160A"/>
    <w:rsid w:val="00B76C43"/>
    <w:rsid w:val="00B80AE8"/>
    <w:rsid w:val="00B82154"/>
    <w:rsid w:val="00B85632"/>
    <w:rsid w:val="00B8685C"/>
    <w:rsid w:val="00B86C1B"/>
    <w:rsid w:val="00BA0821"/>
    <w:rsid w:val="00BA338D"/>
    <w:rsid w:val="00BB174E"/>
    <w:rsid w:val="00BB789C"/>
    <w:rsid w:val="00BC6774"/>
    <w:rsid w:val="00BD4D03"/>
    <w:rsid w:val="00BF24B2"/>
    <w:rsid w:val="00BF304C"/>
    <w:rsid w:val="00C000E5"/>
    <w:rsid w:val="00C076F8"/>
    <w:rsid w:val="00C07AA1"/>
    <w:rsid w:val="00C114BB"/>
    <w:rsid w:val="00C11652"/>
    <w:rsid w:val="00C131A4"/>
    <w:rsid w:val="00C16DF1"/>
    <w:rsid w:val="00C24D7F"/>
    <w:rsid w:val="00C26929"/>
    <w:rsid w:val="00C31EE2"/>
    <w:rsid w:val="00C44709"/>
    <w:rsid w:val="00C53B90"/>
    <w:rsid w:val="00C61099"/>
    <w:rsid w:val="00C615EA"/>
    <w:rsid w:val="00C65F5A"/>
    <w:rsid w:val="00C753C3"/>
    <w:rsid w:val="00C822EF"/>
    <w:rsid w:val="00C93AA1"/>
    <w:rsid w:val="00CA56EE"/>
    <w:rsid w:val="00CA735C"/>
    <w:rsid w:val="00CB20F9"/>
    <w:rsid w:val="00CB235D"/>
    <w:rsid w:val="00CC2ACB"/>
    <w:rsid w:val="00CC2F3E"/>
    <w:rsid w:val="00CC5D98"/>
    <w:rsid w:val="00CD2BB0"/>
    <w:rsid w:val="00CE0714"/>
    <w:rsid w:val="00CE248D"/>
    <w:rsid w:val="00CE7A1B"/>
    <w:rsid w:val="00CF343F"/>
    <w:rsid w:val="00D00763"/>
    <w:rsid w:val="00D024D6"/>
    <w:rsid w:val="00D04715"/>
    <w:rsid w:val="00D05E7F"/>
    <w:rsid w:val="00D10FC9"/>
    <w:rsid w:val="00D16271"/>
    <w:rsid w:val="00D25E7E"/>
    <w:rsid w:val="00D326BB"/>
    <w:rsid w:val="00D51E13"/>
    <w:rsid w:val="00D64E26"/>
    <w:rsid w:val="00D668B6"/>
    <w:rsid w:val="00D70F4E"/>
    <w:rsid w:val="00D74DFE"/>
    <w:rsid w:val="00D74F4B"/>
    <w:rsid w:val="00D7678C"/>
    <w:rsid w:val="00D84C4D"/>
    <w:rsid w:val="00D8517B"/>
    <w:rsid w:val="00D851AB"/>
    <w:rsid w:val="00D92EDE"/>
    <w:rsid w:val="00DA0869"/>
    <w:rsid w:val="00DA51D2"/>
    <w:rsid w:val="00DB1EA7"/>
    <w:rsid w:val="00DB3D78"/>
    <w:rsid w:val="00DB7AFC"/>
    <w:rsid w:val="00DC3385"/>
    <w:rsid w:val="00DD1930"/>
    <w:rsid w:val="00DD2C94"/>
    <w:rsid w:val="00DE38CD"/>
    <w:rsid w:val="00DE75A7"/>
    <w:rsid w:val="00DE7E5E"/>
    <w:rsid w:val="00DF3E0B"/>
    <w:rsid w:val="00DF4601"/>
    <w:rsid w:val="00E23F81"/>
    <w:rsid w:val="00E31529"/>
    <w:rsid w:val="00E3490D"/>
    <w:rsid w:val="00E37614"/>
    <w:rsid w:val="00E45593"/>
    <w:rsid w:val="00E52DC0"/>
    <w:rsid w:val="00E573B9"/>
    <w:rsid w:val="00E60A99"/>
    <w:rsid w:val="00E6484B"/>
    <w:rsid w:val="00E66B51"/>
    <w:rsid w:val="00E70331"/>
    <w:rsid w:val="00E77EB7"/>
    <w:rsid w:val="00E962B3"/>
    <w:rsid w:val="00E96FE3"/>
    <w:rsid w:val="00EA0889"/>
    <w:rsid w:val="00EA0AAC"/>
    <w:rsid w:val="00EA1489"/>
    <w:rsid w:val="00EB00BB"/>
    <w:rsid w:val="00EB425C"/>
    <w:rsid w:val="00EB5265"/>
    <w:rsid w:val="00EC0ED4"/>
    <w:rsid w:val="00EC4742"/>
    <w:rsid w:val="00EC7395"/>
    <w:rsid w:val="00ED5256"/>
    <w:rsid w:val="00ED5EC9"/>
    <w:rsid w:val="00ED7B32"/>
    <w:rsid w:val="00ED7D7F"/>
    <w:rsid w:val="00EE0D0C"/>
    <w:rsid w:val="00EF1C8A"/>
    <w:rsid w:val="00EF6189"/>
    <w:rsid w:val="00F029B3"/>
    <w:rsid w:val="00F0587E"/>
    <w:rsid w:val="00F20E15"/>
    <w:rsid w:val="00F3677E"/>
    <w:rsid w:val="00F37A33"/>
    <w:rsid w:val="00F411D9"/>
    <w:rsid w:val="00F46EDA"/>
    <w:rsid w:val="00F51457"/>
    <w:rsid w:val="00F5319F"/>
    <w:rsid w:val="00F56CBF"/>
    <w:rsid w:val="00F604DA"/>
    <w:rsid w:val="00F7645A"/>
    <w:rsid w:val="00F83892"/>
    <w:rsid w:val="00F92E9E"/>
    <w:rsid w:val="00FB0179"/>
    <w:rsid w:val="00FB2FED"/>
    <w:rsid w:val="00FC1662"/>
    <w:rsid w:val="00FC3B33"/>
    <w:rsid w:val="00FD5408"/>
    <w:rsid w:val="00FF5611"/>
    <w:rsid w:val="00F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9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List Paragraph"/>
    <w:basedOn w:val="a"/>
    <w:uiPriority w:val="34"/>
    <w:qFormat/>
    <w:rsid w:val="00EB52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C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89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1A69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1A6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3431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623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6623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3">
    <w:name w:val="Table Grid"/>
    <w:basedOn w:val="a1"/>
    <w:uiPriority w:val="59"/>
    <w:rsid w:val="00966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99"/>
    <w:qFormat/>
    <w:rsid w:val="008A1C76"/>
    <w:pPr>
      <w:widowControl w:val="0"/>
      <w:spacing w:before="720" w:after="0" w:line="24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rsid w:val="005C01C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header"/>
    <w:basedOn w:val="a"/>
    <w:link w:val="a6"/>
    <w:uiPriority w:val="99"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6"/>
  </w:style>
  <w:style w:type="paragraph" w:styleId="a7">
    <w:name w:val="footer"/>
    <w:basedOn w:val="a"/>
    <w:link w:val="a8"/>
    <w:uiPriority w:val="99"/>
    <w:semiHidden/>
    <w:unhideWhenUsed/>
    <w:rsid w:val="002B55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B55A6"/>
  </w:style>
  <w:style w:type="paragraph" w:styleId="a9">
    <w:name w:val="List Paragraph"/>
    <w:basedOn w:val="a"/>
    <w:uiPriority w:val="34"/>
    <w:qFormat/>
    <w:rsid w:val="00EB52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C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089A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rsid w:val="001A69D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1A69D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3431B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5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2916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414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6427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614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1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66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3910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7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1534">
          <w:marLeft w:val="0"/>
          <w:marRight w:val="48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5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42374">
                  <w:marLeft w:val="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7616D-8F6F-438D-8AAF-E31BF2F6A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1136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OGalimova</dc:creator>
  <cp:lastModifiedBy>smuratova</cp:lastModifiedBy>
  <cp:revision>13</cp:revision>
  <cp:lastPrinted>2022-02-15T04:52:00Z</cp:lastPrinted>
  <dcterms:created xsi:type="dcterms:W3CDTF">2022-02-09T10:29:00Z</dcterms:created>
  <dcterms:modified xsi:type="dcterms:W3CDTF">2022-11-08T10:34:00Z</dcterms:modified>
</cp:coreProperties>
</file>