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5B" w:rsidRDefault="0023409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34091" w:rsidRPr="00234091" w:rsidRDefault="00234091">
      <w:pPr>
        <w:ind w:right="284"/>
        <w:jc w:val="center"/>
        <w:rPr>
          <w:u w:val="single"/>
        </w:rPr>
      </w:pPr>
      <w:r w:rsidRPr="00234091">
        <w:rPr>
          <w:rFonts w:ascii="Times New Roman" w:hAnsi="Times New Roman"/>
          <w:b/>
          <w:sz w:val="28"/>
          <w:szCs w:val="28"/>
          <w:u w:val="single"/>
        </w:rPr>
        <w:t>1.4. Власенко С. В.</w:t>
      </w:r>
    </w:p>
    <w:p w:rsidR="00771C5B" w:rsidRDefault="0023409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340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34091">
        <w:rPr>
          <w:rFonts w:ascii="Times New Roman" w:hAnsi="Times New Roman"/>
          <w:b/>
          <w:sz w:val="24"/>
          <w:szCs w:val="24"/>
        </w:rPr>
        <w:t>:</w:t>
      </w:r>
    </w:p>
    <w:p w:rsidR="00771C5B" w:rsidRDefault="0023409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область, г Новосибирск, ул Андреевская, з/у 35</w:t>
      </w:r>
    </w:p>
    <w:p w:rsidR="00771C5B" w:rsidRDefault="0023409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54:35:033735;</w:t>
      </w:r>
    </w:p>
    <w:p w:rsidR="00771C5B" w:rsidRDefault="0023409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970 кв.м.;</w:t>
      </w:r>
    </w:p>
    <w:p w:rsidR="00771C5B" w:rsidRDefault="00771C5B">
      <w:pPr>
        <w:spacing w:after="0" w:line="240" w:lineRule="auto"/>
      </w:pPr>
    </w:p>
    <w:p w:rsidR="00771C5B" w:rsidRDefault="0023409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8263</w:t>
      </w:r>
    </w:p>
    <w:p w:rsidR="00771C5B" w:rsidRDefault="0023409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091">
        <w:rPr>
          <w:rFonts w:ascii="Times New Roman" w:hAnsi="Times New Roman"/>
          <w:sz w:val="24"/>
          <w:szCs w:val="24"/>
        </w:rPr>
        <w:t>зона улично-дорожной сети (ИТ-3)</w:t>
      </w:r>
    </w:p>
    <w:p w:rsidR="00771C5B" w:rsidRPr="00234091" w:rsidRDefault="0023409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34091">
        <w:rPr>
          <w:rFonts w:ascii="Times New Roman" w:hAnsi="Times New Roman"/>
          <w:b/>
          <w:sz w:val="24"/>
          <w:szCs w:val="24"/>
        </w:rPr>
        <w:t xml:space="preserve">: </w:t>
      </w:r>
      <w:r w:rsidRPr="00234091">
        <w:rPr>
          <w:rFonts w:ascii="Times New Roman" w:hAnsi="Times New Roman"/>
          <w:b/>
          <w:i/>
          <w:sz w:val="24"/>
          <w:szCs w:val="24"/>
        </w:rPr>
        <w:t xml:space="preserve">«для индивидуального жилищного строительства </w:t>
      </w:r>
      <w:r>
        <w:rPr>
          <w:rFonts w:ascii="Times New Roman" w:hAnsi="Times New Roman"/>
          <w:b/>
          <w:i/>
          <w:sz w:val="24"/>
          <w:szCs w:val="24"/>
        </w:rPr>
        <w:t>(2.1) – индивидуальные жилые до</w:t>
      </w:r>
      <w:r w:rsidRPr="00234091">
        <w:rPr>
          <w:rFonts w:ascii="Times New Roman" w:hAnsi="Times New Roman"/>
          <w:b/>
          <w:i/>
          <w:sz w:val="24"/>
          <w:szCs w:val="24"/>
        </w:rPr>
        <w:t>ма»</w:t>
      </w:r>
    </w:p>
    <w:p w:rsidR="00771C5B" w:rsidRDefault="0023409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34091">
        <w:rPr>
          <w:rFonts w:ascii="Times New Roman" w:hAnsi="Times New Roman"/>
          <w:b/>
          <w:sz w:val="24"/>
          <w:szCs w:val="24"/>
        </w:rPr>
        <w:t>:</w:t>
      </w:r>
      <w:r w:rsidR="001A1BC5">
        <w:rPr>
          <w:rFonts w:ascii="Times New Roman" w:hAnsi="Times New Roman"/>
          <w:b/>
          <w:sz w:val="24"/>
          <w:szCs w:val="24"/>
        </w:rPr>
        <w:t xml:space="preserve"> планируется строительство жилого дома</w:t>
      </w:r>
    </w:p>
    <w:p w:rsidR="00771C5B" w:rsidRPr="00234091" w:rsidRDefault="00771C5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771C5B" w:rsidTr="00771C5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C5B" w:rsidRDefault="0023409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3550" cy="40135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30" t="10903" r="54211" b="32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0" cy="401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C5B" w:rsidRDefault="0023409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71C5B" w:rsidRDefault="00771C5B"/>
    <w:sectPr w:rsidR="00771C5B" w:rsidSect="00771C5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5B" w:rsidRDefault="00771C5B" w:rsidP="00771C5B">
      <w:pPr>
        <w:spacing w:after="0" w:line="240" w:lineRule="auto"/>
      </w:pPr>
      <w:r>
        <w:separator/>
      </w:r>
    </w:p>
  </w:endnote>
  <w:endnote w:type="continuationSeparator" w:id="0">
    <w:p w:rsidR="00771C5B" w:rsidRDefault="00771C5B" w:rsidP="0077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5B" w:rsidRDefault="00234091" w:rsidP="00771C5B">
      <w:pPr>
        <w:spacing w:after="0" w:line="240" w:lineRule="auto"/>
      </w:pPr>
      <w:r w:rsidRPr="00771C5B">
        <w:rPr>
          <w:color w:val="000000"/>
        </w:rPr>
        <w:separator/>
      </w:r>
    </w:p>
  </w:footnote>
  <w:footnote w:type="continuationSeparator" w:id="0">
    <w:p w:rsidR="00771C5B" w:rsidRDefault="00771C5B" w:rsidP="0077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5B" w:rsidRDefault="00771C5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34091" w:rsidRDefault="0023409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22.08.2024-19.09.2024</w:t>
    </w:r>
  </w:p>
  <w:p w:rsidR="00771C5B" w:rsidRDefault="00771C5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C5B"/>
    <w:rsid w:val="001A1BC5"/>
    <w:rsid w:val="00234091"/>
    <w:rsid w:val="00517C19"/>
    <w:rsid w:val="0077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C5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1C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71C5B"/>
    <w:rPr>
      <w:sz w:val="22"/>
      <w:szCs w:val="22"/>
      <w:lang w:eastAsia="en-US"/>
    </w:rPr>
  </w:style>
  <w:style w:type="paragraph" w:styleId="a5">
    <w:name w:val="footer"/>
    <w:basedOn w:val="a"/>
    <w:rsid w:val="00771C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71C5B"/>
    <w:rPr>
      <w:sz w:val="22"/>
      <w:szCs w:val="22"/>
      <w:lang w:eastAsia="en-US"/>
    </w:rPr>
  </w:style>
  <w:style w:type="paragraph" w:styleId="a7">
    <w:name w:val="Balloon Text"/>
    <w:basedOn w:val="a"/>
    <w:rsid w:val="00771C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1C5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71C5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71C5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71C5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2024-08-19T03:49:00Z</dcterms:created>
  <dcterms:modified xsi:type="dcterms:W3CDTF">2024-08-19T03:54:00Z</dcterms:modified>
</cp:coreProperties>
</file>