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постановления Правительства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</w:t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t xml:space="preserve">от 23.01.2015 № 24-п</w:t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r>
        <w:rPr>
          <w:rFonts w:ascii="Times New Roman" w:hAnsi="Times New Roman" w:eastAsia="Batang" w:cs="Times New Roman"/>
          <w:b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Batang" w:cs="Times New Roman"/>
          <w:b/>
          <w:color w:val="000000"/>
          <w:sz w:val="28"/>
          <w:szCs w:val="28"/>
          <w:lang w:eastAsia="ru-RU"/>
        </w:rPr>
        <w:t xml:space="preserve"> о с т а н о в л я е т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Внести в постановление Правительства Новосибирской области от 23.01.2015 № 24-п «Об утверждении </w:t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t xml:space="preserve">государственной программы Новосибирской области «Развитие физической культуры и спорта в Новосибирской области» (далее – постановление) следующие изменения:</w:t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1. П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ункт 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2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дополнить подпунктом 7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следующего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содержания: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«7) Порядок предоставления субсидий за счет средств областного бюджета Новосибирской области на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возмещение затрат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физкультурно-спортивных организаций, спортивные команды которых выступают на всероссийских и международных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соревнованиях от имени Новосибирской области.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  <w14:ligatures w14:val="non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2. 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Дополнить постановление приложением № 7 «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Порядок предоставления субсидий за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счет средств областного бюджета Новосибирской области на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возмещение затрат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физкультурно-спортивных организаций, спортивные команды которых выступают на всероссийских и международных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соревнованиях от имени Новосибирской области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» согласно приложению к настоящему постановлению.</w:t>
      </w:r>
      <w:r>
        <w:rPr>
          <w:rFonts w:ascii="Times New Roman" w:hAnsi="Times New Roman" w:eastAsia="Batang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Губернатор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А.А. Травников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С.А. Ахапов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222 73 81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СОГЛАСОВАНО: 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Первый заместитель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Губернатора Новосибирской области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ab/>
        <w:t xml:space="preserve">Ю.Ф. Петухов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«_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_»_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_______202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Заместитель Губернатора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ab/>
        <w:t xml:space="preserve">В.А. Дудникова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370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ab/>
        <w:t xml:space="preserve">«_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_»_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_______202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85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Заместитель Председателя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8100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Правительства Новосибирской области –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министр финансов и налоговой политики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ab/>
        <w:t xml:space="preserve">    В.Ю. Голубенко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tabs>
          <w:tab w:val="left" w:pos="8117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«_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_»_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_______202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Министр юстиции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ab/>
        <w:t xml:space="preserve">                                                  Т.Н.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Деркач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«_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_»_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_______202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Министр физической культуры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и спорта Новосибирской области                                                               С.А. Ахапов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«_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_»_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_______202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0"/>
          <w:szCs w:val="20"/>
          <w:lang w:eastAsia="ru-RU"/>
        </w:rPr>
        <w:outlineLvl w:val="0"/>
      </w:pPr>
      <w:r>
        <w:rPr>
          <w:rFonts w:ascii="Times New Roman" w:hAnsi="Times New Roman" w:eastAsia="Batang" w:cs="Times New Roman"/>
          <w:sz w:val="20"/>
          <w:szCs w:val="20"/>
          <w:lang w:eastAsia="ru-RU"/>
        </w:rPr>
        <w:t xml:space="preserve">М.В. Подберезкина</w:t>
      </w:r>
      <w:r>
        <w:rPr>
          <w:rFonts w:ascii="Times New Roman" w:hAnsi="Times New Roman" w:eastAsia="Batang" w:cs="Times New Roman"/>
          <w:sz w:val="20"/>
          <w:szCs w:val="20"/>
          <w:lang w:eastAsia="ru-RU"/>
        </w:rPr>
      </w:r>
      <w:r>
        <w:rPr>
          <w:rFonts w:ascii="Times New Roman" w:hAnsi="Times New Roman" w:eastAsia="Batang" w:cs="Times New Roman"/>
          <w:sz w:val="20"/>
          <w:szCs w:val="20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0"/>
          <w:szCs w:val="20"/>
          <w:lang w:eastAsia="ru-RU"/>
        </w:rPr>
        <w:outlineLvl w:val="0"/>
      </w:pPr>
      <w:r>
        <w:rPr>
          <w:rFonts w:ascii="Times New Roman" w:hAnsi="Times New Roman" w:eastAsia="Batang" w:cs="Times New Roman"/>
          <w:sz w:val="20"/>
          <w:szCs w:val="20"/>
          <w:lang w:eastAsia="ru-RU"/>
        </w:rPr>
        <w:t xml:space="preserve">238 77 44</w:t>
      </w:r>
      <w:r>
        <w:rPr>
          <w:rFonts w:ascii="Times New Roman" w:hAnsi="Times New Roman" w:eastAsia="Batang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Batang" w:cs="Times New Roman"/>
          <w:sz w:val="20"/>
          <w:szCs w:val="20"/>
          <w:lang w:eastAsia="ru-RU"/>
        </w:rPr>
      </w:r>
      <w:r>
        <w:rPr>
          <w:rFonts w:ascii="Times New Roman" w:hAnsi="Times New Roman" w:eastAsia="Batang" w:cs="Times New Roman"/>
          <w:sz w:val="20"/>
          <w:szCs w:val="20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20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Batang">
    <w:panose1 w:val="0200050600000002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70431059"/>
      <w:docPartObj>
        <w:docPartGallery w:val="Page Numbers (Top of Page)"/>
        <w:docPartUnique w:val="true"/>
      </w:docPartObj>
      <w:rPr/>
    </w:sdtPr>
    <w:sdtContent>
      <w:p>
        <w:pPr>
          <w:pStyle w:val="87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711"/>
    <w:link w:val="702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711"/>
    <w:link w:val="703"/>
    <w:uiPriority w:val="9"/>
    <w:rPr>
      <w:rFonts w:ascii="Arial" w:hAnsi="Arial" w:eastAsia="Arial" w:cs="Arial"/>
      <w:sz w:val="34"/>
    </w:rPr>
  </w:style>
  <w:style w:type="character" w:styleId="688">
    <w:name w:val="Heading 3 Char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689">
    <w:name w:val="Heading 4 Char"/>
    <w:basedOn w:val="71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690">
    <w:name w:val="Heading 5 Char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691">
    <w:name w:val="Heading 6 Char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692">
    <w:name w:val="Heading 7 Char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8 Char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694">
    <w:name w:val="Heading 9 Char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695">
    <w:name w:val="Title Char"/>
    <w:basedOn w:val="711"/>
    <w:link w:val="724"/>
    <w:uiPriority w:val="10"/>
    <w:rPr>
      <w:sz w:val="48"/>
      <w:szCs w:val="48"/>
    </w:rPr>
  </w:style>
  <w:style w:type="character" w:styleId="696">
    <w:name w:val="Subtitle Char"/>
    <w:basedOn w:val="711"/>
    <w:link w:val="726"/>
    <w:uiPriority w:val="11"/>
    <w:rPr>
      <w:sz w:val="24"/>
      <w:szCs w:val="24"/>
    </w:rPr>
  </w:style>
  <w:style w:type="character" w:styleId="697">
    <w:name w:val="Quote Char"/>
    <w:link w:val="728"/>
    <w:uiPriority w:val="29"/>
    <w:rPr>
      <w:i/>
    </w:rPr>
  </w:style>
  <w:style w:type="character" w:styleId="698">
    <w:name w:val="Intense Quote Char"/>
    <w:link w:val="730"/>
    <w:uiPriority w:val="30"/>
    <w:rPr>
      <w:i/>
    </w:rPr>
  </w:style>
  <w:style w:type="character" w:styleId="699">
    <w:name w:val="Footnote Text Char"/>
    <w:link w:val="862"/>
    <w:uiPriority w:val="99"/>
    <w:rPr>
      <w:sz w:val="18"/>
    </w:rPr>
  </w:style>
  <w:style w:type="character" w:styleId="700">
    <w:name w:val="Endnote Text Char"/>
    <w:link w:val="865"/>
    <w:uiPriority w:val="99"/>
    <w:rPr>
      <w:sz w:val="20"/>
    </w:rPr>
  </w:style>
  <w:style w:type="paragraph" w:styleId="701" w:default="1">
    <w:name w:val="Normal"/>
    <w:qFormat/>
  </w:style>
  <w:style w:type="paragraph" w:styleId="702">
    <w:name w:val="Heading 1"/>
    <w:basedOn w:val="701"/>
    <w:next w:val="701"/>
    <w:link w:val="71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01"/>
    <w:next w:val="701"/>
    <w:link w:val="71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link w:val="71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link w:val="71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link w:val="71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link w:val="71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8">
    <w:name w:val="Heading 7"/>
    <w:basedOn w:val="701"/>
    <w:next w:val="701"/>
    <w:link w:val="72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9">
    <w:name w:val="Heading 8"/>
    <w:basedOn w:val="701"/>
    <w:next w:val="701"/>
    <w:link w:val="72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0">
    <w:name w:val="Heading 9"/>
    <w:basedOn w:val="701"/>
    <w:next w:val="701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Заголовок 1 Знак"/>
    <w:basedOn w:val="711"/>
    <w:link w:val="702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Заголовок 2 Знак"/>
    <w:basedOn w:val="711"/>
    <w:link w:val="703"/>
    <w:uiPriority w:val="9"/>
    <w:rPr>
      <w:rFonts w:ascii="Arial" w:hAnsi="Arial" w:eastAsia="Arial" w:cs="Arial"/>
      <w:sz w:val="34"/>
    </w:rPr>
  </w:style>
  <w:style w:type="character" w:styleId="716" w:customStyle="1">
    <w:name w:val="Заголовок 3 Знак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Заголовок 4 Знак"/>
    <w:basedOn w:val="71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Заголовок 5 Знак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Заголовок 6 Знак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Заголовок 7 Знак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Заголовок 8 Знак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Заголовок 9 Знак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701"/>
    <w:next w:val="701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711"/>
    <w:link w:val="724"/>
    <w:uiPriority w:val="10"/>
    <w:rPr>
      <w:sz w:val="48"/>
      <w:szCs w:val="48"/>
    </w:rPr>
  </w:style>
  <w:style w:type="paragraph" w:styleId="726">
    <w:name w:val="Subtitle"/>
    <w:basedOn w:val="701"/>
    <w:next w:val="701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711"/>
    <w:link w:val="726"/>
    <w:uiPriority w:val="11"/>
    <w:rPr>
      <w:sz w:val="24"/>
      <w:szCs w:val="24"/>
    </w:rPr>
  </w:style>
  <w:style w:type="paragraph" w:styleId="728">
    <w:name w:val="Quote"/>
    <w:basedOn w:val="701"/>
    <w:next w:val="701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701"/>
    <w:next w:val="701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711"/>
    <w:uiPriority w:val="99"/>
  </w:style>
  <w:style w:type="character" w:styleId="733" w:customStyle="1">
    <w:name w:val="Footer Char"/>
    <w:basedOn w:val="711"/>
    <w:uiPriority w:val="99"/>
  </w:style>
  <w:style w:type="paragraph" w:styleId="734">
    <w:name w:val="Caption"/>
    <w:basedOn w:val="701"/>
    <w:next w:val="701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uiPriority w:val="99"/>
  </w:style>
  <w:style w:type="table" w:styleId="736">
    <w:name w:val="Table Grid"/>
    <w:basedOn w:val="7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7" w:customStyle="1">
    <w:name w:val="Table Grid Light"/>
    <w:basedOn w:val="71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8" w:customStyle="1">
    <w:name w:val="Plain Table 1"/>
    <w:basedOn w:val="71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7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701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711"/>
    <w:uiPriority w:val="99"/>
    <w:unhideWhenUsed/>
    <w:rPr>
      <w:vertAlign w:val="superscript"/>
    </w:rPr>
  </w:style>
  <w:style w:type="paragraph" w:styleId="865">
    <w:name w:val="endnote text"/>
    <w:basedOn w:val="701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711"/>
    <w:uiPriority w:val="99"/>
    <w:semiHidden/>
    <w:unhideWhenUsed/>
    <w:rPr>
      <w:vertAlign w:val="superscript"/>
    </w:rPr>
  </w:style>
  <w:style w:type="paragraph" w:styleId="868">
    <w:name w:val="toc 1"/>
    <w:basedOn w:val="701"/>
    <w:next w:val="701"/>
    <w:uiPriority w:val="39"/>
    <w:unhideWhenUsed/>
    <w:pPr>
      <w:spacing w:after="57"/>
    </w:pPr>
  </w:style>
  <w:style w:type="paragraph" w:styleId="869">
    <w:name w:val="toc 2"/>
    <w:basedOn w:val="701"/>
    <w:next w:val="701"/>
    <w:uiPriority w:val="39"/>
    <w:unhideWhenUsed/>
    <w:pPr>
      <w:ind w:left="283"/>
      <w:spacing w:after="57"/>
    </w:pPr>
  </w:style>
  <w:style w:type="paragraph" w:styleId="870">
    <w:name w:val="toc 3"/>
    <w:basedOn w:val="701"/>
    <w:next w:val="701"/>
    <w:uiPriority w:val="39"/>
    <w:unhideWhenUsed/>
    <w:pPr>
      <w:ind w:left="567"/>
      <w:spacing w:after="57"/>
    </w:pPr>
  </w:style>
  <w:style w:type="paragraph" w:styleId="871">
    <w:name w:val="toc 4"/>
    <w:basedOn w:val="701"/>
    <w:next w:val="701"/>
    <w:uiPriority w:val="39"/>
    <w:unhideWhenUsed/>
    <w:pPr>
      <w:ind w:left="850"/>
      <w:spacing w:after="57"/>
    </w:pPr>
  </w:style>
  <w:style w:type="paragraph" w:styleId="872">
    <w:name w:val="toc 5"/>
    <w:basedOn w:val="701"/>
    <w:next w:val="701"/>
    <w:uiPriority w:val="39"/>
    <w:unhideWhenUsed/>
    <w:pPr>
      <w:ind w:left="1134"/>
      <w:spacing w:after="57"/>
    </w:pPr>
  </w:style>
  <w:style w:type="paragraph" w:styleId="873">
    <w:name w:val="toc 6"/>
    <w:basedOn w:val="701"/>
    <w:next w:val="701"/>
    <w:uiPriority w:val="39"/>
    <w:unhideWhenUsed/>
    <w:pPr>
      <w:ind w:left="1417"/>
      <w:spacing w:after="57"/>
    </w:pPr>
  </w:style>
  <w:style w:type="paragraph" w:styleId="874">
    <w:name w:val="toc 7"/>
    <w:basedOn w:val="701"/>
    <w:next w:val="701"/>
    <w:uiPriority w:val="39"/>
    <w:unhideWhenUsed/>
    <w:pPr>
      <w:ind w:left="1701"/>
      <w:spacing w:after="57"/>
    </w:pPr>
  </w:style>
  <w:style w:type="paragraph" w:styleId="875">
    <w:name w:val="toc 8"/>
    <w:basedOn w:val="701"/>
    <w:next w:val="701"/>
    <w:uiPriority w:val="39"/>
    <w:unhideWhenUsed/>
    <w:pPr>
      <w:ind w:left="1984"/>
      <w:spacing w:after="57"/>
    </w:pPr>
  </w:style>
  <w:style w:type="paragraph" w:styleId="876">
    <w:name w:val="toc 9"/>
    <w:basedOn w:val="701"/>
    <w:next w:val="701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701"/>
    <w:next w:val="701"/>
    <w:uiPriority w:val="99"/>
    <w:unhideWhenUsed/>
    <w:pPr>
      <w:spacing w:after="0"/>
    </w:pPr>
  </w:style>
  <w:style w:type="paragraph" w:styleId="879">
    <w:name w:val="Header"/>
    <w:basedOn w:val="701"/>
    <w:link w:val="880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880" w:customStyle="1">
    <w:name w:val="Верхний колонтитул Знак"/>
    <w:basedOn w:val="711"/>
    <w:link w:val="879"/>
    <w:uiPriority w:val="99"/>
    <w:rPr>
      <w:rFonts w:ascii="Times New Roman" w:hAnsi="Times New Roman" w:eastAsia="Batang" w:cs="Times New Roman"/>
      <w:sz w:val="24"/>
      <w:szCs w:val="24"/>
      <w:lang w:eastAsia="ru-RU"/>
    </w:rPr>
  </w:style>
  <w:style w:type="paragraph" w:styleId="881">
    <w:name w:val="Balloon Text"/>
    <w:basedOn w:val="701"/>
    <w:link w:val="88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2" w:customStyle="1">
    <w:name w:val="Текст выноски Знак"/>
    <w:basedOn w:val="711"/>
    <w:link w:val="881"/>
    <w:uiPriority w:val="99"/>
    <w:semiHidden/>
    <w:rPr>
      <w:rFonts w:ascii="Tahoma" w:hAnsi="Tahoma" w:cs="Tahoma"/>
      <w:sz w:val="16"/>
      <w:szCs w:val="16"/>
    </w:rPr>
  </w:style>
  <w:style w:type="character" w:styleId="883">
    <w:name w:val="Hyperlink"/>
    <w:basedOn w:val="711"/>
    <w:uiPriority w:val="99"/>
    <w:unhideWhenUsed/>
    <w:rPr>
      <w:color w:val="0000ff" w:themeColor="hyperlink"/>
      <w:u w:val="single"/>
    </w:rPr>
  </w:style>
  <w:style w:type="paragraph" w:styleId="884" w:customStyle="1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885">
    <w:name w:val="annotation reference"/>
    <w:basedOn w:val="711"/>
    <w:uiPriority w:val="99"/>
    <w:semiHidden/>
    <w:unhideWhenUsed/>
    <w:rPr>
      <w:sz w:val="16"/>
      <w:szCs w:val="16"/>
    </w:rPr>
  </w:style>
  <w:style w:type="paragraph" w:styleId="886">
    <w:name w:val="annotation text"/>
    <w:basedOn w:val="701"/>
    <w:link w:val="88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7" w:customStyle="1">
    <w:name w:val="Текст примечания Знак"/>
    <w:basedOn w:val="711"/>
    <w:link w:val="886"/>
    <w:uiPriority w:val="99"/>
    <w:semiHidden/>
    <w:rPr>
      <w:sz w:val="20"/>
      <w:szCs w:val="20"/>
    </w:rPr>
  </w:style>
  <w:style w:type="paragraph" w:styleId="888">
    <w:name w:val="annotation subject"/>
    <w:basedOn w:val="886"/>
    <w:next w:val="886"/>
    <w:link w:val="889"/>
    <w:uiPriority w:val="99"/>
    <w:semiHidden/>
    <w:unhideWhenUsed/>
    <w:rPr>
      <w:b/>
      <w:bCs/>
    </w:rPr>
  </w:style>
  <w:style w:type="character" w:styleId="889" w:customStyle="1">
    <w:name w:val="Тема примечания Знак"/>
    <w:basedOn w:val="887"/>
    <w:link w:val="888"/>
    <w:uiPriority w:val="99"/>
    <w:semiHidden/>
    <w:rPr>
      <w:b/>
      <w:bCs/>
      <w:sz w:val="20"/>
      <w:szCs w:val="20"/>
    </w:rPr>
  </w:style>
  <w:style w:type="paragraph" w:styleId="890">
    <w:name w:val="List Paragraph"/>
    <w:basedOn w:val="701"/>
    <w:uiPriority w:val="34"/>
    <w:qFormat/>
    <w:pPr>
      <w:contextualSpacing/>
      <w:ind w:left="720"/>
    </w:pPr>
  </w:style>
  <w:style w:type="paragraph" w:styleId="891">
    <w:name w:val="Revision"/>
    <w:hidden/>
    <w:uiPriority w:val="99"/>
    <w:semiHidden/>
    <w:pPr>
      <w:spacing w:after="0" w:line="240" w:lineRule="auto"/>
    </w:pPr>
  </w:style>
  <w:style w:type="paragraph" w:styleId="892" w:customStyle="1">
    <w:name w:val="formattext"/>
    <w:basedOn w:val="70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3">
    <w:name w:val="Normal (Web)"/>
    <w:basedOn w:val="70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4">
    <w:name w:val="Footer"/>
    <w:basedOn w:val="701"/>
    <w:link w:val="89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711"/>
    <w:link w:val="89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E6E33-252F-4178-9DB2-C055ED10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2025-02-25T05:59:00Z</dcterms:created>
  <dcterms:modified xsi:type="dcterms:W3CDTF">2025-09-12T10:01:27Z</dcterms:modified>
</cp:coreProperties>
</file>